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CD7F8" w14:textId="29D52478" w:rsidR="00B679E8" w:rsidRDefault="00524F25">
      <w:pPr>
        <w:rPr>
          <w:b/>
          <w:bCs/>
          <w:sz w:val="28"/>
          <w:szCs w:val="28"/>
        </w:rPr>
      </w:pPr>
      <w:r w:rsidRPr="00524F25">
        <w:rPr>
          <w:b/>
          <w:bCs/>
          <w:sz w:val="28"/>
          <w:szCs w:val="28"/>
        </w:rPr>
        <w:t>Frontend</w:t>
      </w:r>
    </w:p>
    <w:p w14:paraId="0BAAA74E" w14:textId="6492B401" w:rsidR="00524F25" w:rsidRPr="00B3154F" w:rsidRDefault="00524F25" w:rsidP="00524F25">
      <w:pPr>
        <w:pStyle w:val="Listaszerbekezds"/>
        <w:numPr>
          <w:ilvl w:val="0"/>
          <w:numId w:val="1"/>
        </w:numPr>
        <w:ind w:left="357" w:hanging="357"/>
        <w:rPr>
          <w:b/>
          <w:bCs/>
          <w:sz w:val="24"/>
          <w:szCs w:val="24"/>
        </w:rPr>
      </w:pPr>
      <w:r w:rsidRPr="00B3154F">
        <w:rPr>
          <w:b/>
          <w:bCs/>
          <w:sz w:val="24"/>
          <w:szCs w:val="24"/>
        </w:rPr>
        <w:t>Fogyasztói regisztráció</w:t>
      </w:r>
    </w:p>
    <w:p w14:paraId="60A4AC92" w14:textId="232DEFE4" w:rsidR="00524F25" w:rsidRPr="00B3154F" w:rsidRDefault="00524F25" w:rsidP="00524F25">
      <w:pPr>
        <w:pStyle w:val="Listaszerbekezds"/>
        <w:numPr>
          <w:ilvl w:val="1"/>
          <w:numId w:val="1"/>
        </w:numPr>
      </w:pPr>
      <w:r w:rsidRPr="00B3154F">
        <w:t>Weboldal „Fogyasztói regisztráció” felület kinézetének megtervezése</w:t>
      </w:r>
      <w:r w:rsidR="00F06CBE">
        <w:t xml:space="preserve"> (wireframe)</w:t>
      </w:r>
    </w:p>
    <w:p w14:paraId="25887E73" w14:textId="44BCF478" w:rsidR="00524F25" w:rsidRPr="00B3154F" w:rsidRDefault="00524F25" w:rsidP="00524F25">
      <w:pPr>
        <w:pStyle w:val="Listaszerbekezds"/>
        <w:numPr>
          <w:ilvl w:val="1"/>
          <w:numId w:val="1"/>
        </w:numPr>
      </w:pPr>
      <w:r w:rsidRPr="00B3154F">
        <w:t>Felület implementálása</w:t>
      </w:r>
    </w:p>
    <w:p w14:paraId="0F93704C" w14:textId="6625BDEE" w:rsidR="00524F25" w:rsidRPr="00B3154F" w:rsidRDefault="00524F25" w:rsidP="00524F25">
      <w:pPr>
        <w:pStyle w:val="Listaszerbekezds"/>
        <w:numPr>
          <w:ilvl w:val="1"/>
          <w:numId w:val="1"/>
        </w:numPr>
      </w:pPr>
      <w:r w:rsidRPr="00B3154F">
        <w:t xml:space="preserve">Bejelentkezési és regisztrációs lehetőség </w:t>
      </w:r>
      <w:r w:rsidR="00AF7CA0">
        <w:t>(</w:t>
      </w:r>
      <w:r w:rsidRPr="00B3154F">
        <w:t>wireframe</w:t>
      </w:r>
      <w:r w:rsidR="00AF7CA0">
        <w:t>)</w:t>
      </w:r>
    </w:p>
    <w:p w14:paraId="26F3B963" w14:textId="2FE5BEE4" w:rsidR="00524F25" w:rsidRPr="00B3154F" w:rsidRDefault="00524F25" w:rsidP="00524F25">
      <w:pPr>
        <w:pStyle w:val="Listaszerbekezds"/>
        <w:numPr>
          <w:ilvl w:val="1"/>
          <w:numId w:val="1"/>
        </w:numPr>
      </w:pPr>
      <w:r w:rsidRPr="00B3154F">
        <w:t>Bejelentkezés és regisztráció validálása frontend oldalon (karakterszám, érvényes emial cím, megfelelő jelszó)</w:t>
      </w:r>
    </w:p>
    <w:p w14:paraId="6F1983B3" w14:textId="28C4ADB5" w:rsidR="00524F25" w:rsidRPr="00B3154F" w:rsidRDefault="00524F25" w:rsidP="00524F25">
      <w:pPr>
        <w:pStyle w:val="Listaszerbekezds"/>
        <w:numPr>
          <w:ilvl w:val="1"/>
          <w:numId w:val="1"/>
        </w:numPr>
      </w:pPr>
      <w:r w:rsidRPr="00B3154F">
        <w:t>Regisztráció elküldése</w:t>
      </w:r>
      <w:r w:rsidR="003F7656" w:rsidRPr="00B3154F">
        <w:t xml:space="preserve"> és hitelesítése (</w:t>
      </w:r>
      <w:r w:rsidR="00C4564F">
        <w:t>b</w:t>
      </w:r>
      <w:r w:rsidR="003F7656" w:rsidRPr="00B3154F">
        <w:t>ackend</w:t>
      </w:r>
      <w:r w:rsidR="00D21679">
        <w:t xml:space="preserve"> </w:t>
      </w:r>
      <w:r w:rsidR="003F7656" w:rsidRPr="00B3154F">
        <w:t>szükséges)</w:t>
      </w:r>
    </w:p>
    <w:p w14:paraId="6BCD3C1A" w14:textId="2FEF2C76" w:rsidR="003F7656" w:rsidRPr="00B3154F" w:rsidRDefault="003F7656" w:rsidP="00524F25">
      <w:pPr>
        <w:pStyle w:val="Listaszerbekezds"/>
        <w:numPr>
          <w:ilvl w:val="1"/>
          <w:numId w:val="1"/>
        </w:numPr>
      </w:pPr>
      <w:r w:rsidRPr="00B3154F">
        <w:t>Bejelentkezés elküldése és hitelesítése (</w:t>
      </w:r>
      <w:r w:rsidR="00C4564F">
        <w:t>b</w:t>
      </w:r>
      <w:r w:rsidRPr="00B3154F">
        <w:t>ackend</w:t>
      </w:r>
      <w:r w:rsidR="00D21679">
        <w:t xml:space="preserve"> </w:t>
      </w:r>
      <w:r w:rsidRPr="00B3154F">
        <w:t>szükséges)</w:t>
      </w:r>
    </w:p>
    <w:p w14:paraId="13B2E640" w14:textId="2A1851F2" w:rsidR="003F7656" w:rsidRPr="00B3154F" w:rsidRDefault="003F7656" w:rsidP="00524F25">
      <w:pPr>
        <w:pStyle w:val="Listaszerbekezds"/>
        <w:numPr>
          <w:ilvl w:val="1"/>
          <w:numId w:val="1"/>
        </w:numPr>
      </w:pPr>
      <w:r w:rsidRPr="00B3154F">
        <w:t>JWT Token hozzácsatolása a bejelentkezett fogyasztóhoz frontend oldalon (Token interceptor)</w:t>
      </w:r>
    </w:p>
    <w:p w14:paraId="69A1AE5C" w14:textId="31E5A316" w:rsidR="003F7656" w:rsidRPr="00B3154F" w:rsidRDefault="003F7656" w:rsidP="00524F25">
      <w:pPr>
        <w:pStyle w:val="Listaszerbekezds"/>
        <w:numPr>
          <w:ilvl w:val="1"/>
          <w:numId w:val="1"/>
        </w:numPr>
      </w:pPr>
      <w:r w:rsidRPr="00B3154F">
        <w:t>JWT Token lekérése (</w:t>
      </w:r>
      <w:r w:rsidR="00C4564F">
        <w:t>b</w:t>
      </w:r>
      <w:r w:rsidRPr="00B3154F">
        <w:t>ackend szükséges)</w:t>
      </w:r>
    </w:p>
    <w:p w14:paraId="45FAEA2B" w14:textId="33DE0090" w:rsidR="003F7656" w:rsidRPr="00B3154F" w:rsidRDefault="003F7656" w:rsidP="00C22A3A">
      <w:pPr>
        <w:pStyle w:val="Listaszerbekezds"/>
        <w:numPr>
          <w:ilvl w:val="0"/>
          <w:numId w:val="1"/>
        </w:numPr>
        <w:spacing w:before="360" w:after="0"/>
        <w:ind w:left="357" w:hanging="357"/>
        <w:contextualSpacing w:val="0"/>
        <w:rPr>
          <w:b/>
          <w:bCs/>
          <w:sz w:val="24"/>
          <w:szCs w:val="24"/>
        </w:rPr>
      </w:pPr>
      <w:r w:rsidRPr="00B3154F">
        <w:rPr>
          <w:b/>
          <w:bCs/>
          <w:sz w:val="24"/>
          <w:szCs w:val="24"/>
        </w:rPr>
        <w:t>Termelői regisztráció</w:t>
      </w:r>
    </w:p>
    <w:p w14:paraId="27FB32AB" w14:textId="3FA9ECA9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Weboldal „</w:t>
      </w:r>
      <w:r w:rsidRPr="00B3154F">
        <w:t>Termelői</w:t>
      </w:r>
      <w:r w:rsidRPr="00B3154F">
        <w:t xml:space="preserve"> regisztráció” felület kinézetének megtervezése</w:t>
      </w:r>
    </w:p>
    <w:p w14:paraId="6AD39366" w14:textId="77777777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Felület implementálása</w:t>
      </w:r>
    </w:p>
    <w:p w14:paraId="51CAA29F" w14:textId="06E24C2F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 xml:space="preserve">Bejelentkezési és regisztrációs lehetőség </w:t>
      </w:r>
      <w:r w:rsidR="00164F54">
        <w:t>(</w:t>
      </w:r>
      <w:r w:rsidRPr="00B3154F">
        <w:t>wireframe</w:t>
      </w:r>
      <w:r w:rsidR="00164F54">
        <w:t>)</w:t>
      </w:r>
    </w:p>
    <w:p w14:paraId="65CD7D42" w14:textId="77777777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Bejelentkezés és regisztráció validálása frontend oldalon (karakterszám, érvényes emial cím, megfelelő jelszó)</w:t>
      </w:r>
    </w:p>
    <w:p w14:paraId="174B4278" w14:textId="03E6608B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Regisztráció elküldése és hitelesítése (</w:t>
      </w:r>
      <w:r w:rsidR="00164F54">
        <w:t>b</w:t>
      </w:r>
      <w:r w:rsidRPr="00B3154F">
        <w:t>ackend szükséges)</w:t>
      </w:r>
    </w:p>
    <w:p w14:paraId="3D41A1E0" w14:textId="3812707A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Bejelentkezés elküldése és hitelesítése (</w:t>
      </w:r>
      <w:r w:rsidR="00164F54">
        <w:t>b</w:t>
      </w:r>
      <w:r w:rsidRPr="00B3154F">
        <w:t>ackend szükséges)</w:t>
      </w:r>
    </w:p>
    <w:p w14:paraId="19EBF5A1" w14:textId="4C7AF513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 xml:space="preserve">JWT Token hozzácsatolása a bejelentkezett </w:t>
      </w:r>
      <w:r w:rsidR="00DA75DD">
        <w:t>termelőhöz</w:t>
      </w:r>
      <w:r w:rsidRPr="00B3154F">
        <w:t xml:space="preserve"> frontend oldalon (Token interceptor)</w:t>
      </w:r>
    </w:p>
    <w:p w14:paraId="31C3A504" w14:textId="4709F6EE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JWT Token lekérése (</w:t>
      </w:r>
      <w:r w:rsidR="00164F54">
        <w:t>b</w:t>
      </w:r>
      <w:r w:rsidRPr="00B3154F">
        <w:t>ackend szükséges)</w:t>
      </w:r>
    </w:p>
    <w:p w14:paraId="2445EB9F" w14:textId="06F647AB" w:rsidR="003F7656" w:rsidRPr="00B3154F" w:rsidRDefault="003F7656" w:rsidP="00C22A3A">
      <w:pPr>
        <w:pStyle w:val="Listaszerbekezds"/>
        <w:numPr>
          <w:ilvl w:val="0"/>
          <w:numId w:val="1"/>
        </w:numPr>
        <w:spacing w:before="360" w:after="0"/>
        <w:ind w:left="357" w:hanging="357"/>
        <w:contextualSpacing w:val="0"/>
        <w:rPr>
          <w:b/>
          <w:bCs/>
          <w:sz w:val="24"/>
          <w:szCs w:val="24"/>
        </w:rPr>
      </w:pPr>
      <w:r w:rsidRPr="00B3154F">
        <w:rPr>
          <w:b/>
          <w:bCs/>
          <w:sz w:val="24"/>
          <w:szCs w:val="24"/>
        </w:rPr>
        <w:t>Termelői nézet – Termékek feltöltése</w:t>
      </w:r>
    </w:p>
    <w:p w14:paraId="689582FF" w14:textId="0F76F507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Termelői nézetben a „Saját termékek” felület kinézetének megtervezése</w:t>
      </w:r>
    </w:p>
    <w:p w14:paraId="6D0198F4" w14:textId="5F7CA215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Gombok létrehozása termékek feltöltésére, módosítására és törlésére</w:t>
      </w:r>
    </w:p>
    <w:p w14:paraId="00BFA546" w14:textId="4BEF6073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Felület megtervezése a kiválasztott, vagy feltölteni kívánt termékeknek</w:t>
      </w:r>
    </w:p>
    <w:p w14:paraId="6804F469" w14:textId="63119EA8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Új termék feltöltésekor adatok bekérése</w:t>
      </w:r>
    </w:p>
    <w:p w14:paraId="4C45F730" w14:textId="1D2087E8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Új termék feltöltésekor az adatok hitelesítése frontend oldalon (hiteles név, darabszám, leírás)</w:t>
      </w:r>
    </w:p>
    <w:p w14:paraId="22BA18FA" w14:textId="62C23328" w:rsidR="003F7656" w:rsidRPr="00B3154F" w:rsidRDefault="003F7656" w:rsidP="003F7656">
      <w:pPr>
        <w:pStyle w:val="Listaszerbekezds"/>
        <w:numPr>
          <w:ilvl w:val="1"/>
          <w:numId w:val="1"/>
        </w:numPr>
      </w:pPr>
      <w:r w:rsidRPr="00B3154F">
        <w:t>Termék módosításakor az adatok megjelenítése és lehetőség a módosításra</w:t>
      </w:r>
    </w:p>
    <w:p w14:paraId="0ED15F07" w14:textId="5000A411" w:rsidR="009F47F4" w:rsidRPr="00B3154F" w:rsidRDefault="003F7656" w:rsidP="009F47F4">
      <w:pPr>
        <w:pStyle w:val="Listaszerbekezds"/>
        <w:numPr>
          <w:ilvl w:val="1"/>
          <w:numId w:val="1"/>
        </w:numPr>
      </w:pPr>
      <w:r w:rsidRPr="00B3154F">
        <w:t>Termék módosításakor</w:t>
      </w:r>
      <w:r w:rsidR="009F47F4" w:rsidRPr="00B3154F">
        <w:t xml:space="preserve"> az adatok hitelesítése frontend oldalon</w:t>
      </w:r>
    </w:p>
    <w:p w14:paraId="5DAEE503" w14:textId="721335E8" w:rsidR="009F47F4" w:rsidRPr="00B3154F" w:rsidRDefault="009F47F4" w:rsidP="009F47F4">
      <w:pPr>
        <w:pStyle w:val="Listaszerbekezds"/>
        <w:numPr>
          <w:ilvl w:val="1"/>
          <w:numId w:val="1"/>
        </w:numPr>
      </w:pPr>
      <w:r w:rsidRPr="00B3154F">
        <w:t>Új termék feltöltésekor, módosításkor, törléskor backend hitelesítés</w:t>
      </w:r>
    </w:p>
    <w:p w14:paraId="3234B158" w14:textId="02BF8282" w:rsidR="009F47F4" w:rsidRPr="00B3154F" w:rsidRDefault="009F47F4" w:rsidP="009F47F4">
      <w:pPr>
        <w:pStyle w:val="Listaszerbekezds"/>
        <w:numPr>
          <w:ilvl w:val="1"/>
          <w:numId w:val="1"/>
        </w:numPr>
      </w:pPr>
      <w:r w:rsidRPr="00B3154F">
        <w:t>Hitelesítés után a „Saját termékek” oldal dinamikus frissítése</w:t>
      </w:r>
    </w:p>
    <w:p w14:paraId="19048AE7" w14:textId="2485DCFE" w:rsidR="009F47F4" w:rsidRPr="00AC6C3B" w:rsidRDefault="009F47F4" w:rsidP="00C22A3A">
      <w:pPr>
        <w:pStyle w:val="Listaszerbekezds"/>
        <w:numPr>
          <w:ilvl w:val="0"/>
          <w:numId w:val="3"/>
        </w:numPr>
        <w:spacing w:before="360" w:after="0"/>
        <w:ind w:left="357" w:hanging="357"/>
        <w:contextualSpacing w:val="0"/>
        <w:rPr>
          <w:b/>
          <w:bCs/>
          <w:sz w:val="24"/>
          <w:szCs w:val="24"/>
        </w:rPr>
      </w:pPr>
      <w:r w:rsidRPr="00AC6C3B">
        <w:rPr>
          <w:b/>
          <w:bCs/>
          <w:sz w:val="24"/>
          <w:szCs w:val="24"/>
        </w:rPr>
        <w:t>Fogyasztói nézet – Receptek</w:t>
      </w:r>
    </w:p>
    <w:p w14:paraId="1E99FE15" w14:textId="654839E8" w:rsidR="009F47F4" w:rsidRPr="00B3154F" w:rsidRDefault="009F47F4" w:rsidP="00C22A3A">
      <w:pPr>
        <w:pStyle w:val="Listaszerbekezds"/>
        <w:numPr>
          <w:ilvl w:val="1"/>
          <w:numId w:val="4"/>
        </w:numPr>
      </w:pPr>
      <w:r w:rsidRPr="00B3154F">
        <w:t>Receptek felület kinézetének megtervezése (wireframe mockup)</w:t>
      </w:r>
    </w:p>
    <w:p w14:paraId="07B4E047" w14:textId="58E73316" w:rsidR="009F47F4" w:rsidRPr="00B3154F" w:rsidRDefault="009F47F4" w:rsidP="00C22A3A">
      <w:pPr>
        <w:pStyle w:val="Listaszerbekezds"/>
        <w:numPr>
          <w:ilvl w:val="1"/>
          <w:numId w:val="4"/>
        </w:numPr>
      </w:pPr>
      <w:r w:rsidRPr="00B3154F">
        <w:t>Lehetőség új receptek feltöltésére</w:t>
      </w:r>
    </w:p>
    <w:p w14:paraId="09C4AB2A" w14:textId="61452EF1" w:rsidR="009F47F4" w:rsidRPr="00B3154F" w:rsidRDefault="009F47F4" w:rsidP="00C22A3A">
      <w:pPr>
        <w:pStyle w:val="Listaszerbekezds"/>
        <w:numPr>
          <w:ilvl w:val="1"/>
          <w:numId w:val="4"/>
        </w:numPr>
      </w:pPr>
      <w:r w:rsidRPr="00B3154F">
        <w:t>A receptek feltöltésekor az adatok bekérése (Leírás, elkészítése, hozzávalók, képek, videók)</w:t>
      </w:r>
    </w:p>
    <w:p w14:paraId="0912563F" w14:textId="4F420D0E" w:rsidR="009F47F4" w:rsidRPr="00B3154F" w:rsidRDefault="009F47F4" w:rsidP="00C22A3A">
      <w:pPr>
        <w:pStyle w:val="Listaszerbekezds"/>
        <w:numPr>
          <w:ilvl w:val="1"/>
          <w:numId w:val="4"/>
        </w:numPr>
      </w:pPr>
      <w:r w:rsidRPr="00B3154F">
        <w:t>Az adatok frontend oldali hitelesítése</w:t>
      </w:r>
    </w:p>
    <w:p w14:paraId="57CEC27A" w14:textId="149E27E4" w:rsidR="009F47F4" w:rsidRPr="00B3154F" w:rsidRDefault="009F47F4" w:rsidP="00C22A3A">
      <w:pPr>
        <w:pStyle w:val="Listaszerbekezds"/>
        <w:numPr>
          <w:ilvl w:val="1"/>
          <w:numId w:val="4"/>
        </w:numPr>
      </w:pPr>
      <w:r w:rsidRPr="00B3154F">
        <w:t>Az adatok backend oldali hitelesítése</w:t>
      </w:r>
    </w:p>
    <w:p w14:paraId="7DCE12B3" w14:textId="6C5951CE" w:rsidR="009F47F4" w:rsidRPr="00B3154F" w:rsidRDefault="009F47F4" w:rsidP="00C22A3A">
      <w:pPr>
        <w:pStyle w:val="Listaszerbekezds"/>
        <w:numPr>
          <w:ilvl w:val="1"/>
          <w:numId w:val="4"/>
        </w:numPr>
      </w:pPr>
      <w:r w:rsidRPr="00B3154F">
        <w:t>Hitelesítés után a Receptek oldal dinamikus frissítése</w:t>
      </w:r>
    </w:p>
    <w:p w14:paraId="6D23031B" w14:textId="07206B0E" w:rsidR="00C320F8" w:rsidRPr="00B3154F" w:rsidRDefault="00C320F8" w:rsidP="00C22A3A">
      <w:pPr>
        <w:pStyle w:val="Listaszerbekezds"/>
        <w:numPr>
          <w:ilvl w:val="1"/>
          <w:numId w:val="4"/>
        </w:numPr>
      </w:pPr>
      <w:r w:rsidRPr="00B3154F">
        <w:t>Lehetőség privát és publikus receptek létrehozására</w:t>
      </w:r>
    </w:p>
    <w:p w14:paraId="7F2B99E0" w14:textId="6FA8DD47" w:rsidR="009F47F4" w:rsidRPr="00B3154F" w:rsidRDefault="009F47F4" w:rsidP="00C22A3A">
      <w:pPr>
        <w:pStyle w:val="Listaszerbekezds"/>
        <w:numPr>
          <w:ilvl w:val="1"/>
          <w:numId w:val="4"/>
        </w:numPr>
      </w:pPr>
      <w:r w:rsidRPr="00B3154F">
        <w:t>A hozzávalók alapján előre elkészített csomag megrendelésének a lehetősége</w:t>
      </w:r>
    </w:p>
    <w:p w14:paraId="3CF98C44" w14:textId="6CE37055" w:rsidR="00C320F8" w:rsidRPr="00B3154F" w:rsidRDefault="009F47F4" w:rsidP="00C22A3A">
      <w:pPr>
        <w:pStyle w:val="Listaszerbekezds"/>
        <w:numPr>
          <w:ilvl w:val="1"/>
          <w:numId w:val="4"/>
        </w:numPr>
      </w:pPr>
      <w:r w:rsidRPr="00B3154F">
        <w:t>Hozzávalókból csomag generálása termelők és termékeik alapján</w:t>
      </w:r>
    </w:p>
    <w:sectPr w:rsidR="00C320F8" w:rsidRPr="00B31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745E7"/>
    <w:multiLevelType w:val="hybridMultilevel"/>
    <w:tmpl w:val="43323C46"/>
    <w:lvl w:ilvl="0" w:tplc="FFFFFFF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62C89"/>
    <w:multiLevelType w:val="hybridMultilevel"/>
    <w:tmpl w:val="F9C6DF48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D0341"/>
    <w:multiLevelType w:val="hybridMultilevel"/>
    <w:tmpl w:val="22F21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B6E"/>
    <w:multiLevelType w:val="hybridMultilevel"/>
    <w:tmpl w:val="D07CAE38"/>
    <w:lvl w:ilvl="0" w:tplc="E272CB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510950612">
    <w:abstractNumId w:val="2"/>
  </w:num>
  <w:num w:numId="2" w16cid:durableId="479150837">
    <w:abstractNumId w:val="3"/>
  </w:num>
  <w:num w:numId="3" w16cid:durableId="1722055077">
    <w:abstractNumId w:val="1"/>
  </w:num>
  <w:num w:numId="4" w16cid:durableId="16727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19"/>
    <w:rsid w:val="00164F54"/>
    <w:rsid w:val="001E3650"/>
    <w:rsid w:val="003F7656"/>
    <w:rsid w:val="00524F25"/>
    <w:rsid w:val="007E3319"/>
    <w:rsid w:val="00827CAC"/>
    <w:rsid w:val="00914DC1"/>
    <w:rsid w:val="009F47F4"/>
    <w:rsid w:val="00AC6C3B"/>
    <w:rsid w:val="00AF7CA0"/>
    <w:rsid w:val="00B3154F"/>
    <w:rsid w:val="00B679E8"/>
    <w:rsid w:val="00C22A3A"/>
    <w:rsid w:val="00C320F8"/>
    <w:rsid w:val="00C4564F"/>
    <w:rsid w:val="00D21679"/>
    <w:rsid w:val="00DA75DD"/>
    <w:rsid w:val="00F0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E33F"/>
  <w15:chartTrackingRefBased/>
  <w15:docId w15:val="{12D80F20-F11F-44DB-A3E0-3C3719CE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3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3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3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3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3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331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331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33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33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33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33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33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33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331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3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331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3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Béres Gábor Kristóf</dc:creator>
  <cp:keywords/>
  <dc:description/>
  <cp:lastModifiedBy>Béres Gábor Kristóf</cp:lastModifiedBy>
  <cp:revision>12</cp:revision>
  <dcterms:created xsi:type="dcterms:W3CDTF">2024-11-17T11:46:00Z</dcterms:created>
  <dcterms:modified xsi:type="dcterms:W3CDTF">2024-11-17T12:22:00Z</dcterms:modified>
</cp:coreProperties>
</file>