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ptos" w:cs="Aptos" w:eastAsia="Aptos" w:hAnsi="Aptos"/>
          <w:b/>
          <w:bCs/>
          <w:color w:val="F45100"/>
          <w:spacing w:val="20"/>
          <w:sz w:val="18"/>
          <w:szCs w:val="18"/>
          <w:lang w:val="vi-VN" w:eastAsia="vi-VN"/>
        </w:rPr>
        <w:t xml:space="preserve">THƯ VIỆN MẪU TÀI LIỆU</w:t>
      </w:r>
    </w:p>
    <w:p>
      <w:pPr>
        <w:pStyle w:val="Title"/>
        <w:pBdr>
          <w:bottom w:val="single" w:color="F45100" w:sz="16" w:space="8"/>
        </w:pBdr>
        <w:spacing w:after="170"/>
      </w:pPr>
      <w:r>
        <w:rPr>
          <w:rFonts w:ascii="Aptos Display" w:cs="Aptos Display" w:eastAsia="Aptos Display" w:hAnsi="Aptos Display"/>
          <w:b/>
          <w:bCs/>
          <w:color w:val="0A0A0A"/>
          <w:sz w:val="42"/>
          <w:szCs w:val="42"/>
          <w:lang w:val="vi-VN" w:eastAsia="vi-VN"/>
        </w:rPr>
        <w:t xml:space="preserve">Đơn Xin Nghỉ Phép</w:t>
      </w:r>
    </w:p>
    <w:p>
      <w:pPr>
        <w:spacing w:after="250"/>
      </w:pPr>
      <w:r>
        <w:rPr>
          <w:rFonts w:ascii="Aptos" w:cs="Aptos" w:eastAsia="Aptos" w:hAnsi="Aptos"/>
          <w:color w:val="555555"/>
          <w:sz w:val="21"/>
          <w:szCs w:val="21"/>
          <w:lang w:val="vi-VN" w:eastAsia="vi-VN"/>
        </w:rPr>
        <w:t xml:space="preserve">Mẫu đơn xin nghỉ phép gồm thông tin nhân viên, thời gian nghỉ, lý do, kế hoạch bàn giao và phần xác nhận phê duyệt.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Vui lòng điền đầy đủ thông tin và gửi đơn cho quản lý theo quy định nghỉ phép của công ty.</w:t>
      </w:r>
    </w:p>
    <w:p>
      <w:pPr>
        <w:pStyle w:val="Heading1"/>
        <w:spacing w:after="100" w:before="260"/>
      </w:pPr>
      <w:r>
        <w:t xml:space="preserve">Thông tin nhân viên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Thông tin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Nội dung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Họ và tên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{{nhan_vien_ten}}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Mã nhân viên: {{nhan_vien_ma}}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Bộ phận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{{phong_ban}}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Chức danh: {{cong_viec_tieu_de}}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Email công việc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{{cong_viec_email}}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Quản lý trực tiếp: {{quan_ly_ten}}</w:t>
            </w:r>
          </w:p>
        </w:tc>
      </w:tr>
    </w:tbl>
    <w:p>
      <w:pPr>
        <w:pStyle w:val="Heading1"/>
        <w:spacing w:after="100" w:before="260"/>
      </w:pPr>
      <w:r>
        <w:t xml:space="preserve">Thông tin nghỉ phép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Nội dung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Chi tiết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Loại nghỉ phép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{{nghi_phep_loai}}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Số ngày làm việc: {{so_ngay}}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Ngày bắt đầu nghỉ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{{nghi_phep_bat_dau_ngay}}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Ngày kết thúc nghỉ: {{nghi_phep_ket_thuc_ngay}}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Ngày trở lại làm việc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{{tro_lai_ngay}}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Liên hệ khi cần: {{khan_cap_lien_he}}</w:t>
            </w:r>
          </w:p>
        </w:tc>
      </w:tr>
    </w:tbl>
    <w:p>
      <w:pPr>
        <w:pStyle w:val="Heading1"/>
        <w:spacing w:after="100" w:before="260"/>
      </w:pPr>
      <w:r>
        <w:t xml:space="preserve">Lý do và bàn giao công việc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{{nghi_phep_ly_do}}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Kế hoạch bàn giao: </w:t>
      </w:r>
      <w:r>
        <w:rPr>
          <w:rFonts w:ascii="Aptos" w:cs="Aptos" w:eastAsia="Aptos" w:hAnsi="Aptos"/>
          <w:lang w:val="vi-VN" w:eastAsia="vi-VN"/>
        </w:rPr>
        <w:t xml:space="preserve">{{ban_giao_ke_hoach}}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Ghi chú bổ sung: </w:t>
      </w:r>
      <w:r>
        <w:rPr>
          <w:rFonts w:ascii="Aptos" w:cs="Aptos" w:eastAsia="Aptos" w:hAnsi="Aptos"/>
          <w:lang w:val="vi-VN" w:eastAsia="vi-VN"/>
        </w:rPr>
        <w:t xml:space="preserve">{{bo_sung_ghi_chu}}</w:t>
      </w:r>
    </w:p>
    <w:p>
      <w:pPr>
        <w:pStyle w:val="Heading1"/>
        <w:spacing w:after="100" w:before="260"/>
      </w:pPr>
      <w:r>
        <w:t xml:space="preserve">Xác nhận và phê duyệt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Tôi xác nhận thông tin trên là chính xác và đã tìm hiểu quy định nghỉ phép áp dụng.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Vai trò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Họ tên và chữ ký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Ngày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Nhân viên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{{nhan_vien_ten}} / {{nhan_vien_chu_ky}}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{{nhan_vien_ky_ngay}}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Quản lý trực tiếp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{{quan_ly_ten}} / {{quan_ly_chu_ky}}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{{quan_ly_quyet_dinh_ngay}}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Bộ phận nhân sự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{{nhan_su_nguoi_duyet}} / {{nhan_su_chu_ky}}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{{nhan_su_quyet_dinh_ngay}}</w:t>
            </w:r>
          </w:p>
        </w:tc>
      </w:tr>
    </w:tbl>
    <w:p>
      <w:pPr>
        <w:spacing w:before="150"/>
      </w:pPr>
      <w:r>
        <w:rPr>
          <w:rFonts w:ascii="Aptos" w:cs="Aptos" w:eastAsia="Aptos" w:hAnsi="Aptos"/>
          <w:lang w:val="vi-VN" w:eastAsia="vi-VN"/>
        </w:rPr>
        <w:t xml:space="preserve">Kết quả:  ☐ Chấp thuận   ☐ Từ chối   ☐ Cần bổ sung thông tin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2"/>
        <w:szCs w:val="22"/>
        <w:lang w:val="vi-VN" w:eastAsia="vi-VN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00" w:before="120"/>
    </w:pPr>
    <w:rPr>
      <w:rFonts w:ascii="Aptos Display" w:cs="Aptos Display" w:eastAsia="Aptos Display" w:hAnsi="Aptos Display"/>
      <w:b/>
      <w:bCs/>
      <w:color w:val="0A0A0A"/>
      <w:sz w:val="42"/>
      <w:szCs w:val="42"/>
      <w:lang w:val="vi-VN" w:eastAsia="vi-VN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ptos Display" w:cs="Aptos Display" w:eastAsia="Aptos Display" w:hAnsi="Aptos Display"/>
      <w:b/>
      <w:bCs/>
      <w:color w:val="0A0A0A"/>
      <w:sz w:val="30"/>
      <w:szCs w:val="30"/>
      <w:lang w:val="vi-VN" w:eastAsia="vi-VN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ptos" w:cs="Aptos" w:eastAsia="Aptos" w:hAnsi="Aptos"/>
      <w:b/>
      <w:bCs/>
      <w:color w:val="F45100"/>
      <w:sz w:val="26"/>
      <w:szCs w:val="26"/>
      <w:lang w:val="vi-VN" w:eastAsia="vi-V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Nghỉ Phép</dc:title>
  <dc:creator>Thư viện Mẫu Tài liệu</dc:creator>
  <dc:description>Mẫu đơn xin nghỉ phép gồm thông tin nhân viên, thời gian nghỉ, lý do, kế hoạch bàn giao và phần xác nhận phê duyệt.</dc:description>
  <cp:lastModifiedBy>Un-named</cp:lastModifiedBy>
  <cp:revision>1</cp:revision>
  <dcterms:created xsi:type="dcterms:W3CDTF">2026-10-30T05:06:39.811Z</dcterms:created>
  <dcterms:modified xsi:type="dcterms:W3CDTF">2026-10-30T05:06:39.811Z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