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40E0A807" w:rsidR="00925F97" w:rsidRDefault="00925F97">
      <w:pPr>
        <w:pStyle w:val="NoSpacing"/>
        <w:numPr>
          <w:ilvl w:val="0"/>
          <w:numId w:val="71"/>
        </w:numPr>
      </w:pPr>
      <w:r>
        <w:t>-m: viết tắt cảu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Pr="00F753A1" w:rsidRDefault="006D1E9D" w:rsidP="006D1E9D">
      <w:pPr>
        <w:rPr>
          <w:color w:val="FF0000"/>
        </w:rPr>
      </w:pPr>
      <w:r w:rsidRPr="00F753A1">
        <w:rPr>
          <w:color w:val="FF0000"/>
        </w:rP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rsidRPr="00914964">
        <w:rPr>
          <w:color w:val="FF0000"/>
        </w:rPr>
        <w:t>Horizontal:</w:t>
      </w:r>
      <w:r>
        <w:t xml:space="preserve">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rsidRPr="00914964">
        <w:rPr>
          <w:color w:val="FF0000"/>
        </w:rPr>
        <w:t>Vertical:</w:t>
      </w:r>
      <w:r>
        <w:t xml:space="preserve">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rsidRPr="00914964">
        <w:rPr>
          <w:color w:val="FF0000"/>
        </w:rPr>
        <w:t>Blur:</w:t>
      </w:r>
      <w:r>
        <w:t xml:space="preserve"> độ nhòe</w:t>
      </w:r>
    </w:p>
    <w:p w14:paraId="0EBF8E34" w14:textId="0CDB950E" w:rsidR="0072546B" w:rsidRDefault="0072546B">
      <w:pPr>
        <w:pStyle w:val="ListParagraph"/>
        <w:numPr>
          <w:ilvl w:val="0"/>
          <w:numId w:val="61"/>
        </w:numPr>
      </w:pPr>
      <w:r w:rsidRPr="00914964">
        <w:rPr>
          <w:color w:val="FF0000"/>
        </w:rPr>
        <w:t>Color:</w:t>
      </w:r>
      <w:r>
        <w:t xml:space="preserve">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rsidRPr="00914964">
        <w:rPr>
          <w:color w:val="FF0000"/>
        </w:rPr>
        <w:t>Overscroll-behavior:</w:t>
      </w:r>
      <w:r>
        <w:t xml:space="preserve">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rsidRPr="00914964">
        <w:rPr>
          <w:color w:val="FF0000"/>
        </w:rPr>
        <w:t>Custom scrollbar:</w:t>
      </w:r>
      <w:r>
        <w:t xml:space="preserve">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23F5905B" w:rsidR="00E71C34" w:rsidRDefault="00E71C34" w:rsidP="006A5930">
      <w:r>
        <w:t>Sử dụng kết hợp nhiều ảnh nền: ảnh nào xếp trước sẽ nằm trên, ảnh nào xếp sau sẽ nằm dưới.</w:t>
      </w:r>
      <w:r w:rsidR="006A5930">
        <w:t xml:space="preserve"> (có thể dùng cái này để dự phòng trường hợp ảnh bị lỗi thì cá ảnh khác thay thế vào.)</w:t>
      </w:r>
    </w:p>
    <w:p w14:paraId="6A733A88" w14:textId="28E256D8" w:rsidR="003533B0" w:rsidRPr="00C75071" w:rsidRDefault="003533B0" w:rsidP="003533B0">
      <w:pPr>
        <w:pStyle w:val="ListParagraph"/>
        <w:numPr>
          <w:ilvl w:val="0"/>
          <w:numId w:val="76"/>
        </w:numPr>
      </w:pPr>
      <w:r w:rsidRPr="00C75071">
        <w:t xml:space="preserve">Thuộc tính </w:t>
      </w:r>
      <w:r w:rsidRPr="00C75071">
        <w:rPr>
          <w:color w:val="FF0000"/>
        </w:rPr>
        <w:t xml:space="preserve">background-size: </w:t>
      </w:r>
      <w:r w:rsidRPr="00C75071">
        <w:t>điều chỉnh kích thước ảnh nền</w:t>
      </w:r>
    </w:p>
    <w:p w14:paraId="194236BA" w14:textId="5ED5D2B2" w:rsidR="003533B0" w:rsidRDefault="00E66E67" w:rsidP="003533B0">
      <w:pPr>
        <w:pStyle w:val="ListParagraph"/>
        <w:numPr>
          <w:ilvl w:val="0"/>
          <w:numId w:val="18"/>
        </w:numPr>
      </w:pPr>
      <w:r w:rsidRPr="00CE6D10">
        <w:rPr>
          <w:color w:val="FF0000"/>
        </w:rPr>
        <w:t>Background-size: contain;</w:t>
      </w:r>
      <w:r>
        <w:t xml:space="preserve">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rsidRPr="00CE6D10">
        <w:rPr>
          <w:color w:val="FF0000"/>
        </w:rP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rPr>
          <w:noProof/>
        </w:rPr>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4C13CCBA" w14:textId="0560DA08" w:rsidR="00AA6472" w:rsidRDefault="00AA6472" w:rsidP="00AA6472">
      <w:pPr>
        <w:pStyle w:val="ListParagraph"/>
        <w:ind w:left="2160" w:firstLine="0"/>
      </w:pPr>
      <w:r w:rsidRPr="00AA6472">
        <w:drawing>
          <wp:inline distT="0" distB="0" distL="0" distR="0" wp14:anchorId="6F990A38" wp14:editId="034FADFD">
            <wp:extent cx="3802380" cy="2255520"/>
            <wp:effectExtent l="0" t="0" r="0" b="0"/>
            <wp:docPr id="1235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264" name=""/>
                    <pic:cNvPicPr/>
                  </pic:nvPicPr>
                  <pic:blipFill>
                    <a:blip r:embed="rId23"/>
                    <a:stretch>
                      <a:fillRect/>
                    </a:stretch>
                  </pic:blipFill>
                  <pic:spPr>
                    <a:xfrm>
                      <a:off x="0" y="0"/>
                      <a:ext cx="3802710" cy="2255716"/>
                    </a:xfrm>
                    <a:prstGeom prst="rect">
                      <a:avLst/>
                    </a:prstGeom>
                  </pic:spPr>
                </pic:pic>
              </a:graphicData>
            </a:graphic>
          </wp:inline>
        </w:drawing>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9BC1CFA" w:rsidR="00EA44CD" w:rsidRPr="00347884" w:rsidRDefault="00EA44CD" w:rsidP="00EA44CD">
      <w:pPr>
        <w:pStyle w:val="ListParagraph"/>
        <w:numPr>
          <w:ilvl w:val="0"/>
          <w:numId w:val="18"/>
        </w:numPr>
      </w:pPr>
      <w:r>
        <w:t xml:space="preserve">Cú pháp: </w:t>
      </w:r>
      <w:r w:rsidRPr="00D00EE8">
        <w:rPr>
          <w:color w:val="FF0000"/>
        </w:rPr>
        <w:t>linear-gradient: hướng chuyể</w:t>
      </w:r>
      <w:r w:rsidR="00E8491E">
        <w:rPr>
          <w:color w:val="FF0000"/>
        </w:rPr>
        <w:t>n</w:t>
      </w:r>
      <w:r w:rsidRPr="00D00EE8">
        <w:rPr>
          <w:color w:val="FF0000"/>
        </w:rPr>
        <w:t xml:space="preserve"> màu, color1</w:t>
      </w:r>
      <w:r w:rsidR="00105F24" w:rsidRPr="00D00EE8">
        <w:rPr>
          <w:color w:val="FF0000"/>
        </w:rPr>
        <w:t xml:space="preserve"> %</w:t>
      </w:r>
      <w:r w:rsidRPr="00D00EE8">
        <w:rPr>
          <w:color w:val="FF0000"/>
        </w:rPr>
        <w:t>, color</w:t>
      </w:r>
      <w:r w:rsidR="00105F24" w:rsidRPr="00D00EE8">
        <w:rPr>
          <w:color w:val="FF0000"/>
        </w:rPr>
        <w:t>2 %,</w:t>
      </w:r>
      <w:r w:rsidR="00E8491E">
        <w:rPr>
          <w:color w:val="FF0000"/>
        </w:rPr>
        <w:t>…</w:t>
      </w:r>
      <w:r w:rsidR="00105F24" w:rsidRPr="00D00EE8">
        <w:rPr>
          <w:color w:val="FF0000"/>
        </w:rPr>
        <w:t xml:space="preserve">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lastRenderedPageBreak/>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t xml:space="preserve">Có thể sử dụng công cụ hỗ trợ </w:t>
      </w:r>
      <w:hyperlink r:id="rId24" w:history="1">
        <w:r w:rsidRPr="00D72BC5">
          <w:rPr>
            <w:rStyle w:val="Hyperlink"/>
          </w:rPr>
          <w:t>gradient.io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rPr>
          <w:noProof/>
        </w:rPr>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5"/>
                    <a:stretch>
                      <a:fillRect/>
                    </a:stretch>
                  </pic:blipFill>
                  <pic:spPr>
                    <a:xfrm>
                      <a:off x="0" y="0"/>
                      <a:ext cx="2872989" cy="2179509"/>
                    </a:xfrm>
                    <a:prstGeom prst="rect">
                      <a:avLst/>
                    </a:prstGeom>
                  </pic:spPr>
                </pic:pic>
              </a:graphicData>
            </a:graphic>
          </wp:inline>
        </w:drawing>
      </w:r>
    </w:p>
    <w:p w14:paraId="17BF23B1" w14:textId="77777777" w:rsidR="00E8491E" w:rsidRDefault="00E8491E" w:rsidP="00E8491E">
      <w:pPr>
        <w:ind w:left="0" w:firstLine="0"/>
      </w:pPr>
    </w:p>
    <w:p w14:paraId="73736AD8" w14:textId="53B2C31B" w:rsidR="00B272BA" w:rsidRDefault="00663ECC" w:rsidP="00B272BA">
      <w:pPr>
        <w:pStyle w:val="Heading3"/>
      </w:pPr>
      <w:r>
        <w:t>24.3 Background-attachment</w:t>
      </w:r>
    </w:p>
    <w:p w14:paraId="6BB29B4E" w14:textId="744EFFBE" w:rsidR="00D33422" w:rsidRDefault="00D33422" w:rsidP="00D33422">
      <w:r>
        <w:t xml:space="preserve">Thông thường trong các đoạn văn bản sẽ có ảnh đi kèm và khi chúng ta di chuyển thanh cuốn thì ảnh cũng sẽ di chuyển theo, nên chúng ta sẽ sử dụng bg-attachment </w:t>
      </w:r>
      <w:r w:rsidR="00FA56E5">
        <w:t>để điều chỉnh anh the</w:t>
      </w:r>
      <w:r w:rsidR="00F40AE6">
        <w:t>o ý muốn của mình.</w:t>
      </w:r>
    </w:p>
    <w:p w14:paraId="5A9FF91C" w14:textId="76D04A20" w:rsidR="00961659" w:rsidRPr="00D33422" w:rsidRDefault="00961659" w:rsidP="00D33422">
      <w:r w:rsidRPr="00961659">
        <w:rPr>
          <w:color w:val="FF0000"/>
        </w:rPr>
        <w:t>Bg-att</w:t>
      </w:r>
      <w:r w:rsidR="00D175C7">
        <w:rPr>
          <w:color w:val="FF0000"/>
        </w:rPr>
        <w:t>a</w:t>
      </w:r>
      <w:r w:rsidRPr="00961659">
        <w:rPr>
          <w:color w:val="FF0000"/>
        </w:rPr>
        <w:t>chment: scroll;</w:t>
      </w:r>
      <w:r>
        <w:t xml:space="preserve"> khi di chuyển thanh cuộn thì bức ảnh sẽ di chuyển theo.</w:t>
      </w:r>
    </w:p>
    <w:p w14:paraId="225969CE" w14:textId="3D53855D" w:rsidR="00B272BA" w:rsidRDefault="00B272BA" w:rsidP="00B272BA">
      <w:r w:rsidRPr="0082426D">
        <w:rPr>
          <w:color w:val="FF0000"/>
        </w:rPr>
        <w:t>Bg-attachment: fixed;</w:t>
      </w:r>
      <w:r>
        <w:t xml:space="preserve">   khi cuộn thanh cuốn </w:t>
      </w:r>
      <w:r w:rsidR="00D33422">
        <w:t>đi thì ảnh luôn đứng yên</w:t>
      </w:r>
      <w:r w:rsidR="00261637">
        <w:t>.</w:t>
      </w:r>
    </w:p>
    <w:p w14:paraId="7954B3F7" w14:textId="3F2BA200" w:rsidR="00261637" w:rsidRDefault="00261637" w:rsidP="00B272BA">
      <w:r w:rsidRPr="0082426D">
        <w:rPr>
          <w:color w:val="FF0000"/>
        </w:rPr>
        <w:t>Bg-attachment: local;</w:t>
      </w:r>
      <w:r>
        <w:t xml:space="preserve">   khi </w:t>
      </w:r>
      <w:r w:rsidR="00146A44">
        <w:t>di chuyển thanh cuốn ảnh sẽ dính liền với nội dung</w:t>
      </w:r>
      <w:r w:rsidR="00961659">
        <w:t>.</w:t>
      </w:r>
      <w:r w:rsidR="00146A44">
        <w:t xml:space="preserve"> và di chuyển theo nó.</w:t>
      </w:r>
    </w:p>
    <w:p w14:paraId="14CDD27F" w14:textId="25AA7EF2" w:rsidR="00DC62DF" w:rsidRDefault="00DC62DF" w:rsidP="00DC62DF">
      <w:pPr>
        <w:pStyle w:val="Heading3"/>
      </w:pPr>
      <w:r>
        <w:t>24.4 Background-clip</w:t>
      </w:r>
    </w:p>
    <w:p w14:paraId="47D0040C" w14:textId="50372A43" w:rsidR="00793884" w:rsidRPr="00793884" w:rsidRDefault="00793884" w:rsidP="00793884">
      <w:r>
        <w:t xml:space="preserve">Thông thường khi ta thêm một hình nền thì hình nề đó sẽ </w:t>
      </w:r>
      <w:r w:rsidR="00D22754">
        <w:t>chiếm diện tích của phần tử đó và tính từ boder đi vào. Sử dụng bg-clip để quy định vùng đổ nền cho nó.</w:t>
      </w:r>
    </w:p>
    <w:p w14:paraId="36EDBA6B" w14:textId="6180F1EA" w:rsidR="00DC62DF" w:rsidRDefault="00580C60" w:rsidP="00DC62DF">
      <w:r>
        <w:t>Bg-clip: quy định vùng đổ nền</w:t>
      </w:r>
    </w:p>
    <w:p w14:paraId="2CB9F51C" w14:textId="4015740F" w:rsidR="00580C60" w:rsidRDefault="00E7399A" w:rsidP="00E7399A">
      <w:pPr>
        <w:ind w:left="0" w:firstLine="0"/>
      </w:pPr>
      <w:r w:rsidRPr="00E7399A">
        <w:rPr>
          <w:noProof/>
        </w:rPr>
        <w:lastRenderedPageBreak/>
        <w:drawing>
          <wp:inline distT="0" distB="0" distL="0" distR="0" wp14:anchorId="12123473" wp14:editId="6FE781CA">
            <wp:extent cx="6195060" cy="1249680"/>
            <wp:effectExtent l="0" t="0" r="0" b="0"/>
            <wp:docPr id="86219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5364" name=""/>
                    <pic:cNvPicPr/>
                  </pic:nvPicPr>
                  <pic:blipFill>
                    <a:blip r:embed="rId26"/>
                    <a:stretch>
                      <a:fillRect/>
                    </a:stretch>
                  </pic:blipFill>
                  <pic:spPr>
                    <a:xfrm>
                      <a:off x="0" y="0"/>
                      <a:ext cx="6195060" cy="1249680"/>
                    </a:xfrm>
                    <a:prstGeom prst="rect">
                      <a:avLst/>
                    </a:prstGeom>
                  </pic:spPr>
                </pic:pic>
              </a:graphicData>
            </a:graphic>
          </wp:inline>
        </w:drawing>
      </w:r>
    </w:p>
    <w:p w14:paraId="78588BEB" w14:textId="77777777" w:rsidR="00D9298F" w:rsidRDefault="00D9298F" w:rsidP="00D9298F">
      <w:pPr>
        <w:pStyle w:val="NoSpacing"/>
      </w:pPr>
    </w:p>
    <w:p w14:paraId="4FCAF249" w14:textId="4CD1FB07" w:rsidR="00D9298F" w:rsidRDefault="00D9298F" w:rsidP="00D9298F">
      <w:pPr>
        <w:pStyle w:val="NoSpacing"/>
      </w:pPr>
      <w:r>
        <w:t xml:space="preserve">Sử dụng </w:t>
      </w:r>
      <w:r w:rsidRPr="00D9298F">
        <w:rPr>
          <w:color w:val="FF0000"/>
        </w:rPr>
        <w:t>bg-clip</w:t>
      </w:r>
      <w:r>
        <w:t xml:space="preserve"> để đổ nền </w:t>
      </w:r>
      <w:r w:rsidR="00156770">
        <w:t xml:space="preserve">chữ: </w:t>
      </w:r>
      <w:r w:rsidR="00156770" w:rsidRPr="00156770">
        <w:rPr>
          <w:color w:val="FF0000"/>
        </w:rPr>
        <w:t>background-clip: text;</w:t>
      </w:r>
    </w:p>
    <w:p w14:paraId="180BEA3A" w14:textId="002B2570" w:rsidR="00F94D8F" w:rsidRDefault="00F94D8F" w:rsidP="00F94D8F">
      <w:pPr>
        <w:pStyle w:val="NoSpacing"/>
        <w:numPr>
          <w:ilvl w:val="0"/>
          <w:numId w:val="31"/>
        </w:numPr>
      </w:pPr>
      <w:r>
        <w:t>Color: transparent;      để màu chữ thành trong suốt</w:t>
      </w:r>
    </w:p>
    <w:p w14:paraId="55F2F087" w14:textId="01B5DAB7" w:rsidR="003A60D9" w:rsidRDefault="003A60D9" w:rsidP="003A60D9">
      <w:pPr>
        <w:pStyle w:val="NoSpacing"/>
      </w:pPr>
      <w:r>
        <w:t>Cách kiểm tra trình duyệt có hỗ trợ thuộc tính hay không:</w:t>
      </w:r>
    </w:p>
    <w:p w14:paraId="03E0486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F79C6"/>
          <w:kern w:val="0"/>
          <w:sz w:val="32"/>
          <w:szCs w:val="32"/>
          <w:lang w:val="vi-VN" w:eastAsia="vi-VN"/>
          <w14:ligatures w14:val="none"/>
        </w:rPr>
        <w:t>@supports</w:t>
      </w:r>
      <w:r w:rsidRPr="00853856">
        <w:rPr>
          <w:rFonts w:ascii="Consolas" w:eastAsia="Times New Roman" w:hAnsi="Consolas" w:cs="Times New Roman"/>
          <w:color w:val="F8F8F2"/>
          <w:kern w:val="0"/>
          <w:sz w:val="32"/>
          <w:szCs w:val="32"/>
          <w:lang w:val="vi-VN" w:eastAsia="vi-VN"/>
          <w14:ligatures w14:val="none"/>
        </w:rPr>
        <w:t>(</w:t>
      </w:r>
      <w:r w:rsidRPr="00853856">
        <w:rPr>
          <w:rFonts w:ascii="Consolas" w:eastAsia="Times New Roman" w:hAnsi="Consolas" w:cs="Times New Roman"/>
          <w:color w:val="8BE9FD"/>
          <w:kern w:val="0"/>
          <w:sz w:val="32"/>
          <w:szCs w:val="32"/>
          <w:lang w:val="vi-VN" w:eastAsia="vi-VN"/>
          <w14:ligatures w14:val="none"/>
        </w:rPr>
        <w: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FF79C6"/>
          <w:kern w:val="0"/>
          <w:sz w:val="32"/>
          <w:szCs w:val="32"/>
          <w:lang w:val="vi-VN" w:eastAsia="vi-VN"/>
          <w14:ligatures w14:val="none"/>
        </w:rPr>
        <w:t>or</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i/>
          <w:iCs/>
          <w:color w:val="8BE9FD"/>
          <w:kern w:val="0"/>
          <w:sz w:val="32"/>
          <w:szCs w:val="32"/>
          <w:lang w:val="vi-VN" w:eastAsia="vi-VN"/>
          <w14:ligatures w14:val="none"/>
        </w:rPr>
        <w:t>-webkit-background-clip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w:t>
      </w:r>
    </w:p>
    <w:p w14:paraId="4E465C4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 xml:space="preserve">    </w:t>
      </w:r>
    </w:p>
    <w:p w14:paraId="7C4EE6DB"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w:t>
      </w:r>
    </w:p>
    <w:p w14:paraId="2E0D4AB0" w14:textId="31D54442" w:rsidR="003A60D9" w:rsidRDefault="00853856" w:rsidP="003A60D9">
      <w:pPr>
        <w:pStyle w:val="NoSpacing"/>
        <w:numPr>
          <w:ilvl w:val="0"/>
          <w:numId w:val="18"/>
        </w:numPr>
      </w:pPr>
      <w:r>
        <w:t xml:space="preserve">Làm việc trong dấu ngoặc nhọn: nếu trình duyệt hỗ trợ thì sẽ hiển thị tất cả những gì làm trong dấu ngoặc nhọn, nếu trình duyệt không hỗ trợ thì sẽ không </w:t>
      </w:r>
      <w:r w:rsidR="00BC0900">
        <w:t>xảy ra việc gì cả.</w:t>
      </w:r>
    </w:p>
    <w:p w14:paraId="790EC77F" w14:textId="27FC5DEA" w:rsidR="00FA6633" w:rsidRDefault="00FA6633" w:rsidP="00FA6633">
      <w:pPr>
        <w:pStyle w:val="Heading3"/>
      </w:pPr>
      <w:r>
        <w:t>24.5 Background-origin</w:t>
      </w:r>
    </w:p>
    <w:p w14:paraId="30718F37" w14:textId="590CA84D" w:rsidR="00E84244" w:rsidRPr="00E84244" w:rsidRDefault="001E2147" w:rsidP="00E84244">
      <w:r>
        <w:t xml:space="preserve">Thông thường khi sử dụng bg-clip để quy định vùng đổ nền thì quy định ở vùng nào nó sẽ đổ nền ở vùng đó nhưng gốc của bức ảnh </w:t>
      </w:r>
      <w:r w:rsidR="00784188">
        <w:t xml:space="preserve">tính từ phần boder đi vào và phần không được quy định vùng đổ sẽ bị che mất, nên ta sẽ dùng </w:t>
      </w:r>
      <w:r w:rsidR="00784188" w:rsidRPr="00784188">
        <w:rPr>
          <w:color w:val="FF0000"/>
        </w:rPr>
        <w:t>bg-origin</w:t>
      </w:r>
      <w:r w:rsidR="00784188">
        <w:t xml:space="preserve"> để quy định gốc ảnh cho nó.</w:t>
      </w:r>
    </w:p>
    <w:p w14:paraId="2CA750FA" w14:textId="4032D02D" w:rsidR="00FA6633" w:rsidRDefault="00FA6633" w:rsidP="00FA6633">
      <w:r>
        <w:t>Bg-origin: xác định gốc của ảnh nền nằm ở chỗ nào.</w:t>
      </w:r>
    </w:p>
    <w:p w14:paraId="75D2C41F" w14:textId="50B87033" w:rsidR="00FA6633" w:rsidRDefault="00E84244" w:rsidP="00E84244">
      <w:pPr>
        <w:ind w:left="0" w:firstLine="0"/>
      </w:pPr>
      <w:r w:rsidRPr="00E84244">
        <w:rPr>
          <w:noProof/>
        </w:rPr>
        <w:drawing>
          <wp:inline distT="0" distB="0" distL="0" distR="0" wp14:anchorId="4EB532F0" wp14:editId="2D17E36D">
            <wp:extent cx="5943600" cy="1424940"/>
            <wp:effectExtent l="0" t="0" r="0" b="0"/>
            <wp:docPr id="3688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406" name=""/>
                    <pic:cNvPicPr/>
                  </pic:nvPicPr>
                  <pic:blipFill>
                    <a:blip r:embed="rId27"/>
                    <a:stretch>
                      <a:fillRect/>
                    </a:stretch>
                  </pic:blipFill>
                  <pic:spPr>
                    <a:xfrm>
                      <a:off x="0" y="0"/>
                      <a:ext cx="5943600" cy="1424940"/>
                    </a:xfrm>
                    <a:prstGeom prst="rect">
                      <a:avLst/>
                    </a:prstGeom>
                  </pic:spPr>
                </pic:pic>
              </a:graphicData>
            </a:graphic>
          </wp:inline>
        </w:drawing>
      </w:r>
    </w:p>
    <w:p w14:paraId="4C2B0120" w14:textId="77777777" w:rsidR="001F5310" w:rsidRDefault="001F5310" w:rsidP="00E84244">
      <w:pPr>
        <w:ind w:left="0" w:firstLine="0"/>
      </w:pPr>
    </w:p>
    <w:p w14:paraId="5A0AF1F9" w14:textId="4510C48E" w:rsidR="001F5310" w:rsidRDefault="001F5310" w:rsidP="001F5310">
      <w:pPr>
        <w:pStyle w:val="Heading3"/>
      </w:pPr>
      <w:r>
        <w:t>24.6 Background – shorthand -  cú pháp viết tắt</w:t>
      </w:r>
    </w:p>
    <w:p w14:paraId="60802EA9" w14:textId="4AD791DE" w:rsidR="001F5310" w:rsidRDefault="00D90E98" w:rsidP="001F5310">
      <w:pPr>
        <w:rPr>
          <w:color w:val="FF0000"/>
        </w:rPr>
      </w:pPr>
      <w:r>
        <w:t xml:space="preserve">Search từ khóa </w:t>
      </w:r>
      <w:r w:rsidRPr="00D90E98">
        <w:rPr>
          <w:color w:val="FF0000"/>
        </w:rPr>
        <w:t>css background property</w:t>
      </w:r>
    </w:p>
    <w:p w14:paraId="32FF2101" w14:textId="6033D44E" w:rsidR="00D90E98" w:rsidRPr="001F5310" w:rsidRDefault="00D90E98" w:rsidP="001F5310"/>
    <w:sectPr w:rsidR="00D90E98" w:rsidRPr="001F5310"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D2661630"/>
    <w:lvl w:ilvl="0" w:tplc="7DE2CF16">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94AE3A7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6"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8"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205768E"/>
    <w:multiLevelType w:val="hybridMultilevel"/>
    <w:tmpl w:val="79BEEBA0"/>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1"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4"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6"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7"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4"/>
  </w:num>
  <w:num w:numId="14" w16cid:durableId="15815718">
    <w:abstractNumId w:val="66"/>
  </w:num>
  <w:num w:numId="15" w16cid:durableId="2055619634">
    <w:abstractNumId w:val="3"/>
  </w:num>
  <w:num w:numId="16" w16cid:durableId="47654798">
    <w:abstractNumId w:val="35"/>
  </w:num>
  <w:num w:numId="17" w16cid:durableId="195168289">
    <w:abstractNumId w:val="72"/>
  </w:num>
  <w:num w:numId="18" w16cid:durableId="1294823539">
    <w:abstractNumId w:val="45"/>
  </w:num>
  <w:num w:numId="19" w16cid:durableId="1247543469">
    <w:abstractNumId w:val="23"/>
  </w:num>
  <w:num w:numId="20" w16cid:durableId="1184981902">
    <w:abstractNumId w:val="71"/>
  </w:num>
  <w:num w:numId="21" w16cid:durableId="1030497890">
    <w:abstractNumId w:val="36"/>
  </w:num>
  <w:num w:numId="22" w16cid:durableId="2093505248">
    <w:abstractNumId w:val="77"/>
  </w:num>
  <w:num w:numId="23" w16cid:durableId="788165356">
    <w:abstractNumId w:val="24"/>
  </w:num>
  <w:num w:numId="24" w16cid:durableId="1983609704">
    <w:abstractNumId w:val="16"/>
  </w:num>
  <w:num w:numId="25" w16cid:durableId="456142610">
    <w:abstractNumId w:val="76"/>
  </w:num>
  <w:num w:numId="26" w16cid:durableId="1697660010">
    <w:abstractNumId w:val="63"/>
  </w:num>
  <w:num w:numId="27" w16cid:durableId="1196042792">
    <w:abstractNumId w:val="29"/>
  </w:num>
  <w:num w:numId="28" w16cid:durableId="887572083">
    <w:abstractNumId w:val="70"/>
  </w:num>
  <w:num w:numId="29" w16cid:durableId="1453131082">
    <w:abstractNumId w:val="12"/>
  </w:num>
  <w:num w:numId="30" w16cid:durableId="1406952953">
    <w:abstractNumId w:val="56"/>
  </w:num>
  <w:num w:numId="31" w16cid:durableId="1724867389">
    <w:abstractNumId w:val="69"/>
  </w:num>
  <w:num w:numId="32" w16cid:durableId="482893072">
    <w:abstractNumId w:val="68"/>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5"/>
  </w:num>
  <w:num w:numId="59" w16cid:durableId="930771675">
    <w:abstractNumId w:val="2"/>
  </w:num>
  <w:num w:numId="60" w16cid:durableId="1273782417">
    <w:abstractNumId w:val="53"/>
  </w:num>
  <w:num w:numId="61" w16cid:durableId="927467786">
    <w:abstractNumId w:val="67"/>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5"/>
  </w:num>
  <w:num w:numId="68" w16cid:durableId="622880953">
    <w:abstractNumId w:val="43"/>
  </w:num>
  <w:num w:numId="69" w16cid:durableId="1406761938">
    <w:abstractNumId w:val="73"/>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351D"/>
    <w:rsid w:val="00050BDA"/>
    <w:rsid w:val="00054745"/>
    <w:rsid w:val="000548A2"/>
    <w:rsid w:val="00061EDC"/>
    <w:rsid w:val="00063F87"/>
    <w:rsid w:val="000640EE"/>
    <w:rsid w:val="00073A27"/>
    <w:rsid w:val="000837B5"/>
    <w:rsid w:val="00086D30"/>
    <w:rsid w:val="00090B0D"/>
    <w:rsid w:val="000932F3"/>
    <w:rsid w:val="00094272"/>
    <w:rsid w:val="000A1EFF"/>
    <w:rsid w:val="000B133E"/>
    <w:rsid w:val="000B53E7"/>
    <w:rsid w:val="000B6D27"/>
    <w:rsid w:val="000B7442"/>
    <w:rsid w:val="000C19DE"/>
    <w:rsid w:val="000C31AB"/>
    <w:rsid w:val="000C5F99"/>
    <w:rsid w:val="000D2FC1"/>
    <w:rsid w:val="000D649B"/>
    <w:rsid w:val="000D73A3"/>
    <w:rsid w:val="000E13B0"/>
    <w:rsid w:val="000E216B"/>
    <w:rsid w:val="000E216C"/>
    <w:rsid w:val="000E221B"/>
    <w:rsid w:val="000E4C79"/>
    <w:rsid w:val="000E7526"/>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1F71"/>
    <w:rsid w:val="00146A44"/>
    <w:rsid w:val="00156230"/>
    <w:rsid w:val="00156770"/>
    <w:rsid w:val="00166529"/>
    <w:rsid w:val="0017269F"/>
    <w:rsid w:val="00186A39"/>
    <w:rsid w:val="00186FBE"/>
    <w:rsid w:val="001944D9"/>
    <w:rsid w:val="001C06D6"/>
    <w:rsid w:val="001D0A99"/>
    <w:rsid w:val="001D77FA"/>
    <w:rsid w:val="001E2147"/>
    <w:rsid w:val="001E703B"/>
    <w:rsid w:val="001F5310"/>
    <w:rsid w:val="001F7118"/>
    <w:rsid w:val="0020062D"/>
    <w:rsid w:val="0020479E"/>
    <w:rsid w:val="0020558F"/>
    <w:rsid w:val="002130F6"/>
    <w:rsid w:val="00213BEF"/>
    <w:rsid w:val="00217D8D"/>
    <w:rsid w:val="00221F96"/>
    <w:rsid w:val="00222F3A"/>
    <w:rsid w:val="002265D9"/>
    <w:rsid w:val="002332E6"/>
    <w:rsid w:val="002357D9"/>
    <w:rsid w:val="00245CD2"/>
    <w:rsid w:val="00252520"/>
    <w:rsid w:val="00253446"/>
    <w:rsid w:val="0025361F"/>
    <w:rsid w:val="00256D2E"/>
    <w:rsid w:val="00261637"/>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7C8A"/>
    <w:rsid w:val="002D2267"/>
    <w:rsid w:val="002E096C"/>
    <w:rsid w:val="002E3DAE"/>
    <w:rsid w:val="002F111C"/>
    <w:rsid w:val="002F3CDB"/>
    <w:rsid w:val="002F72E6"/>
    <w:rsid w:val="003013A3"/>
    <w:rsid w:val="00301F80"/>
    <w:rsid w:val="0030462E"/>
    <w:rsid w:val="00305F24"/>
    <w:rsid w:val="003067AA"/>
    <w:rsid w:val="00314D63"/>
    <w:rsid w:val="00315876"/>
    <w:rsid w:val="00316067"/>
    <w:rsid w:val="00320AA8"/>
    <w:rsid w:val="00321E20"/>
    <w:rsid w:val="00322F26"/>
    <w:rsid w:val="003370C9"/>
    <w:rsid w:val="00337C48"/>
    <w:rsid w:val="003425CF"/>
    <w:rsid w:val="00343AAB"/>
    <w:rsid w:val="00347884"/>
    <w:rsid w:val="003533B0"/>
    <w:rsid w:val="0035529C"/>
    <w:rsid w:val="003669A2"/>
    <w:rsid w:val="0037001D"/>
    <w:rsid w:val="0037016B"/>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60D9"/>
    <w:rsid w:val="003A6502"/>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7CEF"/>
    <w:rsid w:val="0042185C"/>
    <w:rsid w:val="00422EE6"/>
    <w:rsid w:val="004258A3"/>
    <w:rsid w:val="004274C3"/>
    <w:rsid w:val="00432F1B"/>
    <w:rsid w:val="00433A6A"/>
    <w:rsid w:val="00442366"/>
    <w:rsid w:val="004540FE"/>
    <w:rsid w:val="0046038E"/>
    <w:rsid w:val="00462E1F"/>
    <w:rsid w:val="0046691F"/>
    <w:rsid w:val="00471763"/>
    <w:rsid w:val="00481AE2"/>
    <w:rsid w:val="004828CB"/>
    <w:rsid w:val="00486788"/>
    <w:rsid w:val="00491474"/>
    <w:rsid w:val="00492BAF"/>
    <w:rsid w:val="00493FFB"/>
    <w:rsid w:val="004A0413"/>
    <w:rsid w:val="004A5F79"/>
    <w:rsid w:val="004B2381"/>
    <w:rsid w:val="004B2477"/>
    <w:rsid w:val="004B276C"/>
    <w:rsid w:val="004B33F1"/>
    <w:rsid w:val="004B7291"/>
    <w:rsid w:val="004D0DDC"/>
    <w:rsid w:val="004D1E30"/>
    <w:rsid w:val="004D6E23"/>
    <w:rsid w:val="004E095F"/>
    <w:rsid w:val="004E501A"/>
    <w:rsid w:val="004E571C"/>
    <w:rsid w:val="004F048D"/>
    <w:rsid w:val="004F0BCF"/>
    <w:rsid w:val="004F2106"/>
    <w:rsid w:val="0050214A"/>
    <w:rsid w:val="00503509"/>
    <w:rsid w:val="00521EBC"/>
    <w:rsid w:val="00524F1F"/>
    <w:rsid w:val="005262B9"/>
    <w:rsid w:val="0052716F"/>
    <w:rsid w:val="0053316C"/>
    <w:rsid w:val="00533F69"/>
    <w:rsid w:val="005432F5"/>
    <w:rsid w:val="00547242"/>
    <w:rsid w:val="0055042B"/>
    <w:rsid w:val="005545A9"/>
    <w:rsid w:val="00556E7C"/>
    <w:rsid w:val="00562CB3"/>
    <w:rsid w:val="005717FB"/>
    <w:rsid w:val="00573CBA"/>
    <w:rsid w:val="00574756"/>
    <w:rsid w:val="005748EA"/>
    <w:rsid w:val="00575620"/>
    <w:rsid w:val="0057645D"/>
    <w:rsid w:val="005769A4"/>
    <w:rsid w:val="00580C60"/>
    <w:rsid w:val="00582C71"/>
    <w:rsid w:val="00590A96"/>
    <w:rsid w:val="00592124"/>
    <w:rsid w:val="005952CB"/>
    <w:rsid w:val="005A27B6"/>
    <w:rsid w:val="005A2ACF"/>
    <w:rsid w:val="005A5ECC"/>
    <w:rsid w:val="005C3B2A"/>
    <w:rsid w:val="005C4E2C"/>
    <w:rsid w:val="005D12B1"/>
    <w:rsid w:val="005D7A25"/>
    <w:rsid w:val="005E49D6"/>
    <w:rsid w:val="005F4582"/>
    <w:rsid w:val="0060432A"/>
    <w:rsid w:val="00604FCA"/>
    <w:rsid w:val="00605CD8"/>
    <w:rsid w:val="00607303"/>
    <w:rsid w:val="00607757"/>
    <w:rsid w:val="00612DDB"/>
    <w:rsid w:val="006223C1"/>
    <w:rsid w:val="00623FDC"/>
    <w:rsid w:val="006245CD"/>
    <w:rsid w:val="006338FF"/>
    <w:rsid w:val="0063650A"/>
    <w:rsid w:val="0064132A"/>
    <w:rsid w:val="006417EC"/>
    <w:rsid w:val="006444C4"/>
    <w:rsid w:val="006611D1"/>
    <w:rsid w:val="0066197C"/>
    <w:rsid w:val="00661D1B"/>
    <w:rsid w:val="00663ECC"/>
    <w:rsid w:val="00665D7F"/>
    <w:rsid w:val="00666901"/>
    <w:rsid w:val="0066769F"/>
    <w:rsid w:val="00667896"/>
    <w:rsid w:val="0068326D"/>
    <w:rsid w:val="00684DED"/>
    <w:rsid w:val="00693CBD"/>
    <w:rsid w:val="006A13CC"/>
    <w:rsid w:val="006A23D4"/>
    <w:rsid w:val="006A5930"/>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5FCE"/>
    <w:rsid w:val="006F5E28"/>
    <w:rsid w:val="0070018D"/>
    <w:rsid w:val="00701532"/>
    <w:rsid w:val="00707FDE"/>
    <w:rsid w:val="00711519"/>
    <w:rsid w:val="007158EB"/>
    <w:rsid w:val="00716DD8"/>
    <w:rsid w:val="00723840"/>
    <w:rsid w:val="00723A46"/>
    <w:rsid w:val="0072546B"/>
    <w:rsid w:val="00727A17"/>
    <w:rsid w:val="00730D3E"/>
    <w:rsid w:val="00731606"/>
    <w:rsid w:val="00731FE1"/>
    <w:rsid w:val="007339C2"/>
    <w:rsid w:val="007357E0"/>
    <w:rsid w:val="00737086"/>
    <w:rsid w:val="00763312"/>
    <w:rsid w:val="00770635"/>
    <w:rsid w:val="00783A84"/>
    <w:rsid w:val="0078412C"/>
    <w:rsid w:val="00784188"/>
    <w:rsid w:val="00784D67"/>
    <w:rsid w:val="00786DBD"/>
    <w:rsid w:val="00793884"/>
    <w:rsid w:val="007B2413"/>
    <w:rsid w:val="007B7C2E"/>
    <w:rsid w:val="007C14AB"/>
    <w:rsid w:val="007C19BF"/>
    <w:rsid w:val="007C23D0"/>
    <w:rsid w:val="007C7BC1"/>
    <w:rsid w:val="007D03F3"/>
    <w:rsid w:val="007D0B81"/>
    <w:rsid w:val="007D1915"/>
    <w:rsid w:val="007D38D3"/>
    <w:rsid w:val="007D5052"/>
    <w:rsid w:val="007E3FCF"/>
    <w:rsid w:val="007F1653"/>
    <w:rsid w:val="008010D4"/>
    <w:rsid w:val="008056CD"/>
    <w:rsid w:val="00805F7D"/>
    <w:rsid w:val="008151D0"/>
    <w:rsid w:val="00817FC1"/>
    <w:rsid w:val="008209D0"/>
    <w:rsid w:val="00821F3A"/>
    <w:rsid w:val="00823BC9"/>
    <w:rsid w:val="0082414B"/>
    <w:rsid w:val="0082426D"/>
    <w:rsid w:val="00834145"/>
    <w:rsid w:val="00836D2C"/>
    <w:rsid w:val="00842EAC"/>
    <w:rsid w:val="00847552"/>
    <w:rsid w:val="0085057C"/>
    <w:rsid w:val="00853856"/>
    <w:rsid w:val="008541E3"/>
    <w:rsid w:val="00856AAA"/>
    <w:rsid w:val="00857379"/>
    <w:rsid w:val="00863A56"/>
    <w:rsid w:val="00864D0E"/>
    <w:rsid w:val="00870FCF"/>
    <w:rsid w:val="008733DA"/>
    <w:rsid w:val="008750BB"/>
    <w:rsid w:val="00876084"/>
    <w:rsid w:val="0087613E"/>
    <w:rsid w:val="00882DEA"/>
    <w:rsid w:val="008A00F2"/>
    <w:rsid w:val="008A1146"/>
    <w:rsid w:val="008A7A04"/>
    <w:rsid w:val="008B0570"/>
    <w:rsid w:val="008C1320"/>
    <w:rsid w:val="008C1FDE"/>
    <w:rsid w:val="008C3D39"/>
    <w:rsid w:val="008C5842"/>
    <w:rsid w:val="008C6AD1"/>
    <w:rsid w:val="008D2C61"/>
    <w:rsid w:val="008D6BF9"/>
    <w:rsid w:val="008E0461"/>
    <w:rsid w:val="008E2104"/>
    <w:rsid w:val="008E4153"/>
    <w:rsid w:val="008F18BF"/>
    <w:rsid w:val="008F47A9"/>
    <w:rsid w:val="00905752"/>
    <w:rsid w:val="00906B7E"/>
    <w:rsid w:val="00907A4A"/>
    <w:rsid w:val="00907B62"/>
    <w:rsid w:val="00914964"/>
    <w:rsid w:val="00914992"/>
    <w:rsid w:val="00917EA1"/>
    <w:rsid w:val="00921133"/>
    <w:rsid w:val="00922443"/>
    <w:rsid w:val="0092251B"/>
    <w:rsid w:val="00922D81"/>
    <w:rsid w:val="00925563"/>
    <w:rsid w:val="00925F97"/>
    <w:rsid w:val="00931413"/>
    <w:rsid w:val="009329A3"/>
    <w:rsid w:val="00933E69"/>
    <w:rsid w:val="00940426"/>
    <w:rsid w:val="00941F5A"/>
    <w:rsid w:val="009433EA"/>
    <w:rsid w:val="00945489"/>
    <w:rsid w:val="00946F6C"/>
    <w:rsid w:val="00951547"/>
    <w:rsid w:val="00955F64"/>
    <w:rsid w:val="009601B3"/>
    <w:rsid w:val="00961659"/>
    <w:rsid w:val="00962FF4"/>
    <w:rsid w:val="00964A44"/>
    <w:rsid w:val="00965737"/>
    <w:rsid w:val="0097019C"/>
    <w:rsid w:val="00972400"/>
    <w:rsid w:val="00973D7F"/>
    <w:rsid w:val="00975DDF"/>
    <w:rsid w:val="00976603"/>
    <w:rsid w:val="0098475C"/>
    <w:rsid w:val="00995F3F"/>
    <w:rsid w:val="00996DC6"/>
    <w:rsid w:val="009A5652"/>
    <w:rsid w:val="009A794F"/>
    <w:rsid w:val="009A7E31"/>
    <w:rsid w:val="009C2D23"/>
    <w:rsid w:val="009D18E6"/>
    <w:rsid w:val="009E16C3"/>
    <w:rsid w:val="009E2B03"/>
    <w:rsid w:val="009E3070"/>
    <w:rsid w:val="009E7B7C"/>
    <w:rsid w:val="009F0040"/>
    <w:rsid w:val="00A02C18"/>
    <w:rsid w:val="00A10FAA"/>
    <w:rsid w:val="00A11BA5"/>
    <w:rsid w:val="00A30454"/>
    <w:rsid w:val="00A32DC6"/>
    <w:rsid w:val="00A3535C"/>
    <w:rsid w:val="00A51B80"/>
    <w:rsid w:val="00A534BC"/>
    <w:rsid w:val="00A57586"/>
    <w:rsid w:val="00A637C6"/>
    <w:rsid w:val="00A735E4"/>
    <w:rsid w:val="00A82671"/>
    <w:rsid w:val="00A8311D"/>
    <w:rsid w:val="00A85E9D"/>
    <w:rsid w:val="00A87D77"/>
    <w:rsid w:val="00A9527C"/>
    <w:rsid w:val="00A95A02"/>
    <w:rsid w:val="00A97582"/>
    <w:rsid w:val="00AA0F85"/>
    <w:rsid w:val="00AA3C4F"/>
    <w:rsid w:val="00AA6472"/>
    <w:rsid w:val="00AA6609"/>
    <w:rsid w:val="00AA79A9"/>
    <w:rsid w:val="00AB1EC3"/>
    <w:rsid w:val="00AB2361"/>
    <w:rsid w:val="00AB68E9"/>
    <w:rsid w:val="00AB69A7"/>
    <w:rsid w:val="00AC0FC7"/>
    <w:rsid w:val="00AC5A0A"/>
    <w:rsid w:val="00AD65EC"/>
    <w:rsid w:val="00AE04FC"/>
    <w:rsid w:val="00AE0C32"/>
    <w:rsid w:val="00AE4B9D"/>
    <w:rsid w:val="00AE53C9"/>
    <w:rsid w:val="00AE7F46"/>
    <w:rsid w:val="00AF46B1"/>
    <w:rsid w:val="00B04A90"/>
    <w:rsid w:val="00B0619D"/>
    <w:rsid w:val="00B0623F"/>
    <w:rsid w:val="00B06994"/>
    <w:rsid w:val="00B11019"/>
    <w:rsid w:val="00B20F6B"/>
    <w:rsid w:val="00B24321"/>
    <w:rsid w:val="00B272BA"/>
    <w:rsid w:val="00B3299B"/>
    <w:rsid w:val="00B33FA6"/>
    <w:rsid w:val="00B40E78"/>
    <w:rsid w:val="00B545BC"/>
    <w:rsid w:val="00B63326"/>
    <w:rsid w:val="00B822F5"/>
    <w:rsid w:val="00B93DF6"/>
    <w:rsid w:val="00B94C65"/>
    <w:rsid w:val="00B978F6"/>
    <w:rsid w:val="00BA127B"/>
    <w:rsid w:val="00BA3B02"/>
    <w:rsid w:val="00BA4E8A"/>
    <w:rsid w:val="00BA57B3"/>
    <w:rsid w:val="00BB54BE"/>
    <w:rsid w:val="00BC0900"/>
    <w:rsid w:val="00BD1F5F"/>
    <w:rsid w:val="00BD2843"/>
    <w:rsid w:val="00BD59D3"/>
    <w:rsid w:val="00BD7CDC"/>
    <w:rsid w:val="00BE4B4C"/>
    <w:rsid w:val="00BE6327"/>
    <w:rsid w:val="00BF178E"/>
    <w:rsid w:val="00BF265A"/>
    <w:rsid w:val="00BF47BA"/>
    <w:rsid w:val="00C019FA"/>
    <w:rsid w:val="00C0440D"/>
    <w:rsid w:val="00C05823"/>
    <w:rsid w:val="00C05965"/>
    <w:rsid w:val="00C06BB5"/>
    <w:rsid w:val="00C07B11"/>
    <w:rsid w:val="00C126C1"/>
    <w:rsid w:val="00C129EE"/>
    <w:rsid w:val="00C17DA3"/>
    <w:rsid w:val="00C224A2"/>
    <w:rsid w:val="00C245BC"/>
    <w:rsid w:val="00C25B79"/>
    <w:rsid w:val="00C348E3"/>
    <w:rsid w:val="00C3606D"/>
    <w:rsid w:val="00C42B6D"/>
    <w:rsid w:val="00C440C2"/>
    <w:rsid w:val="00C60F99"/>
    <w:rsid w:val="00C651D4"/>
    <w:rsid w:val="00C725A7"/>
    <w:rsid w:val="00C733EA"/>
    <w:rsid w:val="00C74AF1"/>
    <w:rsid w:val="00C75071"/>
    <w:rsid w:val="00C754C6"/>
    <w:rsid w:val="00C816CF"/>
    <w:rsid w:val="00C93561"/>
    <w:rsid w:val="00CB07B3"/>
    <w:rsid w:val="00CB6B13"/>
    <w:rsid w:val="00CB7EAE"/>
    <w:rsid w:val="00CC00A4"/>
    <w:rsid w:val="00CC7621"/>
    <w:rsid w:val="00CD0046"/>
    <w:rsid w:val="00CD41D5"/>
    <w:rsid w:val="00CD6FEA"/>
    <w:rsid w:val="00CE2396"/>
    <w:rsid w:val="00CE6D10"/>
    <w:rsid w:val="00CF2542"/>
    <w:rsid w:val="00D00EE8"/>
    <w:rsid w:val="00D077BA"/>
    <w:rsid w:val="00D11610"/>
    <w:rsid w:val="00D1580A"/>
    <w:rsid w:val="00D175C7"/>
    <w:rsid w:val="00D22754"/>
    <w:rsid w:val="00D22C97"/>
    <w:rsid w:val="00D24525"/>
    <w:rsid w:val="00D274E0"/>
    <w:rsid w:val="00D276E6"/>
    <w:rsid w:val="00D33422"/>
    <w:rsid w:val="00D33794"/>
    <w:rsid w:val="00D34419"/>
    <w:rsid w:val="00D35477"/>
    <w:rsid w:val="00D36974"/>
    <w:rsid w:val="00D36B47"/>
    <w:rsid w:val="00D37F34"/>
    <w:rsid w:val="00D4381A"/>
    <w:rsid w:val="00D43840"/>
    <w:rsid w:val="00D4768B"/>
    <w:rsid w:val="00D5159A"/>
    <w:rsid w:val="00D54C53"/>
    <w:rsid w:val="00D56243"/>
    <w:rsid w:val="00D57C0C"/>
    <w:rsid w:val="00D6781E"/>
    <w:rsid w:val="00D72BC5"/>
    <w:rsid w:val="00D75033"/>
    <w:rsid w:val="00D8659F"/>
    <w:rsid w:val="00D87632"/>
    <w:rsid w:val="00D90E98"/>
    <w:rsid w:val="00D9298F"/>
    <w:rsid w:val="00D97368"/>
    <w:rsid w:val="00DB6C28"/>
    <w:rsid w:val="00DC0984"/>
    <w:rsid w:val="00DC18F6"/>
    <w:rsid w:val="00DC2BF5"/>
    <w:rsid w:val="00DC40F4"/>
    <w:rsid w:val="00DC4B4C"/>
    <w:rsid w:val="00DC62DF"/>
    <w:rsid w:val="00DD5444"/>
    <w:rsid w:val="00DD5F08"/>
    <w:rsid w:val="00DE3FDC"/>
    <w:rsid w:val="00DE492E"/>
    <w:rsid w:val="00DE533D"/>
    <w:rsid w:val="00DE67F0"/>
    <w:rsid w:val="00E002F2"/>
    <w:rsid w:val="00E01A33"/>
    <w:rsid w:val="00E046AD"/>
    <w:rsid w:val="00E04DD9"/>
    <w:rsid w:val="00E13C91"/>
    <w:rsid w:val="00E25F1E"/>
    <w:rsid w:val="00E25F6E"/>
    <w:rsid w:val="00E31CEE"/>
    <w:rsid w:val="00E35223"/>
    <w:rsid w:val="00E36EE1"/>
    <w:rsid w:val="00E47414"/>
    <w:rsid w:val="00E47DFA"/>
    <w:rsid w:val="00E55C6C"/>
    <w:rsid w:val="00E62DAB"/>
    <w:rsid w:val="00E66B55"/>
    <w:rsid w:val="00E66E67"/>
    <w:rsid w:val="00E7091A"/>
    <w:rsid w:val="00E71C34"/>
    <w:rsid w:val="00E7399A"/>
    <w:rsid w:val="00E81DB7"/>
    <w:rsid w:val="00E84244"/>
    <w:rsid w:val="00E8491E"/>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D239F"/>
    <w:rsid w:val="00ED2402"/>
    <w:rsid w:val="00ED3DF4"/>
    <w:rsid w:val="00ED6E2D"/>
    <w:rsid w:val="00EE3AB3"/>
    <w:rsid w:val="00EF0A4D"/>
    <w:rsid w:val="00EF1763"/>
    <w:rsid w:val="00EF3314"/>
    <w:rsid w:val="00F037E0"/>
    <w:rsid w:val="00F049B0"/>
    <w:rsid w:val="00F066EC"/>
    <w:rsid w:val="00F11725"/>
    <w:rsid w:val="00F175BD"/>
    <w:rsid w:val="00F22117"/>
    <w:rsid w:val="00F22504"/>
    <w:rsid w:val="00F345C6"/>
    <w:rsid w:val="00F36626"/>
    <w:rsid w:val="00F40AE6"/>
    <w:rsid w:val="00F42A21"/>
    <w:rsid w:val="00F45D5E"/>
    <w:rsid w:val="00F47B73"/>
    <w:rsid w:val="00F51D8D"/>
    <w:rsid w:val="00F53723"/>
    <w:rsid w:val="00F55830"/>
    <w:rsid w:val="00F6759E"/>
    <w:rsid w:val="00F706DC"/>
    <w:rsid w:val="00F7162E"/>
    <w:rsid w:val="00F751EA"/>
    <w:rsid w:val="00F753A1"/>
    <w:rsid w:val="00F80AB6"/>
    <w:rsid w:val="00F835B7"/>
    <w:rsid w:val="00F87818"/>
    <w:rsid w:val="00F94D8F"/>
    <w:rsid w:val="00F955A7"/>
    <w:rsid w:val="00F96B66"/>
    <w:rsid w:val="00FA56E5"/>
    <w:rsid w:val="00FA6633"/>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8"/>
        <o:r id="V:Rule3" type="connector" idref="#_x0000_s1029"/>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61">
      <w:bodyDiv w:val="1"/>
      <w:marLeft w:val="0"/>
      <w:marRight w:val="0"/>
      <w:marTop w:val="0"/>
      <w:marBottom w:val="0"/>
      <w:divBdr>
        <w:top w:val="none" w:sz="0" w:space="0" w:color="auto"/>
        <w:left w:val="none" w:sz="0" w:space="0" w:color="auto"/>
        <w:bottom w:val="none" w:sz="0" w:space="0" w:color="auto"/>
        <w:right w:val="none" w:sz="0" w:space="0" w:color="auto"/>
      </w:divBdr>
      <w:divsChild>
        <w:div w:id="1951937191">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
            <w:div w:id="681787590">
              <w:marLeft w:val="0"/>
              <w:marRight w:val="0"/>
              <w:marTop w:val="0"/>
              <w:marBottom w:val="0"/>
              <w:divBdr>
                <w:top w:val="none" w:sz="0" w:space="0" w:color="auto"/>
                <w:left w:val="none" w:sz="0" w:space="0" w:color="auto"/>
                <w:bottom w:val="none" w:sz="0" w:space="0" w:color="auto"/>
                <w:right w:val="none" w:sz="0" w:space="0" w:color="auto"/>
              </w:divBdr>
            </w:div>
            <w:div w:id="383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ame.tuhoc.c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validator.w3.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hyperlink" Target="https://cssgradient.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4636</TotalTime>
  <Pages>31</Pages>
  <Words>5690</Words>
  <Characters>32434</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60</cp:revision>
  <dcterms:created xsi:type="dcterms:W3CDTF">2023-10-12T09:22:00Z</dcterms:created>
  <dcterms:modified xsi:type="dcterms:W3CDTF">2023-11-19T16:24:00Z</dcterms:modified>
</cp:coreProperties>
</file>