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C6" w:rsidRDefault="00717E10">
      <w:r>
        <w:t>Bn chỉ hỏi địa chỉ phòng khám  với nói bị  trễ kinh chưa có quan hệ. Chứ ko hỏi gì thêm</w:t>
      </w:r>
      <w:bookmarkStart w:id="0" w:name="_GoBack"/>
      <w:bookmarkEnd w:id="0"/>
    </w:p>
    <w:sectPr w:rsidR="00E0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10"/>
    <w:rsid w:val="00717E10"/>
    <w:rsid w:val="00E0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2E664-AA66-4314-8E31-11D95AB2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2023-12-29T07:07:00Z</dcterms:created>
  <dcterms:modified xsi:type="dcterms:W3CDTF">2023-12-29T07:07:00Z</dcterms:modified>
</cp:coreProperties>
</file>