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12" w:rsidRDefault="00A75920" w:rsidP="008841DF">
      <w:pPr>
        <w:pStyle w:val="a3"/>
        <w:spacing w:before="3"/>
        <w:ind w:left="1418" w:right="199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 w:rsidR="008841DF">
        <w:rPr>
          <w:spacing w:val="-15"/>
        </w:rPr>
        <w:t xml:space="preserve"> </w:t>
      </w:r>
      <w:r>
        <w:t>Беларусь Учреждение образования</w:t>
      </w:r>
    </w:p>
    <w:p w:rsidR="007E7F12" w:rsidRDefault="00A75920" w:rsidP="008841DF">
      <w:pPr>
        <w:pStyle w:val="a3"/>
        <w:ind w:left="1418" w:right="1989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:rsidR="007E7F12" w:rsidRDefault="00A75920" w:rsidP="008841DF">
      <w:pPr>
        <w:pStyle w:val="a3"/>
        <w:spacing w:line="321" w:lineRule="exact"/>
        <w:ind w:left="1418" w:right="1987"/>
        <w:jc w:val="center"/>
      </w:pPr>
      <w:r>
        <w:t>Институт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spacing w:before="8"/>
        <w:rPr>
          <w:sz w:val="12"/>
        </w:rPr>
      </w:pPr>
    </w:p>
    <w:tbl>
      <w:tblPr>
        <w:tblW w:w="0" w:type="auto"/>
        <w:tblInd w:w="4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9"/>
      </w:tblGrid>
      <w:tr w:rsidR="007E7F12">
        <w:trPr>
          <w:trHeight w:val="293"/>
        </w:trPr>
        <w:tc>
          <w:tcPr>
            <w:tcW w:w="4889" w:type="dxa"/>
          </w:tcPr>
          <w:p w:rsidR="007E7F12" w:rsidRDefault="00A75920">
            <w:pPr>
              <w:pStyle w:val="TableParagraph"/>
              <w:tabs>
                <w:tab w:val="left" w:pos="4574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Номер зачетной книжки </w:t>
            </w:r>
            <w:r w:rsidR="00B8142E" w:rsidRPr="00B8142E">
              <w:rPr>
                <w:sz w:val="24"/>
                <w:u w:val="single"/>
              </w:rPr>
              <w:t>88107134</w:t>
            </w:r>
            <w:r w:rsidRPr="00B8142E">
              <w:rPr>
                <w:color w:val="000000" w:themeColor="text1"/>
                <w:sz w:val="24"/>
                <w:u w:val="single" w:color="000000" w:themeColor="text1"/>
              </w:rPr>
              <w:tab/>
            </w:r>
          </w:p>
        </w:tc>
      </w:tr>
      <w:tr w:rsidR="007E7F12">
        <w:trPr>
          <w:trHeight w:val="760"/>
        </w:trPr>
        <w:tc>
          <w:tcPr>
            <w:tcW w:w="4889" w:type="dxa"/>
          </w:tcPr>
          <w:p w:rsidR="007E7F12" w:rsidRDefault="00A7592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Производственная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зачтена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оценкой</w:t>
            </w:r>
          </w:p>
          <w:p w:rsidR="007E7F12" w:rsidRDefault="00A75920">
            <w:pPr>
              <w:pStyle w:val="TableParagraph"/>
              <w:tabs>
                <w:tab w:val="left" w:pos="704"/>
                <w:tab w:val="left" w:pos="2949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)</w:t>
            </w:r>
          </w:p>
          <w:p w:rsidR="007E7F12" w:rsidRDefault="00A75920">
            <w:pPr>
              <w:pStyle w:val="TableParagraph"/>
              <w:tabs>
                <w:tab w:val="left" w:pos="1437"/>
              </w:tabs>
              <w:spacing w:before="2" w:line="168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(цифрой)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(прописью)</w:t>
            </w:r>
          </w:p>
        </w:tc>
      </w:tr>
      <w:tr w:rsidR="007E7F12">
        <w:trPr>
          <w:trHeight w:val="728"/>
        </w:trPr>
        <w:tc>
          <w:tcPr>
            <w:tcW w:w="4889" w:type="dxa"/>
          </w:tcPr>
          <w:p w:rsidR="007E7F12" w:rsidRDefault="007E7F12">
            <w:pPr>
              <w:pStyle w:val="TableParagraph"/>
              <w:ind w:left="0"/>
              <w:rPr>
                <w:sz w:val="23"/>
              </w:rPr>
            </w:pPr>
          </w:p>
          <w:p w:rsidR="007E7F12" w:rsidRDefault="0085325F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1" o:spid="_x0000_s1026" style="width:156pt;height:.5pt;mso-position-horizontal-relative:char;mso-position-vertical-relative:line" coordsize="3120,10">
                  <v:line id="_x0000_s1027" style="position:absolute" from="0,5" to="3120,5" strokeweight=".48pt"/>
                  <w10:wrap type="none"/>
                  <w10:anchorlock/>
                </v:group>
              </w:pict>
            </w:r>
          </w:p>
          <w:p w:rsidR="007E7F12" w:rsidRDefault="00A75920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руководителя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практики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БГУИР)</w:t>
            </w:r>
          </w:p>
          <w:p w:rsidR="007E7F12" w:rsidRDefault="00A75920">
            <w:pPr>
              <w:pStyle w:val="TableParagraph"/>
              <w:tabs>
                <w:tab w:val="left" w:pos="529"/>
                <w:tab w:val="left" w:pos="1189"/>
              </w:tabs>
              <w:spacing w:line="254" w:lineRule="exac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.202</w:t>
            </w:r>
            <w:r w:rsidR="00B8142E">
              <w:rPr>
                <w:spacing w:val="-2"/>
                <w:sz w:val="24"/>
              </w:rPr>
              <w:t>1</w:t>
            </w:r>
          </w:p>
        </w:tc>
      </w:tr>
    </w:tbl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spacing w:before="2"/>
        <w:rPr>
          <w:sz w:val="29"/>
        </w:rPr>
      </w:pPr>
    </w:p>
    <w:p w:rsidR="007E7F12" w:rsidRDefault="00A75920">
      <w:pPr>
        <w:pStyle w:val="a4"/>
        <w:spacing w:before="89" w:line="322" w:lineRule="exact"/>
      </w:pPr>
      <w:r>
        <w:rPr>
          <w:spacing w:val="-2"/>
        </w:rPr>
        <w:t>ОТЧЕТ</w:t>
      </w:r>
    </w:p>
    <w:p w:rsidR="007E7F12" w:rsidRDefault="00A75920">
      <w:pPr>
        <w:pStyle w:val="a4"/>
        <w:ind w:right="1985"/>
      </w:pPr>
      <w:r>
        <w:t>по</w:t>
      </w:r>
      <w:r>
        <w:rPr>
          <w:spacing w:val="-7"/>
        </w:rPr>
        <w:t xml:space="preserve"> </w:t>
      </w:r>
      <w:r>
        <w:t>преддипломной</w:t>
      </w:r>
      <w:r>
        <w:rPr>
          <w:spacing w:val="-9"/>
        </w:rPr>
        <w:t xml:space="preserve"> </w:t>
      </w:r>
      <w:r>
        <w:rPr>
          <w:spacing w:val="-2"/>
        </w:rPr>
        <w:t>практике</w:t>
      </w:r>
    </w:p>
    <w:p w:rsidR="00897CC3" w:rsidRDefault="00A75920" w:rsidP="00897CC3">
      <w:pPr>
        <w:pStyle w:val="a3"/>
        <w:tabs>
          <w:tab w:val="left" w:pos="4900"/>
          <w:tab w:val="left" w:pos="5390"/>
          <w:tab w:val="left" w:leader="dot" w:pos="7430"/>
        </w:tabs>
        <w:ind w:left="675" w:right="898" w:hanging="108"/>
        <w:jc w:val="center"/>
        <w:rPr>
          <w:color w:val="FF0000"/>
          <w:spacing w:val="-7"/>
        </w:rPr>
      </w:pPr>
      <w:r>
        <w:t>Место</w:t>
      </w:r>
      <w:r>
        <w:rPr>
          <w:spacing w:val="-8"/>
        </w:rPr>
        <w:t xml:space="preserve"> </w:t>
      </w:r>
      <w:r>
        <w:t>прохождения</w:t>
      </w:r>
      <w:r>
        <w:rPr>
          <w:spacing w:val="-8"/>
        </w:rPr>
        <w:t xml:space="preserve"> </w:t>
      </w:r>
      <w:r>
        <w:t>практики:</w:t>
      </w:r>
      <w:r>
        <w:rPr>
          <w:spacing w:val="-4"/>
        </w:rPr>
        <w:t xml:space="preserve"> </w:t>
      </w:r>
      <w:r w:rsidR="00897CC3">
        <w:rPr>
          <w:spacing w:val="-4"/>
        </w:rPr>
        <w:t xml:space="preserve">ЗАО «Кьюликс Системс», г. </w:t>
      </w:r>
      <w:r w:rsidR="00B8142E">
        <w:rPr>
          <w:spacing w:val="-4"/>
        </w:rPr>
        <w:t>Минск</w:t>
      </w:r>
    </w:p>
    <w:p w:rsidR="007E7F12" w:rsidRDefault="00B8142E">
      <w:pPr>
        <w:pStyle w:val="a3"/>
        <w:tabs>
          <w:tab w:val="left" w:pos="4900"/>
          <w:tab w:val="left" w:pos="5390"/>
          <w:tab w:val="left" w:leader="dot" w:pos="7430"/>
        </w:tabs>
        <w:ind w:left="675" w:right="898"/>
        <w:jc w:val="center"/>
      </w:pPr>
      <w:r>
        <w:t>Сроки прохождения практики: с 27</w:t>
      </w:r>
      <w:r w:rsidR="00A75920">
        <w:rPr>
          <w:spacing w:val="-10"/>
        </w:rPr>
        <w:t>.</w:t>
      </w:r>
      <w:r w:rsidRPr="00B8142E">
        <w:t>10</w:t>
      </w:r>
      <w:r>
        <w:t>.2021</w:t>
      </w:r>
      <w:r w:rsidR="00A75920">
        <w:t xml:space="preserve"> по</w:t>
      </w:r>
      <w:r>
        <w:t xml:space="preserve"> 23.11.</w:t>
      </w:r>
      <w:r w:rsidR="00A75920">
        <w:rPr>
          <w:spacing w:val="-4"/>
        </w:rPr>
        <w:t>202</w:t>
      </w:r>
      <w:r>
        <w:rPr>
          <w:spacing w:val="-4"/>
        </w:rPr>
        <w:t>1</w:t>
      </w: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spacing w:before="9"/>
        <w:rPr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942"/>
      </w:tblGrid>
      <w:tr w:rsidR="007E7F12">
        <w:trPr>
          <w:trHeight w:val="1782"/>
        </w:trPr>
        <w:tc>
          <w:tcPr>
            <w:tcW w:w="4516" w:type="dxa"/>
          </w:tcPr>
          <w:p w:rsidR="007E7F12" w:rsidRPr="00B8142E" w:rsidRDefault="00A75920">
            <w:pPr>
              <w:pStyle w:val="TableParagraph"/>
              <w:tabs>
                <w:tab w:val="left" w:pos="2048"/>
                <w:tab w:val="left" w:pos="3505"/>
              </w:tabs>
              <w:ind w:right="744"/>
              <w:rPr>
                <w:sz w:val="28"/>
              </w:rPr>
            </w:pPr>
            <w:r w:rsidRPr="00B8142E">
              <w:rPr>
                <w:spacing w:val="-2"/>
                <w:sz w:val="28"/>
              </w:rPr>
              <w:t>Руководитель</w:t>
            </w:r>
            <w:r w:rsidRPr="00B8142E">
              <w:rPr>
                <w:sz w:val="28"/>
              </w:rPr>
              <w:tab/>
            </w:r>
            <w:r w:rsidRPr="00B8142E">
              <w:rPr>
                <w:spacing w:val="-2"/>
                <w:sz w:val="28"/>
              </w:rPr>
              <w:t>практики</w:t>
            </w:r>
            <w:r w:rsidRPr="00B8142E">
              <w:rPr>
                <w:sz w:val="28"/>
              </w:rPr>
              <w:tab/>
            </w:r>
            <w:r w:rsidRPr="00B8142E">
              <w:rPr>
                <w:spacing w:val="-6"/>
                <w:sz w:val="28"/>
              </w:rPr>
              <w:t xml:space="preserve">от </w:t>
            </w:r>
            <w:r w:rsidRPr="00B8142E">
              <w:rPr>
                <w:spacing w:val="-2"/>
                <w:sz w:val="28"/>
              </w:rPr>
              <w:t>предприятия:</w:t>
            </w:r>
          </w:p>
          <w:p w:rsidR="007E7F12" w:rsidRPr="00B8142E" w:rsidRDefault="00A75920">
            <w:pPr>
              <w:pStyle w:val="TableParagraph"/>
              <w:tabs>
                <w:tab w:val="left" w:pos="2215"/>
              </w:tabs>
              <w:rPr>
                <w:color w:val="000000" w:themeColor="text1"/>
                <w:sz w:val="28"/>
              </w:rPr>
            </w:pPr>
            <w:r w:rsidRPr="00B8142E">
              <w:rPr>
                <w:color w:val="FF0000"/>
                <w:sz w:val="28"/>
                <w:u w:val="single" w:color="000000"/>
              </w:rPr>
              <w:tab/>
            </w:r>
            <w:proofErr w:type="spellStart"/>
            <w:r w:rsidR="00B8142E" w:rsidRPr="00B8142E">
              <w:rPr>
                <w:color w:val="000000" w:themeColor="text1"/>
                <w:spacing w:val="-2"/>
                <w:sz w:val="28"/>
              </w:rPr>
              <w:t>В.П</w:t>
            </w:r>
            <w:r w:rsidRPr="00B8142E">
              <w:rPr>
                <w:color w:val="000000" w:themeColor="text1"/>
                <w:spacing w:val="-2"/>
                <w:sz w:val="28"/>
              </w:rPr>
              <w:t>.</w:t>
            </w:r>
            <w:r w:rsidR="00B8142E" w:rsidRPr="00B8142E">
              <w:rPr>
                <w:color w:val="000000" w:themeColor="text1"/>
                <w:spacing w:val="-2"/>
                <w:sz w:val="28"/>
              </w:rPr>
              <w:t>Липлянина</w:t>
            </w:r>
            <w:proofErr w:type="spellEnd"/>
          </w:p>
          <w:p w:rsidR="00891BAE" w:rsidRDefault="00A75920">
            <w:pPr>
              <w:pStyle w:val="TableParagraph"/>
              <w:ind w:right="2282" w:firstLine="283"/>
              <w:rPr>
                <w:spacing w:val="40"/>
                <w:sz w:val="16"/>
              </w:rPr>
            </w:pPr>
            <w:r w:rsidRPr="00B8142E">
              <w:rPr>
                <w:spacing w:val="-2"/>
                <w:sz w:val="16"/>
              </w:rPr>
              <w:t>(подпись</w:t>
            </w:r>
            <w:r w:rsidRPr="00B8142E">
              <w:rPr>
                <w:spacing w:val="-3"/>
                <w:sz w:val="16"/>
              </w:rPr>
              <w:t xml:space="preserve"> </w:t>
            </w:r>
            <w:r w:rsidRPr="00B8142E">
              <w:rPr>
                <w:spacing w:val="-2"/>
                <w:sz w:val="16"/>
              </w:rPr>
              <w:t>руководителя)</w:t>
            </w:r>
            <w:r w:rsidRPr="00B8142E">
              <w:rPr>
                <w:spacing w:val="40"/>
                <w:sz w:val="16"/>
              </w:rPr>
              <w:t xml:space="preserve"> </w:t>
            </w:r>
          </w:p>
          <w:p w:rsidR="00891BAE" w:rsidRDefault="00891BAE" w:rsidP="00891BAE">
            <w:pPr>
              <w:pStyle w:val="TableParagraph"/>
              <w:ind w:right="2282" w:hanging="15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М.П.</w:t>
            </w:r>
          </w:p>
          <w:p w:rsidR="007E7F12" w:rsidRPr="00B8142E" w:rsidRDefault="007E7F12" w:rsidP="00891BAE">
            <w:pPr>
              <w:pStyle w:val="TableParagraph"/>
              <w:ind w:left="0" w:right="2282"/>
              <w:rPr>
                <w:sz w:val="16"/>
              </w:rPr>
            </w:pPr>
          </w:p>
        </w:tc>
        <w:tc>
          <w:tcPr>
            <w:tcW w:w="4942" w:type="dxa"/>
          </w:tcPr>
          <w:p w:rsidR="007E7F12" w:rsidRPr="00891BAE" w:rsidRDefault="00A75920">
            <w:pPr>
              <w:pStyle w:val="TableParagraph"/>
              <w:spacing w:line="311" w:lineRule="exact"/>
              <w:ind w:left="745"/>
              <w:rPr>
                <w:color w:val="000000" w:themeColor="text1"/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4"/>
                <w:sz w:val="28"/>
              </w:rPr>
              <w:t xml:space="preserve"> </w:t>
            </w:r>
            <w:r w:rsidR="00891BAE" w:rsidRPr="00891BAE">
              <w:rPr>
                <w:color w:val="000000" w:themeColor="text1"/>
                <w:spacing w:val="-2"/>
                <w:sz w:val="28"/>
              </w:rPr>
              <w:t>881074</w:t>
            </w:r>
          </w:p>
          <w:p w:rsidR="007E7F12" w:rsidRPr="00891BAE" w:rsidRDefault="00891BAE">
            <w:pPr>
              <w:pStyle w:val="TableParagraph"/>
              <w:tabs>
                <w:tab w:val="left" w:pos="3191"/>
              </w:tabs>
              <w:ind w:left="745"/>
              <w:rPr>
                <w:color w:val="000000" w:themeColor="text1"/>
                <w:sz w:val="28"/>
              </w:rPr>
            </w:pPr>
            <w:r>
              <w:rPr>
                <w:sz w:val="28"/>
                <w:u w:val="single"/>
              </w:rPr>
              <w:t xml:space="preserve">                                 </w:t>
            </w:r>
            <w:r w:rsidRPr="00891BAE">
              <w:rPr>
                <w:color w:val="000000" w:themeColor="text1"/>
                <w:spacing w:val="-2"/>
                <w:sz w:val="28"/>
              </w:rPr>
              <w:t>А.В.Третьякова</w:t>
            </w:r>
          </w:p>
          <w:p w:rsidR="007E7F12" w:rsidRDefault="00A75920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студента)</w:t>
            </w:r>
          </w:p>
          <w:p w:rsidR="007E7F12" w:rsidRDefault="00A75920" w:rsidP="00891BAE">
            <w:pPr>
              <w:pStyle w:val="TableParagraph"/>
              <w:spacing w:line="322" w:lineRule="exact"/>
              <w:ind w:left="745" w:right="48"/>
              <w:jc w:val="both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от БГУИР </w:t>
            </w:r>
            <w:r w:rsidR="00891BAE">
              <w:rPr>
                <w:sz w:val="28"/>
              </w:rPr>
              <w:t>Д.В.</w:t>
            </w:r>
            <w:r w:rsidR="0048759B">
              <w:rPr>
                <w:sz w:val="28"/>
              </w:rPr>
              <w:t xml:space="preserve"> </w:t>
            </w:r>
            <w:r w:rsidR="00891BAE">
              <w:rPr>
                <w:sz w:val="28"/>
              </w:rPr>
              <w:t xml:space="preserve">Горбачев </w:t>
            </w:r>
            <w:r w:rsidR="00891BAE" w:rsidRPr="0048759B">
              <w:rPr>
                <w:color w:val="000000" w:themeColor="text1"/>
                <w:sz w:val="28"/>
              </w:rPr>
              <w:t>–</w:t>
            </w:r>
            <w:r w:rsidRPr="0048759B">
              <w:rPr>
                <w:color w:val="000000" w:themeColor="text1"/>
                <w:spacing w:val="-11"/>
                <w:sz w:val="28"/>
              </w:rPr>
              <w:t xml:space="preserve"> </w:t>
            </w:r>
            <w:r w:rsidR="00891BAE" w:rsidRPr="0048759B">
              <w:rPr>
                <w:color w:val="000000" w:themeColor="text1"/>
                <w:spacing w:val="-11"/>
                <w:sz w:val="28"/>
              </w:rPr>
              <w:t xml:space="preserve">старший преподаватель кафедры </w:t>
            </w:r>
            <w:proofErr w:type="spellStart"/>
            <w:r w:rsidR="00891BAE" w:rsidRPr="0048759B">
              <w:rPr>
                <w:color w:val="000000" w:themeColor="text1"/>
                <w:spacing w:val="-11"/>
                <w:sz w:val="28"/>
              </w:rPr>
              <w:t>ИСиТ</w:t>
            </w:r>
            <w:proofErr w:type="spellEnd"/>
            <w:r w:rsidR="00891BAE" w:rsidRPr="0048759B">
              <w:rPr>
                <w:color w:val="000000" w:themeColor="text1"/>
                <w:spacing w:val="-11"/>
                <w:sz w:val="28"/>
              </w:rPr>
              <w:t xml:space="preserve"> ИИТ БГУИР, </w:t>
            </w:r>
            <w:proofErr w:type="spellStart"/>
            <w:r w:rsidR="00891BAE" w:rsidRPr="0048759B">
              <w:rPr>
                <w:color w:val="000000" w:themeColor="text1"/>
                <w:spacing w:val="-11"/>
                <w:sz w:val="28"/>
              </w:rPr>
              <w:t>м.т.н</w:t>
            </w:r>
            <w:proofErr w:type="spellEnd"/>
            <w:r w:rsidR="00891BAE" w:rsidRPr="0048759B">
              <w:rPr>
                <w:color w:val="000000" w:themeColor="text1"/>
                <w:spacing w:val="-11"/>
                <w:sz w:val="28"/>
              </w:rPr>
              <w:t>.</w:t>
            </w:r>
          </w:p>
        </w:tc>
      </w:tr>
    </w:tbl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8841DF" w:rsidRDefault="008841DF">
      <w:pPr>
        <w:pStyle w:val="a3"/>
        <w:spacing w:before="2"/>
        <w:rPr>
          <w:sz w:val="24"/>
        </w:rPr>
      </w:pPr>
    </w:p>
    <w:p w:rsidR="008841DF" w:rsidRDefault="008841DF">
      <w:pPr>
        <w:pStyle w:val="a3"/>
        <w:spacing w:before="2"/>
        <w:rPr>
          <w:sz w:val="24"/>
        </w:rPr>
      </w:pPr>
    </w:p>
    <w:p w:rsidR="008841DF" w:rsidRDefault="008841DF">
      <w:pPr>
        <w:pStyle w:val="a3"/>
        <w:spacing w:before="2"/>
        <w:rPr>
          <w:sz w:val="24"/>
        </w:rPr>
      </w:pPr>
    </w:p>
    <w:p w:rsidR="00F379E0" w:rsidRDefault="00A75920" w:rsidP="0091292D">
      <w:pPr>
        <w:pStyle w:val="a3"/>
        <w:spacing w:before="89"/>
        <w:ind w:left="1762" w:right="1984"/>
        <w:jc w:val="center"/>
        <w:rPr>
          <w:spacing w:val="-4"/>
        </w:rPr>
      </w:pPr>
      <w:r>
        <w:t>Минск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C86E10">
        <w:rPr>
          <w:spacing w:val="-4"/>
        </w:rPr>
        <w:t>1</w:t>
      </w:r>
    </w:p>
    <w:sdt>
      <w:sdtPr>
        <w:rPr>
          <w:rFonts w:ascii="Times New Roman" w:eastAsiaTheme="minorHAnsi" w:hAnsi="Times New Roman" w:cstheme="minorBidi"/>
          <w:b/>
          <w:color w:val="auto"/>
          <w:sz w:val="28"/>
          <w:szCs w:val="22"/>
          <w:lang w:eastAsia="en-US"/>
        </w:rPr>
        <w:id w:val="1158425528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/>
          <w:sz w:val="22"/>
        </w:rPr>
      </w:sdtEndPr>
      <w:sdtContent>
        <w:p w:rsidR="00F379E0" w:rsidRPr="00D80FEB" w:rsidRDefault="00F379E0" w:rsidP="00D80FEB">
          <w:pPr>
            <w:pStyle w:val="a8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0D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80FEB" w:rsidRPr="00D80FEB" w:rsidRDefault="00D80FEB" w:rsidP="00D80FEB">
          <w:pPr>
            <w:rPr>
              <w:lang w:eastAsia="ru-RU"/>
            </w:rPr>
          </w:pPr>
        </w:p>
        <w:p w:rsidR="00B077ED" w:rsidRDefault="00F379E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7515">
            <w:rPr>
              <w:bCs/>
            </w:rPr>
            <w:fldChar w:fldCharType="begin"/>
          </w:r>
          <w:r w:rsidRPr="00C07515">
            <w:rPr>
              <w:bCs/>
            </w:rPr>
            <w:instrText xml:space="preserve"> TOC \o "1-3" \h \z \u </w:instrText>
          </w:r>
          <w:r w:rsidRPr="00C07515">
            <w:rPr>
              <w:bCs/>
            </w:rPr>
            <w:fldChar w:fldCharType="separate"/>
          </w:r>
          <w:hyperlink w:anchor="_Toc88337296" w:history="1">
            <w:r w:rsidR="00B077ED" w:rsidRPr="00AB7920">
              <w:rPr>
                <w:rStyle w:val="ab"/>
                <w:rFonts w:cs="Times New Roman"/>
                <w:b/>
                <w:noProof/>
              </w:rPr>
              <w:t>ВВЕДЕНИЕ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_Toc88337296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3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297" w:history="1">
            <w:r w:rsidRPr="00AB7920">
              <w:rPr>
                <w:rStyle w:val="ab"/>
                <w:rFonts w:eastAsia="Times New Roman" w:cs="Times New Roman"/>
                <w:b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298" w:history="1">
            <w:r w:rsidRPr="00AB7920">
              <w:rPr>
                <w:rStyle w:val="ab"/>
                <w:rFonts w:cs="Times New Roman"/>
                <w:b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299" w:history="1">
            <w:r w:rsidRPr="00AB7920">
              <w:rPr>
                <w:rStyle w:val="ab"/>
                <w:rFonts w:cs="Times New Roman"/>
                <w:b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0" w:history="1">
            <w:r w:rsidRPr="00AB7920">
              <w:rPr>
                <w:rStyle w:val="ab"/>
              </w:rPr>
              <w:t>1.2.1 Программное обеспечение «Hardware Inspector»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_Toc88337300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077ED" w:rsidRDefault="00B077ED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1" w:history="1">
            <w:r w:rsidRPr="00AB7920">
              <w:rPr>
                <w:rStyle w:val="ab"/>
              </w:rPr>
              <w:t>1.2.2 Программное обеспечение «Инвентаризация сети и учета и компьютеров»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_Toc88337301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077ED" w:rsidRDefault="00B077ED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2" w:history="1">
            <w:r w:rsidRPr="00AB7920">
              <w:rPr>
                <w:rStyle w:val="ab"/>
              </w:rPr>
              <w:t>1.2.3 Программное обеспечение «Учет компьютеров»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_Toc88337302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077ED" w:rsidRDefault="00B077ED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3" w:history="1">
            <w:r w:rsidRPr="00AB7920">
              <w:rPr>
                <w:rStyle w:val="ab"/>
              </w:rPr>
              <w:t>1.2.4 Программа «IT Invent»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_Toc88337303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077ED" w:rsidRDefault="00B077ED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4" w:history="1">
            <w:r w:rsidRPr="00AB7920">
              <w:rPr>
                <w:rStyle w:val="ab"/>
              </w:rPr>
              <w:t>1.2.5 Автоматизированная система «Инвентаризация Компьютеров»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_Toc88337304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5" w:history="1">
            <w:r w:rsidRPr="00AB7920">
              <w:rPr>
                <w:rStyle w:val="ab"/>
                <w:rFonts w:cs="Times New Roman"/>
                <w:b/>
                <w:noProof/>
              </w:rPr>
              <w:t>1.3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6" w:history="1">
            <w:r w:rsidRPr="00AB7920">
              <w:rPr>
                <w:rStyle w:val="ab"/>
                <w:rFonts w:cs="Times New Roman"/>
                <w:b/>
                <w:noProof/>
              </w:rPr>
              <w:t>1.4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7" w:history="1">
            <w:r w:rsidRPr="00AB7920">
              <w:rPr>
                <w:rStyle w:val="ab"/>
                <w:rFonts w:cs="Times New Roman"/>
                <w:b/>
                <w:noProof/>
              </w:rPr>
              <w:t>1.5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8" w:history="1">
            <w:r w:rsidRPr="00AB7920">
              <w:rPr>
                <w:rStyle w:val="ab"/>
                <w:rFonts w:cs="Times New Roman"/>
                <w:b/>
                <w:noProof/>
              </w:rPr>
              <w:t>2 МОДЕЛИРОВАНИЕ ПРЕДМЕТНОЙ ОБЛАСТИ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9" w:history="1">
            <w:r w:rsidRPr="00AB7920">
              <w:rPr>
                <w:rStyle w:val="ab"/>
                <w:rFonts w:cs="Times New Roman"/>
                <w:b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0" w:history="1">
            <w:r w:rsidRPr="00AB7920">
              <w:rPr>
                <w:rStyle w:val="ab"/>
                <w:rFonts w:cs="Times New Roman"/>
                <w:b/>
                <w:noProof/>
              </w:rPr>
              <w:t>2.2 Описание функциональности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1" w:history="1">
            <w:r w:rsidRPr="00AB7920">
              <w:rPr>
                <w:rStyle w:val="ab"/>
                <w:rFonts w:cs="Times New Roman"/>
                <w:b/>
                <w:noProof/>
              </w:rPr>
              <w:t>2.3 Разработка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2" w:history="1">
            <w:r w:rsidRPr="00AB7920">
              <w:rPr>
                <w:rStyle w:val="ab"/>
                <w:rFonts w:cs="Times New Roman"/>
                <w:b/>
                <w:noProof/>
              </w:rPr>
              <w:t>2.4 Разработка модели взаимодействия пользователя с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3" w:history="1">
            <w:r w:rsidRPr="00AB7920">
              <w:rPr>
                <w:rStyle w:val="ab"/>
                <w:rFonts w:cs="Times New Roman"/>
                <w:b/>
                <w:noProof/>
              </w:rPr>
              <w:t>2.5 Разработка технических требований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4" w:history="1">
            <w:r w:rsidRPr="00AB7920">
              <w:rPr>
                <w:rStyle w:val="ab"/>
                <w:rFonts w:cs="Times New Roman"/>
                <w:b/>
                <w:noProof/>
              </w:rPr>
              <w:t>3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5" w:history="1">
            <w:r w:rsidRPr="00AB7920">
              <w:rPr>
                <w:rStyle w:val="ab"/>
                <w:rFonts w:cs="Times New Roman"/>
                <w:b/>
                <w:noProof/>
              </w:rPr>
              <w:t>3.1 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6" w:history="1">
            <w:r w:rsidRPr="00AB7920">
              <w:rPr>
                <w:rStyle w:val="ab"/>
                <w:rFonts w:cs="Times New Roman"/>
                <w:b/>
                <w:noProof/>
              </w:rPr>
              <w:t>3.1 Разработка структурной схемы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7" w:history="1">
            <w:r w:rsidRPr="00AB7920">
              <w:rPr>
                <w:rStyle w:val="ab"/>
                <w:rFonts w:cs="Times New Roman"/>
                <w:b/>
                <w:noProof/>
              </w:rPr>
              <w:t>3.2 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8" w:history="1">
            <w:r w:rsidRPr="00AB7920">
              <w:rPr>
                <w:rStyle w:val="ab"/>
                <w:rFonts w:cs="Times New Roman"/>
                <w:b/>
                <w:noProof/>
              </w:rPr>
              <w:t>3.3 Разработка структуры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9" w:history="1">
            <w:r w:rsidRPr="00AB7920">
              <w:rPr>
                <w:rStyle w:val="ab"/>
                <w:rFonts w:cs="Times New Roman"/>
                <w:b/>
                <w:noProof/>
              </w:rPr>
              <w:t>3.4 Проектирование алгоритмов работы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20" w:history="1">
            <w:r w:rsidRPr="00AB7920">
              <w:rPr>
                <w:rStyle w:val="ab"/>
                <w:rFonts w:cs="Times New Roman"/>
                <w:b/>
                <w:noProof/>
              </w:rPr>
              <w:t>3.5 Разработка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21" w:history="1">
            <w:r w:rsidRPr="00AB7920">
              <w:rPr>
                <w:rStyle w:val="ab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D" w:rsidRDefault="00B077E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22" w:history="1">
            <w:r w:rsidRPr="00AB7920">
              <w:rPr>
                <w:rStyle w:val="ab"/>
                <w:rFonts w:cs="Times New Roman"/>
                <w:b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E0" w:rsidRDefault="00F379E0" w:rsidP="00810E8B">
          <w:pPr>
            <w:jc w:val="both"/>
            <w:rPr>
              <w:bCs/>
            </w:rPr>
          </w:pPr>
          <w:r w:rsidRPr="00C07515">
            <w:rPr>
              <w:bCs/>
            </w:rPr>
            <w:fldChar w:fldCharType="end"/>
          </w:r>
        </w:p>
      </w:sdtContent>
    </w:sdt>
    <w:p w:rsidR="00F379E0" w:rsidRDefault="00F379E0"/>
    <w:p w:rsidR="00F379E0" w:rsidRPr="0049487A" w:rsidRDefault="00F379E0" w:rsidP="0049487A">
      <w:pPr>
        <w:rPr>
          <w:sz w:val="28"/>
          <w:szCs w:val="28"/>
        </w:rPr>
      </w:pPr>
    </w:p>
    <w:p w:rsidR="00F379E0" w:rsidRDefault="00F379E0" w:rsidP="00F379E0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8337296"/>
      <w:r w:rsidRPr="00F37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AB2BAC" w:rsidRDefault="00AB2BAC" w:rsidP="00AB2BAC"/>
    <w:p w:rsidR="008966BC" w:rsidRDefault="001E7605" w:rsidP="008966BC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1E7605">
        <w:rPr>
          <w:color w:val="000000" w:themeColor="text1"/>
          <w:sz w:val="28"/>
          <w:szCs w:val="28"/>
        </w:rPr>
        <w:t xml:space="preserve">Актуальность </w:t>
      </w:r>
      <w:r w:rsidR="00AB2BAC" w:rsidRPr="001E7605">
        <w:rPr>
          <w:color w:val="000000" w:themeColor="text1"/>
          <w:sz w:val="28"/>
          <w:szCs w:val="28"/>
        </w:rPr>
        <w:t xml:space="preserve">учета </w:t>
      </w:r>
      <w:r w:rsidRPr="001E7605">
        <w:rPr>
          <w:color w:val="000000" w:themeColor="text1"/>
          <w:sz w:val="28"/>
          <w:szCs w:val="28"/>
        </w:rPr>
        <w:t xml:space="preserve">компьютерной и другой техники </w:t>
      </w:r>
      <w:r w:rsidR="00796EBE">
        <w:rPr>
          <w:color w:val="000000" w:themeColor="text1"/>
          <w:sz w:val="28"/>
          <w:szCs w:val="28"/>
        </w:rPr>
        <w:t>в организации</w:t>
      </w:r>
      <w:r w:rsidR="00AB2BAC" w:rsidRPr="001E7605">
        <w:rPr>
          <w:color w:val="000000" w:themeColor="text1"/>
          <w:sz w:val="28"/>
          <w:szCs w:val="28"/>
        </w:rPr>
        <w:t xml:space="preserve"> возрастает при наличии большого </w:t>
      </w:r>
      <w:r>
        <w:rPr>
          <w:color w:val="000000" w:themeColor="text1"/>
          <w:sz w:val="28"/>
          <w:szCs w:val="28"/>
        </w:rPr>
        <w:t xml:space="preserve">количества компьютеров, </w:t>
      </w:r>
      <w:r w:rsidR="00AB2BAC" w:rsidRPr="001E7605">
        <w:rPr>
          <w:color w:val="000000" w:themeColor="text1"/>
          <w:sz w:val="28"/>
          <w:szCs w:val="28"/>
        </w:rPr>
        <w:t>офисной техники</w:t>
      </w:r>
      <w:r w:rsidR="00C67847" w:rsidRPr="001E7605">
        <w:rPr>
          <w:color w:val="000000" w:themeColor="text1"/>
          <w:sz w:val="28"/>
          <w:szCs w:val="28"/>
        </w:rPr>
        <w:t xml:space="preserve"> и другого оборудования.</w:t>
      </w:r>
    </w:p>
    <w:p w:rsidR="008966BC" w:rsidRPr="002620AC" w:rsidRDefault="008966BC" w:rsidP="008E1A3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8966BC">
        <w:rPr>
          <w:color w:val="000000" w:themeColor="text1"/>
          <w:sz w:val="28"/>
          <w:szCs w:val="28"/>
        </w:rPr>
        <w:t xml:space="preserve">Автоматизация сфер деятельности </w:t>
      </w:r>
      <w:r w:rsidR="00796EBE">
        <w:rPr>
          <w:color w:val="000000" w:themeColor="text1"/>
          <w:sz w:val="28"/>
          <w:szCs w:val="28"/>
        </w:rPr>
        <w:t>организации</w:t>
      </w:r>
      <w:r w:rsidRPr="008966BC">
        <w:rPr>
          <w:color w:val="000000" w:themeColor="text1"/>
          <w:sz w:val="28"/>
          <w:szCs w:val="28"/>
        </w:rPr>
        <w:t xml:space="preserve">, будь то сбор данных или управление </w:t>
      </w:r>
      <w:r w:rsidR="00550567">
        <w:rPr>
          <w:color w:val="000000" w:themeColor="text1"/>
          <w:sz w:val="28"/>
          <w:szCs w:val="28"/>
        </w:rPr>
        <w:t xml:space="preserve">различными </w:t>
      </w:r>
      <w:r w:rsidRPr="008966BC">
        <w:rPr>
          <w:color w:val="000000" w:themeColor="text1"/>
          <w:sz w:val="28"/>
          <w:szCs w:val="28"/>
        </w:rPr>
        <w:t>технологическими процессами, позволяет ускорить работу, сделать ее более точной и эффективной, избежать потерь нужной информации, ошибок пер</w:t>
      </w:r>
      <w:r w:rsidR="00550567">
        <w:rPr>
          <w:color w:val="000000" w:themeColor="text1"/>
          <w:sz w:val="28"/>
          <w:szCs w:val="28"/>
        </w:rPr>
        <w:t>сонала, дублирования документов</w:t>
      </w:r>
      <w:r w:rsidRPr="008966BC">
        <w:rPr>
          <w:color w:val="000000" w:themeColor="text1"/>
          <w:sz w:val="28"/>
          <w:szCs w:val="28"/>
        </w:rPr>
        <w:t>. Для эффективности работы по учету техники необходимо проводить мероприятия по обновлению материально-технической и информационной базы, внедрению современных методов управления с испол</w:t>
      </w:r>
      <w:r>
        <w:rPr>
          <w:color w:val="000000" w:themeColor="text1"/>
          <w:sz w:val="28"/>
          <w:szCs w:val="28"/>
        </w:rPr>
        <w:t xml:space="preserve">ьзованием автоматизированных </w:t>
      </w:r>
      <w:r w:rsidRPr="008966BC">
        <w:rPr>
          <w:color w:val="000000" w:themeColor="text1"/>
          <w:sz w:val="28"/>
          <w:szCs w:val="28"/>
        </w:rPr>
        <w:t>систем</w:t>
      </w:r>
      <w:r w:rsidR="00550567">
        <w:rPr>
          <w:color w:val="000000" w:themeColor="text1"/>
          <w:sz w:val="28"/>
          <w:szCs w:val="28"/>
        </w:rPr>
        <w:t>, созданию базы</w:t>
      </w:r>
      <w:r w:rsidRPr="008966BC">
        <w:rPr>
          <w:color w:val="000000" w:themeColor="text1"/>
          <w:sz w:val="28"/>
          <w:szCs w:val="28"/>
        </w:rPr>
        <w:t xml:space="preserve"> данных о технике </w:t>
      </w:r>
      <w:r w:rsidR="00796EBE">
        <w:rPr>
          <w:color w:val="000000" w:themeColor="text1"/>
          <w:sz w:val="28"/>
          <w:szCs w:val="28"/>
        </w:rPr>
        <w:t>организации</w:t>
      </w:r>
      <w:r w:rsidRPr="008966BC">
        <w:rPr>
          <w:color w:val="000000" w:themeColor="text1"/>
          <w:sz w:val="28"/>
          <w:szCs w:val="28"/>
        </w:rPr>
        <w:t>, его своевременному пополнению, оперативному представлению необхо</w:t>
      </w:r>
      <w:r w:rsidR="008E1A38">
        <w:rPr>
          <w:color w:val="000000" w:themeColor="text1"/>
          <w:sz w:val="28"/>
          <w:szCs w:val="28"/>
        </w:rPr>
        <w:t>димой информации пользователям.</w:t>
      </w:r>
    </w:p>
    <w:p w:rsidR="008E1A38" w:rsidRPr="008E1A38" w:rsidRDefault="008E1A38" w:rsidP="008E1A3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8E1A38">
        <w:rPr>
          <w:color w:val="000000" w:themeColor="text1"/>
          <w:sz w:val="28"/>
          <w:szCs w:val="28"/>
        </w:rPr>
        <w:t xml:space="preserve">Целью </w:t>
      </w:r>
      <w:r w:rsidRPr="008E1A38">
        <w:rPr>
          <w:color w:val="000000" w:themeColor="text1"/>
          <w:sz w:val="28"/>
          <w:szCs w:val="28"/>
        </w:rPr>
        <w:t xml:space="preserve">дипломного проекта </w:t>
      </w:r>
      <w:r w:rsidRPr="008E1A38">
        <w:rPr>
          <w:color w:val="000000" w:themeColor="text1"/>
          <w:sz w:val="28"/>
          <w:szCs w:val="28"/>
        </w:rPr>
        <w:t xml:space="preserve">является разработка </w:t>
      </w:r>
      <w:r w:rsidRPr="008E1A38">
        <w:rPr>
          <w:color w:val="000000" w:themeColor="text1"/>
          <w:sz w:val="28"/>
          <w:szCs w:val="28"/>
        </w:rPr>
        <w:t>веб-приложения для учета мобильных устройств ЗАО «Кьюликс Системс»</w:t>
      </w:r>
      <w:r w:rsidRPr="008E1A38">
        <w:rPr>
          <w:color w:val="000000" w:themeColor="text1"/>
          <w:sz w:val="28"/>
          <w:szCs w:val="28"/>
        </w:rPr>
        <w:t xml:space="preserve">. </w:t>
      </w:r>
    </w:p>
    <w:p w:rsidR="002E75E3" w:rsidRPr="00C57B42" w:rsidRDefault="002E75E3" w:rsidP="008E1A3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C57B42">
        <w:rPr>
          <w:color w:val="000000" w:themeColor="text1"/>
          <w:sz w:val="28"/>
          <w:szCs w:val="28"/>
        </w:rPr>
        <w:t>Задачи</w:t>
      </w:r>
      <w:r w:rsidR="008E1A38" w:rsidRPr="00C57B42">
        <w:rPr>
          <w:color w:val="000000" w:themeColor="text1"/>
          <w:sz w:val="28"/>
          <w:szCs w:val="28"/>
        </w:rPr>
        <w:t xml:space="preserve"> </w:t>
      </w:r>
      <w:r w:rsidRPr="00C57B42">
        <w:rPr>
          <w:color w:val="000000" w:themeColor="text1"/>
          <w:sz w:val="28"/>
          <w:szCs w:val="28"/>
        </w:rPr>
        <w:t>дипломного проекта:</w:t>
      </w:r>
    </w:p>
    <w:p w:rsidR="002E75E3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FF0000"/>
          <w:sz w:val="28"/>
          <w:szCs w:val="28"/>
        </w:rPr>
      </w:pPr>
      <w:r w:rsidRPr="00377E0B">
        <w:rPr>
          <w:color w:val="000000" w:themeColor="text1"/>
          <w:sz w:val="28"/>
          <w:szCs w:val="28"/>
        </w:rPr>
        <w:t xml:space="preserve">изучить </w:t>
      </w:r>
      <w:r w:rsidR="00377E0B" w:rsidRPr="00377E0B">
        <w:rPr>
          <w:color w:val="000000" w:themeColor="text1"/>
          <w:sz w:val="28"/>
          <w:szCs w:val="28"/>
        </w:rPr>
        <w:t xml:space="preserve">аналоги программного обеспечения </w:t>
      </w:r>
      <w:r w:rsidRPr="00377E0B">
        <w:rPr>
          <w:color w:val="000000" w:themeColor="text1"/>
          <w:sz w:val="28"/>
          <w:szCs w:val="28"/>
        </w:rPr>
        <w:t xml:space="preserve">по учету компьютерной </w:t>
      </w:r>
      <w:r w:rsidR="00377E0B" w:rsidRPr="00377E0B">
        <w:rPr>
          <w:color w:val="000000" w:themeColor="text1"/>
          <w:sz w:val="28"/>
          <w:szCs w:val="28"/>
        </w:rPr>
        <w:t xml:space="preserve">либо любой другой </w:t>
      </w:r>
      <w:r w:rsidRPr="00377E0B">
        <w:rPr>
          <w:color w:val="000000" w:themeColor="text1"/>
          <w:sz w:val="28"/>
          <w:szCs w:val="28"/>
        </w:rPr>
        <w:t>техники</w:t>
      </w:r>
      <w:r w:rsidR="00377E0B" w:rsidRPr="00377E0B">
        <w:rPr>
          <w:color w:val="000000" w:themeColor="text1"/>
          <w:sz w:val="28"/>
          <w:szCs w:val="28"/>
        </w:rPr>
        <w:t xml:space="preserve"> </w:t>
      </w:r>
      <w:r w:rsidR="00796EBE">
        <w:rPr>
          <w:color w:val="000000" w:themeColor="text1"/>
          <w:sz w:val="28"/>
          <w:szCs w:val="28"/>
        </w:rPr>
        <w:t>в организации</w:t>
      </w:r>
      <w:r w:rsidR="00C57B42" w:rsidRPr="00C57B42">
        <w:rPr>
          <w:color w:val="000000" w:themeColor="text1"/>
          <w:sz w:val="28"/>
          <w:szCs w:val="28"/>
        </w:rPr>
        <w:t>;</w:t>
      </w:r>
    </w:p>
    <w:p w:rsidR="002E75E3" w:rsidRPr="00FB4944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FB4944">
        <w:rPr>
          <w:color w:val="000000" w:themeColor="text1"/>
          <w:sz w:val="28"/>
          <w:szCs w:val="28"/>
        </w:rPr>
        <w:t>спроектировать информационную структ</w:t>
      </w:r>
      <w:r w:rsidR="002E75E3" w:rsidRPr="00FB4944">
        <w:rPr>
          <w:color w:val="000000" w:themeColor="text1"/>
          <w:sz w:val="28"/>
          <w:szCs w:val="28"/>
        </w:rPr>
        <w:t xml:space="preserve">уру </w:t>
      </w:r>
      <w:r w:rsidR="00FB4944">
        <w:rPr>
          <w:color w:val="000000" w:themeColor="text1"/>
          <w:sz w:val="28"/>
          <w:szCs w:val="28"/>
        </w:rPr>
        <w:t xml:space="preserve">разрабатываемого </w:t>
      </w:r>
      <w:r w:rsidR="00C57B42" w:rsidRPr="00FB4944">
        <w:rPr>
          <w:color w:val="000000" w:themeColor="text1"/>
          <w:sz w:val="28"/>
          <w:szCs w:val="28"/>
        </w:rPr>
        <w:t>программного обеспечения</w:t>
      </w:r>
      <w:r w:rsidR="002E75E3" w:rsidRPr="00FB4944">
        <w:rPr>
          <w:color w:val="000000" w:themeColor="text1"/>
          <w:sz w:val="28"/>
          <w:szCs w:val="28"/>
        </w:rPr>
        <w:t xml:space="preserve">; </w:t>
      </w:r>
    </w:p>
    <w:p w:rsidR="002E75E3" w:rsidRPr="0075643A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5643A">
        <w:rPr>
          <w:color w:val="000000" w:themeColor="text1"/>
          <w:sz w:val="28"/>
          <w:szCs w:val="28"/>
        </w:rPr>
        <w:t xml:space="preserve">разработать </w:t>
      </w:r>
      <w:r w:rsidR="0075643A" w:rsidRPr="0075643A">
        <w:rPr>
          <w:color w:val="000000" w:themeColor="text1"/>
          <w:sz w:val="28"/>
          <w:szCs w:val="28"/>
        </w:rPr>
        <w:t>схему</w:t>
      </w:r>
      <w:r w:rsidRPr="0075643A">
        <w:rPr>
          <w:color w:val="000000" w:themeColor="text1"/>
          <w:sz w:val="28"/>
          <w:szCs w:val="28"/>
        </w:rPr>
        <w:t xml:space="preserve"> базы данных и пользовательский ин</w:t>
      </w:r>
      <w:r w:rsidR="0075643A" w:rsidRPr="0075643A">
        <w:rPr>
          <w:color w:val="000000" w:themeColor="text1"/>
          <w:sz w:val="28"/>
          <w:szCs w:val="28"/>
        </w:rPr>
        <w:t>терфейс для доступа к данным;</w:t>
      </w:r>
    </w:p>
    <w:p w:rsidR="002E75E3" w:rsidRPr="007E7DC9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E7DC9">
        <w:rPr>
          <w:color w:val="000000" w:themeColor="text1"/>
          <w:sz w:val="28"/>
          <w:szCs w:val="28"/>
        </w:rPr>
        <w:t xml:space="preserve">провести расчет технико-экономических показателей </w:t>
      </w:r>
      <w:r w:rsidR="007276C8">
        <w:rPr>
          <w:color w:val="000000" w:themeColor="text1"/>
          <w:sz w:val="28"/>
          <w:szCs w:val="28"/>
        </w:rPr>
        <w:t>разрабатываемого</w:t>
      </w:r>
      <w:r w:rsidR="007276C8" w:rsidRPr="007E7DC9">
        <w:rPr>
          <w:color w:val="000000" w:themeColor="text1"/>
          <w:sz w:val="28"/>
          <w:szCs w:val="28"/>
        </w:rPr>
        <w:t xml:space="preserve"> </w:t>
      </w:r>
      <w:r w:rsidRPr="007E7DC9">
        <w:rPr>
          <w:color w:val="000000" w:themeColor="text1"/>
          <w:sz w:val="28"/>
          <w:szCs w:val="28"/>
        </w:rPr>
        <w:t xml:space="preserve">программного </w:t>
      </w:r>
      <w:r w:rsidR="00C57B42" w:rsidRPr="007E7DC9">
        <w:rPr>
          <w:color w:val="000000" w:themeColor="text1"/>
          <w:sz w:val="28"/>
          <w:szCs w:val="28"/>
        </w:rPr>
        <w:t>обеспечения</w:t>
      </w:r>
      <w:r w:rsidRPr="007E7DC9">
        <w:rPr>
          <w:color w:val="000000" w:themeColor="text1"/>
          <w:sz w:val="28"/>
          <w:szCs w:val="28"/>
        </w:rPr>
        <w:t xml:space="preserve">. </w:t>
      </w:r>
    </w:p>
    <w:p w:rsidR="002A389D" w:rsidRDefault="008E1A38" w:rsidP="00955437">
      <w:pPr>
        <w:shd w:val="clear" w:color="auto" w:fill="FFFFFF"/>
        <w:ind w:firstLine="709"/>
        <w:jc w:val="both"/>
        <w:rPr>
          <w:color w:val="FF0000"/>
          <w:sz w:val="28"/>
          <w:szCs w:val="28"/>
        </w:rPr>
      </w:pPr>
      <w:r w:rsidRPr="002E3E69">
        <w:rPr>
          <w:color w:val="000000" w:themeColor="text1"/>
          <w:sz w:val="28"/>
          <w:szCs w:val="28"/>
        </w:rPr>
        <w:t xml:space="preserve">Объектом </w:t>
      </w:r>
      <w:r w:rsidR="002E3E69" w:rsidRPr="002E3E69">
        <w:rPr>
          <w:color w:val="000000" w:themeColor="text1"/>
          <w:sz w:val="28"/>
          <w:szCs w:val="28"/>
        </w:rPr>
        <w:t>дипломного проекта является</w:t>
      </w:r>
      <w:r w:rsidRPr="002E75E3">
        <w:rPr>
          <w:color w:val="FF0000"/>
          <w:sz w:val="28"/>
          <w:szCs w:val="28"/>
        </w:rPr>
        <w:t xml:space="preserve"> </w:t>
      </w:r>
      <w:r w:rsidRPr="002A389D">
        <w:rPr>
          <w:color w:val="000000" w:themeColor="text1"/>
          <w:sz w:val="28"/>
          <w:szCs w:val="28"/>
        </w:rPr>
        <w:t>процесс</w:t>
      </w:r>
      <w:r w:rsidRPr="002E75E3">
        <w:rPr>
          <w:color w:val="FF0000"/>
          <w:sz w:val="28"/>
          <w:szCs w:val="28"/>
        </w:rPr>
        <w:t xml:space="preserve"> </w:t>
      </w:r>
      <w:r w:rsidR="002A389D" w:rsidRPr="002A389D">
        <w:rPr>
          <w:color w:val="000000" w:themeColor="text1"/>
          <w:sz w:val="28"/>
          <w:szCs w:val="28"/>
        </w:rPr>
        <w:t>учета мобильных устройств ЗАО «Кьюликс Системс».</w:t>
      </w:r>
    </w:p>
    <w:p w:rsidR="001951A3" w:rsidRPr="001951A3" w:rsidRDefault="008E1A38" w:rsidP="0095543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1951A3">
        <w:rPr>
          <w:color w:val="000000" w:themeColor="text1"/>
          <w:sz w:val="28"/>
          <w:szCs w:val="28"/>
        </w:rPr>
        <w:t xml:space="preserve">Предметом </w:t>
      </w:r>
      <w:r w:rsidR="001951A3" w:rsidRPr="001951A3">
        <w:rPr>
          <w:color w:val="000000" w:themeColor="text1"/>
          <w:sz w:val="28"/>
          <w:szCs w:val="28"/>
        </w:rPr>
        <w:t>дипломного проекта</w:t>
      </w:r>
      <w:r w:rsidRPr="001951A3">
        <w:rPr>
          <w:color w:val="000000" w:themeColor="text1"/>
          <w:sz w:val="28"/>
          <w:szCs w:val="28"/>
        </w:rPr>
        <w:t xml:space="preserve"> является автоматизация учета </w:t>
      </w:r>
      <w:r w:rsidR="001951A3" w:rsidRPr="001951A3">
        <w:rPr>
          <w:color w:val="000000" w:themeColor="text1"/>
          <w:sz w:val="28"/>
          <w:szCs w:val="28"/>
        </w:rPr>
        <w:t>мобильных устройств ЗАО «Кьюликс Системс»</w:t>
      </w:r>
      <w:r w:rsidR="001951A3">
        <w:rPr>
          <w:color w:val="000000" w:themeColor="text1"/>
          <w:sz w:val="28"/>
          <w:szCs w:val="28"/>
        </w:rPr>
        <w:t>.</w:t>
      </w:r>
    </w:p>
    <w:p w:rsidR="00542D79" w:rsidRPr="00B2763B" w:rsidRDefault="008E1A38" w:rsidP="00542D7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B2763B">
        <w:rPr>
          <w:color w:val="000000" w:themeColor="text1"/>
          <w:sz w:val="28"/>
          <w:szCs w:val="28"/>
        </w:rPr>
        <w:t xml:space="preserve">Практическая значимость </w:t>
      </w:r>
      <w:r w:rsidR="00C33CDD" w:rsidRPr="00B2763B">
        <w:rPr>
          <w:color w:val="000000" w:themeColor="text1"/>
          <w:sz w:val="28"/>
          <w:szCs w:val="28"/>
        </w:rPr>
        <w:t>дипломного проекта</w:t>
      </w:r>
      <w:r w:rsidRPr="00B2763B">
        <w:rPr>
          <w:color w:val="000000" w:themeColor="text1"/>
          <w:sz w:val="28"/>
          <w:szCs w:val="28"/>
        </w:rPr>
        <w:t xml:space="preserve"> состоит в том, что использование </w:t>
      </w:r>
      <w:r w:rsidR="00C33CDD" w:rsidRPr="00B2763B">
        <w:rPr>
          <w:color w:val="000000" w:themeColor="text1"/>
          <w:sz w:val="28"/>
          <w:szCs w:val="28"/>
        </w:rPr>
        <w:t xml:space="preserve">веб-приложения сократит </w:t>
      </w:r>
      <w:r w:rsidRPr="00B2763B">
        <w:rPr>
          <w:color w:val="000000" w:themeColor="text1"/>
          <w:sz w:val="28"/>
          <w:szCs w:val="28"/>
        </w:rPr>
        <w:t>трудозатраты</w:t>
      </w:r>
      <w:r w:rsidR="00C33CDD" w:rsidRPr="00B2763B">
        <w:rPr>
          <w:color w:val="000000" w:themeColor="text1"/>
          <w:sz w:val="28"/>
          <w:szCs w:val="28"/>
        </w:rPr>
        <w:t xml:space="preserve"> пользователей за счет снижения трудоемкости выполнения «ручных» операций</w:t>
      </w:r>
      <w:r w:rsidR="00B2763B">
        <w:rPr>
          <w:color w:val="FF0000"/>
          <w:sz w:val="28"/>
          <w:szCs w:val="28"/>
        </w:rPr>
        <w:t xml:space="preserve"> </w:t>
      </w:r>
      <w:r w:rsidR="00B2763B" w:rsidRPr="00B2763B">
        <w:rPr>
          <w:color w:val="000000" w:themeColor="text1"/>
          <w:sz w:val="28"/>
          <w:szCs w:val="28"/>
        </w:rPr>
        <w:t>и сокращения</w:t>
      </w:r>
      <w:r w:rsidR="00C33CDD" w:rsidRPr="00B2763B">
        <w:rPr>
          <w:color w:val="000000" w:themeColor="text1"/>
          <w:sz w:val="28"/>
          <w:szCs w:val="28"/>
        </w:rPr>
        <w:t xml:space="preserve"> вр</w:t>
      </w:r>
      <w:r w:rsidR="00B2763B" w:rsidRPr="00B2763B">
        <w:rPr>
          <w:color w:val="000000" w:themeColor="text1"/>
          <w:sz w:val="28"/>
          <w:szCs w:val="28"/>
        </w:rPr>
        <w:t>емени</w:t>
      </w:r>
      <w:r w:rsidR="00C33CDD" w:rsidRPr="00B2763B">
        <w:rPr>
          <w:color w:val="000000" w:themeColor="text1"/>
          <w:sz w:val="28"/>
          <w:szCs w:val="28"/>
        </w:rPr>
        <w:t xml:space="preserve"> на устранение инцидентов (сбой в раб</w:t>
      </w:r>
      <w:r w:rsidR="001F02AB" w:rsidRPr="00B2763B">
        <w:rPr>
          <w:color w:val="000000" w:themeColor="text1"/>
          <w:sz w:val="28"/>
          <w:szCs w:val="28"/>
        </w:rPr>
        <w:t xml:space="preserve">оте   устройства, </w:t>
      </w:r>
      <w:r w:rsidR="00013DA1" w:rsidRPr="00B2763B">
        <w:rPr>
          <w:color w:val="000000" w:themeColor="text1"/>
          <w:sz w:val="28"/>
          <w:szCs w:val="28"/>
        </w:rPr>
        <w:t xml:space="preserve">нежелательное </w:t>
      </w:r>
      <w:r w:rsidR="00880FCF">
        <w:rPr>
          <w:color w:val="000000" w:themeColor="text1"/>
          <w:sz w:val="28"/>
          <w:szCs w:val="28"/>
        </w:rPr>
        <w:t>обновление операционной системы</w:t>
      </w:r>
      <w:r w:rsidR="00C33CDD" w:rsidRPr="00B2763B">
        <w:rPr>
          <w:color w:val="000000" w:themeColor="text1"/>
          <w:sz w:val="28"/>
          <w:szCs w:val="28"/>
        </w:rPr>
        <w:t>)</w:t>
      </w:r>
      <w:r w:rsidR="00542D79" w:rsidRPr="00B2763B">
        <w:rPr>
          <w:color w:val="000000" w:themeColor="text1"/>
          <w:sz w:val="28"/>
          <w:szCs w:val="28"/>
        </w:rPr>
        <w:t>.</w:t>
      </w:r>
    </w:p>
    <w:p w:rsidR="00955437" w:rsidRPr="00D05FD3" w:rsidRDefault="00955437" w:rsidP="00D05FD3">
      <w:pPr>
        <w:shd w:val="clear" w:color="auto" w:fill="FFFFFF"/>
        <w:ind w:firstLine="709"/>
        <w:jc w:val="both"/>
        <w:rPr>
          <w:color w:val="FF0000"/>
          <w:sz w:val="28"/>
          <w:szCs w:val="28"/>
        </w:rPr>
      </w:pPr>
    </w:p>
    <w:p w:rsidR="00D05FD3" w:rsidRDefault="00D05FD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379E0" w:rsidRDefault="00F379E0" w:rsidP="0049487A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8337297"/>
      <w:r w:rsidRPr="004948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="00732117" w:rsidRPr="007321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</w:p>
    <w:p w:rsidR="00BD223D" w:rsidRPr="00BD223D" w:rsidRDefault="00BD223D" w:rsidP="00BD223D">
      <w:pPr>
        <w:jc w:val="both"/>
        <w:rPr>
          <w:sz w:val="28"/>
          <w:szCs w:val="28"/>
        </w:rPr>
      </w:pPr>
    </w:p>
    <w:p w:rsidR="00BD223D" w:rsidRDefault="00BD223D" w:rsidP="005F4AF2">
      <w:pPr>
        <w:pStyle w:val="2"/>
        <w:numPr>
          <w:ilvl w:val="1"/>
          <w:numId w:val="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88337298"/>
      <w:r w:rsidRPr="007F0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предметной области</w:t>
      </w:r>
      <w:bookmarkEnd w:id="2"/>
    </w:p>
    <w:p w:rsidR="005F4AF2" w:rsidRPr="005F4AF2" w:rsidRDefault="005F4AF2" w:rsidP="005F4AF2">
      <w:pPr>
        <w:rPr>
          <w:sz w:val="28"/>
          <w:szCs w:val="28"/>
        </w:rPr>
      </w:pPr>
    </w:p>
    <w:p w:rsidR="005F4AF2" w:rsidRPr="005F4AF2" w:rsidRDefault="005F4AF2" w:rsidP="00746E0E">
      <w:pPr>
        <w:ind w:firstLine="709"/>
        <w:jc w:val="both"/>
        <w:rPr>
          <w:sz w:val="28"/>
          <w:szCs w:val="28"/>
        </w:rPr>
      </w:pPr>
      <w:r w:rsidRPr="005F4AF2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>организация</w:t>
      </w:r>
      <w:r w:rsidRPr="005F4AF2">
        <w:rPr>
          <w:sz w:val="28"/>
          <w:szCs w:val="28"/>
        </w:rPr>
        <w:t xml:space="preserve"> приходит к тому, что требуется навести полный порядок в инфраструктуре </w:t>
      </w:r>
      <w:r>
        <w:rPr>
          <w:sz w:val="28"/>
          <w:szCs w:val="28"/>
        </w:rPr>
        <w:t>организации</w:t>
      </w:r>
      <w:r w:rsidRPr="005F4AF2">
        <w:rPr>
          <w:sz w:val="28"/>
          <w:szCs w:val="28"/>
        </w:rPr>
        <w:t>, получить контроль над перемещениями техники, спланировать сервисные ра</w:t>
      </w:r>
      <w:r>
        <w:rPr>
          <w:sz w:val="28"/>
          <w:szCs w:val="28"/>
        </w:rPr>
        <w:t>боты, заказы и закупки, списание</w:t>
      </w:r>
      <w:r w:rsidRPr="005F4A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техники</w:t>
      </w:r>
      <w:r w:rsidRPr="005F4AF2">
        <w:rPr>
          <w:sz w:val="28"/>
          <w:szCs w:val="28"/>
        </w:rPr>
        <w:t xml:space="preserve">. </w:t>
      </w:r>
      <w:r w:rsidR="00352164">
        <w:rPr>
          <w:sz w:val="28"/>
          <w:szCs w:val="28"/>
        </w:rPr>
        <w:t xml:space="preserve">Необходимо иметь </w:t>
      </w:r>
      <w:r w:rsidRPr="005F4AF2">
        <w:rPr>
          <w:sz w:val="28"/>
          <w:szCs w:val="28"/>
        </w:rPr>
        <w:t>возможность в любой момент централизованно получать полную информацию о состоянии подотчетного оборудования.</w:t>
      </w:r>
    </w:p>
    <w:p w:rsidR="005F4AF2" w:rsidRPr="005F4AF2" w:rsidRDefault="005F4AF2" w:rsidP="002F2CB8">
      <w:pPr>
        <w:ind w:firstLine="709"/>
        <w:jc w:val="both"/>
        <w:rPr>
          <w:sz w:val="28"/>
          <w:szCs w:val="28"/>
        </w:rPr>
      </w:pPr>
      <w:r w:rsidRPr="005F4AF2">
        <w:rPr>
          <w:sz w:val="28"/>
          <w:szCs w:val="28"/>
        </w:rPr>
        <w:t xml:space="preserve">Учет </w:t>
      </w:r>
      <w:r w:rsidR="002062D7" w:rsidRPr="002062D7">
        <w:rPr>
          <w:color w:val="000000" w:themeColor="text1"/>
          <w:sz w:val="28"/>
          <w:szCs w:val="28"/>
        </w:rPr>
        <w:t xml:space="preserve">– это количественное отражение событий и фактов, используемое для управления обществом на различных организационных уровнях. </w:t>
      </w:r>
      <w:r w:rsidRPr="005F4AF2">
        <w:rPr>
          <w:sz w:val="28"/>
          <w:szCs w:val="28"/>
        </w:rPr>
        <w:t>Учет пред</w:t>
      </w:r>
      <w:r w:rsidR="00255ACE">
        <w:rPr>
          <w:sz w:val="28"/>
          <w:szCs w:val="28"/>
        </w:rPr>
        <w:t>ставляет</w:t>
      </w:r>
      <w:r w:rsidRPr="005F4AF2">
        <w:rPr>
          <w:sz w:val="28"/>
          <w:szCs w:val="28"/>
        </w:rPr>
        <w:t xml:space="preserve"> </w:t>
      </w:r>
      <w:r w:rsidR="0047564A">
        <w:rPr>
          <w:sz w:val="28"/>
          <w:szCs w:val="28"/>
        </w:rPr>
        <w:t xml:space="preserve">собой </w:t>
      </w:r>
      <w:r w:rsidRPr="005F4AF2">
        <w:rPr>
          <w:sz w:val="28"/>
          <w:szCs w:val="28"/>
        </w:rPr>
        <w:t>сбор, обработку, классификацию, систематизацию и отражение информации в специальных регистрах на каких-либо носителях</w:t>
      </w:r>
      <w:r w:rsidR="00255ACE">
        <w:rPr>
          <w:sz w:val="28"/>
          <w:szCs w:val="28"/>
        </w:rPr>
        <w:t>. В экономике</w:t>
      </w:r>
      <w:r w:rsidRPr="005F4AF2">
        <w:rPr>
          <w:sz w:val="28"/>
          <w:szCs w:val="28"/>
        </w:rPr>
        <w:t xml:space="preserve"> используются р</w:t>
      </w:r>
      <w:r w:rsidR="002062D7">
        <w:rPr>
          <w:sz w:val="28"/>
          <w:szCs w:val="28"/>
        </w:rPr>
        <w:t>азличные виды учета: бухгалтерский</w:t>
      </w:r>
      <w:r w:rsidRPr="005F4AF2">
        <w:rPr>
          <w:sz w:val="28"/>
          <w:szCs w:val="28"/>
        </w:rPr>
        <w:t xml:space="preserve">, </w:t>
      </w:r>
      <w:r w:rsidR="00591F95">
        <w:rPr>
          <w:sz w:val="28"/>
          <w:szCs w:val="28"/>
        </w:rPr>
        <w:t>оперативно-технический, статистический и другие</w:t>
      </w:r>
      <w:r w:rsidRPr="005F4AF2">
        <w:rPr>
          <w:sz w:val="28"/>
          <w:szCs w:val="28"/>
        </w:rPr>
        <w:t xml:space="preserve">. Общая цель всех видов учета </w:t>
      </w:r>
      <w:r w:rsidR="00EE135E" w:rsidRPr="007031E9">
        <w:rPr>
          <w:color w:val="000000" w:themeColor="text1"/>
          <w:sz w:val="28"/>
          <w:szCs w:val="28"/>
        </w:rPr>
        <w:t>–</w:t>
      </w:r>
      <w:r w:rsidRPr="005F4AF2">
        <w:rPr>
          <w:sz w:val="28"/>
          <w:szCs w:val="28"/>
        </w:rPr>
        <w:t xml:space="preserve"> упорядочение </w:t>
      </w:r>
      <w:r w:rsidR="00255ACE">
        <w:rPr>
          <w:sz w:val="28"/>
          <w:szCs w:val="28"/>
        </w:rPr>
        <w:t>большого количества информации д</w:t>
      </w:r>
      <w:r w:rsidRPr="005F4AF2">
        <w:rPr>
          <w:sz w:val="28"/>
          <w:szCs w:val="28"/>
        </w:rPr>
        <w:t>ля эффективного использования в управленческих решениях, формирования отчетности и сохранение информации для архива</w:t>
      </w:r>
      <w:r w:rsidR="002062D7">
        <w:rPr>
          <w:sz w:val="28"/>
          <w:szCs w:val="28"/>
        </w:rPr>
        <w:t xml:space="preserve"> </w:t>
      </w:r>
      <w:r w:rsidR="002062D7" w:rsidRPr="002062D7">
        <w:rPr>
          <w:sz w:val="28"/>
          <w:szCs w:val="28"/>
        </w:rPr>
        <w:t>[3]</w:t>
      </w:r>
      <w:r w:rsidRPr="005F4AF2">
        <w:rPr>
          <w:sz w:val="28"/>
          <w:szCs w:val="28"/>
        </w:rPr>
        <w:t>.</w:t>
      </w:r>
    </w:p>
    <w:p w:rsidR="005F4AF2" w:rsidRPr="005F4AF2" w:rsidRDefault="005F4AF2" w:rsidP="00C97BFC">
      <w:pPr>
        <w:ind w:firstLine="709"/>
        <w:jc w:val="both"/>
        <w:rPr>
          <w:sz w:val="28"/>
          <w:szCs w:val="28"/>
        </w:rPr>
      </w:pPr>
      <w:r w:rsidRPr="005F4AF2">
        <w:rPr>
          <w:sz w:val="28"/>
          <w:szCs w:val="28"/>
        </w:rPr>
        <w:t xml:space="preserve">Оперативная информация используется </w:t>
      </w:r>
      <w:r w:rsidR="00AA40A6">
        <w:rPr>
          <w:sz w:val="28"/>
          <w:szCs w:val="28"/>
        </w:rPr>
        <w:t>для</w:t>
      </w:r>
      <w:r w:rsidRPr="005F4AF2">
        <w:rPr>
          <w:sz w:val="28"/>
          <w:szCs w:val="28"/>
        </w:rPr>
        <w:t xml:space="preserve"> принятия управленческих решений, составления и анализа финансовой отчетности </w:t>
      </w:r>
      <w:r w:rsidR="00AA40A6">
        <w:rPr>
          <w:sz w:val="28"/>
          <w:szCs w:val="28"/>
        </w:rPr>
        <w:t>организации</w:t>
      </w:r>
      <w:r w:rsidRPr="005F4AF2">
        <w:rPr>
          <w:sz w:val="28"/>
          <w:szCs w:val="28"/>
        </w:rPr>
        <w:t xml:space="preserve">, долгосрочного и текущего планирования, исполнения налоговых обязательств. Отличительной особенностью оперативной информации является ее конфиденциальность. Оперативная информация должна быть доступна только для </w:t>
      </w:r>
      <w:r w:rsidR="00AA40A6">
        <w:rPr>
          <w:sz w:val="28"/>
          <w:szCs w:val="28"/>
        </w:rPr>
        <w:t>сотрудников организации</w:t>
      </w:r>
      <w:r w:rsidRPr="005F4AF2">
        <w:rPr>
          <w:sz w:val="28"/>
          <w:szCs w:val="28"/>
        </w:rPr>
        <w:t xml:space="preserve">. Управленческий (оперативный) учет </w:t>
      </w:r>
      <w:r w:rsidR="00AA40A6" w:rsidRPr="007031E9">
        <w:rPr>
          <w:color w:val="000000" w:themeColor="text1"/>
          <w:sz w:val="28"/>
          <w:szCs w:val="28"/>
        </w:rPr>
        <w:t>–</w:t>
      </w:r>
      <w:r w:rsidR="00AA40A6">
        <w:rPr>
          <w:color w:val="000000" w:themeColor="text1"/>
          <w:sz w:val="28"/>
          <w:szCs w:val="28"/>
        </w:rPr>
        <w:t xml:space="preserve"> это</w:t>
      </w:r>
      <w:r w:rsidRPr="005F4AF2">
        <w:rPr>
          <w:sz w:val="28"/>
          <w:szCs w:val="28"/>
        </w:rPr>
        <w:t xml:space="preserve"> внутреннее дело каждой организации. Для ведения этого учета могут быть использованы любые формы и регистры, разработанные самой организацией</w:t>
      </w:r>
      <w:r w:rsidR="009F047F">
        <w:rPr>
          <w:sz w:val="28"/>
          <w:szCs w:val="28"/>
        </w:rPr>
        <w:t xml:space="preserve"> </w:t>
      </w:r>
      <w:r w:rsidR="00A309FA">
        <w:rPr>
          <w:sz w:val="28"/>
          <w:szCs w:val="28"/>
        </w:rPr>
        <w:t>[4</w:t>
      </w:r>
      <w:r w:rsidR="009F047F" w:rsidRPr="009F047F">
        <w:rPr>
          <w:sz w:val="28"/>
          <w:szCs w:val="28"/>
        </w:rPr>
        <w:t>]</w:t>
      </w:r>
      <w:r w:rsidRPr="005F4AF2">
        <w:rPr>
          <w:sz w:val="28"/>
          <w:szCs w:val="28"/>
        </w:rPr>
        <w:t>.</w:t>
      </w:r>
    </w:p>
    <w:p w:rsidR="005F4AF2" w:rsidRPr="00F21229" w:rsidRDefault="005F4AF2" w:rsidP="00C97BFC">
      <w:pPr>
        <w:ind w:firstLine="709"/>
        <w:jc w:val="both"/>
        <w:rPr>
          <w:color w:val="000000" w:themeColor="text1"/>
          <w:sz w:val="28"/>
          <w:szCs w:val="28"/>
        </w:rPr>
      </w:pPr>
      <w:r w:rsidRPr="00F21229">
        <w:rPr>
          <w:color w:val="000000" w:themeColor="text1"/>
          <w:sz w:val="28"/>
          <w:szCs w:val="28"/>
        </w:rPr>
        <w:t xml:space="preserve">Все виды учета являются </w:t>
      </w:r>
      <w:proofErr w:type="gramStart"/>
      <w:r w:rsidR="00C97BFC" w:rsidRPr="00F21229">
        <w:rPr>
          <w:color w:val="000000" w:themeColor="text1"/>
          <w:sz w:val="28"/>
          <w:szCs w:val="28"/>
        </w:rPr>
        <w:t>составной частью</w:t>
      </w:r>
      <w:proofErr w:type="gramEnd"/>
      <w:r w:rsidRPr="00F21229">
        <w:rPr>
          <w:color w:val="000000" w:themeColor="text1"/>
          <w:sz w:val="28"/>
          <w:szCs w:val="28"/>
        </w:rPr>
        <w:t xml:space="preserve"> интегрированной управленческой информационной системы. При создании такой системы необходимо ответить на следующие вопросы:</w:t>
      </w:r>
    </w:p>
    <w:p w:rsidR="00E72E9B" w:rsidRPr="008E4A33" w:rsidRDefault="00DA1658" w:rsidP="00E72E9B">
      <w:pPr>
        <w:pStyle w:val="a5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какая информация нужна</w:t>
      </w:r>
      <w:r w:rsidR="00E72E9B" w:rsidRPr="008E4A33">
        <w:rPr>
          <w:color w:val="000000" w:themeColor="text1"/>
          <w:sz w:val="28"/>
          <w:szCs w:val="28"/>
        </w:rPr>
        <w:t xml:space="preserve"> (информация различается по степени </w:t>
      </w:r>
    </w:p>
    <w:p w:rsidR="005F4AF2" w:rsidRPr="008E4A33" w:rsidRDefault="00E72E9B" w:rsidP="00E72E9B">
      <w:pPr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детализации и стилю представления. Степень детализации оперативной информации зависит от иерархии управления. Детализация и стиль представления оперативной информации зависят от получателя. Высшему управленческому персоналу требуется обобщенная оперативная информация. Она должна быть наиболее интегрированной и с более длительным периодом представления. Обобщенная оперативная информация может представляться ежемесячно)</w:t>
      </w:r>
      <w:r w:rsidR="00DA1658" w:rsidRPr="008E4A33">
        <w:rPr>
          <w:color w:val="000000" w:themeColor="text1"/>
          <w:sz w:val="28"/>
          <w:szCs w:val="28"/>
        </w:rPr>
        <w:t>;</w:t>
      </w:r>
    </w:p>
    <w:p w:rsidR="005F4AF2" w:rsidRPr="008E4A33" w:rsidRDefault="00DA1658" w:rsidP="00E72E9B">
      <w:pPr>
        <w:pStyle w:val="a5"/>
        <w:numPr>
          <w:ilvl w:val="0"/>
          <w:numId w:val="8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кому нужна эта информация</w:t>
      </w:r>
      <w:r w:rsidR="00E72E9B" w:rsidRPr="008E4A33">
        <w:rPr>
          <w:color w:val="000000" w:themeColor="text1"/>
          <w:sz w:val="28"/>
          <w:szCs w:val="28"/>
        </w:rPr>
        <w:t xml:space="preserve"> (оперативная информация предназначена для внутреннего пользования. Состав пользователей информации определяется структурой организации, которая зависит от вида деятельности. Пользователей информации можно разделить на две </w:t>
      </w:r>
      <w:r w:rsidR="00E72E9B" w:rsidRPr="008E4A33">
        <w:rPr>
          <w:color w:val="000000" w:themeColor="text1"/>
          <w:sz w:val="28"/>
          <w:szCs w:val="28"/>
        </w:rPr>
        <w:lastRenderedPageBreak/>
        <w:t>составляющие: управленческий персонал и непосредственно исполнители)</w:t>
      </w:r>
      <w:r w:rsidRPr="008E4A33">
        <w:rPr>
          <w:color w:val="000000" w:themeColor="text1"/>
          <w:sz w:val="28"/>
          <w:szCs w:val="28"/>
        </w:rPr>
        <w:t>;</w:t>
      </w:r>
    </w:p>
    <w:p w:rsidR="005F4AF2" w:rsidRPr="008E4A33" w:rsidRDefault="00DA1658" w:rsidP="00503B83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почему нужна эта информация</w:t>
      </w:r>
      <w:r w:rsidR="00E72E9B" w:rsidRPr="008E4A33">
        <w:rPr>
          <w:color w:val="000000" w:themeColor="text1"/>
          <w:sz w:val="28"/>
          <w:szCs w:val="28"/>
        </w:rPr>
        <w:t xml:space="preserve"> (</w:t>
      </w:r>
      <w:r w:rsidR="00584250" w:rsidRPr="008E4A33">
        <w:rPr>
          <w:color w:val="000000" w:themeColor="text1"/>
          <w:sz w:val="28"/>
          <w:szCs w:val="28"/>
        </w:rPr>
        <w:t>о</w:t>
      </w:r>
      <w:r w:rsidR="00E72E9B" w:rsidRPr="008E4A33">
        <w:rPr>
          <w:color w:val="000000" w:themeColor="text1"/>
          <w:sz w:val="28"/>
          <w:szCs w:val="28"/>
        </w:rPr>
        <w:t>п</w:t>
      </w:r>
      <w:r w:rsidR="00E72E9B" w:rsidRPr="008E4A33">
        <w:rPr>
          <w:color w:val="000000" w:themeColor="text1"/>
          <w:sz w:val="28"/>
          <w:szCs w:val="28"/>
        </w:rPr>
        <w:t xml:space="preserve">еративная информация необходима </w:t>
      </w:r>
      <w:r w:rsidR="00E72E9B" w:rsidRPr="008E4A33">
        <w:rPr>
          <w:color w:val="000000" w:themeColor="text1"/>
          <w:sz w:val="28"/>
          <w:szCs w:val="28"/>
        </w:rPr>
        <w:t>для принятия оперативных управленческих ре</w:t>
      </w:r>
      <w:r w:rsidR="00E72E9B" w:rsidRPr="008E4A33">
        <w:rPr>
          <w:color w:val="000000" w:themeColor="text1"/>
          <w:sz w:val="28"/>
          <w:szCs w:val="28"/>
        </w:rPr>
        <w:t xml:space="preserve">шений управленческим персоналом, </w:t>
      </w:r>
      <w:r w:rsidR="00E72E9B" w:rsidRPr="008E4A33">
        <w:rPr>
          <w:color w:val="000000" w:themeColor="text1"/>
          <w:sz w:val="28"/>
          <w:szCs w:val="28"/>
        </w:rPr>
        <w:t>реализации управленческих ре</w:t>
      </w:r>
      <w:r w:rsidR="00E72E9B" w:rsidRPr="008E4A33">
        <w:rPr>
          <w:color w:val="000000" w:themeColor="text1"/>
          <w:sz w:val="28"/>
          <w:szCs w:val="28"/>
        </w:rPr>
        <w:t xml:space="preserve">шений специалистами организации, </w:t>
      </w:r>
      <w:r w:rsidR="00E72E9B" w:rsidRPr="008E4A33">
        <w:rPr>
          <w:color w:val="000000" w:themeColor="text1"/>
          <w:sz w:val="28"/>
          <w:szCs w:val="28"/>
        </w:rPr>
        <w:t>определения отклонений достигнуты</w:t>
      </w:r>
      <w:r w:rsidR="00E72E9B" w:rsidRPr="008E4A33">
        <w:rPr>
          <w:color w:val="000000" w:themeColor="text1"/>
          <w:sz w:val="28"/>
          <w:szCs w:val="28"/>
        </w:rPr>
        <w:t xml:space="preserve">х результатов от прогнозируемых, </w:t>
      </w:r>
      <w:r w:rsidR="00E72E9B" w:rsidRPr="008E4A33">
        <w:rPr>
          <w:color w:val="000000" w:themeColor="text1"/>
          <w:sz w:val="28"/>
          <w:szCs w:val="28"/>
        </w:rPr>
        <w:t>разработки меропр</w:t>
      </w:r>
      <w:r w:rsidR="00E72E9B" w:rsidRPr="008E4A33">
        <w:rPr>
          <w:color w:val="000000" w:themeColor="text1"/>
          <w:sz w:val="28"/>
          <w:szCs w:val="28"/>
        </w:rPr>
        <w:t>иятий по выявленным отклонениям</w:t>
      </w:r>
      <w:r w:rsidR="00E72E9B" w:rsidRPr="008E4A33">
        <w:rPr>
          <w:rFonts w:ascii="Helvetica" w:hAnsi="Helvetica"/>
          <w:color w:val="000000" w:themeColor="text1"/>
          <w:sz w:val="23"/>
          <w:szCs w:val="23"/>
        </w:rPr>
        <w:t>)</w:t>
      </w:r>
      <w:r w:rsidRPr="008E4A33">
        <w:rPr>
          <w:color w:val="000000" w:themeColor="text1"/>
          <w:sz w:val="28"/>
          <w:szCs w:val="28"/>
        </w:rPr>
        <w:t>;</w:t>
      </w:r>
    </w:p>
    <w:p w:rsidR="005F4AF2" w:rsidRPr="008E4A33" w:rsidRDefault="00DA1658" w:rsidP="00FA0834">
      <w:pPr>
        <w:pStyle w:val="a5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когда она необходима</w:t>
      </w:r>
      <w:r w:rsidR="00FA0834" w:rsidRPr="008E4A33">
        <w:rPr>
          <w:color w:val="000000" w:themeColor="text1"/>
          <w:sz w:val="28"/>
          <w:szCs w:val="28"/>
        </w:rPr>
        <w:t xml:space="preserve"> (информация должна быть достоверной и достаточной для </w:t>
      </w:r>
      <w:r w:rsidR="00503B83" w:rsidRPr="008E4A33">
        <w:rPr>
          <w:color w:val="000000" w:themeColor="text1"/>
          <w:sz w:val="28"/>
          <w:szCs w:val="28"/>
        </w:rPr>
        <w:t>принятия управленческих решений</w:t>
      </w:r>
      <w:r w:rsidR="00FA0834" w:rsidRPr="008E4A33">
        <w:rPr>
          <w:color w:val="000000" w:themeColor="text1"/>
          <w:sz w:val="28"/>
          <w:szCs w:val="28"/>
        </w:rPr>
        <w:t>)</w:t>
      </w:r>
      <w:r w:rsidRPr="008E4A33">
        <w:rPr>
          <w:color w:val="000000" w:themeColor="text1"/>
          <w:sz w:val="28"/>
          <w:szCs w:val="28"/>
        </w:rPr>
        <w:t>;</w:t>
      </w:r>
    </w:p>
    <w:p w:rsidR="00E72E9B" w:rsidRPr="00516187" w:rsidRDefault="00DA1658" w:rsidP="00516187">
      <w:pPr>
        <w:pStyle w:val="a5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где получить информацию</w:t>
      </w:r>
      <w:r w:rsidR="00FA0834" w:rsidRPr="008E4A33">
        <w:rPr>
          <w:color w:val="000000" w:themeColor="text1"/>
          <w:sz w:val="28"/>
          <w:szCs w:val="28"/>
        </w:rPr>
        <w:t xml:space="preserve"> (</w:t>
      </w:r>
      <w:r w:rsidR="002062D7" w:rsidRPr="008E4A33">
        <w:rPr>
          <w:color w:val="000000" w:themeColor="text1"/>
          <w:sz w:val="28"/>
          <w:szCs w:val="28"/>
        </w:rPr>
        <w:t>и</w:t>
      </w:r>
      <w:r w:rsidR="00FA0834" w:rsidRPr="008E4A33">
        <w:rPr>
          <w:color w:val="000000" w:themeColor="text1"/>
          <w:sz w:val="28"/>
          <w:szCs w:val="28"/>
        </w:rPr>
        <w:t xml:space="preserve">нформацию различают как </w:t>
      </w:r>
      <w:r w:rsidR="00516187">
        <w:rPr>
          <w:color w:val="000000" w:themeColor="text1"/>
          <w:sz w:val="28"/>
          <w:szCs w:val="28"/>
        </w:rPr>
        <w:t xml:space="preserve">первичную и вторичную. </w:t>
      </w:r>
      <w:r w:rsidR="00FA0834" w:rsidRPr="008E4A33">
        <w:rPr>
          <w:color w:val="000000" w:themeColor="text1"/>
          <w:sz w:val="28"/>
          <w:szCs w:val="28"/>
        </w:rPr>
        <w:t>Источник информации, определяемый схемой документооборота, утвержденной руководством организации, можно отнести к вторичной информации. Внешними источниками информации могут быть поставщики и покупатели, конкуренты, реклама, государственные органы и др. Таким образом, наблюдение за внешней средой позволяет собрать первичную информацию, необходимую для бизнеса)</w:t>
      </w:r>
      <w:r w:rsidR="00503B83" w:rsidRPr="008E4A33">
        <w:rPr>
          <w:color w:val="000000" w:themeColor="text1"/>
          <w:sz w:val="28"/>
          <w:szCs w:val="28"/>
        </w:rPr>
        <w:t xml:space="preserve"> </w:t>
      </w:r>
      <w:r w:rsidR="008C227F" w:rsidRPr="008E4A33">
        <w:rPr>
          <w:color w:val="000000" w:themeColor="text1"/>
          <w:sz w:val="28"/>
          <w:szCs w:val="28"/>
        </w:rPr>
        <w:t>[4]</w:t>
      </w:r>
      <w:r w:rsidR="001E58A1" w:rsidRPr="008E4A33">
        <w:rPr>
          <w:color w:val="000000" w:themeColor="text1"/>
          <w:sz w:val="28"/>
          <w:szCs w:val="28"/>
        </w:rPr>
        <w:t>.</w:t>
      </w:r>
    </w:p>
    <w:p w:rsidR="005F4AF2" w:rsidRPr="00EA170A" w:rsidRDefault="005F4AF2" w:rsidP="00EA170A">
      <w:pPr>
        <w:ind w:firstLine="709"/>
        <w:jc w:val="both"/>
        <w:rPr>
          <w:color w:val="000000" w:themeColor="text1"/>
          <w:sz w:val="28"/>
          <w:szCs w:val="28"/>
        </w:rPr>
      </w:pPr>
      <w:r w:rsidRPr="00D94349">
        <w:rPr>
          <w:color w:val="000000" w:themeColor="text1"/>
          <w:sz w:val="28"/>
          <w:szCs w:val="28"/>
        </w:rPr>
        <w:t>Про</w:t>
      </w:r>
      <w:r w:rsidR="00D94349" w:rsidRPr="00D94349">
        <w:rPr>
          <w:color w:val="000000" w:themeColor="text1"/>
          <w:sz w:val="28"/>
          <w:szCs w:val="28"/>
        </w:rPr>
        <w:t xml:space="preserve">ектирование </w:t>
      </w:r>
      <w:r w:rsidR="00D94349">
        <w:rPr>
          <w:color w:val="000000" w:themeColor="text1"/>
          <w:sz w:val="28"/>
          <w:szCs w:val="28"/>
        </w:rPr>
        <w:t xml:space="preserve">программного обеспечения </w:t>
      </w:r>
      <w:r w:rsidR="00D94349" w:rsidRPr="00D94349">
        <w:rPr>
          <w:color w:val="000000" w:themeColor="text1"/>
          <w:sz w:val="28"/>
          <w:szCs w:val="28"/>
        </w:rPr>
        <w:t>должно предусматривать</w:t>
      </w:r>
      <w:r w:rsidRPr="00D94349">
        <w:rPr>
          <w:color w:val="000000" w:themeColor="text1"/>
          <w:sz w:val="28"/>
          <w:szCs w:val="28"/>
        </w:rPr>
        <w:t xml:space="preserve"> использование информационных технологий и способы обмена информацией.</w:t>
      </w:r>
    </w:p>
    <w:p w:rsidR="005F4AF2" w:rsidRPr="001066F7" w:rsidRDefault="005F4AF2" w:rsidP="00563E76">
      <w:pPr>
        <w:ind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 xml:space="preserve">Требования к качеству информации. Основными принципами учета оперативной информации являются качественные характеристики этой информации и принципы ее учета. Основное требование к учетной информации </w:t>
      </w:r>
      <w:r w:rsidR="00563E76" w:rsidRPr="001066F7">
        <w:rPr>
          <w:color w:val="000000" w:themeColor="text1"/>
          <w:sz w:val="28"/>
          <w:szCs w:val="28"/>
        </w:rPr>
        <w:t xml:space="preserve">– </w:t>
      </w:r>
      <w:r w:rsidRPr="001066F7">
        <w:rPr>
          <w:color w:val="000000" w:themeColor="text1"/>
          <w:sz w:val="28"/>
          <w:szCs w:val="28"/>
        </w:rPr>
        <w:t xml:space="preserve"> это ее полезность для принятия решений различными группами пользователей. Полезность информации определяется специальными характеристиками</w:t>
      </w:r>
      <w:r w:rsidR="00563E76" w:rsidRPr="001066F7">
        <w:rPr>
          <w:color w:val="000000" w:themeColor="text1"/>
          <w:sz w:val="28"/>
          <w:szCs w:val="28"/>
        </w:rPr>
        <w:t xml:space="preserve">: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я</w:t>
      </w:r>
      <w:r w:rsidR="005F4AF2" w:rsidRPr="001066F7">
        <w:rPr>
          <w:color w:val="000000" w:themeColor="text1"/>
          <w:sz w:val="28"/>
          <w:szCs w:val="28"/>
        </w:rPr>
        <w:t>сност</w:t>
      </w:r>
      <w:r w:rsidR="001066F7">
        <w:rPr>
          <w:color w:val="000000" w:themeColor="text1"/>
          <w:sz w:val="28"/>
          <w:szCs w:val="28"/>
        </w:rPr>
        <w:t>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у</w:t>
      </w:r>
      <w:r w:rsidR="001066F7">
        <w:rPr>
          <w:color w:val="000000" w:themeColor="text1"/>
          <w:sz w:val="28"/>
          <w:szCs w:val="28"/>
        </w:rPr>
        <w:t>местность;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с</w:t>
      </w:r>
      <w:r w:rsidR="001066F7">
        <w:rPr>
          <w:color w:val="000000" w:themeColor="text1"/>
          <w:sz w:val="28"/>
          <w:szCs w:val="28"/>
        </w:rPr>
        <w:t>одержательность;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с</w:t>
      </w:r>
      <w:r w:rsidR="001066F7">
        <w:rPr>
          <w:color w:val="000000" w:themeColor="text1"/>
          <w:sz w:val="28"/>
          <w:szCs w:val="28"/>
        </w:rPr>
        <w:t>ущественность;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с</w:t>
      </w:r>
      <w:r w:rsidR="001066F7">
        <w:rPr>
          <w:color w:val="000000" w:themeColor="text1"/>
          <w:sz w:val="28"/>
          <w:szCs w:val="28"/>
        </w:rPr>
        <w:t>воевременность;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п</w:t>
      </w:r>
      <w:r w:rsidR="001066F7">
        <w:rPr>
          <w:color w:val="000000" w:themeColor="text1"/>
          <w:sz w:val="28"/>
          <w:szCs w:val="28"/>
        </w:rPr>
        <w:t>олнота отражения;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л</w:t>
      </w:r>
      <w:r w:rsidR="001066F7">
        <w:rPr>
          <w:color w:val="000000" w:themeColor="text1"/>
          <w:sz w:val="28"/>
          <w:szCs w:val="28"/>
        </w:rPr>
        <w:t>огичность;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1066F7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5F4AF2" w:rsidRPr="001066F7">
        <w:rPr>
          <w:color w:val="000000" w:themeColor="text1"/>
          <w:sz w:val="28"/>
          <w:szCs w:val="28"/>
        </w:rPr>
        <w:t>остоверность</w:t>
      </w:r>
      <w:r w:rsidRPr="001066F7">
        <w:rPr>
          <w:color w:val="000000" w:themeColor="text1"/>
          <w:sz w:val="28"/>
          <w:szCs w:val="28"/>
        </w:rPr>
        <w:t xml:space="preserve"> </w:t>
      </w:r>
      <w:r w:rsidRPr="001066F7">
        <w:rPr>
          <w:color w:val="000000" w:themeColor="text1"/>
          <w:sz w:val="28"/>
          <w:szCs w:val="28"/>
          <w:lang w:val="en-US"/>
        </w:rPr>
        <w:t>[4]</w:t>
      </w:r>
      <w:r w:rsidR="005F4AF2" w:rsidRPr="001066F7">
        <w:rPr>
          <w:color w:val="000000" w:themeColor="text1"/>
          <w:sz w:val="28"/>
          <w:szCs w:val="28"/>
        </w:rPr>
        <w:t xml:space="preserve">. </w:t>
      </w:r>
    </w:p>
    <w:p w:rsidR="003E6777" w:rsidRPr="00585291" w:rsidRDefault="005F4AF2" w:rsidP="00585291">
      <w:pPr>
        <w:ind w:firstLine="709"/>
        <w:jc w:val="both"/>
        <w:rPr>
          <w:color w:val="000000" w:themeColor="text1"/>
          <w:sz w:val="28"/>
          <w:szCs w:val="28"/>
        </w:rPr>
      </w:pPr>
      <w:r w:rsidRPr="00585291">
        <w:rPr>
          <w:color w:val="000000" w:themeColor="text1"/>
          <w:sz w:val="28"/>
          <w:szCs w:val="28"/>
        </w:rPr>
        <w:t xml:space="preserve">Таким образом, качественные характеристики оперативной учетной информации предопределяют полезность оперативной отчетности для пользователей. В нахождении оптимального сочетания всех характеристик проявляется профессионализм специалистов </w:t>
      </w:r>
      <w:r w:rsidR="0085325F">
        <w:rPr>
          <w:color w:val="000000" w:themeColor="text1"/>
          <w:sz w:val="28"/>
          <w:szCs w:val="28"/>
        </w:rPr>
        <w:t>по контролю</w:t>
      </w:r>
      <w:bookmarkStart w:id="3" w:name="_GoBack"/>
      <w:bookmarkEnd w:id="3"/>
      <w:r w:rsidRPr="00585291">
        <w:rPr>
          <w:color w:val="000000" w:themeColor="text1"/>
          <w:sz w:val="28"/>
          <w:szCs w:val="28"/>
        </w:rPr>
        <w:t xml:space="preserve"> и экономистов-аналитиков. Соблюдение всех вышеперечисленных требований к качеству информации должно сочетаться с ограничением затрат и выгоды, которое состоит в том, что выгода от информации должна быть больше, чем затраты на ее получение. Выполнение требований к качеству оперативной учетной информации должно дать в результате правдивую, полную, полезную оперативную отчетность о деятельности организации.</w:t>
      </w:r>
    </w:p>
    <w:p w:rsidR="003E6777" w:rsidRDefault="00EE491E" w:rsidP="00FA0834">
      <w:pPr>
        <w:pStyle w:val="2"/>
        <w:numPr>
          <w:ilvl w:val="1"/>
          <w:numId w:val="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8337299"/>
      <w:r w:rsidRPr="00EE49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Обзор существующих аналогов</w:t>
      </w:r>
      <w:bookmarkEnd w:id="4"/>
    </w:p>
    <w:p w:rsidR="00FA0834" w:rsidRPr="002276B8" w:rsidRDefault="00FA0834" w:rsidP="00FA0834">
      <w:pPr>
        <w:rPr>
          <w:sz w:val="28"/>
          <w:szCs w:val="28"/>
        </w:rPr>
      </w:pPr>
    </w:p>
    <w:p w:rsidR="00FA0834" w:rsidRPr="00640807" w:rsidRDefault="00FA0834" w:rsidP="00640807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8337300"/>
      <w:r w:rsidRPr="006408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1.2.1</w:t>
      </w:r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</w:t>
      </w:r>
      <w:r w:rsidR="00600D6C">
        <w:rPr>
          <w:rFonts w:ascii="Times New Roman" w:hAnsi="Times New Roman" w:cs="Times New Roman"/>
          <w:color w:val="000000" w:themeColor="text1"/>
          <w:sz w:val="28"/>
          <w:szCs w:val="28"/>
        </w:rPr>
        <w:t>аммное обеспечение</w:t>
      </w:r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0D6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>Hardware</w:t>
      </w:r>
      <w:proofErr w:type="spellEnd"/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>Inspector</w:t>
      </w:r>
      <w:proofErr w:type="spellEnd"/>
      <w:r w:rsidR="00600D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5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Программа </w:t>
      </w: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 xml:space="preserve"> предназначена для инвентарного учета компьютеров и другой техники в организациях. Ориентирована на выполнение работ, связанных с учетом и планированием компьютерного (и иного) аппаратного обеспечения.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 xml:space="preserve"> предназначен для автоматизированного учета компьютеров. Он позволяет всегда быть в курсе всей информации о компьютерном парке компании, получать разнообразные отчеты, планировать его обслуживание, ремонт и обновление.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 xml:space="preserve"> решает задачи автоматизации инвентарного учета компьютерной техники и комплектующих, с возможностью хранения всей истории перемещений и обслуживания. Механизм ревизий рабочих мест предохраняет компьютеры и комплектующие от хищения и подмены. Детальный контроль за параметрами конфигурации компьютера обеспечивает свободу и оперативность действий по планированию модернизации и перераспределения устройств.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Функционал </w:t>
      </w: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 xml:space="preserve"> не ограничивается одним лишь учетом компьютеров - система позволяет автоматизировать почти все аспекты деятельности ИТ-подразделения. Набор из более чем 30 встроенных отчетов позволит оценить эффективность его работы и предоставить нужные отчеты вышестоящему руководству.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Основные возможности программы </w:t>
      </w: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>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комплектующих;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отслеживание истории перемещения устройств, их ремонта, профилактики и инвентаризации;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возможность не только ручного ввода данных, но и импорта информации из отчетов программ анализа конфигурации компьютеров AIDA32, EVEREST, ASTRA </w:t>
      </w:r>
      <w:proofErr w:type="gramStart"/>
      <w:r w:rsidRPr="00FA0834">
        <w:rPr>
          <w:color w:val="FF0000"/>
          <w:sz w:val="28"/>
          <w:szCs w:val="28"/>
        </w:rPr>
        <w:t>И</w:t>
      </w:r>
      <w:proofErr w:type="gramEnd"/>
      <w:r w:rsidRPr="00FA0834">
        <w:rPr>
          <w:color w:val="FF0000"/>
          <w:sz w:val="28"/>
          <w:szCs w:val="28"/>
        </w:rPr>
        <w:t xml:space="preserve"> ASTRA32;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лицензий на программное обеспечение;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мониторинг инсталляции пользователями запрещенного ПО;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мониторинг изменений, происходящих в конфигурациях компьютеров </w:t>
      </w:r>
      <w:r w:rsidRPr="00FA0834">
        <w:rPr>
          <w:color w:val="FF0000"/>
          <w:sz w:val="28"/>
          <w:szCs w:val="28"/>
        </w:rPr>
        <w:lastRenderedPageBreak/>
        <w:t>(аудит рабочих мест);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заявок от пользователей;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инвентаризация устройств с использованием штрих-кодов;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гибкое разграничение доступа к данным;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мощные механизмы поиска устройств, лицензий и прочего;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большой набор настраиваемых отчетов, экспорт в различные форматы;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поддержка многопользовательской работы с базой данных в сети;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Уникальность программы </w:t>
      </w: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 xml:space="preserve"> заключается в возможности вести учет не просто текущего состояния параметров компьютера, а всей истории жизни каждого устройства.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Механизм поиска поможет найти интересующее устройство (группу устройств) по заданному критерию. В фильтре поиска могут участвовать такие параметры устройств, как тип, модель, производитель, продавец, инвентарный номер, серийный номер, произвольная строка поиска и так далее (рисунок 7).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Достоинствами данной системы являются полный учет комплектующих, а не просто описание параметров рабочих станций; сопровождение системы после покупки и регулярное обновление системы.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Имеет гибкую систему разграничения прав доступа, большой набор встроенных отчетов, а также механизм создания отчетов, требуемых компании.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Рисунок 1 - Рабочее окно программы «</w:t>
      </w:r>
      <w:proofErr w:type="spellStart"/>
      <w:r w:rsidRPr="00FA0834">
        <w:rPr>
          <w:color w:val="FF0000"/>
          <w:sz w:val="28"/>
          <w:szCs w:val="28"/>
        </w:rPr>
        <w:t>Hardware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Inspector</w:t>
      </w:r>
      <w:proofErr w:type="spellEnd"/>
      <w:r w:rsidRPr="00FA0834">
        <w:rPr>
          <w:color w:val="FF0000"/>
          <w:sz w:val="28"/>
          <w:szCs w:val="28"/>
        </w:rPr>
        <w:t>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br w:type="page"/>
      </w:r>
      <w:r w:rsidRPr="00FA0834">
        <w:rPr>
          <w:color w:val="FF0000"/>
          <w:sz w:val="28"/>
          <w:szCs w:val="28"/>
        </w:rPr>
        <w:lastRenderedPageBreak/>
        <w:t>Данная система имеет закрытую архитектуру, в связи с чем отсутствует возможность вносить изменения в функционал системы. Такой недостаток не позволяет в полной мере внедрить систему на предприятии и эффективно использовать все предоставляемые возможности.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7414E8" w:rsidRDefault="007414E8" w:rsidP="007414E8">
      <w:pPr>
        <w:pStyle w:val="3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88337301"/>
      <w:r w:rsidRPr="007414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741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Программное обеспечение</w:t>
      </w:r>
      <w:r w:rsidR="00FA0834" w:rsidRPr="00741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«Инвентаризация сети и учета и компьютеров»</w:t>
      </w:r>
      <w:bookmarkEnd w:id="6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Программный продукт «Инвентаризации сети и учет компьютеров» является разработкой компании </w:t>
      </w:r>
      <w:proofErr w:type="spellStart"/>
      <w:r w:rsidRPr="00FA0834">
        <w:rPr>
          <w:color w:val="FF0000"/>
          <w:sz w:val="28"/>
          <w:szCs w:val="28"/>
        </w:rPr>
        <w:t>Clear</w:t>
      </w:r>
      <w:proofErr w:type="spellEnd"/>
      <w:r w:rsidRPr="00FA0834">
        <w:rPr>
          <w:color w:val="FF0000"/>
          <w:sz w:val="28"/>
          <w:szCs w:val="28"/>
        </w:rPr>
        <w:t xml:space="preserve"> </w:t>
      </w:r>
      <w:proofErr w:type="spellStart"/>
      <w:r w:rsidRPr="00FA0834">
        <w:rPr>
          <w:color w:val="FF0000"/>
          <w:sz w:val="28"/>
          <w:szCs w:val="28"/>
        </w:rPr>
        <w:t>Apps</w:t>
      </w:r>
      <w:proofErr w:type="spellEnd"/>
      <w:r w:rsidRPr="00FA0834">
        <w:rPr>
          <w:color w:val="FF0000"/>
          <w:sz w:val="28"/>
          <w:szCs w:val="28"/>
        </w:rPr>
        <w:t>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Основная задача, которую выполняет система - это инвентаризация компьютерных сетей. В инвентаризацию сети входят учёт установленного программного обеспечения, а также регистрация всего аппаратного парка сети.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Данная система позволяет вести учёт всей компьютерной техники и программного обеспечения сети. Эта процедура просто необходима при планировании обновления аппаратного обеспечения, добавлении новых рабочих мест или закупки дополнительных аппаратных или программных ресурсов.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Рисунок 2 - Рабочее окно программы «Инвентаризации сети и учет компьютеров»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br w:type="page"/>
      </w:r>
      <w:r w:rsidRPr="00FA0834">
        <w:rPr>
          <w:color w:val="FF0000"/>
          <w:sz w:val="28"/>
          <w:szCs w:val="28"/>
        </w:rPr>
        <w:lastRenderedPageBreak/>
        <w:t>Система также предназначена для контроля использования аппаратных средств и лицензий ПО. Инвентаризация сети необходима для контроля соответствия установленного программного и аппаратного обеспечения с заданным стандартным набором для каждого рабочего места.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Данный программный продукт имеет систему отчётности выполнения плановых мероприятий по всей ИТ-инфраструктуре компьютерной сети.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Имеется возможность добавлять в отчёты по инвентаризации компьютеры, которые не подключены к сети. Для этого в системе предусмотрен специальный модуль, обрабатывающий все данные, которые можно будет импортировать в интерфейс программы.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Для данной системы можно выделить следующие достоинства: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автоматизация - сканирование сети осуществляется автоматически с высокой </w:t>
      </w:r>
      <w:proofErr w:type="gramStart"/>
      <w:r w:rsidRPr="00FA0834">
        <w:rPr>
          <w:color w:val="FF0000"/>
          <w:sz w:val="28"/>
          <w:szCs w:val="28"/>
        </w:rPr>
        <w:t>скоростью;·</w:t>
      </w:r>
      <w:proofErr w:type="gramEnd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наглядность - группировка собранной информации производится как для всей сети в целом, так и для каждого компьютера в отдельности;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гибкость - имеется возможность добавлять специальные поля для каждого компьютера;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удобство - собранные данные можно распечатать или экспортировать в нужный формат;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отчёты - генератор отчётов и предустановленные шаблоны максимально ускорят процедуру построения отчётов по сети.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Недостатком системы можно выделить сложность ее внедрения: для внесения данных о компьютере, на него необходимо установить специальный модуль, сканирующий компьютер. Лишь после этого компьютер будет внесен в базу данных.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Кроме того, данный модуль проработан недостаточно хорошо, вследствие чего некоторые данные об оборудовании приходится вносить вручную.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EC5C0D" w:rsidRDefault="00FA0834" w:rsidP="00E50673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834">
        <w:rPr>
          <w:rFonts w:ascii="Times New Roman" w:hAnsi="Times New Roman" w:cs="Times New Roman"/>
        </w:rPr>
        <w:br w:type="page"/>
      </w:r>
      <w:bookmarkStart w:id="7" w:name="_Toc88337302"/>
      <w:r w:rsidR="00EC5C0D" w:rsidRPr="00EC5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1.2.3</w:t>
      </w:r>
      <w:r w:rsidR="00EC5C0D" w:rsidRPr="00EC5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Программное обеспечение</w:t>
      </w:r>
      <w:r w:rsidRPr="00EC5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«Учет компьютеров»</w:t>
      </w:r>
      <w:bookmarkEnd w:id="7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Программа предназначена для учета компьютеров, оргтехники и других объектов в организации, разработана компанией ООО «Простой софт».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Программа позволяет фиксировать производимые ремонты, замены расходных материалов и частей, профилактические работы, установленное программное обеспечение. Все объекты учета можно закреплять за сотрудниками с разбиением на отделы и филиалы.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Рисунок 3 - Рабочее окно программы «Учет компьютеров»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Программа необходима системным администраторам, руководителям ИТ - отделов, владельцам компьютерных магазинов, держателям домашних сетей, обладателям большого количества комплектующих и компьютерной техники.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Основные функции программы: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ведение базы компьютеров и оргтехники: в базе данных содержится информация обо всех компьютерах и оргтехнике организации;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предусмотрены удобные способы сортировки и фильтрации данных;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поддерживается экспорт таблиц в MS Excel, MS </w:t>
      </w:r>
      <w:proofErr w:type="spellStart"/>
      <w:r w:rsidRPr="00FA0834">
        <w:rPr>
          <w:color w:val="FF0000"/>
          <w:sz w:val="28"/>
          <w:szCs w:val="28"/>
        </w:rPr>
        <w:t>Word</w:t>
      </w:r>
      <w:proofErr w:type="spellEnd"/>
      <w:r w:rsidRPr="00FA0834">
        <w:rPr>
          <w:color w:val="FF0000"/>
          <w:sz w:val="28"/>
          <w:szCs w:val="28"/>
        </w:rPr>
        <w:t xml:space="preserve"> или текстовый формат CSV, а также импорт из других источников данных;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фиксация ремонтов и апгрейдов, а также контроль гарантийных сроков;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установленного программного обеспечения;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закрепление объектов за ответственными сотрудниками: все объекты учета можно закреплять за ответственными сотрудниками с разбиением на отделы и филиалы.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Данная система позволяет не только вести учет оборудования, но и составлять бюджет отдела: спланировать потребность в необходимом количестве расходных материалов на определённый период, комплектующих для резерва на случай возможных отказов и т.п.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Многопользовательский режим работы позволяет распределить зоны ответственности: кто-то будет заносить в базу информацию о новом поступившем </w:t>
      </w:r>
      <w:proofErr w:type="gramStart"/>
      <w:r w:rsidRPr="00FA0834">
        <w:rPr>
          <w:color w:val="FF0000"/>
          <w:sz w:val="28"/>
          <w:szCs w:val="28"/>
        </w:rPr>
        <w:t>к оборудовании</w:t>
      </w:r>
      <w:proofErr w:type="gramEnd"/>
      <w:r w:rsidRPr="00FA0834">
        <w:rPr>
          <w:color w:val="FF0000"/>
          <w:sz w:val="28"/>
          <w:szCs w:val="28"/>
        </w:rPr>
        <w:t xml:space="preserve">, кто-то о поставщиках и прочих деловых </w:t>
      </w:r>
      <w:r w:rsidRPr="00FA0834">
        <w:rPr>
          <w:color w:val="FF0000"/>
          <w:sz w:val="28"/>
          <w:szCs w:val="28"/>
        </w:rPr>
        <w:lastRenderedPageBreak/>
        <w:t>партнерах и т.д. В результате обеспечивается согласованная работа сотрудников различных подразделений. Права на просмотр и изменение информации в системе настраиваются администратором в зависимости от функциональных обязанностей каждого пользователя.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Преимуществами системы можно выделить следующие возможности и функции: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возможность изменения структуры данных - добавления таблиц, полей, связей, что очень важно при внедрении системы на предприятие;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возможность создания шаблонов отчетов (счетов, актов и других документов);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- используется генерация документов </w:t>
      </w:r>
      <w:proofErr w:type="spellStart"/>
      <w:r w:rsidRPr="00FA0834">
        <w:rPr>
          <w:color w:val="FF0000"/>
          <w:sz w:val="28"/>
          <w:szCs w:val="28"/>
        </w:rPr>
        <w:t>Word</w:t>
      </w:r>
      <w:proofErr w:type="spellEnd"/>
      <w:r w:rsidRPr="00FA0834">
        <w:rPr>
          <w:color w:val="FF0000"/>
          <w:sz w:val="28"/>
          <w:szCs w:val="28"/>
        </w:rPr>
        <w:t xml:space="preserve"> на основе шаблонов (счетов, актов и других документов);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поддерживается многопользовательский режим;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настраиваемый пользовательский интерфейс.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Но при этом, анализируя отзывы пользователей, было выявлено, что при большом компьютерном парке работа базы данных и системы в целом начинает работать медленно, возникают различные ошибки и прерывания в работе системы.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D826B7" w:rsidRDefault="00FA0834" w:rsidP="00E339B4">
      <w:pPr>
        <w:pStyle w:val="3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88337303"/>
      <w:r w:rsidRPr="00D8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1.2.4</w:t>
      </w:r>
      <w:r w:rsidRPr="00D82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«IT </w:t>
      </w:r>
      <w:proofErr w:type="spellStart"/>
      <w:r w:rsidRPr="00D826B7">
        <w:rPr>
          <w:rFonts w:ascii="Times New Roman" w:hAnsi="Times New Roman" w:cs="Times New Roman"/>
          <w:color w:val="000000" w:themeColor="text1"/>
          <w:sz w:val="28"/>
          <w:szCs w:val="28"/>
        </w:rPr>
        <w:t>Invent</w:t>
      </w:r>
      <w:proofErr w:type="spellEnd"/>
      <w:r w:rsidRPr="00D826B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8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Программа IT </w:t>
      </w:r>
      <w:proofErr w:type="spellStart"/>
      <w:r w:rsidRPr="00FA0834">
        <w:rPr>
          <w:color w:val="FF0000"/>
          <w:sz w:val="28"/>
          <w:szCs w:val="28"/>
        </w:rPr>
        <w:t>Invent</w:t>
      </w:r>
      <w:proofErr w:type="spellEnd"/>
      <w:r w:rsidRPr="00FA0834">
        <w:rPr>
          <w:color w:val="FF0000"/>
          <w:sz w:val="28"/>
          <w:szCs w:val="28"/>
        </w:rPr>
        <w:t xml:space="preserve"> позволяет вести инвентаризационный учет компьютеров, учет оборудования, учет офисной техники, принтеров, оргтехники, программного обеспечения, комплектующих, расходных материалов и любой другой техники, а </w:t>
      </w:r>
      <w:proofErr w:type="gramStart"/>
      <w:r w:rsidRPr="00FA0834">
        <w:rPr>
          <w:color w:val="FF0000"/>
          <w:sz w:val="28"/>
          <w:szCs w:val="28"/>
        </w:rPr>
        <w:t>так же</w:t>
      </w:r>
      <w:proofErr w:type="gramEnd"/>
      <w:r w:rsidRPr="00FA0834">
        <w:rPr>
          <w:color w:val="FF0000"/>
          <w:sz w:val="28"/>
          <w:szCs w:val="28"/>
        </w:rPr>
        <w:t xml:space="preserve"> мебели и другого инвентаря.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компьютерной техники ведется в рамках организаций и их филиалов. Программа поможет администраторам, сотрудникам IT отделов и их руководителям, владельцам компьютерных магазинов, заведующим складов и всем, кому необходимо иметь четкую и актуальную картину состояния парка IT оборудования.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Рисунок 4 - Рабочее окно программы «IT </w:t>
      </w:r>
      <w:proofErr w:type="spellStart"/>
      <w:r w:rsidRPr="00FA0834">
        <w:rPr>
          <w:color w:val="FF0000"/>
          <w:sz w:val="28"/>
          <w:szCs w:val="28"/>
        </w:rPr>
        <w:t>Invent</w:t>
      </w:r>
      <w:proofErr w:type="spellEnd"/>
      <w:r w:rsidRPr="00FA0834">
        <w:rPr>
          <w:color w:val="FF0000"/>
          <w:sz w:val="28"/>
          <w:szCs w:val="28"/>
        </w:rPr>
        <w:t>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Четкая структура базы данных системы позволяет быстро получать доступ к необходимым параметрам устройств, а </w:t>
      </w:r>
      <w:proofErr w:type="gramStart"/>
      <w:r w:rsidRPr="00FA0834">
        <w:rPr>
          <w:color w:val="FF0000"/>
          <w:sz w:val="28"/>
          <w:szCs w:val="28"/>
        </w:rPr>
        <w:t>так же</w:t>
      </w:r>
      <w:proofErr w:type="gramEnd"/>
      <w:r w:rsidRPr="00FA0834">
        <w:rPr>
          <w:color w:val="FF0000"/>
          <w:sz w:val="28"/>
          <w:szCs w:val="28"/>
        </w:rPr>
        <w:t xml:space="preserve"> отслеживать изменения, производимые с каждой учетной единицей. Обладая </w:t>
      </w:r>
      <w:r w:rsidRPr="00FA0834">
        <w:rPr>
          <w:color w:val="FF0000"/>
          <w:sz w:val="28"/>
          <w:szCs w:val="28"/>
        </w:rPr>
        <w:lastRenderedPageBreak/>
        <w:t xml:space="preserve">централизованной информацией, IT </w:t>
      </w:r>
      <w:proofErr w:type="spellStart"/>
      <w:r w:rsidRPr="00FA0834">
        <w:rPr>
          <w:color w:val="FF0000"/>
          <w:sz w:val="28"/>
          <w:szCs w:val="28"/>
        </w:rPr>
        <w:t>Invent</w:t>
      </w:r>
      <w:proofErr w:type="spellEnd"/>
      <w:r w:rsidRPr="00FA0834">
        <w:rPr>
          <w:color w:val="FF0000"/>
          <w:sz w:val="28"/>
          <w:szCs w:val="28"/>
        </w:rPr>
        <w:t xml:space="preserve"> дает возможность планировать и учитывать закупки, замены, ремонты, обслуживания, работы и списания компьютеров и </w:t>
      </w:r>
      <w:proofErr w:type="gramStart"/>
      <w:r w:rsidRPr="00FA0834">
        <w:rPr>
          <w:color w:val="FF0000"/>
          <w:sz w:val="28"/>
          <w:szCs w:val="28"/>
        </w:rPr>
        <w:t>любого другого оборудования</w:t>
      </w:r>
      <w:proofErr w:type="gramEnd"/>
      <w:r w:rsidRPr="00FA0834">
        <w:rPr>
          <w:color w:val="FF0000"/>
          <w:sz w:val="28"/>
          <w:szCs w:val="28"/>
        </w:rPr>
        <w:t xml:space="preserve"> относящегося к подразделению IT и не только.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IT </w:t>
      </w:r>
      <w:proofErr w:type="spellStart"/>
      <w:r w:rsidRPr="00FA0834">
        <w:rPr>
          <w:color w:val="FF0000"/>
          <w:sz w:val="28"/>
          <w:szCs w:val="28"/>
        </w:rPr>
        <w:t>Invent</w:t>
      </w:r>
      <w:proofErr w:type="spellEnd"/>
      <w:r w:rsidRPr="00FA0834">
        <w:rPr>
          <w:color w:val="FF0000"/>
          <w:sz w:val="28"/>
          <w:szCs w:val="28"/>
        </w:rPr>
        <w:t xml:space="preserve"> это гибкая и настраиваемая система, которая обладает интуитивно понятным интерфейсом и имеет следующие функциональные возможности: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разделение учетных конфигурационных единиц на 5 базовых классов: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оборудование (компьютеры, принтеры, оргтехника, сетевое оборудование и т.д.);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программы (коробочный софт и номера лицензий);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комплектующие (память, DVD, картриджи, сим-карты и т.д.);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- расходные материалы (бумага, канцелярия, </w:t>
      </w:r>
      <w:proofErr w:type="spellStart"/>
      <w:r w:rsidRPr="00FA0834">
        <w:rPr>
          <w:color w:val="FF0000"/>
          <w:sz w:val="28"/>
          <w:szCs w:val="28"/>
        </w:rPr>
        <w:t>флеш</w:t>
      </w:r>
      <w:proofErr w:type="spellEnd"/>
      <w:r w:rsidRPr="00FA0834">
        <w:rPr>
          <w:color w:val="FF0000"/>
          <w:sz w:val="28"/>
          <w:szCs w:val="28"/>
        </w:rPr>
        <w:t>-карты, кабель, тонер и т.д.);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- инвентарь (хозяйственные материалы, мебель, спец. одежда, пожарное оборудование, служебные автомобили и т.д.)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автоматическая генерация и закрепление уникального инвентарного номера за каждым оборудованием или комплектующим. Позволяет вести уникальный учет даже тех устройств, у которых нет своего серийного номера;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ведение истории изменений ключевых полей всех типов учетных единиц. Помимо ключевых полей, система записывает имя оператора, дату и время изменения. Ко всем ключевым изменениям можно указывать комментарий, который так же записывается в историю. При автоматических изменениях система сама добавляет комментарии;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ремонтов и профилактических обслуживаний объектов учета. Удобная фильтрация по полю «Гарантия До» позволяет легко контролировать гарантийные сроки на приобретенное оборудование;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учет любых видов работ в организации (</w:t>
      </w:r>
      <w:proofErr w:type="gramStart"/>
      <w:r w:rsidRPr="00FA0834">
        <w:rPr>
          <w:color w:val="FF0000"/>
          <w:sz w:val="28"/>
          <w:szCs w:val="28"/>
        </w:rPr>
        <w:t>например</w:t>
      </w:r>
      <w:proofErr w:type="gramEnd"/>
      <w:r w:rsidRPr="00FA0834">
        <w:rPr>
          <w:color w:val="FF0000"/>
          <w:sz w:val="28"/>
          <w:szCs w:val="28"/>
        </w:rPr>
        <w:t xml:space="preserve">: Внутренний ремонт, Выдача оборудования, Инвентаризация, </w:t>
      </w:r>
      <w:proofErr w:type="spellStart"/>
      <w:r w:rsidRPr="00FA0834">
        <w:rPr>
          <w:color w:val="FF0000"/>
          <w:sz w:val="28"/>
          <w:szCs w:val="28"/>
        </w:rPr>
        <w:t>Кроссировка</w:t>
      </w:r>
      <w:proofErr w:type="spellEnd"/>
      <w:r w:rsidRPr="00FA0834">
        <w:rPr>
          <w:color w:val="FF0000"/>
          <w:sz w:val="28"/>
          <w:szCs w:val="28"/>
        </w:rPr>
        <w:t xml:space="preserve"> сети, учет заправки картриджей и т.п.). Работы могут иметь связь со всеми видами объектов учета;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lastRenderedPageBreak/>
        <w:t>все объекты учета можно закреплять за ответственными сотрудниками с разбиением на отделы и филиалы. Данная функция позволяет легко отследить владельцев мобильного оборудования, составить бюджет отдела (спланировать потребность в необходимом количестве расходных материалов на определённый период, комплектующих для резерва на случай возможных отказов);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большое количество встроенных отчетов с возможностью редактирования;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экспорт данных из таблиц в форматы Excel, </w:t>
      </w:r>
      <w:proofErr w:type="spellStart"/>
      <w:r w:rsidRPr="00FA0834">
        <w:rPr>
          <w:color w:val="FF0000"/>
          <w:sz w:val="28"/>
          <w:szCs w:val="28"/>
        </w:rPr>
        <w:t>Word</w:t>
      </w:r>
      <w:proofErr w:type="spellEnd"/>
      <w:r w:rsidRPr="00FA0834">
        <w:rPr>
          <w:color w:val="FF0000"/>
          <w:sz w:val="28"/>
          <w:szCs w:val="28"/>
        </w:rPr>
        <w:t xml:space="preserve">, PDF, HTML, </w:t>
      </w:r>
      <w:proofErr w:type="spellStart"/>
      <w:r w:rsidRPr="00FA0834">
        <w:rPr>
          <w:color w:val="FF0000"/>
          <w:sz w:val="28"/>
          <w:szCs w:val="28"/>
        </w:rPr>
        <w:t>Text</w:t>
      </w:r>
      <w:proofErr w:type="spellEnd"/>
      <w:r w:rsidRPr="00FA0834">
        <w:rPr>
          <w:color w:val="FF0000"/>
          <w:sz w:val="28"/>
          <w:szCs w:val="28"/>
        </w:rPr>
        <w:t>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Широкий функционал данной системы обеспечивает выполнение всех необходимых для учета функций, имеет удобный интерфейс, интегрируется со многими распространенными программными продуктами, используемыми в офисах, и имеет гибкую систему разграничения прав доступа для пользователей системы. Кроме того, имеет средства поиска, создания отчетов и экспорта в распространенные форматы данных.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Недостатком можно выделить работу только с платформой </w:t>
      </w:r>
      <w:proofErr w:type="spellStart"/>
      <w:r w:rsidRPr="00FA0834">
        <w:rPr>
          <w:color w:val="FF0000"/>
          <w:sz w:val="28"/>
          <w:szCs w:val="28"/>
        </w:rPr>
        <w:t>Windows</w:t>
      </w:r>
      <w:proofErr w:type="spellEnd"/>
      <w:r w:rsidRPr="00FA0834">
        <w:rPr>
          <w:color w:val="FF0000"/>
          <w:sz w:val="28"/>
          <w:szCs w:val="28"/>
        </w:rPr>
        <w:t xml:space="preserve">, без поддержки операционных систем типа </w:t>
      </w:r>
      <w:proofErr w:type="spellStart"/>
      <w:r w:rsidRPr="00FA0834">
        <w:rPr>
          <w:color w:val="FF0000"/>
          <w:sz w:val="28"/>
          <w:szCs w:val="28"/>
        </w:rPr>
        <w:t>Linux</w:t>
      </w:r>
      <w:proofErr w:type="spellEnd"/>
      <w:r w:rsidRPr="00FA0834">
        <w:rPr>
          <w:color w:val="FF0000"/>
          <w:sz w:val="28"/>
          <w:szCs w:val="28"/>
        </w:rPr>
        <w:t xml:space="preserve">. Для рассматриваемого предприятия такой недостаток критичен, так как некоторые компьютеры системы работают под управлением операционной системы </w:t>
      </w:r>
      <w:proofErr w:type="spellStart"/>
      <w:r w:rsidRPr="00FA0834">
        <w:rPr>
          <w:color w:val="FF0000"/>
          <w:sz w:val="28"/>
          <w:szCs w:val="28"/>
        </w:rPr>
        <w:t>Linux</w:t>
      </w:r>
      <w:proofErr w:type="spellEnd"/>
      <w:r w:rsidRPr="00FA0834">
        <w:rPr>
          <w:color w:val="FF0000"/>
          <w:sz w:val="28"/>
          <w:szCs w:val="28"/>
        </w:rPr>
        <w:t>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CF5D09" w:rsidRDefault="00FA0834" w:rsidP="00CF5D09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88337304"/>
      <w:r w:rsidRPr="00CF5D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1.2.5</w:t>
      </w:r>
      <w:r w:rsidRPr="00CF5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Автоматизированная система «Инвентаризация Компьютеров»</w:t>
      </w:r>
      <w:bookmarkEnd w:id="9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Программа учета компьютеров в сети разработана компанией 10-Страйк </w:t>
      </w:r>
      <w:proofErr w:type="spellStart"/>
      <w:r w:rsidRPr="00FA0834">
        <w:rPr>
          <w:color w:val="FF0000"/>
          <w:sz w:val="28"/>
          <w:szCs w:val="28"/>
        </w:rPr>
        <w:t>Software</w:t>
      </w:r>
      <w:proofErr w:type="spellEnd"/>
      <w:r w:rsidRPr="00FA0834">
        <w:rPr>
          <w:color w:val="FF0000"/>
          <w:sz w:val="28"/>
          <w:szCs w:val="28"/>
        </w:rPr>
        <w:t>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«Инвентаризация Компьютеров» - программа для инвентаризации и учета компьютеров в локальных сетях, позволяющая администраторам сетей создавать и вести базу данных компьютеров, комплектующих, программ и лицензий.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C помощью данной системы можно по сети просматривать и отслеживать конфигурации удаленных компьютеров, вести учет аппаратного и программного обеспечения на них.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Рисунок 5 - Рабочее окно программы «Инвентаризация компьютеров»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Собрав информацию в инвентарную базу данных, имеется возможность узнать типы установленных процессоров, количество оперативной памяти, типы и объемы жестких дисков, получить информацию о разделах дисков, CD/DVD-приводах, использующихся USB-накопителях, видеокартах, </w:t>
      </w:r>
      <w:r w:rsidRPr="00FA0834">
        <w:rPr>
          <w:color w:val="FF0000"/>
          <w:sz w:val="28"/>
          <w:szCs w:val="28"/>
        </w:rPr>
        <w:lastRenderedPageBreak/>
        <w:t>принтерах, установленной ОС, приложениях и используемых серийных номерах, ярлыках в автозагрузке и так далее. Таким образом, с использованием данной системы ведется полный учет практически всего использующегося аппаратного и программного обеспечения компьютеров сети.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Возможности программы: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1. Инвентаризация и аудит установленных программ и лицензий. Поддерживается создание пользователем различных отчетов: отчеты по наличию определённых программ и их количеству на компьютерах и многим другим параметрам и характеристикам. Программа поддерживает оповещение об изменениях в списках установленных программ по электронной почте.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2. Инвентаризация аппаратного обеспечения: учет установленного аппаратного обеспечения на компьютерах сети; контроль изменения в конфигурациях компьютеров.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3. Подготовка и планирование аппаратного обновления компьютеров. Просканировав сеть, можно получить отчёт, содержащий компьютеры с недостаточным объемом дисковой или оперативной памяти (например, все компьютеры с объемом оперативной памяти меньше 512 Мб). Аналогичным образом можно создать таблицы компьютеров с определёнными моделями процессоров, видеоадаптеров, или принтеров.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4. Программа содержит мощный генератор отчётов, с помощью которого можно создавать практически любые отчёты по программному и аппаратному обеспечению парка компьютеров организации. В программу заложены шаблоны более 40 разнообразных отчётов.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5. Поддерживается экспорт данные во внешнюю базу данных. Экспорт позволит загрузить данные в СУБД для подробного анализа, резервного сохранения, или интеграции с АСУ. Программа поддерживает экспорт в следующие СУБД: MS SQL, MS </w:t>
      </w:r>
      <w:proofErr w:type="spellStart"/>
      <w:r w:rsidRPr="00FA0834">
        <w:rPr>
          <w:color w:val="FF0000"/>
          <w:sz w:val="28"/>
          <w:szCs w:val="28"/>
        </w:rPr>
        <w:t>Access</w:t>
      </w:r>
      <w:proofErr w:type="spellEnd"/>
      <w:r w:rsidRPr="00FA0834">
        <w:rPr>
          <w:color w:val="FF0000"/>
          <w:sz w:val="28"/>
          <w:szCs w:val="28"/>
        </w:rPr>
        <w:t xml:space="preserve">, </w:t>
      </w:r>
      <w:proofErr w:type="spellStart"/>
      <w:r w:rsidRPr="00FA0834">
        <w:rPr>
          <w:color w:val="FF0000"/>
          <w:sz w:val="28"/>
          <w:szCs w:val="28"/>
        </w:rPr>
        <w:t>Postgre</w:t>
      </w:r>
      <w:proofErr w:type="spellEnd"/>
      <w:r w:rsidRPr="00FA0834">
        <w:rPr>
          <w:color w:val="FF0000"/>
          <w:sz w:val="28"/>
          <w:szCs w:val="28"/>
        </w:rPr>
        <w:t xml:space="preserve">, </w:t>
      </w:r>
      <w:proofErr w:type="spellStart"/>
      <w:r w:rsidRPr="00FA0834">
        <w:rPr>
          <w:color w:val="FF0000"/>
          <w:sz w:val="28"/>
          <w:szCs w:val="28"/>
        </w:rPr>
        <w:t>Linter</w:t>
      </w:r>
      <w:proofErr w:type="spellEnd"/>
      <w:r w:rsidRPr="00FA0834">
        <w:rPr>
          <w:color w:val="FF0000"/>
          <w:sz w:val="28"/>
          <w:szCs w:val="28"/>
        </w:rPr>
        <w:t xml:space="preserve"> и т.д.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 xml:space="preserve">Достоинствами данной программы можно считать простоту ее использования и внедрения: программа устанавливается только на компьютер администратора и не требует установки программ на компьютерах пользователей: сканирование сети ведется с помощью встроенных модулей, поддерживающих удаленную работу. Также система содержит мощный генератор отчётов, позволяющий создавать отчёты в различных форматах, как по отдельным компьютерам, так и по нескольким сразу. Механизм создания сводных таблиц конфигураций компьютеров </w:t>
      </w:r>
      <w:r w:rsidRPr="00FA0834">
        <w:rPr>
          <w:color w:val="FF0000"/>
          <w:sz w:val="28"/>
          <w:szCs w:val="28"/>
        </w:rPr>
        <w:lastRenderedPageBreak/>
        <w:t xml:space="preserve">позволяет легко сравнивать аппаратное обеспечение компьютеров и планировать апгрейды. Программа обнаруживает изменения в аппаратном и программном обеспечении компьютеров и может оповещать об этом по электронной почте, звуком, сообщением на экран или записью в журнал. Недостатком данной системы, как и некоторых предыдущих, является частичная несовместимость с операционной системой </w:t>
      </w:r>
      <w:proofErr w:type="spellStart"/>
      <w:r w:rsidRPr="00FA0834">
        <w:rPr>
          <w:color w:val="FF0000"/>
          <w:sz w:val="28"/>
          <w:szCs w:val="28"/>
        </w:rPr>
        <w:t>Window</w:t>
      </w:r>
      <w:proofErr w:type="spellEnd"/>
      <w:r w:rsidRPr="00FA0834">
        <w:rPr>
          <w:color w:val="FF0000"/>
          <w:sz w:val="28"/>
          <w:szCs w:val="28"/>
        </w:rPr>
        <w:t xml:space="preserve"> 7, не позволяющая в полной мере использовать весь функционал системы, ввиду невозможности получать всю необходимую информацию автоматически при сканировании сети.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Таким образом, проанализировав данные разработки, можно сделать следующие выводы.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Все системы используют автоматическое сканирование компьютеров для получения информации обо всех компьютерах сети. Для этого могут быть использованы как сторонние приложения (</w:t>
      </w:r>
      <w:proofErr w:type="spellStart"/>
      <w:r w:rsidRPr="00FA0834">
        <w:rPr>
          <w:color w:val="FF0000"/>
          <w:sz w:val="28"/>
          <w:szCs w:val="28"/>
        </w:rPr>
        <w:t>Everest</w:t>
      </w:r>
      <w:proofErr w:type="spellEnd"/>
      <w:r w:rsidRPr="00FA0834">
        <w:rPr>
          <w:color w:val="FF0000"/>
          <w:sz w:val="28"/>
          <w:szCs w:val="28"/>
        </w:rPr>
        <w:t>, ASTRA и т.п.), запускаемые на рабочих местах удаленно с помощью скриптов, так и встроенные модули системы.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Аналогичным образом происходит инвентаризация программного обеспечения, установленного на компьютерах сети предприятия. Данная возможность также характерна для всех рассматриваемых систем и является неотъемлемой частью системы учета компьютеров.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Все системы поддерживают интеграцию с различными базами данных, а также возможность импорта отчетов во все распространенные форматы файлов. Кроме того, в базах данных рассмотренных систем предусмотрена возможность привязки каждого компьютера к конкретному сотруднику и отделу.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Обязательной характеристикой оборудования при инвентаризации является информация о гарантийном сроке, дате поступления и поставщике оборудования.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Также неотъемлемой частью всех систем учета является генерация разнообразных отчетов. При этом имеются не только встроенные, шаблонные, отчеты, но и у большинства систем имеется возможность создания собственных, индивидуальных, отчетов.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B93AFD" w:rsidRPr="00CF5D09" w:rsidRDefault="00FA0834" w:rsidP="00CF5D09">
      <w:pPr>
        <w:ind w:firstLine="709"/>
        <w:jc w:val="both"/>
        <w:rPr>
          <w:color w:val="FF0000"/>
          <w:sz w:val="28"/>
          <w:szCs w:val="28"/>
        </w:rPr>
      </w:pPr>
      <w:r w:rsidRPr="00FA0834">
        <w:rPr>
          <w:color w:val="FF0000"/>
          <w:sz w:val="28"/>
          <w:szCs w:val="28"/>
        </w:rPr>
        <w:t>Анализируя выделенные у данных систем недостатки, при разработке собственной автоматизированной системы требуется обратить внимание на такие сложности как взаимодействие с различными операционными средами, надежность и стабильная работа с базой данных и автоматическое сканирование на предмет несанкционированных изменений.</w:t>
      </w:r>
    </w:p>
    <w:p w:rsidR="00CD6791" w:rsidRDefault="00CD6791" w:rsidP="001C0CCC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7803947"/>
      <w:bookmarkStart w:id="11" w:name="_Toc88337305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</w:t>
      </w:r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Постановка цели и задач</w:t>
      </w:r>
      <w:bookmarkEnd w:id="10"/>
      <w:bookmarkEnd w:id="11"/>
    </w:p>
    <w:p w:rsidR="005F4AF2" w:rsidRDefault="005F4AF2" w:rsidP="005F4AF2"/>
    <w:p w:rsidR="005F4AF2" w:rsidRPr="00B93AFD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 w:rsidRPr="00B93AFD">
        <w:rPr>
          <w:color w:val="000000" w:themeColor="text1"/>
          <w:sz w:val="28"/>
          <w:szCs w:val="28"/>
        </w:rPr>
        <w:t>Учет мобильных устройств ЗАО «Кьюликс Системс» представляет собой процесс регистрации устройства, которое необходимо взять для работы, сотрудником в веб-приложении. Так же сотрудник может сообщить об инциденте, связанном с мобильным устройством (сбой в работе   устройства, нежелательное обновление ОС)</w:t>
      </w:r>
      <w:r>
        <w:rPr>
          <w:color w:val="000000" w:themeColor="text1"/>
          <w:sz w:val="28"/>
          <w:szCs w:val="28"/>
        </w:rPr>
        <w:t>, и снять с себя устройство, то есть вернуть его в ящик</w:t>
      </w:r>
      <w:r w:rsidRPr="00B93AFD">
        <w:rPr>
          <w:color w:val="000000" w:themeColor="text1"/>
          <w:sz w:val="28"/>
          <w:szCs w:val="28"/>
        </w:rPr>
        <w:t>. Администратор может добавлять, редактировать и изменять информацию о мобильных устройствах и сотрудниках, так же администратор может сформировать заявку на закупку новых устройств для нужд организации.</w:t>
      </w:r>
    </w:p>
    <w:p w:rsidR="005F4AF2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 w:rsidRPr="00266738">
        <w:rPr>
          <w:color w:val="000000" w:themeColor="text1"/>
          <w:sz w:val="28"/>
          <w:szCs w:val="28"/>
        </w:rPr>
        <w:t>Основные</w:t>
      </w:r>
      <w:r w:rsidRPr="00266738">
        <w:rPr>
          <w:color w:val="000000" w:themeColor="text1"/>
          <w:sz w:val="28"/>
          <w:szCs w:val="28"/>
        </w:rPr>
        <w:tab/>
        <w:t>термины</w:t>
      </w:r>
      <w:r>
        <w:rPr>
          <w:color w:val="000000" w:themeColor="text1"/>
          <w:sz w:val="28"/>
          <w:szCs w:val="28"/>
        </w:rPr>
        <w:t>, используемые при работе с программным обеспечением (ПО)</w:t>
      </w:r>
      <w:r w:rsidRPr="00266738">
        <w:rPr>
          <w:color w:val="000000" w:themeColor="text1"/>
          <w:sz w:val="28"/>
          <w:szCs w:val="28"/>
        </w:rPr>
        <w:t>:</w:t>
      </w:r>
    </w:p>
    <w:p w:rsidR="005F4AF2" w:rsidRPr="007031E9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 w:rsidRPr="007031E9">
        <w:rPr>
          <w:color w:val="000000" w:themeColor="text1"/>
          <w:sz w:val="28"/>
          <w:szCs w:val="28"/>
        </w:rPr>
        <w:t>Веб-приложение</w:t>
      </w:r>
      <w:r w:rsidRPr="007031E9">
        <w:rPr>
          <w:color w:val="000000" w:themeColor="text1"/>
          <w:sz w:val="28"/>
          <w:szCs w:val="28"/>
        </w:rPr>
        <w:tab/>
        <w:t>– клиент-серверное приложение, в котором клиент взаимодействует с веб-сервером при помощи браузера, которое выполняет функцию</w:t>
      </w:r>
      <w:r w:rsidRPr="007031E9">
        <w:rPr>
          <w:color w:val="000000" w:themeColor="text1"/>
          <w:sz w:val="28"/>
          <w:szCs w:val="28"/>
        </w:rPr>
        <w:tab/>
        <w:t>контроля</w:t>
      </w:r>
      <w:r w:rsidRPr="007031E9">
        <w:rPr>
          <w:color w:val="000000" w:themeColor="text1"/>
          <w:sz w:val="28"/>
          <w:szCs w:val="28"/>
        </w:rPr>
        <w:tab/>
        <w:t>пользования мобильными устройствами</w:t>
      </w:r>
      <w:r w:rsidRPr="009B55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[1]</w:t>
      </w:r>
      <w:r w:rsidRPr="007031E9">
        <w:rPr>
          <w:color w:val="000000" w:themeColor="text1"/>
          <w:sz w:val="28"/>
          <w:szCs w:val="28"/>
        </w:rPr>
        <w:t>.</w:t>
      </w:r>
    </w:p>
    <w:p w:rsidR="005F4AF2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 w:rsidRPr="00266738">
        <w:rPr>
          <w:color w:val="000000" w:themeColor="text1"/>
          <w:sz w:val="28"/>
          <w:szCs w:val="28"/>
        </w:rPr>
        <w:t>Мобильное</w:t>
      </w:r>
      <w:r w:rsidRPr="00266738">
        <w:rPr>
          <w:color w:val="000000" w:themeColor="text1"/>
          <w:sz w:val="28"/>
          <w:szCs w:val="28"/>
        </w:rPr>
        <w:tab/>
        <w:t>устройство</w:t>
      </w:r>
      <w:r w:rsidRPr="00BB6825">
        <w:rPr>
          <w:color w:val="000000" w:themeColor="text1"/>
          <w:sz w:val="28"/>
          <w:szCs w:val="28"/>
        </w:rPr>
        <w:t xml:space="preserve"> </w:t>
      </w:r>
      <w:r w:rsidRPr="00266738">
        <w:rPr>
          <w:color w:val="000000" w:themeColor="text1"/>
          <w:sz w:val="28"/>
          <w:szCs w:val="28"/>
        </w:rPr>
        <w:t>–</w:t>
      </w:r>
      <w:r w:rsidRPr="00BB68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переносное устройство, </w:t>
      </w:r>
      <w:r w:rsidRPr="00266738">
        <w:rPr>
          <w:color w:val="000000" w:themeColor="text1"/>
          <w:sz w:val="28"/>
          <w:szCs w:val="28"/>
        </w:rPr>
        <w:t>принадлежащее</w:t>
      </w:r>
      <w:r>
        <w:rPr>
          <w:color w:val="000000" w:themeColor="text1"/>
          <w:sz w:val="28"/>
          <w:szCs w:val="28"/>
        </w:rPr>
        <w:t xml:space="preserve"> организации, </w:t>
      </w:r>
      <w:r w:rsidRPr="00266738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операционной</w:t>
      </w:r>
      <w:r>
        <w:rPr>
          <w:color w:val="000000" w:themeColor="text1"/>
          <w:sz w:val="28"/>
          <w:szCs w:val="28"/>
        </w:rPr>
        <w:tab/>
        <w:t xml:space="preserve">системой </w:t>
      </w:r>
      <w:r>
        <w:rPr>
          <w:color w:val="000000" w:themeColor="text1"/>
          <w:sz w:val="28"/>
          <w:szCs w:val="28"/>
          <w:lang w:val="en-US"/>
        </w:rPr>
        <w:t>IOS</w:t>
      </w:r>
      <w:r>
        <w:rPr>
          <w:color w:val="000000" w:themeColor="text1"/>
          <w:sz w:val="28"/>
          <w:szCs w:val="28"/>
        </w:rPr>
        <w:t xml:space="preserve"> или </w:t>
      </w:r>
      <w:r>
        <w:rPr>
          <w:color w:val="000000" w:themeColor="text1"/>
          <w:sz w:val="28"/>
          <w:szCs w:val="28"/>
          <w:lang w:val="en-US"/>
        </w:rPr>
        <w:t>A</w:t>
      </w:r>
      <w:proofErr w:type="spellStart"/>
      <w:r w:rsidRPr="00266738">
        <w:rPr>
          <w:color w:val="000000" w:themeColor="text1"/>
          <w:sz w:val="28"/>
          <w:szCs w:val="28"/>
        </w:rPr>
        <w:t>ndroid</w:t>
      </w:r>
      <w:proofErr w:type="spellEnd"/>
      <w:r w:rsidRPr="00266738">
        <w:rPr>
          <w:color w:val="000000" w:themeColor="text1"/>
          <w:sz w:val="28"/>
          <w:szCs w:val="28"/>
        </w:rPr>
        <w:t>.</w:t>
      </w:r>
    </w:p>
    <w:p w:rsidR="005F4AF2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Администратор </w:t>
      </w:r>
      <w:r w:rsidRPr="0026673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сотрудник </w:t>
      </w:r>
      <w:r w:rsidRPr="008E1A38">
        <w:rPr>
          <w:color w:val="000000" w:themeColor="text1"/>
          <w:sz w:val="28"/>
          <w:szCs w:val="28"/>
        </w:rPr>
        <w:t>ЗАО «Кьюликс Системс»</w:t>
      </w:r>
      <w:r>
        <w:rPr>
          <w:color w:val="000000" w:themeColor="text1"/>
          <w:sz w:val="28"/>
          <w:szCs w:val="28"/>
        </w:rPr>
        <w:t>, который ведет учет мобильных устройств.</w:t>
      </w:r>
    </w:p>
    <w:p w:rsidR="005F4AF2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Держатель </w:t>
      </w:r>
      <w:r w:rsidRPr="0026673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пользователь мобильного устройства в текущий момент времени.</w:t>
      </w:r>
    </w:p>
    <w:p w:rsidR="005F4AF2" w:rsidRPr="009B552F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Ящик </w:t>
      </w:r>
      <w:r w:rsidRPr="0026673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физическое общедоступное место хранения устройств, не связанных с держателем.</w:t>
      </w:r>
    </w:p>
    <w:p w:rsidR="005F4AF2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Штриховой код (штрихкод) </w:t>
      </w:r>
      <w:r w:rsidRPr="0026673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9B552F">
        <w:rPr>
          <w:color w:val="000000" w:themeColor="text1"/>
          <w:sz w:val="28"/>
          <w:szCs w:val="28"/>
        </w:rPr>
        <w:t xml:space="preserve">графическая информация, наносимая на поверхность, маркировку или упаковку изделий, предоставляющая возможность считывания её техническими средствами </w:t>
      </w:r>
      <w:r w:rsidRPr="00266738">
        <w:rPr>
          <w:color w:val="000000" w:themeColor="text1"/>
          <w:sz w:val="28"/>
          <w:szCs w:val="28"/>
        </w:rPr>
        <w:t>–</w:t>
      </w:r>
      <w:r w:rsidRPr="009B552F">
        <w:rPr>
          <w:color w:val="000000" w:themeColor="text1"/>
          <w:sz w:val="28"/>
          <w:szCs w:val="28"/>
        </w:rPr>
        <w:t xml:space="preserve"> последовательность чёрных и белых полос, л</w:t>
      </w:r>
      <w:r>
        <w:rPr>
          <w:color w:val="000000" w:themeColor="text1"/>
          <w:sz w:val="28"/>
          <w:szCs w:val="28"/>
        </w:rPr>
        <w:t>ибо других геометрических фигур, является идентифицирующим</w:t>
      </w:r>
      <w:r w:rsidRPr="00266738">
        <w:rPr>
          <w:color w:val="000000" w:themeColor="text1"/>
          <w:sz w:val="28"/>
          <w:szCs w:val="28"/>
        </w:rPr>
        <w:tab/>
        <w:t>код</w:t>
      </w:r>
      <w:r>
        <w:rPr>
          <w:color w:val="000000" w:themeColor="text1"/>
          <w:sz w:val="28"/>
          <w:szCs w:val="28"/>
        </w:rPr>
        <w:t>ом</w:t>
      </w:r>
      <w:r w:rsidRPr="00266738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веб-приложения, отсканировав который происходит переход к веб-приложению</w:t>
      </w:r>
      <w:r w:rsidRPr="009B552F">
        <w:rPr>
          <w:color w:val="000000" w:themeColor="text1"/>
          <w:sz w:val="28"/>
          <w:szCs w:val="28"/>
        </w:rPr>
        <w:t xml:space="preserve"> [2]</w:t>
      </w:r>
      <w:r>
        <w:rPr>
          <w:color w:val="000000" w:themeColor="text1"/>
          <w:sz w:val="28"/>
          <w:szCs w:val="28"/>
        </w:rPr>
        <w:t>.</w:t>
      </w:r>
    </w:p>
    <w:p w:rsidR="005F4AF2" w:rsidRPr="00D01CE8" w:rsidRDefault="005F4AF2" w:rsidP="005F4AF2">
      <w:pPr>
        <w:ind w:firstLine="709"/>
        <w:jc w:val="both"/>
        <w:rPr>
          <w:color w:val="FF0000"/>
          <w:sz w:val="28"/>
          <w:szCs w:val="28"/>
        </w:rPr>
      </w:pPr>
      <w:r w:rsidRPr="00A3436B">
        <w:rPr>
          <w:color w:val="000000" w:themeColor="text1"/>
          <w:sz w:val="28"/>
          <w:szCs w:val="28"/>
        </w:rPr>
        <w:t>Короткое имя держателя</w:t>
      </w:r>
      <w:r w:rsidRPr="00D01CE8">
        <w:rPr>
          <w:color w:val="FF0000"/>
          <w:sz w:val="28"/>
          <w:szCs w:val="28"/>
        </w:rPr>
        <w:t xml:space="preserve"> </w:t>
      </w:r>
      <w:r w:rsidRPr="0026673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короткое имя сотрудника </w:t>
      </w:r>
      <w:r w:rsidRPr="008E1A38">
        <w:rPr>
          <w:color w:val="000000" w:themeColor="text1"/>
          <w:sz w:val="28"/>
          <w:szCs w:val="28"/>
        </w:rPr>
        <w:t>ЗАО «Кьюликс Системс»</w:t>
      </w:r>
      <w:r>
        <w:rPr>
          <w:color w:val="000000" w:themeColor="text1"/>
          <w:sz w:val="28"/>
          <w:szCs w:val="28"/>
        </w:rPr>
        <w:t>, указанное в названии компьютера.</w:t>
      </w:r>
    </w:p>
    <w:p w:rsidR="005F4AF2" w:rsidRDefault="005F4AF2" w:rsidP="005F4AF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Статус </w:t>
      </w:r>
      <w:r w:rsidRPr="0026673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статус мобильного устройства в веб-приложении. Может иметь два активных состояния:</w:t>
      </w:r>
    </w:p>
    <w:p w:rsidR="005F4AF2" w:rsidRDefault="005F4AF2" w:rsidP="005F4AF2">
      <w:pPr>
        <w:pStyle w:val="a5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«Связан» (связан с держателем);</w:t>
      </w:r>
    </w:p>
    <w:p w:rsidR="005F4AF2" w:rsidRPr="0096461A" w:rsidRDefault="005F4AF2" w:rsidP="005F4AF2">
      <w:pPr>
        <w:pStyle w:val="a5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 ящике» (находится в ящике).</w:t>
      </w:r>
    </w:p>
    <w:p w:rsidR="005F4AF2" w:rsidRPr="005F4AF2" w:rsidRDefault="005F4AF2" w:rsidP="005F4AF2"/>
    <w:p w:rsidR="00D94DF0" w:rsidRDefault="00D94DF0" w:rsidP="00D94DF0"/>
    <w:p w:rsidR="00D94DF0" w:rsidRPr="00D94DF0" w:rsidRDefault="00D94DF0" w:rsidP="00D94DF0">
      <w:pPr>
        <w:shd w:val="clear" w:color="auto" w:fill="FFFFFF"/>
        <w:ind w:firstLine="709"/>
        <w:jc w:val="both"/>
        <w:rPr>
          <w:color w:val="FF0000"/>
          <w:sz w:val="28"/>
          <w:szCs w:val="28"/>
        </w:rPr>
      </w:pPr>
      <w:r w:rsidRPr="00D94DF0">
        <w:rPr>
          <w:color w:val="FF0000"/>
          <w:sz w:val="28"/>
          <w:szCs w:val="28"/>
        </w:rPr>
        <w:t xml:space="preserve">Целью дипломного проекта является разработка веб-приложения для учета мобильных устройств ЗАО «Кьюликс Системс». </w:t>
      </w:r>
    </w:p>
    <w:p w:rsidR="00D94DF0" w:rsidRPr="00D94DF0" w:rsidRDefault="00D94DF0" w:rsidP="00D94DF0">
      <w:pPr>
        <w:shd w:val="clear" w:color="auto" w:fill="FFFFFF"/>
        <w:ind w:firstLine="709"/>
        <w:jc w:val="both"/>
        <w:rPr>
          <w:color w:val="FF0000"/>
          <w:sz w:val="28"/>
          <w:szCs w:val="28"/>
        </w:rPr>
      </w:pPr>
      <w:r w:rsidRPr="00D94DF0">
        <w:rPr>
          <w:color w:val="FF0000"/>
          <w:sz w:val="28"/>
          <w:szCs w:val="28"/>
        </w:rPr>
        <w:t>Задачи дипломного проекта:</w:t>
      </w:r>
    </w:p>
    <w:p w:rsidR="00D94DF0" w:rsidRPr="00D94DF0" w:rsidRDefault="00D94DF0" w:rsidP="00D94DF0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FF0000"/>
          <w:sz w:val="28"/>
          <w:szCs w:val="28"/>
        </w:rPr>
      </w:pPr>
      <w:r w:rsidRPr="00D94DF0">
        <w:rPr>
          <w:color w:val="FF0000"/>
          <w:sz w:val="28"/>
          <w:szCs w:val="28"/>
        </w:rPr>
        <w:t>изучить аналоги программного обеспечения по учету компьютерной либо любой другой техники в организации;</w:t>
      </w:r>
    </w:p>
    <w:p w:rsidR="00D94DF0" w:rsidRPr="00D94DF0" w:rsidRDefault="00D94DF0" w:rsidP="00D94DF0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FF0000"/>
          <w:sz w:val="28"/>
          <w:szCs w:val="28"/>
        </w:rPr>
      </w:pPr>
      <w:r w:rsidRPr="00D94DF0">
        <w:rPr>
          <w:color w:val="FF0000"/>
          <w:sz w:val="28"/>
          <w:szCs w:val="28"/>
        </w:rPr>
        <w:t xml:space="preserve">спроектировать информационную структуру разрабатываемого </w:t>
      </w:r>
      <w:r w:rsidRPr="00D94DF0">
        <w:rPr>
          <w:color w:val="FF0000"/>
          <w:sz w:val="28"/>
          <w:szCs w:val="28"/>
        </w:rPr>
        <w:lastRenderedPageBreak/>
        <w:t xml:space="preserve">программного обеспечения; </w:t>
      </w:r>
    </w:p>
    <w:p w:rsidR="00D94DF0" w:rsidRPr="00D94DF0" w:rsidRDefault="00D94DF0" w:rsidP="00D94DF0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FF0000"/>
          <w:sz w:val="28"/>
          <w:szCs w:val="28"/>
        </w:rPr>
      </w:pPr>
      <w:r w:rsidRPr="00D94DF0">
        <w:rPr>
          <w:color w:val="FF0000"/>
          <w:sz w:val="28"/>
          <w:szCs w:val="28"/>
        </w:rPr>
        <w:t>разработать схему базы данных и пользовательский интерфейс для доступа к данным;</w:t>
      </w:r>
    </w:p>
    <w:p w:rsidR="00D94DF0" w:rsidRPr="00D94DF0" w:rsidRDefault="00D94DF0" w:rsidP="00D94DF0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FF0000"/>
          <w:sz w:val="28"/>
          <w:szCs w:val="28"/>
        </w:rPr>
      </w:pPr>
      <w:r w:rsidRPr="00D94DF0">
        <w:rPr>
          <w:color w:val="FF0000"/>
          <w:sz w:val="28"/>
          <w:szCs w:val="28"/>
        </w:rPr>
        <w:t xml:space="preserve">провести расчет технико-экономических показателей разрабатываемого программного обеспечения. </w:t>
      </w:r>
    </w:p>
    <w:p w:rsidR="00D94DF0" w:rsidRPr="00D94DF0" w:rsidRDefault="00D94DF0" w:rsidP="00D94DF0"/>
    <w:p w:rsidR="008B5401" w:rsidRDefault="008B5401" w:rsidP="008B5401"/>
    <w:p w:rsidR="008B5401" w:rsidRDefault="008B5401" w:rsidP="008B5401">
      <w:pPr>
        <w:ind w:firstLine="709"/>
        <w:jc w:val="both"/>
        <w:rPr>
          <w:color w:val="000000" w:themeColor="text1"/>
          <w:sz w:val="28"/>
          <w:szCs w:val="28"/>
        </w:rPr>
      </w:pPr>
    </w:p>
    <w:p w:rsidR="008B5401" w:rsidRDefault="008B5401" w:rsidP="008B5401">
      <w:pPr>
        <w:ind w:firstLine="709"/>
        <w:jc w:val="both"/>
        <w:rPr>
          <w:color w:val="000000" w:themeColor="text1"/>
          <w:sz w:val="28"/>
          <w:szCs w:val="28"/>
        </w:rPr>
      </w:pPr>
      <w:r w:rsidRPr="00266738">
        <w:rPr>
          <w:color w:val="000000" w:themeColor="text1"/>
          <w:sz w:val="28"/>
          <w:szCs w:val="28"/>
        </w:rPr>
        <w:t>Порядок</w:t>
      </w:r>
      <w:r w:rsidRPr="00266738">
        <w:rPr>
          <w:color w:val="000000" w:themeColor="text1"/>
          <w:sz w:val="28"/>
          <w:szCs w:val="28"/>
        </w:rPr>
        <w:tab/>
        <w:t>пользования</w:t>
      </w:r>
      <w:r w:rsidRPr="00266738">
        <w:rPr>
          <w:color w:val="000000" w:themeColor="text1"/>
          <w:sz w:val="28"/>
          <w:szCs w:val="28"/>
        </w:rPr>
        <w:tab/>
        <w:t>мобильными</w:t>
      </w:r>
      <w:r w:rsidRPr="00266738">
        <w:rPr>
          <w:color w:val="000000" w:themeColor="text1"/>
          <w:sz w:val="28"/>
          <w:szCs w:val="28"/>
        </w:rPr>
        <w:tab/>
        <w:t>устройствами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Qulix</w:t>
      </w:r>
      <w:proofErr w:type="spellEnd"/>
      <w:r w:rsidRPr="00266738">
        <w:rPr>
          <w:color w:val="000000" w:themeColor="text1"/>
          <w:sz w:val="28"/>
          <w:szCs w:val="28"/>
        </w:rPr>
        <w:t>.</w:t>
      </w:r>
    </w:p>
    <w:p w:rsidR="008B5401" w:rsidRDefault="008B5401" w:rsidP="008B5401">
      <w:pPr>
        <w:ind w:firstLine="709"/>
        <w:jc w:val="both"/>
        <w:rPr>
          <w:color w:val="000000" w:themeColor="text1"/>
          <w:sz w:val="28"/>
          <w:szCs w:val="28"/>
        </w:rPr>
      </w:pPr>
    </w:p>
    <w:p w:rsidR="008B5401" w:rsidRPr="00266738" w:rsidRDefault="008B5401" w:rsidP="008B5401">
      <w:pPr>
        <w:ind w:firstLine="709"/>
        <w:jc w:val="both"/>
        <w:rPr>
          <w:color w:val="000000" w:themeColor="text1"/>
          <w:sz w:val="28"/>
          <w:szCs w:val="28"/>
        </w:rPr>
      </w:pPr>
      <w:r w:rsidRPr="00266738">
        <w:rPr>
          <w:color w:val="000000" w:themeColor="text1"/>
          <w:sz w:val="28"/>
          <w:szCs w:val="28"/>
        </w:rPr>
        <w:t>Сотрудник</w:t>
      </w:r>
      <w:r w:rsidRPr="00266738">
        <w:rPr>
          <w:color w:val="000000" w:themeColor="text1"/>
          <w:sz w:val="28"/>
          <w:szCs w:val="28"/>
        </w:rPr>
        <w:tab/>
        <w:t>компании,</w:t>
      </w:r>
      <w:r w:rsidRPr="00266738">
        <w:rPr>
          <w:color w:val="000000" w:themeColor="text1"/>
          <w:sz w:val="28"/>
          <w:szCs w:val="28"/>
        </w:rPr>
        <w:tab/>
        <w:t>желающий</w:t>
      </w:r>
      <w:r w:rsidRPr="00266738">
        <w:rPr>
          <w:color w:val="000000" w:themeColor="text1"/>
          <w:sz w:val="28"/>
          <w:szCs w:val="28"/>
        </w:rPr>
        <w:tab/>
        <w:t>взять</w:t>
      </w:r>
      <w:r w:rsidRPr="00266738">
        <w:rPr>
          <w:color w:val="000000" w:themeColor="text1"/>
          <w:sz w:val="28"/>
          <w:szCs w:val="28"/>
        </w:rPr>
        <w:tab/>
        <w:t>мобильное</w:t>
      </w:r>
      <w:r w:rsidRPr="00266738">
        <w:rPr>
          <w:color w:val="000000" w:themeColor="text1"/>
          <w:sz w:val="28"/>
          <w:szCs w:val="28"/>
        </w:rPr>
        <w:tab/>
        <w:t>устройство</w:t>
      </w:r>
      <w:r w:rsidRPr="00266738">
        <w:rPr>
          <w:color w:val="000000" w:themeColor="text1"/>
          <w:sz w:val="28"/>
          <w:szCs w:val="28"/>
        </w:rPr>
        <w:tab/>
        <w:t>во</w:t>
      </w:r>
      <w:r w:rsidRPr="00266738">
        <w:rPr>
          <w:color w:val="000000" w:themeColor="text1"/>
          <w:sz w:val="28"/>
          <w:szCs w:val="28"/>
        </w:rPr>
        <w:tab/>
        <w:t>временное</w:t>
      </w:r>
      <w:r w:rsidRPr="00266738">
        <w:rPr>
          <w:color w:val="000000" w:themeColor="text1"/>
          <w:sz w:val="28"/>
          <w:szCs w:val="28"/>
        </w:rPr>
        <w:tab/>
        <w:t>пользование,</w:t>
      </w:r>
      <w:r w:rsidRPr="00266738">
        <w:rPr>
          <w:color w:val="000000" w:themeColor="text1"/>
          <w:sz w:val="28"/>
          <w:szCs w:val="28"/>
        </w:rPr>
        <w:tab/>
        <w:t>должен:-Взять</w:t>
      </w:r>
      <w:r w:rsidRPr="00266738">
        <w:rPr>
          <w:color w:val="000000" w:themeColor="text1"/>
          <w:sz w:val="28"/>
          <w:szCs w:val="28"/>
        </w:rPr>
        <w:tab/>
        <w:t>устройство</w:t>
      </w:r>
      <w:r w:rsidRPr="00266738">
        <w:rPr>
          <w:color w:val="000000" w:themeColor="text1"/>
          <w:sz w:val="28"/>
          <w:szCs w:val="28"/>
        </w:rPr>
        <w:tab/>
        <w:t>из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ящикафизически</w:t>
      </w:r>
      <w:proofErr w:type="spellEnd"/>
      <w:r w:rsidRPr="00266738">
        <w:rPr>
          <w:color w:val="000000" w:themeColor="text1"/>
          <w:sz w:val="28"/>
          <w:szCs w:val="28"/>
        </w:rPr>
        <w:t>.-Запустить</w:t>
      </w:r>
      <w:r w:rsidRPr="00266738">
        <w:rPr>
          <w:color w:val="000000" w:themeColor="text1"/>
          <w:sz w:val="28"/>
          <w:szCs w:val="28"/>
        </w:rPr>
        <w:tab/>
        <w:t>Приложение.-Отсканировать</w:t>
      </w:r>
      <w:r w:rsidRPr="00266738">
        <w:rPr>
          <w:color w:val="000000" w:themeColor="text1"/>
          <w:sz w:val="28"/>
          <w:szCs w:val="28"/>
        </w:rPr>
        <w:tab/>
        <w:t>личный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Bar-Code</w:t>
      </w:r>
      <w:proofErr w:type="spellEnd"/>
      <w:r w:rsidRPr="00266738">
        <w:rPr>
          <w:color w:val="000000" w:themeColor="text1"/>
          <w:sz w:val="28"/>
          <w:szCs w:val="28"/>
        </w:rPr>
        <w:t>/</w:t>
      </w:r>
      <w:r w:rsidRPr="00266738">
        <w:rPr>
          <w:color w:val="000000" w:themeColor="text1"/>
          <w:sz w:val="28"/>
          <w:szCs w:val="28"/>
        </w:rPr>
        <w:tab/>
        <w:t>ввести</w:t>
      </w:r>
      <w:r w:rsidRPr="00266738">
        <w:rPr>
          <w:color w:val="000000" w:themeColor="text1"/>
          <w:sz w:val="28"/>
          <w:szCs w:val="28"/>
        </w:rPr>
        <w:tab/>
        <w:t>его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ручную,</w:t>
      </w:r>
      <w:r w:rsidRPr="00266738">
        <w:rPr>
          <w:color w:val="000000" w:themeColor="text1"/>
          <w:sz w:val="28"/>
          <w:szCs w:val="28"/>
        </w:rPr>
        <w:tab/>
        <w:t>убедиться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смене</w:t>
      </w:r>
      <w:r w:rsidRPr="00266738">
        <w:rPr>
          <w:color w:val="000000" w:themeColor="text1"/>
          <w:sz w:val="28"/>
          <w:szCs w:val="28"/>
        </w:rPr>
        <w:tab/>
        <w:t>статуса</w:t>
      </w:r>
      <w:r w:rsidRPr="00266738">
        <w:rPr>
          <w:color w:val="000000" w:themeColor="text1"/>
          <w:sz w:val="28"/>
          <w:szCs w:val="28"/>
        </w:rPr>
        <w:tab/>
        <w:t>на</w:t>
      </w:r>
      <w:r w:rsidRPr="00266738">
        <w:rPr>
          <w:color w:val="000000" w:themeColor="text1"/>
          <w:sz w:val="28"/>
          <w:szCs w:val="28"/>
        </w:rPr>
        <w:tab/>
        <w:t>«Связан»–с</w:t>
      </w:r>
      <w:r w:rsidRPr="00266738">
        <w:rPr>
          <w:color w:val="000000" w:themeColor="text1"/>
          <w:sz w:val="28"/>
          <w:szCs w:val="28"/>
        </w:rPr>
        <w:tab/>
        <w:t>этого</w:t>
      </w:r>
      <w:r w:rsidRPr="00266738">
        <w:rPr>
          <w:color w:val="000000" w:themeColor="text1"/>
          <w:sz w:val="28"/>
          <w:szCs w:val="28"/>
        </w:rPr>
        <w:tab/>
        <w:t>момента</w:t>
      </w:r>
      <w:r w:rsidRPr="00266738">
        <w:rPr>
          <w:color w:val="000000" w:themeColor="text1"/>
          <w:sz w:val="28"/>
          <w:szCs w:val="28"/>
        </w:rPr>
        <w:tab/>
        <w:t>сотрудник</w:t>
      </w:r>
      <w:r w:rsidRPr="00266738">
        <w:rPr>
          <w:color w:val="000000" w:themeColor="text1"/>
          <w:sz w:val="28"/>
          <w:szCs w:val="28"/>
        </w:rPr>
        <w:tab/>
        <w:t>является</w:t>
      </w:r>
      <w:r w:rsidRPr="00266738">
        <w:rPr>
          <w:color w:val="000000" w:themeColor="text1"/>
          <w:sz w:val="28"/>
          <w:szCs w:val="28"/>
        </w:rPr>
        <w:tab/>
        <w:t>Держателем</w:t>
      </w:r>
      <w:r w:rsidRPr="00266738">
        <w:rPr>
          <w:color w:val="000000" w:themeColor="text1"/>
          <w:sz w:val="28"/>
          <w:szCs w:val="28"/>
        </w:rPr>
        <w:tab/>
        <w:t>устройства.-Свернуть</w:t>
      </w:r>
      <w:r w:rsidRPr="00266738">
        <w:rPr>
          <w:color w:val="000000" w:themeColor="text1"/>
          <w:sz w:val="28"/>
          <w:szCs w:val="28"/>
        </w:rPr>
        <w:tab/>
        <w:t>или</w:t>
      </w:r>
      <w:r w:rsidRPr="00266738">
        <w:rPr>
          <w:color w:val="000000" w:themeColor="text1"/>
          <w:sz w:val="28"/>
          <w:szCs w:val="28"/>
        </w:rPr>
        <w:tab/>
        <w:t>выключить</w:t>
      </w:r>
      <w:r w:rsidRPr="00266738">
        <w:rPr>
          <w:color w:val="000000" w:themeColor="text1"/>
          <w:sz w:val="28"/>
          <w:szCs w:val="28"/>
        </w:rPr>
        <w:tab/>
        <w:t>Приложение.-После</w:t>
      </w:r>
      <w:r w:rsidRPr="00266738">
        <w:rPr>
          <w:color w:val="000000" w:themeColor="text1"/>
          <w:sz w:val="28"/>
          <w:szCs w:val="28"/>
        </w:rPr>
        <w:tab/>
        <w:t>завершения</w:t>
      </w:r>
      <w:r w:rsidRPr="00266738">
        <w:rPr>
          <w:color w:val="000000" w:themeColor="text1"/>
          <w:sz w:val="28"/>
          <w:szCs w:val="28"/>
        </w:rPr>
        <w:tab/>
        <w:t>работы</w:t>
      </w:r>
      <w:r w:rsidRPr="00266738">
        <w:rPr>
          <w:color w:val="000000" w:themeColor="text1"/>
          <w:sz w:val="28"/>
          <w:szCs w:val="28"/>
        </w:rPr>
        <w:tab/>
        <w:t>с</w:t>
      </w:r>
      <w:r w:rsidRPr="00266738">
        <w:rPr>
          <w:color w:val="000000" w:themeColor="text1"/>
          <w:sz w:val="28"/>
          <w:szCs w:val="28"/>
        </w:rPr>
        <w:tab/>
        <w:t>мобильным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устройствомили</w:t>
      </w:r>
      <w:proofErr w:type="spellEnd"/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конце</w:t>
      </w:r>
      <w:r w:rsidRPr="00266738">
        <w:rPr>
          <w:color w:val="000000" w:themeColor="text1"/>
          <w:sz w:val="28"/>
          <w:szCs w:val="28"/>
        </w:rPr>
        <w:tab/>
        <w:t>рабочего</w:t>
      </w:r>
      <w:r w:rsidRPr="00266738">
        <w:rPr>
          <w:color w:val="000000" w:themeColor="text1"/>
          <w:sz w:val="28"/>
          <w:szCs w:val="28"/>
        </w:rPr>
        <w:tab/>
        <w:t>дня,</w:t>
      </w:r>
      <w:r w:rsidRPr="00266738">
        <w:rPr>
          <w:color w:val="000000" w:themeColor="text1"/>
          <w:sz w:val="28"/>
          <w:szCs w:val="28"/>
        </w:rPr>
        <w:tab/>
        <w:t>вернуть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устройствов</w:t>
      </w:r>
      <w:proofErr w:type="spellEnd"/>
      <w:r w:rsidRPr="00266738">
        <w:rPr>
          <w:color w:val="000000" w:themeColor="text1"/>
          <w:sz w:val="28"/>
          <w:szCs w:val="28"/>
        </w:rPr>
        <w:tab/>
        <w:t>Ящик,</w:t>
      </w:r>
      <w:r w:rsidRPr="00266738">
        <w:rPr>
          <w:color w:val="000000" w:themeColor="text1"/>
          <w:sz w:val="28"/>
          <w:szCs w:val="28"/>
        </w:rPr>
        <w:tab/>
        <w:t>запустив</w:t>
      </w:r>
      <w:r w:rsidRPr="00266738">
        <w:rPr>
          <w:color w:val="000000" w:themeColor="text1"/>
          <w:sz w:val="28"/>
          <w:szCs w:val="28"/>
        </w:rPr>
        <w:tab/>
        <w:t>Приложение,</w:t>
      </w:r>
      <w:r w:rsidRPr="00266738">
        <w:rPr>
          <w:color w:val="000000" w:themeColor="text1"/>
          <w:sz w:val="28"/>
          <w:szCs w:val="28"/>
        </w:rPr>
        <w:tab/>
        <w:t>отсканировав</w:t>
      </w:r>
      <w:r w:rsidRPr="00266738">
        <w:rPr>
          <w:color w:val="000000" w:themeColor="text1"/>
          <w:sz w:val="28"/>
          <w:szCs w:val="28"/>
        </w:rPr>
        <w:tab/>
        <w:t>BAR-код</w:t>
      </w:r>
      <w:r w:rsidRPr="00266738">
        <w:rPr>
          <w:color w:val="000000" w:themeColor="text1"/>
          <w:sz w:val="28"/>
          <w:szCs w:val="28"/>
        </w:rPr>
        <w:tab/>
        <w:t>Ящика,</w:t>
      </w:r>
      <w:r w:rsidRPr="00266738">
        <w:rPr>
          <w:color w:val="000000" w:themeColor="text1"/>
          <w:sz w:val="28"/>
          <w:szCs w:val="28"/>
        </w:rPr>
        <w:tab/>
        <w:t>убедиться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смене</w:t>
      </w:r>
      <w:r w:rsidRPr="00266738">
        <w:rPr>
          <w:color w:val="000000" w:themeColor="text1"/>
          <w:sz w:val="28"/>
          <w:szCs w:val="28"/>
        </w:rPr>
        <w:tab/>
        <w:t>статуса</w:t>
      </w:r>
      <w:r w:rsidRPr="00266738">
        <w:rPr>
          <w:color w:val="000000" w:themeColor="text1"/>
          <w:sz w:val="28"/>
          <w:szCs w:val="28"/>
        </w:rPr>
        <w:tab/>
        <w:t>Устройства</w:t>
      </w:r>
      <w:r w:rsidRPr="00266738">
        <w:rPr>
          <w:color w:val="000000" w:themeColor="text1"/>
          <w:sz w:val="28"/>
          <w:szCs w:val="28"/>
        </w:rPr>
        <w:tab/>
        <w:t>на</w:t>
      </w:r>
      <w:r w:rsidRPr="00266738">
        <w:rPr>
          <w:color w:val="000000" w:themeColor="text1"/>
          <w:sz w:val="28"/>
          <w:szCs w:val="28"/>
        </w:rPr>
        <w:tab/>
        <w:t>«В</w:t>
      </w:r>
      <w:r w:rsidRPr="00266738">
        <w:rPr>
          <w:color w:val="000000" w:themeColor="text1"/>
          <w:sz w:val="28"/>
          <w:szCs w:val="28"/>
        </w:rPr>
        <w:tab/>
        <w:t>Ящике»,</w:t>
      </w:r>
      <w:r w:rsidRPr="00266738">
        <w:rPr>
          <w:color w:val="000000" w:themeColor="text1"/>
          <w:sz w:val="28"/>
          <w:szCs w:val="28"/>
        </w:rPr>
        <w:tab/>
        <w:t>-физически</w:t>
      </w:r>
      <w:r w:rsidRPr="00266738">
        <w:rPr>
          <w:color w:val="000000" w:themeColor="text1"/>
          <w:sz w:val="28"/>
          <w:szCs w:val="28"/>
        </w:rPr>
        <w:tab/>
        <w:t>поместить</w:t>
      </w:r>
      <w:r w:rsidRPr="00266738">
        <w:rPr>
          <w:color w:val="000000" w:themeColor="text1"/>
          <w:sz w:val="28"/>
          <w:szCs w:val="28"/>
        </w:rPr>
        <w:tab/>
        <w:t>устройство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Ящик</w:t>
      </w:r>
      <w:r w:rsidRPr="00266738">
        <w:rPr>
          <w:color w:val="000000" w:themeColor="text1"/>
          <w:sz w:val="28"/>
          <w:szCs w:val="28"/>
        </w:rPr>
        <w:tab/>
        <w:t>(контейнер).</w:t>
      </w:r>
    </w:p>
    <w:p w:rsidR="008B5401" w:rsidRPr="00266738" w:rsidRDefault="008B5401" w:rsidP="008B5401">
      <w:pPr>
        <w:jc w:val="both"/>
        <w:rPr>
          <w:color w:val="000000" w:themeColor="text1"/>
          <w:sz w:val="28"/>
          <w:szCs w:val="28"/>
        </w:rPr>
      </w:pPr>
      <w:r w:rsidRPr="00266738">
        <w:rPr>
          <w:color w:val="000000" w:themeColor="text1"/>
          <w:sz w:val="28"/>
          <w:szCs w:val="28"/>
        </w:rPr>
        <w:t>Базовый</w:t>
      </w:r>
      <w:r w:rsidRPr="00266738">
        <w:rPr>
          <w:color w:val="000000" w:themeColor="text1"/>
          <w:sz w:val="28"/>
          <w:szCs w:val="28"/>
        </w:rPr>
        <w:tab/>
        <w:t>функционал</w:t>
      </w:r>
      <w:r w:rsidRPr="00266738">
        <w:rPr>
          <w:color w:val="000000" w:themeColor="text1"/>
          <w:sz w:val="28"/>
          <w:szCs w:val="28"/>
        </w:rPr>
        <w:tab/>
        <w:t>Приложения,</w:t>
      </w:r>
      <w:r w:rsidRPr="00266738">
        <w:rPr>
          <w:color w:val="000000" w:themeColor="text1"/>
          <w:sz w:val="28"/>
          <w:szCs w:val="28"/>
        </w:rPr>
        <w:tab/>
        <w:t>доступный</w:t>
      </w:r>
      <w:r w:rsidRPr="00266738">
        <w:rPr>
          <w:color w:val="000000" w:themeColor="text1"/>
          <w:sz w:val="28"/>
          <w:szCs w:val="28"/>
        </w:rPr>
        <w:tab/>
        <w:t>для</w:t>
      </w:r>
      <w:r w:rsidRPr="00266738">
        <w:rPr>
          <w:color w:val="000000" w:themeColor="text1"/>
          <w:sz w:val="28"/>
          <w:szCs w:val="28"/>
        </w:rPr>
        <w:tab/>
        <w:t>держателя</w:t>
      </w:r>
      <w:r w:rsidRPr="00266738">
        <w:rPr>
          <w:color w:val="000000" w:themeColor="text1"/>
          <w:sz w:val="28"/>
          <w:szCs w:val="28"/>
        </w:rPr>
        <w:tab/>
        <w:t>или</w:t>
      </w:r>
      <w:r w:rsidRPr="00266738">
        <w:rPr>
          <w:color w:val="000000" w:themeColor="text1"/>
          <w:sz w:val="28"/>
          <w:szCs w:val="28"/>
        </w:rPr>
        <w:tab/>
      </w:r>
      <w:proofErr w:type="gramStart"/>
      <w:r w:rsidRPr="00266738">
        <w:rPr>
          <w:color w:val="000000" w:themeColor="text1"/>
          <w:sz w:val="28"/>
          <w:szCs w:val="28"/>
        </w:rPr>
        <w:t>администратора:-</w:t>
      </w:r>
      <w:proofErr w:type="gramEnd"/>
      <w:r w:rsidRPr="00266738">
        <w:rPr>
          <w:color w:val="000000" w:themeColor="text1"/>
          <w:sz w:val="28"/>
          <w:szCs w:val="28"/>
        </w:rPr>
        <w:t>Сканирование</w:t>
      </w:r>
      <w:r w:rsidRPr="00266738">
        <w:rPr>
          <w:color w:val="000000" w:themeColor="text1"/>
          <w:sz w:val="28"/>
          <w:szCs w:val="28"/>
        </w:rPr>
        <w:tab/>
        <w:t>BAR-кода</w:t>
      </w:r>
      <w:r w:rsidRPr="00266738">
        <w:rPr>
          <w:color w:val="000000" w:themeColor="text1"/>
          <w:sz w:val="28"/>
          <w:szCs w:val="28"/>
        </w:rPr>
        <w:tab/>
        <w:t>через</w:t>
      </w:r>
      <w:r w:rsidRPr="00266738">
        <w:rPr>
          <w:color w:val="000000" w:themeColor="text1"/>
          <w:sz w:val="28"/>
          <w:szCs w:val="28"/>
        </w:rPr>
        <w:tab/>
        <w:t>камеру/</w:t>
      </w:r>
      <w:r w:rsidRPr="00266738">
        <w:rPr>
          <w:color w:val="000000" w:themeColor="text1"/>
          <w:sz w:val="28"/>
          <w:szCs w:val="28"/>
        </w:rPr>
        <w:tab/>
        <w:t>ввод</w:t>
      </w:r>
      <w:r w:rsidRPr="00266738">
        <w:rPr>
          <w:color w:val="000000" w:themeColor="text1"/>
          <w:sz w:val="28"/>
          <w:szCs w:val="28"/>
        </w:rPr>
        <w:tab/>
        <w:t>цифр</w:t>
      </w:r>
      <w:r w:rsidRPr="00266738">
        <w:rPr>
          <w:color w:val="000000" w:themeColor="text1"/>
          <w:sz w:val="28"/>
          <w:szCs w:val="28"/>
        </w:rPr>
        <w:tab/>
        <w:t>кода</w:t>
      </w:r>
      <w:r w:rsidRPr="00266738">
        <w:rPr>
          <w:color w:val="000000" w:themeColor="text1"/>
          <w:sz w:val="28"/>
          <w:szCs w:val="28"/>
        </w:rPr>
        <w:tab/>
        <w:t>вручную.-Отображение</w:t>
      </w:r>
      <w:r w:rsidRPr="00266738">
        <w:rPr>
          <w:color w:val="000000" w:themeColor="text1"/>
          <w:sz w:val="28"/>
          <w:szCs w:val="28"/>
        </w:rPr>
        <w:tab/>
        <w:t>статуса-Экран</w:t>
      </w:r>
      <w:r w:rsidRPr="00266738">
        <w:rPr>
          <w:color w:val="000000" w:themeColor="text1"/>
          <w:sz w:val="28"/>
          <w:szCs w:val="28"/>
        </w:rPr>
        <w:tab/>
        <w:t>последних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уведомленийДополнительный</w:t>
      </w:r>
      <w:proofErr w:type="spellEnd"/>
      <w:r w:rsidRPr="00266738">
        <w:rPr>
          <w:color w:val="000000" w:themeColor="text1"/>
          <w:sz w:val="28"/>
          <w:szCs w:val="28"/>
        </w:rPr>
        <w:tab/>
        <w:t>функционал</w:t>
      </w:r>
      <w:r w:rsidRPr="00266738">
        <w:rPr>
          <w:color w:val="000000" w:themeColor="text1"/>
          <w:sz w:val="28"/>
          <w:szCs w:val="28"/>
        </w:rPr>
        <w:tab/>
        <w:t>Приложения,</w:t>
      </w:r>
      <w:r w:rsidRPr="00266738">
        <w:rPr>
          <w:color w:val="000000" w:themeColor="text1"/>
          <w:sz w:val="28"/>
          <w:szCs w:val="28"/>
        </w:rPr>
        <w:tab/>
        <w:t>доступный</w:t>
      </w:r>
      <w:r w:rsidRPr="00266738">
        <w:rPr>
          <w:color w:val="000000" w:themeColor="text1"/>
          <w:sz w:val="28"/>
          <w:szCs w:val="28"/>
        </w:rPr>
        <w:tab/>
        <w:t>для</w:t>
      </w:r>
      <w:r w:rsidRPr="00266738">
        <w:rPr>
          <w:color w:val="000000" w:themeColor="text1"/>
          <w:sz w:val="28"/>
          <w:szCs w:val="28"/>
        </w:rPr>
        <w:tab/>
        <w:t>администратора:-Отображение</w:t>
      </w:r>
      <w:r w:rsidRPr="00266738">
        <w:rPr>
          <w:color w:val="000000" w:themeColor="text1"/>
          <w:sz w:val="28"/>
          <w:szCs w:val="28"/>
        </w:rPr>
        <w:tab/>
        <w:t>карты</w:t>
      </w:r>
      <w:r w:rsidRPr="00266738">
        <w:rPr>
          <w:color w:val="000000" w:themeColor="text1"/>
          <w:sz w:val="28"/>
          <w:szCs w:val="28"/>
        </w:rPr>
        <w:tab/>
        <w:t>местонахождения</w:t>
      </w:r>
      <w:r w:rsidRPr="00266738">
        <w:rPr>
          <w:color w:val="000000" w:themeColor="text1"/>
          <w:sz w:val="28"/>
          <w:szCs w:val="28"/>
        </w:rPr>
        <w:tab/>
        <w:t>устройств.-Отображение</w:t>
      </w:r>
      <w:r w:rsidRPr="00266738">
        <w:rPr>
          <w:color w:val="000000" w:themeColor="text1"/>
          <w:sz w:val="28"/>
          <w:szCs w:val="28"/>
        </w:rPr>
        <w:tab/>
        <w:t>списка</w:t>
      </w:r>
      <w:r w:rsidRPr="00266738">
        <w:rPr>
          <w:color w:val="000000" w:themeColor="text1"/>
          <w:sz w:val="28"/>
          <w:szCs w:val="28"/>
        </w:rPr>
        <w:tab/>
        <w:t>всех</w:t>
      </w:r>
      <w:r w:rsidRPr="00266738">
        <w:rPr>
          <w:color w:val="000000" w:themeColor="text1"/>
          <w:sz w:val="28"/>
          <w:szCs w:val="28"/>
        </w:rPr>
        <w:tab/>
        <w:t>устройств,</w:t>
      </w:r>
      <w:r w:rsidRPr="00266738">
        <w:rPr>
          <w:color w:val="000000" w:themeColor="text1"/>
          <w:sz w:val="28"/>
          <w:szCs w:val="28"/>
        </w:rPr>
        <w:tab/>
        <w:t>с</w:t>
      </w:r>
      <w:r w:rsidRPr="00266738">
        <w:rPr>
          <w:color w:val="000000" w:themeColor="text1"/>
          <w:sz w:val="28"/>
          <w:szCs w:val="28"/>
        </w:rPr>
        <w:tab/>
        <w:t>информацией</w:t>
      </w:r>
      <w:r w:rsidRPr="00266738">
        <w:rPr>
          <w:color w:val="000000" w:themeColor="text1"/>
          <w:sz w:val="28"/>
          <w:szCs w:val="28"/>
        </w:rPr>
        <w:tab/>
        <w:t>о</w:t>
      </w:r>
      <w:r w:rsidRPr="00266738">
        <w:rPr>
          <w:color w:val="000000" w:themeColor="text1"/>
          <w:sz w:val="28"/>
          <w:szCs w:val="28"/>
        </w:rPr>
        <w:tab/>
        <w:t>статусе.-Отправка</w:t>
      </w:r>
      <w:r w:rsidRPr="00266738">
        <w:rPr>
          <w:color w:val="000000" w:themeColor="text1"/>
          <w:sz w:val="28"/>
          <w:szCs w:val="28"/>
        </w:rPr>
        <w:tab/>
        <w:t>любому</w:t>
      </w:r>
      <w:r w:rsidRPr="00266738">
        <w:rPr>
          <w:color w:val="000000" w:themeColor="text1"/>
          <w:sz w:val="28"/>
          <w:szCs w:val="28"/>
        </w:rPr>
        <w:tab/>
        <w:t>устройству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пуш</w:t>
      </w:r>
      <w:proofErr w:type="spellEnd"/>
      <w:r w:rsidRPr="00266738">
        <w:rPr>
          <w:color w:val="000000" w:themeColor="text1"/>
          <w:sz w:val="28"/>
          <w:szCs w:val="28"/>
        </w:rPr>
        <w:t>–</w:t>
      </w:r>
      <w:proofErr w:type="spellStart"/>
      <w:r w:rsidRPr="00266738">
        <w:rPr>
          <w:color w:val="000000" w:themeColor="text1"/>
          <w:sz w:val="28"/>
          <w:szCs w:val="28"/>
        </w:rPr>
        <w:t>уведомленийсо</w:t>
      </w:r>
      <w:proofErr w:type="spellEnd"/>
      <w:r w:rsidRPr="00266738">
        <w:rPr>
          <w:color w:val="000000" w:themeColor="text1"/>
          <w:sz w:val="28"/>
          <w:szCs w:val="28"/>
        </w:rPr>
        <w:tab/>
        <w:t>специальным</w:t>
      </w:r>
      <w:r w:rsidRPr="00266738">
        <w:rPr>
          <w:color w:val="000000" w:themeColor="text1"/>
          <w:sz w:val="28"/>
          <w:szCs w:val="28"/>
        </w:rPr>
        <w:tab/>
        <w:t>звуковым</w:t>
      </w:r>
      <w:r w:rsidRPr="00266738">
        <w:rPr>
          <w:color w:val="000000" w:themeColor="text1"/>
          <w:sz w:val="28"/>
          <w:szCs w:val="28"/>
        </w:rPr>
        <w:tab/>
        <w:t>сигналом</w:t>
      </w:r>
      <w:r w:rsidRPr="00266738">
        <w:rPr>
          <w:color w:val="000000" w:themeColor="text1"/>
          <w:sz w:val="28"/>
          <w:szCs w:val="28"/>
        </w:rPr>
        <w:tab/>
        <w:t>и</w:t>
      </w:r>
      <w:r w:rsidRPr="00266738">
        <w:rPr>
          <w:color w:val="000000" w:themeColor="text1"/>
          <w:sz w:val="28"/>
          <w:szCs w:val="28"/>
        </w:rPr>
        <w:tab/>
        <w:t>текстовым</w:t>
      </w:r>
      <w:r w:rsidRPr="00266738">
        <w:rPr>
          <w:color w:val="000000" w:themeColor="text1"/>
          <w:sz w:val="28"/>
          <w:szCs w:val="28"/>
        </w:rPr>
        <w:tab/>
      </w:r>
    </w:p>
    <w:p w:rsidR="008B5401" w:rsidRPr="00266738" w:rsidRDefault="008B5401" w:rsidP="008B5401">
      <w:pPr>
        <w:jc w:val="both"/>
        <w:rPr>
          <w:color w:val="000000" w:themeColor="text1"/>
          <w:sz w:val="28"/>
          <w:szCs w:val="28"/>
        </w:rPr>
      </w:pPr>
      <w:proofErr w:type="spellStart"/>
      <w:r w:rsidRPr="00266738">
        <w:rPr>
          <w:color w:val="000000" w:themeColor="text1"/>
          <w:sz w:val="28"/>
          <w:szCs w:val="28"/>
        </w:rPr>
        <w:t>ОписаниефункцийСистемы</w:t>
      </w:r>
      <w:proofErr w:type="spellEnd"/>
      <w:r w:rsidRPr="00266738">
        <w:rPr>
          <w:color w:val="000000" w:themeColor="text1"/>
          <w:sz w:val="28"/>
          <w:szCs w:val="28"/>
        </w:rPr>
        <w:t>:-Хранит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себе</w:t>
      </w:r>
      <w:r w:rsidRPr="00266738">
        <w:rPr>
          <w:color w:val="000000" w:themeColor="text1"/>
          <w:sz w:val="28"/>
          <w:szCs w:val="28"/>
        </w:rPr>
        <w:tab/>
        <w:t>информацию</w:t>
      </w:r>
      <w:r w:rsidRPr="00266738">
        <w:rPr>
          <w:color w:val="000000" w:themeColor="text1"/>
          <w:sz w:val="28"/>
          <w:szCs w:val="28"/>
        </w:rPr>
        <w:tab/>
        <w:t>о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Держателях,Устройствах</w:t>
      </w:r>
      <w:proofErr w:type="spellEnd"/>
      <w:r w:rsidRPr="00266738">
        <w:rPr>
          <w:color w:val="000000" w:themeColor="text1"/>
          <w:sz w:val="28"/>
          <w:szCs w:val="28"/>
        </w:rPr>
        <w:t>,</w:t>
      </w:r>
      <w:r w:rsidRPr="00266738">
        <w:rPr>
          <w:color w:val="000000" w:themeColor="text1"/>
          <w:sz w:val="28"/>
          <w:szCs w:val="28"/>
        </w:rPr>
        <w:tab/>
        <w:t>о</w:t>
      </w:r>
      <w:r w:rsidRPr="00266738">
        <w:rPr>
          <w:color w:val="000000" w:themeColor="text1"/>
          <w:sz w:val="28"/>
          <w:szCs w:val="28"/>
        </w:rPr>
        <w:tab/>
        <w:t>текущем</w:t>
      </w:r>
      <w:r w:rsidRPr="00266738">
        <w:rPr>
          <w:color w:val="000000" w:themeColor="text1"/>
          <w:sz w:val="28"/>
          <w:szCs w:val="28"/>
        </w:rPr>
        <w:tab/>
        <w:t>Статусе</w:t>
      </w:r>
      <w:r w:rsidRPr="00266738">
        <w:rPr>
          <w:color w:val="000000" w:themeColor="text1"/>
          <w:sz w:val="28"/>
          <w:szCs w:val="28"/>
        </w:rPr>
        <w:tab/>
        <w:t>устройства</w:t>
      </w:r>
      <w:r w:rsidRPr="00266738">
        <w:rPr>
          <w:color w:val="000000" w:themeColor="text1"/>
          <w:sz w:val="28"/>
          <w:szCs w:val="28"/>
        </w:rPr>
        <w:tab/>
        <w:t>и</w:t>
      </w:r>
      <w:r w:rsidRPr="00266738">
        <w:rPr>
          <w:color w:val="000000" w:themeColor="text1"/>
          <w:sz w:val="28"/>
          <w:szCs w:val="28"/>
        </w:rPr>
        <w:tab/>
        <w:t>его</w:t>
      </w:r>
      <w:r w:rsidRPr="00266738">
        <w:rPr>
          <w:color w:val="000000" w:themeColor="text1"/>
          <w:sz w:val="28"/>
          <w:szCs w:val="28"/>
        </w:rPr>
        <w:tab/>
        <w:t>местоположении.-Может</w:t>
      </w:r>
      <w:r w:rsidRPr="00266738">
        <w:rPr>
          <w:color w:val="000000" w:themeColor="text1"/>
          <w:sz w:val="28"/>
          <w:szCs w:val="28"/>
        </w:rPr>
        <w:tab/>
        <w:t>отправлять</w:t>
      </w:r>
      <w:r w:rsidRPr="00266738">
        <w:rPr>
          <w:color w:val="000000" w:themeColor="text1"/>
          <w:sz w:val="28"/>
          <w:szCs w:val="28"/>
        </w:rPr>
        <w:tab/>
        <w:t>на</w:t>
      </w:r>
      <w:r w:rsidRPr="00266738">
        <w:rPr>
          <w:color w:val="000000" w:themeColor="text1"/>
          <w:sz w:val="28"/>
          <w:szCs w:val="28"/>
        </w:rPr>
        <w:tab/>
        <w:t>клиенты</w:t>
      </w:r>
      <w:r w:rsidRPr="00266738">
        <w:rPr>
          <w:color w:val="000000" w:themeColor="text1"/>
          <w:sz w:val="28"/>
          <w:szCs w:val="28"/>
        </w:rPr>
        <w:tab/>
        <w:t>специализированную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пуш</w:t>
      </w:r>
      <w:proofErr w:type="spellEnd"/>
      <w:r w:rsidRPr="00266738">
        <w:rPr>
          <w:color w:val="000000" w:themeColor="text1"/>
          <w:sz w:val="28"/>
          <w:szCs w:val="28"/>
        </w:rPr>
        <w:t>-нотификацию-Представляет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web-интерфейсдля</w:t>
      </w:r>
      <w:proofErr w:type="spellEnd"/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пользования.Базовый</w:t>
      </w:r>
      <w:proofErr w:type="spellEnd"/>
      <w:r w:rsidRPr="00266738">
        <w:rPr>
          <w:color w:val="000000" w:themeColor="text1"/>
          <w:sz w:val="28"/>
          <w:szCs w:val="28"/>
        </w:rPr>
        <w:tab/>
        <w:t>функционал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Системы,доступный</w:t>
      </w:r>
      <w:proofErr w:type="spellEnd"/>
      <w:r w:rsidRPr="00266738">
        <w:rPr>
          <w:color w:val="000000" w:themeColor="text1"/>
          <w:sz w:val="28"/>
          <w:szCs w:val="28"/>
        </w:rPr>
        <w:tab/>
        <w:t>для</w:t>
      </w:r>
      <w:r w:rsidRPr="00266738">
        <w:rPr>
          <w:color w:val="000000" w:themeColor="text1"/>
          <w:sz w:val="28"/>
          <w:szCs w:val="28"/>
        </w:rPr>
        <w:tab/>
        <w:t>держателя</w:t>
      </w:r>
      <w:r w:rsidRPr="00266738">
        <w:rPr>
          <w:color w:val="000000" w:themeColor="text1"/>
          <w:sz w:val="28"/>
          <w:szCs w:val="28"/>
        </w:rPr>
        <w:tab/>
        <w:t>или</w:t>
      </w:r>
      <w:r w:rsidRPr="00266738">
        <w:rPr>
          <w:color w:val="000000" w:themeColor="text1"/>
          <w:sz w:val="28"/>
          <w:szCs w:val="28"/>
        </w:rPr>
        <w:tab/>
        <w:t>администратора:-Логин.-Получение</w:t>
      </w:r>
      <w:r w:rsidRPr="00266738">
        <w:rPr>
          <w:color w:val="000000" w:themeColor="text1"/>
          <w:sz w:val="28"/>
          <w:szCs w:val="28"/>
        </w:rPr>
        <w:tab/>
        <w:t>изображения/цифрового</w:t>
      </w:r>
      <w:r w:rsidRPr="00266738">
        <w:rPr>
          <w:color w:val="000000" w:themeColor="text1"/>
          <w:sz w:val="28"/>
          <w:szCs w:val="28"/>
        </w:rPr>
        <w:tab/>
        <w:t>номера</w:t>
      </w:r>
      <w:r w:rsidRPr="00266738">
        <w:rPr>
          <w:color w:val="000000" w:themeColor="text1"/>
          <w:sz w:val="28"/>
          <w:szCs w:val="28"/>
        </w:rPr>
        <w:tab/>
        <w:t>персонального</w:t>
      </w:r>
      <w:r w:rsidRPr="00266738">
        <w:rPr>
          <w:color w:val="000000" w:themeColor="text1"/>
          <w:sz w:val="28"/>
          <w:szCs w:val="28"/>
        </w:rPr>
        <w:tab/>
        <w:t>BAR-</w:t>
      </w:r>
      <w:proofErr w:type="spellStart"/>
      <w:r w:rsidRPr="00266738">
        <w:rPr>
          <w:color w:val="000000" w:themeColor="text1"/>
          <w:sz w:val="28"/>
          <w:szCs w:val="28"/>
        </w:rPr>
        <w:t>кода.Дополнительный</w:t>
      </w:r>
      <w:proofErr w:type="spellEnd"/>
      <w:r w:rsidRPr="00266738">
        <w:rPr>
          <w:color w:val="000000" w:themeColor="text1"/>
          <w:sz w:val="28"/>
          <w:szCs w:val="28"/>
        </w:rPr>
        <w:tab/>
        <w:t>функционал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Системы,доступный</w:t>
      </w:r>
      <w:proofErr w:type="spellEnd"/>
      <w:r w:rsidRPr="00266738">
        <w:rPr>
          <w:color w:val="000000" w:themeColor="text1"/>
          <w:sz w:val="28"/>
          <w:szCs w:val="28"/>
        </w:rPr>
        <w:tab/>
        <w:t>для</w:t>
      </w:r>
      <w:r w:rsidRPr="00266738">
        <w:rPr>
          <w:color w:val="000000" w:themeColor="text1"/>
          <w:sz w:val="28"/>
          <w:szCs w:val="28"/>
        </w:rPr>
        <w:tab/>
        <w:t>администратора:-Редактирование</w:t>
      </w:r>
      <w:r w:rsidRPr="00266738">
        <w:rPr>
          <w:color w:val="000000" w:themeColor="text1"/>
          <w:sz w:val="28"/>
          <w:szCs w:val="28"/>
        </w:rPr>
        <w:tab/>
        <w:t>списка</w:t>
      </w:r>
      <w:r w:rsidRPr="00266738">
        <w:rPr>
          <w:color w:val="000000" w:themeColor="text1"/>
          <w:sz w:val="28"/>
          <w:szCs w:val="28"/>
        </w:rPr>
        <w:tab/>
        <w:t>Устройств.-Редактирование</w:t>
      </w:r>
      <w:r w:rsidRPr="00266738">
        <w:rPr>
          <w:color w:val="000000" w:themeColor="text1"/>
          <w:sz w:val="28"/>
          <w:szCs w:val="28"/>
        </w:rPr>
        <w:tab/>
        <w:t>списка</w:t>
      </w:r>
      <w:r w:rsidRPr="00266738">
        <w:rPr>
          <w:color w:val="000000" w:themeColor="text1"/>
          <w:sz w:val="28"/>
          <w:szCs w:val="28"/>
        </w:rPr>
        <w:tab/>
        <w:t>возможных</w:t>
      </w:r>
      <w:r w:rsidRPr="00266738">
        <w:rPr>
          <w:color w:val="000000" w:themeColor="text1"/>
          <w:sz w:val="28"/>
          <w:szCs w:val="28"/>
        </w:rPr>
        <w:tab/>
        <w:t>Держателей.-Отображение</w:t>
      </w:r>
      <w:r w:rsidRPr="00266738">
        <w:rPr>
          <w:color w:val="000000" w:themeColor="text1"/>
          <w:sz w:val="28"/>
          <w:szCs w:val="28"/>
        </w:rPr>
        <w:tab/>
        <w:t>местонахождения</w:t>
      </w:r>
      <w:r w:rsidRPr="00266738">
        <w:rPr>
          <w:color w:val="000000" w:themeColor="text1"/>
          <w:sz w:val="28"/>
          <w:szCs w:val="28"/>
        </w:rPr>
        <w:tab/>
        <w:t>устройств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статусе</w:t>
      </w:r>
      <w:r w:rsidRPr="00266738">
        <w:rPr>
          <w:color w:val="000000" w:themeColor="text1"/>
          <w:sz w:val="28"/>
          <w:szCs w:val="28"/>
        </w:rPr>
        <w:tab/>
        <w:t>«Связан»</w:t>
      </w:r>
      <w:r w:rsidRPr="00266738">
        <w:rPr>
          <w:color w:val="000000" w:themeColor="text1"/>
          <w:sz w:val="28"/>
          <w:szCs w:val="28"/>
        </w:rPr>
        <w:tab/>
        <w:t>на</w:t>
      </w:r>
      <w:r w:rsidRPr="00266738">
        <w:rPr>
          <w:color w:val="000000" w:themeColor="text1"/>
          <w:sz w:val="28"/>
          <w:szCs w:val="28"/>
        </w:rPr>
        <w:tab/>
        <w:t>карте</w:t>
      </w:r>
      <w:r w:rsidRPr="00266738">
        <w:rPr>
          <w:color w:val="000000" w:themeColor="text1"/>
          <w:sz w:val="28"/>
          <w:szCs w:val="28"/>
        </w:rPr>
        <w:tab/>
        <w:t>(при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этомметка</w:t>
      </w:r>
      <w:proofErr w:type="spellEnd"/>
      <w:r w:rsidRPr="00266738">
        <w:rPr>
          <w:color w:val="000000" w:themeColor="text1"/>
          <w:sz w:val="28"/>
          <w:szCs w:val="28"/>
        </w:rPr>
        <w:tab/>
        <w:t>устройства</w:t>
      </w:r>
      <w:r w:rsidRPr="00266738">
        <w:rPr>
          <w:color w:val="000000" w:themeColor="text1"/>
          <w:sz w:val="28"/>
          <w:szCs w:val="28"/>
        </w:rPr>
        <w:tab/>
        <w:t>имеет</w:t>
      </w:r>
      <w:r w:rsidRPr="00266738">
        <w:rPr>
          <w:color w:val="000000" w:themeColor="text1"/>
          <w:sz w:val="28"/>
          <w:szCs w:val="28"/>
        </w:rPr>
        <w:lastRenderedPageBreak/>
        <w:tab/>
        <w:t>информацию</w:t>
      </w:r>
      <w:r w:rsidRPr="00266738">
        <w:rPr>
          <w:color w:val="000000" w:themeColor="text1"/>
          <w:sz w:val="28"/>
          <w:szCs w:val="28"/>
        </w:rPr>
        <w:tab/>
        <w:t>о</w:t>
      </w:r>
      <w:r w:rsidRPr="00266738">
        <w:rPr>
          <w:color w:val="000000" w:themeColor="text1"/>
          <w:sz w:val="28"/>
          <w:szCs w:val="28"/>
        </w:rPr>
        <w:tab/>
        <w:t>Держателе,</w:t>
      </w:r>
      <w:r w:rsidRPr="00266738">
        <w:rPr>
          <w:color w:val="000000" w:themeColor="text1"/>
          <w:sz w:val="28"/>
          <w:szCs w:val="28"/>
        </w:rPr>
        <w:tab/>
        <w:t>например</w:t>
      </w:r>
      <w:r w:rsidRPr="00266738">
        <w:rPr>
          <w:color w:val="000000" w:themeColor="text1"/>
          <w:sz w:val="28"/>
          <w:szCs w:val="28"/>
        </w:rPr>
        <w:tab/>
        <w:t>номер</w:t>
      </w:r>
      <w:r w:rsidRPr="00266738">
        <w:rPr>
          <w:color w:val="000000" w:themeColor="text1"/>
          <w:sz w:val="28"/>
          <w:szCs w:val="28"/>
        </w:rPr>
        <w:tab/>
        <w:t>офиса,</w:t>
      </w:r>
      <w:r w:rsidRPr="00266738">
        <w:rPr>
          <w:color w:val="000000" w:themeColor="text1"/>
          <w:sz w:val="28"/>
          <w:szCs w:val="28"/>
        </w:rPr>
        <w:tab/>
        <w:t>стол,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shortname</w:t>
      </w:r>
      <w:proofErr w:type="spellEnd"/>
      <w:r w:rsidRPr="00266738">
        <w:rPr>
          <w:color w:val="000000" w:themeColor="text1"/>
          <w:sz w:val="28"/>
          <w:szCs w:val="28"/>
        </w:rPr>
        <w:t>).-Отображение</w:t>
      </w:r>
      <w:r w:rsidRPr="00266738">
        <w:rPr>
          <w:color w:val="000000" w:themeColor="text1"/>
          <w:sz w:val="28"/>
          <w:szCs w:val="28"/>
        </w:rPr>
        <w:tab/>
        <w:t>списка</w:t>
      </w:r>
      <w:r w:rsidRPr="00266738">
        <w:rPr>
          <w:color w:val="000000" w:themeColor="text1"/>
          <w:sz w:val="28"/>
          <w:szCs w:val="28"/>
        </w:rPr>
        <w:tab/>
        <w:t>всех</w:t>
      </w:r>
      <w:r w:rsidRPr="00266738">
        <w:rPr>
          <w:color w:val="000000" w:themeColor="text1"/>
          <w:sz w:val="28"/>
          <w:szCs w:val="28"/>
        </w:rPr>
        <w:tab/>
        <w:t>устройств,</w:t>
      </w:r>
      <w:r w:rsidRPr="00266738">
        <w:rPr>
          <w:color w:val="000000" w:themeColor="text1"/>
          <w:sz w:val="28"/>
          <w:szCs w:val="28"/>
        </w:rPr>
        <w:tab/>
        <w:t>с</w:t>
      </w:r>
      <w:r w:rsidRPr="00266738">
        <w:rPr>
          <w:color w:val="000000" w:themeColor="text1"/>
          <w:sz w:val="28"/>
          <w:szCs w:val="28"/>
        </w:rPr>
        <w:tab/>
        <w:t>информацией</w:t>
      </w:r>
      <w:r w:rsidRPr="00266738">
        <w:rPr>
          <w:color w:val="000000" w:themeColor="text1"/>
          <w:sz w:val="28"/>
          <w:szCs w:val="28"/>
        </w:rPr>
        <w:tab/>
        <w:t>о</w:t>
      </w:r>
      <w:r w:rsidRPr="00266738">
        <w:rPr>
          <w:color w:val="000000" w:themeColor="text1"/>
          <w:sz w:val="28"/>
          <w:szCs w:val="28"/>
        </w:rPr>
        <w:tab/>
        <w:t>статусе.-Настройка</w:t>
      </w:r>
      <w:r w:rsidRPr="00266738">
        <w:rPr>
          <w:color w:val="000000" w:themeColor="text1"/>
          <w:sz w:val="28"/>
          <w:szCs w:val="28"/>
        </w:rPr>
        <w:tab/>
        <w:t>функционала</w:t>
      </w:r>
      <w:r w:rsidRPr="00266738">
        <w:rPr>
          <w:color w:val="000000" w:themeColor="text1"/>
          <w:sz w:val="28"/>
          <w:szCs w:val="28"/>
        </w:rPr>
        <w:tab/>
        <w:t>оповещения</w:t>
      </w:r>
      <w:r w:rsidRPr="00266738">
        <w:rPr>
          <w:color w:val="000000" w:themeColor="text1"/>
          <w:sz w:val="28"/>
          <w:szCs w:val="28"/>
        </w:rPr>
        <w:tab/>
        <w:t>устройств</w:t>
      </w:r>
      <w:r w:rsidRPr="00266738">
        <w:rPr>
          <w:color w:val="000000" w:themeColor="text1"/>
          <w:sz w:val="28"/>
          <w:szCs w:val="28"/>
        </w:rPr>
        <w:tab/>
        <w:t>о</w:t>
      </w:r>
      <w:r w:rsidRPr="00266738">
        <w:rPr>
          <w:color w:val="000000" w:themeColor="text1"/>
          <w:sz w:val="28"/>
          <w:szCs w:val="28"/>
        </w:rPr>
        <w:tab/>
        <w:t>том,</w:t>
      </w:r>
      <w:r w:rsidRPr="00266738">
        <w:rPr>
          <w:color w:val="000000" w:themeColor="text1"/>
          <w:sz w:val="28"/>
          <w:szCs w:val="28"/>
        </w:rPr>
        <w:tab/>
        <w:t>что</w:t>
      </w:r>
      <w:r w:rsidRPr="00266738">
        <w:rPr>
          <w:color w:val="000000" w:themeColor="text1"/>
          <w:sz w:val="28"/>
          <w:szCs w:val="28"/>
        </w:rPr>
        <w:tab/>
        <w:t>необходимо</w:t>
      </w:r>
      <w:r w:rsidRPr="00266738">
        <w:rPr>
          <w:color w:val="000000" w:themeColor="text1"/>
          <w:sz w:val="28"/>
          <w:szCs w:val="28"/>
        </w:rPr>
        <w:tab/>
        <w:t>вернуть</w:t>
      </w:r>
      <w:r w:rsidRPr="00266738">
        <w:rPr>
          <w:color w:val="000000" w:themeColor="text1"/>
          <w:sz w:val="28"/>
          <w:szCs w:val="28"/>
        </w:rPr>
        <w:tab/>
        <w:t>держателем</w:t>
      </w:r>
      <w:r w:rsidRPr="00266738">
        <w:rPr>
          <w:color w:val="000000" w:themeColor="text1"/>
          <w:sz w:val="28"/>
          <w:szCs w:val="28"/>
        </w:rPr>
        <w:tab/>
        <w:t>устройство</w:t>
      </w:r>
      <w:r w:rsidRPr="00266738">
        <w:rPr>
          <w:color w:val="000000" w:themeColor="text1"/>
          <w:sz w:val="28"/>
          <w:szCs w:val="28"/>
        </w:rPr>
        <w:tab/>
        <w:t>в</w:t>
      </w:r>
      <w:r w:rsidRPr="00266738">
        <w:rPr>
          <w:color w:val="000000" w:themeColor="text1"/>
          <w:sz w:val="28"/>
          <w:szCs w:val="28"/>
        </w:rPr>
        <w:tab/>
        <w:t>ящик</w:t>
      </w:r>
      <w:r w:rsidRPr="00266738">
        <w:rPr>
          <w:color w:val="000000" w:themeColor="text1"/>
          <w:sz w:val="28"/>
          <w:szCs w:val="28"/>
        </w:rPr>
        <w:tab/>
        <w:t>к</w:t>
      </w:r>
      <w:r w:rsidRPr="00266738">
        <w:rPr>
          <w:color w:val="000000" w:themeColor="text1"/>
          <w:sz w:val="28"/>
          <w:szCs w:val="28"/>
        </w:rPr>
        <w:tab/>
        <w:t>концу</w:t>
      </w:r>
      <w:r w:rsidRPr="00266738">
        <w:rPr>
          <w:color w:val="000000" w:themeColor="text1"/>
          <w:sz w:val="28"/>
          <w:szCs w:val="28"/>
        </w:rPr>
        <w:tab/>
        <w:t>рабочего</w:t>
      </w:r>
      <w:r w:rsidRPr="00266738">
        <w:rPr>
          <w:color w:val="000000" w:themeColor="text1"/>
          <w:sz w:val="28"/>
          <w:szCs w:val="28"/>
        </w:rPr>
        <w:tab/>
        <w:t>дня</w:t>
      </w:r>
      <w:r w:rsidRPr="00266738">
        <w:rPr>
          <w:color w:val="000000" w:themeColor="text1"/>
          <w:sz w:val="28"/>
          <w:szCs w:val="28"/>
        </w:rPr>
        <w:tab/>
        <w:t>(например,</w:t>
      </w:r>
      <w:r w:rsidRPr="00266738">
        <w:rPr>
          <w:color w:val="000000" w:themeColor="text1"/>
          <w:sz w:val="28"/>
          <w:szCs w:val="28"/>
        </w:rPr>
        <w:tab/>
        <w:t>если</w:t>
      </w:r>
      <w:r w:rsidRPr="00266738">
        <w:rPr>
          <w:color w:val="000000" w:themeColor="text1"/>
          <w:sz w:val="28"/>
          <w:szCs w:val="28"/>
        </w:rPr>
        <w:tab/>
        <w:t>держатель</w:t>
      </w:r>
      <w:r w:rsidRPr="00266738">
        <w:rPr>
          <w:color w:val="000000" w:themeColor="text1"/>
          <w:sz w:val="28"/>
          <w:szCs w:val="28"/>
        </w:rPr>
        <w:tab/>
        <w:t>владеет</w:t>
      </w:r>
      <w:r w:rsidRPr="00266738">
        <w:rPr>
          <w:color w:val="000000" w:themeColor="text1"/>
          <w:sz w:val="28"/>
          <w:szCs w:val="28"/>
        </w:rPr>
        <w:tab/>
        <w:t>устройством</w:t>
      </w:r>
      <w:r w:rsidRPr="00266738">
        <w:rPr>
          <w:color w:val="000000" w:themeColor="text1"/>
          <w:sz w:val="28"/>
          <w:szCs w:val="28"/>
        </w:rPr>
        <w:tab/>
        <w:t>более</w:t>
      </w:r>
      <w:r w:rsidRPr="00266738">
        <w:rPr>
          <w:color w:val="000000" w:themeColor="text1"/>
          <w:sz w:val="28"/>
          <w:szCs w:val="28"/>
        </w:rPr>
        <w:tab/>
        <w:t>4х</w:t>
      </w:r>
      <w:r w:rsidRPr="00266738">
        <w:rPr>
          <w:color w:val="000000" w:themeColor="text1"/>
          <w:sz w:val="28"/>
          <w:szCs w:val="28"/>
        </w:rPr>
        <w:tab/>
        <w:t>часов,</w:t>
      </w:r>
      <w:r w:rsidRPr="00266738">
        <w:rPr>
          <w:color w:val="000000" w:themeColor="text1"/>
          <w:sz w:val="28"/>
          <w:szCs w:val="28"/>
        </w:rPr>
        <w:tab/>
        <w:t>а</w:t>
      </w:r>
      <w:r w:rsidRPr="00266738">
        <w:rPr>
          <w:color w:val="000000" w:themeColor="text1"/>
          <w:sz w:val="28"/>
          <w:szCs w:val="28"/>
        </w:rPr>
        <w:tab/>
        <w:t>так</w:t>
      </w:r>
      <w:r w:rsidRPr="00266738">
        <w:rPr>
          <w:color w:val="000000" w:themeColor="text1"/>
          <w:sz w:val="28"/>
          <w:szCs w:val="28"/>
        </w:rPr>
        <w:tab/>
        <w:t>же</w:t>
      </w:r>
      <w:r w:rsidRPr="00266738">
        <w:rPr>
          <w:color w:val="000000" w:themeColor="text1"/>
          <w:sz w:val="28"/>
          <w:szCs w:val="28"/>
        </w:rPr>
        <w:tab/>
        <w:t>текущее</w:t>
      </w:r>
      <w:r w:rsidRPr="00266738">
        <w:rPr>
          <w:color w:val="000000" w:themeColor="text1"/>
          <w:sz w:val="28"/>
          <w:szCs w:val="28"/>
        </w:rPr>
        <w:tab/>
        <w:t>местное</w:t>
      </w:r>
      <w:r w:rsidRPr="00266738">
        <w:rPr>
          <w:color w:val="000000" w:themeColor="text1"/>
          <w:sz w:val="28"/>
          <w:szCs w:val="28"/>
        </w:rPr>
        <w:tab/>
        <w:t>время</w:t>
      </w:r>
      <w:r w:rsidRPr="00266738">
        <w:rPr>
          <w:color w:val="000000" w:themeColor="text1"/>
          <w:sz w:val="28"/>
          <w:szCs w:val="28"/>
        </w:rPr>
        <w:tab/>
        <w:t>равняется</w:t>
      </w:r>
      <w:r w:rsidRPr="00266738">
        <w:rPr>
          <w:color w:val="000000" w:themeColor="text1"/>
          <w:sz w:val="28"/>
          <w:szCs w:val="28"/>
        </w:rPr>
        <w:tab/>
        <w:t>17:45).-Отправка</w:t>
      </w:r>
      <w:r w:rsidRPr="00266738">
        <w:rPr>
          <w:color w:val="000000" w:themeColor="text1"/>
          <w:sz w:val="28"/>
          <w:szCs w:val="28"/>
        </w:rPr>
        <w:tab/>
        <w:t>любому</w:t>
      </w:r>
      <w:r w:rsidRPr="00266738">
        <w:rPr>
          <w:color w:val="000000" w:themeColor="text1"/>
          <w:sz w:val="28"/>
          <w:szCs w:val="28"/>
        </w:rPr>
        <w:tab/>
        <w:t>устройству</w:t>
      </w:r>
      <w:r w:rsidRPr="00266738">
        <w:rPr>
          <w:color w:val="000000" w:themeColor="text1"/>
          <w:sz w:val="28"/>
          <w:szCs w:val="28"/>
        </w:rPr>
        <w:tab/>
      </w:r>
      <w:proofErr w:type="spellStart"/>
      <w:r w:rsidRPr="00266738">
        <w:rPr>
          <w:color w:val="000000" w:themeColor="text1"/>
          <w:sz w:val="28"/>
          <w:szCs w:val="28"/>
        </w:rPr>
        <w:t>пуш</w:t>
      </w:r>
      <w:proofErr w:type="spellEnd"/>
      <w:r w:rsidRPr="00266738">
        <w:rPr>
          <w:color w:val="000000" w:themeColor="text1"/>
          <w:sz w:val="28"/>
          <w:szCs w:val="28"/>
        </w:rPr>
        <w:t>–</w:t>
      </w:r>
      <w:proofErr w:type="spellStart"/>
      <w:r w:rsidRPr="00266738">
        <w:rPr>
          <w:color w:val="000000" w:themeColor="text1"/>
          <w:sz w:val="28"/>
          <w:szCs w:val="28"/>
        </w:rPr>
        <w:t>уведомленийсо</w:t>
      </w:r>
      <w:proofErr w:type="spellEnd"/>
      <w:r w:rsidRPr="00266738">
        <w:rPr>
          <w:color w:val="000000" w:themeColor="text1"/>
          <w:sz w:val="28"/>
          <w:szCs w:val="28"/>
        </w:rPr>
        <w:tab/>
        <w:t>специальным</w:t>
      </w:r>
      <w:r w:rsidRPr="00266738">
        <w:rPr>
          <w:color w:val="000000" w:themeColor="text1"/>
          <w:sz w:val="28"/>
          <w:szCs w:val="28"/>
        </w:rPr>
        <w:tab/>
        <w:t>звуковым</w:t>
      </w:r>
      <w:r w:rsidRPr="00266738">
        <w:rPr>
          <w:color w:val="000000" w:themeColor="text1"/>
          <w:sz w:val="28"/>
          <w:szCs w:val="28"/>
        </w:rPr>
        <w:tab/>
        <w:t>сигналом</w:t>
      </w:r>
      <w:r w:rsidRPr="00266738">
        <w:rPr>
          <w:color w:val="000000" w:themeColor="text1"/>
          <w:sz w:val="28"/>
          <w:szCs w:val="28"/>
        </w:rPr>
        <w:tab/>
        <w:t>и</w:t>
      </w:r>
      <w:r w:rsidRPr="00266738">
        <w:rPr>
          <w:color w:val="000000" w:themeColor="text1"/>
          <w:sz w:val="28"/>
          <w:szCs w:val="28"/>
        </w:rPr>
        <w:tab/>
        <w:t>текстовым</w:t>
      </w:r>
      <w:r w:rsidRPr="00266738">
        <w:rPr>
          <w:color w:val="000000" w:themeColor="text1"/>
          <w:sz w:val="28"/>
          <w:szCs w:val="28"/>
        </w:rPr>
        <w:tab/>
        <w:t>сообщением.-Отображение</w:t>
      </w:r>
      <w:r w:rsidRPr="00266738">
        <w:rPr>
          <w:color w:val="000000" w:themeColor="text1"/>
          <w:sz w:val="28"/>
          <w:szCs w:val="28"/>
        </w:rPr>
        <w:tab/>
        <w:t>истории</w:t>
      </w:r>
      <w:r w:rsidRPr="00266738">
        <w:rPr>
          <w:color w:val="000000" w:themeColor="text1"/>
          <w:sz w:val="28"/>
          <w:szCs w:val="28"/>
        </w:rPr>
        <w:tab/>
        <w:t>Держателей</w:t>
      </w:r>
      <w:r w:rsidRPr="00266738">
        <w:rPr>
          <w:color w:val="000000" w:themeColor="text1"/>
          <w:sz w:val="28"/>
          <w:szCs w:val="28"/>
        </w:rPr>
        <w:tab/>
        <w:t>у</w:t>
      </w:r>
      <w:r w:rsidRPr="00266738">
        <w:rPr>
          <w:color w:val="000000" w:themeColor="text1"/>
          <w:sz w:val="28"/>
          <w:szCs w:val="28"/>
        </w:rPr>
        <w:tab/>
        <w:t>Устройства.-Отображение</w:t>
      </w:r>
      <w:r w:rsidRPr="00266738">
        <w:rPr>
          <w:color w:val="000000" w:themeColor="text1"/>
          <w:sz w:val="28"/>
          <w:szCs w:val="28"/>
        </w:rPr>
        <w:tab/>
        <w:t>истории</w:t>
      </w:r>
      <w:r w:rsidRPr="00266738">
        <w:rPr>
          <w:color w:val="000000" w:themeColor="text1"/>
          <w:sz w:val="28"/>
          <w:szCs w:val="28"/>
        </w:rPr>
        <w:tab/>
        <w:t>Устройств</w:t>
      </w:r>
      <w:r w:rsidRPr="00266738">
        <w:rPr>
          <w:color w:val="000000" w:themeColor="text1"/>
          <w:sz w:val="28"/>
          <w:szCs w:val="28"/>
        </w:rPr>
        <w:tab/>
        <w:t>у</w:t>
      </w:r>
      <w:r w:rsidRPr="00266738">
        <w:rPr>
          <w:color w:val="000000" w:themeColor="text1"/>
          <w:sz w:val="28"/>
          <w:szCs w:val="28"/>
        </w:rPr>
        <w:tab/>
        <w:t>Держателя.</w:t>
      </w:r>
    </w:p>
    <w:p w:rsidR="008B5401" w:rsidRPr="008B5401" w:rsidRDefault="008B5401" w:rsidP="008B5401"/>
    <w:p w:rsidR="00CD6791" w:rsidRPr="001C0CCC" w:rsidRDefault="00CD6791" w:rsidP="001C0CCC">
      <w:pPr>
        <w:jc w:val="both"/>
        <w:rPr>
          <w:b/>
          <w:color w:val="000000" w:themeColor="text1"/>
          <w:sz w:val="28"/>
          <w:szCs w:val="28"/>
        </w:rPr>
      </w:pPr>
    </w:p>
    <w:p w:rsidR="00CD6791" w:rsidRPr="001C0CCC" w:rsidRDefault="00CD6791" w:rsidP="001C0CCC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7803948"/>
      <w:bookmarkStart w:id="13" w:name="_Toc88337306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Входные данные</w:t>
      </w:r>
      <w:bookmarkEnd w:id="12"/>
      <w:bookmarkEnd w:id="13"/>
    </w:p>
    <w:p w:rsidR="00F379E0" w:rsidRPr="001C0CCC" w:rsidRDefault="00F379E0" w:rsidP="001C0CCC">
      <w:pPr>
        <w:pStyle w:val="a3"/>
        <w:spacing w:before="89"/>
        <w:ind w:left="1762" w:right="1984"/>
        <w:jc w:val="both"/>
        <w:rPr>
          <w:b/>
          <w:color w:val="000000" w:themeColor="text1"/>
        </w:rPr>
      </w:pPr>
    </w:p>
    <w:p w:rsidR="00CD6791" w:rsidRPr="001C0CCC" w:rsidRDefault="00CD6791" w:rsidP="001C0CCC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7803949"/>
      <w:bookmarkStart w:id="15" w:name="_Toc88337307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</w:t>
      </w:r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Выходные данные</w:t>
      </w:r>
      <w:bookmarkEnd w:id="14"/>
      <w:bookmarkEnd w:id="15"/>
    </w:p>
    <w:p w:rsidR="00F379E0" w:rsidRPr="001C0CCC" w:rsidRDefault="00F379E0" w:rsidP="001C0CCC">
      <w:pPr>
        <w:pStyle w:val="a3"/>
        <w:spacing w:before="89"/>
        <w:ind w:left="1762" w:right="1984"/>
        <w:jc w:val="both"/>
        <w:rPr>
          <w:b/>
          <w:color w:val="000000" w:themeColor="text1"/>
        </w:rPr>
      </w:pPr>
    </w:p>
    <w:p w:rsidR="00F379E0" w:rsidRDefault="00F22E04" w:rsidP="001C0CCC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8337308"/>
      <w:r w:rsidRPr="00F22E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CD6791"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МОДЕЛИРОВАНИЕ ПРЕДМЕТНОЙ ОБЛАСТИ И РАЗРАБОТКА ФУНКЦИОНАЛЬНЫХ ТРЕБОВАНИЙ</w:t>
      </w:r>
      <w:bookmarkEnd w:id="16"/>
    </w:p>
    <w:p w:rsidR="00323ADC" w:rsidRDefault="00323ADC" w:rsidP="00323ADC"/>
    <w:p w:rsidR="00323ADC" w:rsidRPr="00D55009" w:rsidRDefault="00323ADC" w:rsidP="00D55009">
      <w:pPr>
        <w:pStyle w:val="2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88337309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Функциональные требования</w:t>
      </w:r>
      <w:bookmarkEnd w:id="17"/>
    </w:p>
    <w:p w:rsidR="00323ADC" w:rsidRPr="00D55009" w:rsidRDefault="00323ADC" w:rsidP="00D55009">
      <w:pPr>
        <w:pStyle w:val="2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88337310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Описание функциональности программного </w:t>
      </w:r>
      <w:r w:rsidR="00B957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18"/>
    </w:p>
    <w:p w:rsidR="00323ADC" w:rsidRPr="00D55009" w:rsidRDefault="00323ADC" w:rsidP="00D55009">
      <w:pPr>
        <w:pStyle w:val="2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88337311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Разработка информационной модели</w:t>
      </w:r>
      <w:bookmarkEnd w:id="19"/>
    </w:p>
    <w:p w:rsidR="00323ADC" w:rsidRPr="00D55009" w:rsidRDefault="00323ADC" w:rsidP="00D55009">
      <w:pPr>
        <w:pStyle w:val="2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88337312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Разработка модели взаимодействия пользователя с интерфейсом</w:t>
      </w:r>
      <w:bookmarkEnd w:id="20"/>
    </w:p>
    <w:p w:rsidR="00323ADC" w:rsidRPr="00D55009" w:rsidRDefault="00323ADC" w:rsidP="00D55009">
      <w:pPr>
        <w:pStyle w:val="2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88337313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Разработка технических требований к программному обеспечению</w:t>
      </w:r>
      <w:bookmarkEnd w:id="21"/>
    </w:p>
    <w:p w:rsidR="00CD6791" w:rsidRDefault="00CD6791" w:rsidP="001C0CCC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87803953"/>
      <w:bookmarkStart w:id="23" w:name="_Toc88337314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ПРОЕКТИРОВАНИЕ ПРОГРАММНОГО </w:t>
      </w:r>
      <w:bookmarkEnd w:id="22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23"/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88337315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Обоснование выбора среды разработки</w:t>
      </w:r>
      <w:bookmarkEnd w:id="24"/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8337316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Разработка структурной схемы программного </w:t>
      </w:r>
      <w:r w:rsidR="00B957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25"/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88337317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Разработка структуры классов</w:t>
      </w:r>
      <w:bookmarkEnd w:id="26"/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88337318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Разработка структуры файлов</w:t>
      </w:r>
      <w:bookmarkEnd w:id="27"/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88337319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Проектирование алгоритмов работы программного </w:t>
      </w:r>
      <w:r w:rsidR="00B957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28"/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323ADC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88337320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Разработка физической модели данных</w:t>
      </w:r>
      <w:bookmarkEnd w:id="29"/>
    </w:p>
    <w:p w:rsidR="00F379E0" w:rsidRPr="001C0CCC" w:rsidRDefault="00F379E0" w:rsidP="001C0CCC">
      <w:pPr>
        <w:pStyle w:val="a3"/>
        <w:spacing w:before="89"/>
        <w:ind w:left="1762" w:right="1984"/>
        <w:jc w:val="both"/>
        <w:rPr>
          <w:b/>
          <w:color w:val="000000" w:themeColor="text1"/>
        </w:rPr>
      </w:pPr>
    </w:p>
    <w:p w:rsidR="00CD6791" w:rsidRPr="001C0CCC" w:rsidRDefault="00CD6791" w:rsidP="001C0CCC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87803960"/>
      <w:bookmarkStart w:id="31" w:name="_Toc88337321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30"/>
      <w:bookmarkEnd w:id="31"/>
    </w:p>
    <w:p w:rsidR="00F379E0" w:rsidRDefault="00F379E0" w:rsidP="00CD6791">
      <w:pPr>
        <w:pStyle w:val="1"/>
      </w:pPr>
    </w:p>
    <w:p w:rsidR="00F379E0" w:rsidRDefault="00CD6791" w:rsidP="00F353DD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88337322"/>
      <w:r w:rsidRPr="00F353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ИСПОЛЬЗОВАНЫХ ИСТОЧНИКОВ</w:t>
      </w:r>
      <w:bookmarkEnd w:id="32"/>
    </w:p>
    <w:p w:rsidR="00322DD6" w:rsidRDefault="00322DD6" w:rsidP="00322DD6"/>
    <w:p w:rsidR="00322DD6" w:rsidRPr="00322DD6" w:rsidRDefault="00322DD6" w:rsidP="00322DD6">
      <w:pPr>
        <w:pStyle w:val="a5"/>
        <w:numPr>
          <w:ilvl w:val="0"/>
          <w:numId w:val="4"/>
        </w:numPr>
        <w:rPr>
          <w:lang w:val="en-US"/>
        </w:rPr>
      </w:pPr>
      <w:hyperlink r:id="rId6" w:history="1">
        <w:r w:rsidRPr="00322DD6">
          <w:rPr>
            <w:rStyle w:val="ab"/>
            <w:lang w:val="en-US"/>
          </w:rPr>
          <w:t>https://ru.wikipedia.org/wiki/%D0%92%D0%B5%D0%B1-%D0%BF%D1%80%D0%B8%D0%BB%</w:t>
        </w:r>
        <w:r w:rsidRPr="00322DD6">
          <w:rPr>
            <w:rStyle w:val="ab"/>
            <w:lang w:val="en-US"/>
          </w:rPr>
          <w:t>D</w:t>
        </w:r>
        <w:r w:rsidRPr="00322DD6">
          <w:rPr>
            <w:rStyle w:val="ab"/>
            <w:lang w:val="en-US"/>
          </w:rPr>
          <w:t>0%BE%D0%B6%D0%B5%D0%BD%D0%B8%D0%B5</w:t>
        </w:r>
      </w:hyperlink>
    </w:p>
    <w:p w:rsidR="00322DD6" w:rsidRPr="00322DD6" w:rsidRDefault="00322DD6" w:rsidP="00322DD6">
      <w:pPr>
        <w:rPr>
          <w:lang w:val="en-US"/>
        </w:rPr>
      </w:pPr>
    </w:p>
    <w:p w:rsidR="00322DD6" w:rsidRDefault="00880FCF" w:rsidP="009B552F">
      <w:pPr>
        <w:pStyle w:val="a5"/>
        <w:numPr>
          <w:ilvl w:val="0"/>
          <w:numId w:val="4"/>
        </w:numPr>
        <w:rPr>
          <w:lang w:val="en-US"/>
        </w:rPr>
      </w:pPr>
      <w:hyperlink r:id="rId7" w:history="1">
        <w:r w:rsidRPr="0066611A">
          <w:rPr>
            <w:rStyle w:val="ab"/>
            <w:lang w:val="en-US"/>
          </w:rPr>
          <w:t>https://ru.wikipedia.org/wiki/%D0%A8%D1%82%D1%80%D0%B8%D1%85%D0%BE%D0%B2%D0%BE%D0%B9_%D0%BA%D0%BE%D0%B4</w:t>
        </w:r>
      </w:hyperlink>
    </w:p>
    <w:p w:rsidR="00880FCF" w:rsidRPr="00880FCF" w:rsidRDefault="00880FCF" w:rsidP="00880FCF">
      <w:pPr>
        <w:pStyle w:val="a5"/>
        <w:rPr>
          <w:lang w:val="en-US"/>
        </w:rPr>
      </w:pPr>
    </w:p>
    <w:p w:rsidR="00880FCF" w:rsidRDefault="00A309FA" w:rsidP="00880FCF">
      <w:pPr>
        <w:pStyle w:val="a5"/>
        <w:numPr>
          <w:ilvl w:val="0"/>
          <w:numId w:val="4"/>
        </w:numPr>
        <w:rPr>
          <w:lang w:val="en-US"/>
        </w:rPr>
      </w:pPr>
      <w:hyperlink r:id="rId8" w:history="1">
        <w:r w:rsidRPr="0066611A">
          <w:rPr>
            <w:rStyle w:val="ab"/>
            <w:lang w:val="en-US"/>
          </w:rPr>
          <w:t>https://ta-aspect.by/project-materials/hozyajstvennyj-uchet</w:t>
        </w:r>
      </w:hyperlink>
    </w:p>
    <w:p w:rsidR="00A309FA" w:rsidRPr="00A309FA" w:rsidRDefault="00A309FA" w:rsidP="00A309FA">
      <w:pPr>
        <w:pStyle w:val="a5"/>
        <w:rPr>
          <w:lang w:val="en-US"/>
        </w:rPr>
      </w:pPr>
    </w:p>
    <w:p w:rsidR="00A309FA" w:rsidRPr="00322DD6" w:rsidRDefault="00A309FA" w:rsidP="00A309FA">
      <w:pPr>
        <w:pStyle w:val="a5"/>
        <w:numPr>
          <w:ilvl w:val="0"/>
          <w:numId w:val="4"/>
        </w:numPr>
        <w:rPr>
          <w:lang w:val="en-US"/>
        </w:rPr>
      </w:pPr>
      <w:r w:rsidRPr="00A309FA">
        <w:rPr>
          <w:lang w:val="en-US"/>
        </w:rPr>
        <w:t>https://infopedia.su/18x14bba.html</w:t>
      </w:r>
    </w:p>
    <w:sectPr w:rsidR="00A309FA" w:rsidRPr="00322DD6" w:rsidSect="008841DF">
      <w:type w:val="continuous"/>
      <w:pgSz w:w="11910" w:h="16840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1FA"/>
    <w:multiLevelType w:val="hybridMultilevel"/>
    <w:tmpl w:val="856262FC"/>
    <w:lvl w:ilvl="0" w:tplc="BA0A8B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21D"/>
    <w:multiLevelType w:val="hybridMultilevel"/>
    <w:tmpl w:val="B0949680"/>
    <w:lvl w:ilvl="0" w:tplc="5C465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4CB5"/>
    <w:multiLevelType w:val="hybridMultilevel"/>
    <w:tmpl w:val="1E10B6F4"/>
    <w:lvl w:ilvl="0" w:tplc="A8EAA3A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455B94"/>
    <w:multiLevelType w:val="hybridMultilevel"/>
    <w:tmpl w:val="B8FE6DC0"/>
    <w:lvl w:ilvl="0" w:tplc="936C30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9F5031"/>
    <w:multiLevelType w:val="hybridMultilevel"/>
    <w:tmpl w:val="95821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07AFC"/>
    <w:multiLevelType w:val="hybridMultilevel"/>
    <w:tmpl w:val="C1D83590"/>
    <w:lvl w:ilvl="0" w:tplc="33BC37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25132F"/>
    <w:multiLevelType w:val="multilevel"/>
    <w:tmpl w:val="B5AC3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64B53AC4"/>
    <w:multiLevelType w:val="hybridMultilevel"/>
    <w:tmpl w:val="6CD0CFB0"/>
    <w:lvl w:ilvl="0" w:tplc="A8EAA3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9A4A17"/>
    <w:multiLevelType w:val="hybridMultilevel"/>
    <w:tmpl w:val="340E88CA"/>
    <w:lvl w:ilvl="0" w:tplc="B7F009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AB7531"/>
    <w:multiLevelType w:val="hybridMultilevel"/>
    <w:tmpl w:val="608EC66C"/>
    <w:lvl w:ilvl="0" w:tplc="54664F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7F12"/>
    <w:rsid w:val="00013DA1"/>
    <w:rsid w:val="00027340"/>
    <w:rsid w:val="001066F7"/>
    <w:rsid w:val="00122C00"/>
    <w:rsid w:val="00164535"/>
    <w:rsid w:val="001803CD"/>
    <w:rsid w:val="00184FDF"/>
    <w:rsid w:val="001951A3"/>
    <w:rsid w:val="001C0CCC"/>
    <w:rsid w:val="001E58A1"/>
    <w:rsid w:val="001E7605"/>
    <w:rsid w:val="001F02AB"/>
    <w:rsid w:val="002062D7"/>
    <w:rsid w:val="00210963"/>
    <w:rsid w:val="002276B8"/>
    <w:rsid w:val="00231C06"/>
    <w:rsid w:val="00254153"/>
    <w:rsid w:val="00255ACE"/>
    <w:rsid w:val="002620AC"/>
    <w:rsid w:val="00263A9B"/>
    <w:rsid w:val="00266738"/>
    <w:rsid w:val="00271883"/>
    <w:rsid w:val="00282E05"/>
    <w:rsid w:val="002A389D"/>
    <w:rsid w:val="002B0F0C"/>
    <w:rsid w:val="002E3E69"/>
    <w:rsid w:val="002E75E3"/>
    <w:rsid w:val="002F2CB8"/>
    <w:rsid w:val="00322DD6"/>
    <w:rsid w:val="00323ADC"/>
    <w:rsid w:val="00352164"/>
    <w:rsid w:val="00377E0B"/>
    <w:rsid w:val="00380E94"/>
    <w:rsid w:val="0039288F"/>
    <w:rsid w:val="003A2AA9"/>
    <w:rsid w:val="003D201F"/>
    <w:rsid w:val="003E082E"/>
    <w:rsid w:val="003E6777"/>
    <w:rsid w:val="00473926"/>
    <w:rsid w:val="0047564A"/>
    <w:rsid w:val="00484C38"/>
    <w:rsid w:val="0048759B"/>
    <w:rsid w:val="0049487A"/>
    <w:rsid w:val="004A1608"/>
    <w:rsid w:val="004C0E04"/>
    <w:rsid w:val="004D0434"/>
    <w:rsid w:val="00503B83"/>
    <w:rsid w:val="00511F7D"/>
    <w:rsid w:val="00516187"/>
    <w:rsid w:val="00542D79"/>
    <w:rsid w:val="00550567"/>
    <w:rsid w:val="00563E76"/>
    <w:rsid w:val="00584250"/>
    <w:rsid w:val="00585291"/>
    <w:rsid w:val="00591F95"/>
    <w:rsid w:val="005F4AF2"/>
    <w:rsid w:val="00600D6C"/>
    <w:rsid w:val="00640807"/>
    <w:rsid w:val="00642D78"/>
    <w:rsid w:val="0065406B"/>
    <w:rsid w:val="00666942"/>
    <w:rsid w:val="006A471E"/>
    <w:rsid w:val="006F6B35"/>
    <w:rsid w:val="00700CAC"/>
    <w:rsid w:val="007031E9"/>
    <w:rsid w:val="007077FE"/>
    <w:rsid w:val="007276C8"/>
    <w:rsid w:val="00732117"/>
    <w:rsid w:val="00736A1C"/>
    <w:rsid w:val="007414E8"/>
    <w:rsid w:val="00746E0E"/>
    <w:rsid w:val="0075643A"/>
    <w:rsid w:val="00796EBE"/>
    <w:rsid w:val="007E7DC9"/>
    <w:rsid w:val="007E7F12"/>
    <w:rsid w:val="007F0B99"/>
    <w:rsid w:val="00810E8B"/>
    <w:rsid w:val="00822E2C"/>
    <w:rsid w:val="00842702"/>
    <w:rsid w:val="008467BD"/>
    <w:rsid w:val="0085325F"/>
    <w:rsid w:val="00856196"/>
    <w:rsid w:val="00880FCF"/>
    <w:rsid w:val="008841DF"/>
    <w:rsid w:val="00891BAE"/>
    <w:rsid w:val="008966BC"/>
    <w:rsid w:val="00897CC3"/>
    <w:rsid w:val="008B5401"/>
    <w:rsid w:val="008C227F"/>
    <w:rsid w:val="008E1A38"/>
    <w:rsid w:val="008E4A33"/>
    <w:rsid w:val="0091292D"/>
    <w:rsid w:val="00933701"/>
    <w:rsid w:val="00955437"/>
    <w:rsid w:val="0096461A"/>
    <w:rsid w:val="009B552F"/>
    <w:rsid w:val="009B7275"/>
    <w:rsid w:val="009F047F"/>
    <w:rsid w:val="00A309FA"/>
    <w:rsid w:val="00A329A1"/>
    <w:rsid w:val="00A3436B"/>
    <w:rsid w:val="00A53B84"/>
    <w:rsid w:val="00A75920"/>
    <w:rsid w:val="00A978BE"/>
    <w:rsid w:val="00AA40A6"/>
    <w:rsid w:val="00AA47BE"/>
    <w:rsid w:val="00AB2BAC"/>
    <w:rsid w:val="00B077ED"/>
    <w:rsid w:val="00B2763B"/>
    <w:rsid w:val="00B70F55"/>
    <w:rsid w:val="00B8142E"/>
    <w:rsid w:val="00B93AFD"/>
    <w:rsid w:val="00B95785"/>
    <w:rsid w:val="00BB6825"/>
    <w:rsid w:val="00BD223D"/>
    <w:rsid w:val="00C07515"/>
    <w:rsid w:val="00C25D61"/>
    <w:rsid w:val="00C33CDD"/>
    <w:rsid w:val="00C57B42"/>
    <w:rsid w:val="00C67847"/>
    <w:rsid w:val="00C8009D"/>
    <w:rsid w:val="00C86E10"/>
    <w:rsid w:val="00C97BFC"/>
    <w:rsid w:val="00CD6791"/>
    <w:rsid w:val="00CF5D09"/>
    <w:rsid w:val="00D01CE8"/>
    <w:rsid w:val="00D05FD3"/>
    <w:rsid w:val="00D55009"/>
    <w:rsid w:val="00D80FEB"/>
    <w:rsid w:val="00D826B7"/>
    <w:rsid w:val="00D94349"/>
    <w:rsid w:val="00D94DF0"/>
    <w:rsid w:val="00DA1658"/>
    <w:rsid w:val="00DB42A3"/>
    <w:rsid w:val="00DB71A0"/>
    <w:rsid w:val="00DF2D82"/>
    <w:rsid w:val="00E2510B"/>
    <w:rsid w:val="00E339B4"/>
    <w:rsid w:val="00E440D0"/>
    <w:rsid w:val="00E50673"/>
    <w:rsid w:val="00E72E9B"/>
    <w:rsid w:val="00EA170A"/>
    <w:rsid w:val="00EC5C0D"/>
    <w:rsid w:val="00EE135E"/>
    <w:rsid w:val="00EE2EAE"/>
    <w:rsid w:val="00EE491E"/>
    <w:rsid w:val="00F0496F"/>
    <w:rsid w:val="00F21229"/>
    <w:rsid w:val="00F22E04"/>
    <w:rsid w:val="00F353DD"/>
    <w:rsid w:val="00F35A8E"/>
    <w:rsid w:val="00F379E0"/>
    <w:rsid w:val="00F52B22"/>
    <w:rsid w:val="00F7762E"/>
    <w:rsid w:val="00FA0834"/>
    <w:rsid w:val="00FB4944"/>
    <w:rsid w:val="00FD298E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D6CE70"/>
  <w15:docId w15:val="{76076B96-7907-4CAF-902F-EB226F1E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E7F1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37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2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0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7E7F12"/>
    <w:rPr>
      <w:sz w:val="28"/>
      <w:szCs w:val="28"/>
    </w:rPr>
  </w:style>
  <w:style w:type="paragraph" w:styleId="a4">
    <w:name w:val="Title"/>
    <w:basedOn w:val="a"/>
    <w:qFormat/>
    <w:rsid w:val="007E7F12"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7E7F12"/>
  </w:style>
  <w:style w:type="paragraph" w:customStyle="1" w:styleId="TableParagraph">
    <w:name w:val="Table Paragraph"/>
    <w:basedOn w:val="a"/>
    <w:uiPriority w:val="1"/>
    <w:qFormat/>
    <w:rsid w:val="007E7F12"/>
    <w:pPr>
      <w:ind w:left="50"/>
    </w:pPr>
  </w:style>
  <w:style w:type="paragraph" w:styleId="a6">
    <w:name w:val="Balloon Text"/>
    <w:basedOn w:val="a"/>
    <w:link w:val="a7"/>
    <w:uiPriority w:val="99"/>
    <w:semiHidden/>
    <w:unhideWhenUsed/>
    <w:rsid w:val="00B814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14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379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F379E0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9">
    <w:name w:val="Intense Quote"/>
    <w:basedOn w:val="a"/>
    <w:next w:val="a"/>
    <w:link w:val="aa"/>
    <w:uiPriority w:val="30"/>
    <w:qFormat/>
    <w:rsid w:val="00F379E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F379E0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379E0"/>
    <w:pPr>
      <w:widowControl/>
      <w:autoSpaceDE/>
      <w:autoSpaceDN/>
      <w:spacing w:after="100"/>
    </w:pPr>
    <w:rPr>
      <w:rFonts w:eastAsiaTheme="minorHAnsi" w:cstheme="minorBidi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5785"/>
    <w:pPr>
      <w:widowControl/>
      <w:tabs>
        <w:tab w:val="right" w:leader="dot" w:pos="9348"/>
      </w:tabs>
      <w:autoSpaceDE/>
      <w:autoSpaceDN/>
      <w:spacing w:after="100"/>
      <w:ind w:left="280"/>
      <w:jc w:val="both"/>
    </w:pPr>
    <w:rPr>
      <w:rFonts w:eastAsiaTheme="minorHAnsi" w:cstheme="minorBidi"/>
      <w:sz w:val="28"/>
    </w:rPr>
  </w:style>
  <w:style w:type="character" w:styleId="ab">
    <w:name w:val="Hyperlink"/>
    <w:basedOn w:val="a0"/>
    <w:uiPriority w:val="99"/>
    <w:unhideWhenUsed/>
    <w:rsid w:val="00F379E0"/>
    <w:rPr>
      <w:color w:val="0000FF" w:themeColor="hyperlink"/>
      <w:u w:val="single"/>
    </w:rPr>
  </w:style>
  <w:style w:type="paragraph" w:styleId="ac">
    <w:name w:val="No Spacing"/>
    <w:uiPriority w:val="1"/>
    <w:qFormat/>
    <w:rsid w:val="00F379E0"/>
    <w:rPr>
      <w:rFonts w:ascii="Times New Roman" w:eastAsia="Times New Roman" w:hAnsi="Times New Roman" w:cs="Times New Roman"/>
      <w:lang w:val="ru-RU"/>
    </w:rPr>
  </w:style>
  <w:style w:type="character" w:styleId="ad">
    <w:name w:val="Subtle Reference"/>
    <w:basedOn w:val="a0"/>
    <w:uiPriority w:val="31"/>
    <w:qFormat/>
    <w:rsid w:val="006A471E"/>
    <w:rPr>
      <w:smallCaps/>
      <w:color w:val="5A5A5A" w:themeColor="text1" w:themeTint="A5"/>
    </w:rPr>
  </w:style>
  <w:style w:type="paragraph" w:styleId="ae">
    <w:name w:val="Normal (Web)"/>
    <w:basedOn w:val="a"/>
    <w:uiPriority w:val="99"/>
    <w:unhideWhenUsed/>
    <w:rsid w:val="00A978B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2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">
    <w:name w:val="FollowedHyperlink"/>
    <w:basedOn w:val="a0"/>
    <w:uiPriority w:val="99"/>
    <w:semiHidden/>
    <w:unhideWhenUsed/>
    <w:rsid w:val="009B552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408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329A1"/>
    <w:pPr>
      <w:tabs>
        <w:tab w:val="right" w:leader="dot" w:pos="9348"/>
      </w:tabs>
      <w:spacing w:after="100"/>
      <w:ind w:left="440"/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5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-aspect.by/project-materials/hozyajstvennyj-uchet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8%D1%82%D1%80%D0%B8%D1%85%D0%BE%D0%B2%D0%BE%D0%B9_%D0%BA%D0%BE%D0%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0%B1-%D0%BF%D1%80%D0%B8%D0%BB%D0%BE%D0%B6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59EEF-F252-4BF4-B27D-BC1C757D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19</Pages>
  <Words>4943</Words>
  <Characters>28179</Characters>
  <Application>Microsoft Office Word</Application>
  <DocSecurity>0</DocSecurity>
  <Lines>234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титульного листа отчета по производсвенной практике</vt:lpstr>
      <vt:lpstr>Пример оформления титульного листа отчета по производсвенной практике</vt:lpstr>
    </vt:vector>
  </TitlesOfParts>
  <Company/>
  <LinksUpToDate>false</LinksUpToDate>
  <CharactersWithSpaces>33056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Anastasiya Tretsiakova</cp:lastModifiedBy>
  <cp:revision>146</cp:revision>
  <dcterms:created xsi:type="dcterms:W3CDTF">2021-11-04T06:10:00Z</dcterms:created>
  <dcterms:modified xsi:type="dcterms:W3CDTF">2021-11-20T18:49:00Z</dcterms:modified>
</cp:coreProperties>
</file>