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Hola, soy Rusty de Pickleball Channel.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 yo soy Cristina,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director gerente de competencia de la USAPA.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 en este video especial,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Canal Pickleball y la USAPA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están colaborando para traerles un video de inicio rápido para árbitros.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Realmente queremos tratar de desmitificar el proceso.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empezar a reffing.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(música optimista)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El arbitraje puede ser divertido, fácil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puede ayudar a mejorar su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Ahora, vamos a tratar de mantener esto simple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 que significa que vamos a saltarnos muchos detalles.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También significa que asumimos que ya tiene un conocimiento práctico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del juego y las reglas.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Entonces, no vamos a entrar en eso.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Realmente es un video de inicio rápido.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Queremos darte lo suficiente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sacarte y empezar a reffing.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[Christine] Para obtener información adicional,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puede ir en línea a usapa.org/referee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donde encontrarás todo tipo de recursos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como un manual de árbitro, guías, las reglas completas,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 cuestionario de reglas e información sobre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 programa completo de certificación de árbitros.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Ahora, después de ver este video,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probablemente no estarás listo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arbitrar un partido de campeonato completo en nacionales,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pero deberías estar listo para salir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comience a practicar durante el juego de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Y, eventualmente, después de un poco de práctica,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podrás arbitrar en torneos sancionados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 través del país.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Ahora, el arbitraje es realmente una parte crucial.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 todo el deporte del Pickleball.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realmente los apreciamos chicos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tomando tiempo para ver este video,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aprender y hacer crecer Pickleball en todo el mundo.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Entonces empecemos.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(música optimista)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Durante un partido arbitrado,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árbitro debe centrarse en ciertas responsabilidades.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[Christine] Los elementos clave en los que centrarse son: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mantener y anunciar la puntuación correcta,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cuidado con las faltas en los pies,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rastrear el servidor y el receptor correctos y las posiciones,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administrar el juego,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mantenerlo en movimiento de manera eficiente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 manera justa y profesional.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 vamos a hablar de las herramientas.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que usted necesita para ser un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Mark aquí nos ayudará como nuestra referencia modelo.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[Christine] Vas a necesitar un portapapeles pequeño,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una hoja de puntuación y un lápiz.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Una hoja de puntuación descargable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está disponible en usapa.org/referee.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Entonces necesitarás un clip.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Puede ser algo así como una simple pinza para la ropa como esta.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Tendrá que estar marcado con un número uno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una barra diagonal en un lado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un número dos y una barra inclinada hacia atrás en el otro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Número uno, barra inclinada, número dos, barra inclinada hacia atrás.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También puede encontrar útil un cronómetro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realizar un seguimiento de los requisitos de tiempo durante el partido.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Los dos últimos artículos que vas a necesitar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son dos pulseras de partida o incluso de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Estas son herramientas invaluables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ayudar a realizar un seguimiento del servidor correcto, receptor,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sus posiciones en la cancha.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Podrían ser estas pulseras rojas, blancas y azules.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que usamos en los nacionales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o pueden ser los simples de colores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que utilizan en muchos torneos en todo el país.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En nuestro próximo capítulo,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 mostraremos cómo funcionan estas pulseras.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La pulsera es clave para saber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quién es el servidor inicial de cada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Quien lo lleva se convierte en el servidor parejo.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Así es como funciona.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Los servidores titulares de cada equipo se colocan la muñequera.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La muñequera permanece en ese jugador durante todo el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- Y como sabes,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primer servidor inicial comienza el juego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mirando hacia la red en el lado derecho de la cancha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que es el lado par.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Eso significa que el lado izquierdo de la cancha es el lado impar.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lo mismo ocurre con el lado de la cancha del otro equipo.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Enfócate primero en la partitura.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Esa es la clave para determinar la posición correcta del jugador.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Siempre que el marcador sea parejo,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jugador con la muñequera está a la derecha.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Siempre que la puntuación sea impar,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jugador con la muñequera está a la izquierda.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Esta regla se aplica independientemente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 si es el primer o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Aquí hay un ejemplo,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este equipo tiene una puntuación de dos al mirar hacia la red,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jugador con la muñequera está a la derecha.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el equipo tiene una puntuación de tres al mirar hacia la red,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jugador con la muñequera está a la izquierda.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inténtalo.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el marcador es 5-6,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¿Dónde debe estar el jugador con la muñequera en cada equipo?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Cinco es impar, por lo que la pulsera debe estar a la izquierda.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Seis es par, por lo que la pulsera debe estar a la derecha.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Probemos con otro.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¿Dónde estaría la muñequera si el marcador es 10-3?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10 es par por lo que la muñequera está a la derecha.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Tres es impar, por lo que la pulsera está a la izquierda.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Recuerda, la partitura y la muñequera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determinar siempre la posición de un jugador en la cancha.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Tanto para servidores como para receptores.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una descripción general rápida de las partes de la hoja de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Aquí es donde colocarás los nombres de los jugadores.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aquí es donde la información del partido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la información de la corte va si es relevante.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 este espacio, indicarás qué equipo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servirá primero para cada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en estos cuadros, llevarás un registro de las puntuaciones.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Los tiempos muertos se registran en esta sección.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los puntajes finales del juego se registran aquí.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Vamos a repasar esto de nuevo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 medida que avanzamos en el juego real.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 te guiaremos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 escenario previo al partido en vivo real.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Mark nos va a mostrar cómo se hace.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Busque gráficos en pantalla para aclarar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 lo que está pasando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Llévatelo, Mark.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Antes de llegar a la cancha, hay dos cosas que hago.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Una es asegurarse de que haya uno o 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 el reverso de la hoja.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no lo hay, escribo uno allí.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 segundo que hago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 asegurarse de que haya un pequeño triángulo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bajo los seis para el tercer juego para ambos equipos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como un recordatorio de que hemos cambiado de bando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llegamos a un tercer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bien, amigos, mi nombre es Mark.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yo seré el árbitro hoy.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¿Quiénes son mis primeros servidores?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Carolina.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¿Carolina y tú?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Hank. - Aquí.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bien, Caroline, te tengo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te voy a designar como visera.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 Bob, vas a estar de negro.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Bien, para mi otro equipo,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Tengo Hank debe ser el primer servidor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te voy a designar como mi persona roja.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¿Y tú eres Cristina?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Sí.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Así que voy a tenerte como azul.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 amigos, entonces este partido es dos de tres a 11.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tienes que ganar por 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vamos a un tercer juego, cambiaremos de bando a las seis.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Hay un par de cosas que quiero asegurarme de que sepas.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La primera es que, por favor, ni siquiera comiences tu movimiento de saque.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hasta que llamo la partitura completa.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Eso tiene que ser los tres números.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si digo cinco cuatro dos,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entonces puede comenzar su movimiento de saque.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Llamadas de línea.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Tendrás todas las líneas en la cancha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con excepción de la línea de servicio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la línea de la zona de no volea.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Esos me pertenecen y los estaré viendo.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Por favor, haga sus llamadas de línea muy fuertes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que pueda escucharlos.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 menudo, solo miro la zona de no volea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la jugada está ahí y no voy a ver pelota,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no te sorprendas si digo que no vi una llamada.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¿Bueno?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Pero puede apelar cualquier llamada de línea que desee,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si claro lo vi de una u otra manera,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Haré la llamada, haré el juicio,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luego por eso es la llamada final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esa llamada se mantendrá.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Cada rutina tiene dos tiempos muertos de un minuto.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Durante cada juego, serán cronometrados.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Asegúrate de volver a tiempo.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 daré una advertencia de 15 segundos.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cuando se acabe el tiempo.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por favor escucha la advertencia de 15 segundos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no tardes en volver.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bien, tengo una última cosa que necesito hacer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eso es para revisar las paletas.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Entonces, si pudiera revisar tus paletas muy rápido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eso seria genial.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Muy bien, estos se ven bien.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Para 2021, todas las paletas aprobadas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debe tener un sello oficial aprobado por USAPA.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Bien, ¿alguna pregunta para mí?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bien, una última cosa que tenemos que hacer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 determinar qué equipo va a sacar primero.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Hank, te voy a preguntar a ti y a tu pareja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elegir uno o 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Uno. - Es uno.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Sus opciones son que puede servir,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puede recibir o puede elegir un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¿Qué es lo que quieres hacer?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¿Atender?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Está bien, vamos a servir.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Muy bien, van a servir para que elijas tu bando.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Entonces, ¿vamos a este lado?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Sí.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Está bien, tomaremos este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Indica qué equipo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comenzará a servir en el primer juego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el tercero, si es necesario,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gire el portapapeles y anote que el otro equipo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servirá primero para el segundo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Muy bien, tengamos un buen partido.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Continuar calentando.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 daré un aviso de un minuto.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cuando vamos a empezar el partido.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- Está bien.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Buena suerte. - Buena suerte.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¡Divertirse!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Ahora es un buen momento para comprobar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 informar a los jugadores si sus servicios pueden ser ilegales.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 viene la parte divertida.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te vamos a llevar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 través de una serie de puntos como la referencia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mostrarle cómo marcar la tarjeta de puntuación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 medida que avanza el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Ahora, este es solo un juego de muestra para enseñar.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pausaremos el juego según sea necesario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mostrarle cómo llenar la hoja de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cómo usar las herramientas,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hacerle saber lo que está pensando el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mantener estos puntos breves,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les pedimos a los jugadores que cometieran múltiples errores no forzados.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comencemos.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Quieres pararte en la cancha central,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que tengas una visión clara de ambos equipos.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Orientará el portapapeles de modo que la abrazadera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está apuntando hacia el equipo que está a punto de servir,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con el nombre de ese equipo en la parte superior de la hoja de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Colocará el clip numérico sobre el primer servidor inicial,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al comienzo del juego será un 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Tengo a Hank y Christine sirviendo a Bob y Caroline.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Este es el primer juego, el tiempo está en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y el marcador es 0-0-2.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Ahora, marca la puntuación con una barra invertida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haciendo coincidir el clip que muestra el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mira la puntuación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determinar dónde debe estar la pulsera.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marcador es 1-0-2.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equipo que saca tiene uno, un número impar,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por lo que la muñequera debe estar a la izquierda.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equipo receptor tiene cero, un número par,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por lo que la muñequera debe estar a la derecha.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Verifique que el receptor esté completamente listo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antes de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1-0-2.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¡Lado afuera!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A un lado,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haga una línea vertical en el borde derecho de la partitura actual.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retire el clip, gire el portapapeles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comprobar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nuevo equipo de servicio anota un cero, lo que es parejo.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Eso significa que el servidor par debe ser el primero.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 su equipo para servir en este turno.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coloque el clip con el que se muestra sobre el servidor par,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nombre que has encerrado en un círculo.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Según la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antes de mirar hacia arriba,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tome nota mental de dónde están los jugadores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con las pulseras debe ser.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luego verifique la posición adecuada del servidor y el receptor.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Asegúrese de que el receptor esté completamente listo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0-1-1.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[Hombre] ¡Fuera!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Ahora marca el marcador con una barra inclinada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haciendo coincidir el clip.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Recuerde, antes de cada servicio,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comprobar la puntuación de donde el jugador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con la pulsera debe ser,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mire hacia arriba y verifique la posición correcta del jugador.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Asegúrate de que el receptor esté completamente listo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antes de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- 1-1-1.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Marca el punto, revisa la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comprobar las posiciones de los jugadores,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asegúrese de que el receptor esté listo,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2-1-1.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Marca el punto, revisa la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verifique las posiciones de los jugadores, asegúrese de que el receptor esté listo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3-1-1.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Para el segundo servidor,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solo necesitas quitar el clip,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darle la vuelta a dos,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colóquelo sobre el nombre del jugador que sirve en segundo lugar.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verifique la puntuación, verifique las posiciones de los jugadores,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asegúrese de que el receptor esté listo, llame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3-1-2.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Tenga en cuenta que el clip indica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marcar el punto con una barra invertida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representar el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verifique la puntuación, verifique las posiciones de los jugadores,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asegúrese de que el receptor esté listo, llame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4-1-2.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Marca el punto, revisa la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posiciones de los jugadores, esperar al receptor,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5-1-2.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Lado hacia afuera.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De lado afuera,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hacer una línea vertical en el borde derecho de la partitura actual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retire el clip, gire el portapapeles,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comprobar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nuevo equipo que saca anota uno que es un número impar.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 que significa que el jugador impar debe sacar primero.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Así que coloque el clip con el que se muestra sobre el jugador impar.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bien, ahora que hemos pasado por varios puntos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probablemente hayas notado que en realidad solo hay tres cosas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usted anuncia como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Punto, segundo servidor y lateral hacia fuera.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 para cada declaración,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hay una acción correspondiente con la hoja de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el punto lo hace el primer servidor,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hacer una barra inclinada.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el punto lo hace el segundo servidor,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hacer una barra hacia atrás.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Cuando diga segundo servidor, no marque nada.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 su lugar, mueva el clip sobre el segundo servidor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con los dos hacia arriba.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Hay más pasos para el lateral.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Haga una marca vertical en el borde derecho de la partitura actual.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retire el clip, gire el portapapeles,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voltea el clip para que el número uno quede hacia arriba,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comprobar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nuevo equipo que saca anota uno que es impar,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 que significa que el jugador impar debe sacar primero.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coloque el clip con el que se muestra sobre el jugador impar.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Verifique los puntajes que son impares para ambos equipos,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así que asegúrese de que las pulseras estén a la izquierda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o lados impares para cada equipo.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hagamos que realice un seguimiento de algunos puntos por su cuenta.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- 1-5-1.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2-5-1.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¡Afuera! -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2-5-2.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[Hank] ¡Fuera!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De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5-2-1.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5-2-2.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Lado hacia afuera.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2-5-1.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¡Afuera! - 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3-5-1.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¡Afuera! -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3-5-2.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4-5-2.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¡Afuera! - ¡Punto!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5-5-2.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[Mujer] Oh sí, fuera.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De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Ahora, te vamos a mostrar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algunas situaciones más que pueden ocurrir en un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Te mostraremos un tiempo muerto,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tratando de atrapar a alguien en una posición incorrecta,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te mostraremos un cambio de bando.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De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- Se acabó el tiempo.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[Mark] se ha pedido tiempo muerto.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El marcador es 5-5-1.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Ese es el primero de dos tiempos muertos,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por lo que le quedan ambos tiempos de espera.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Un minuto.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Haz una marca en las casillas de tiempo muerto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el equipo que pidió el tiempo muerto.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el equipo receptor lo llamó,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no gire el portapapeles.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Simplemente haga la marca en la hoja tal como está.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[Marca] 15 segundos.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Después del tiempo muerto, para reanudar el juego,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comprobar el marcador, las posiciones de los jugadores,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- 5-5-1.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Error, error del servidor, servidor incorrecto.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Por faltas,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usted marcará un punto, llamará a un lado,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o como en este caso anunciar un segundo servidor.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Entonces mantén el juego en movimiento.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te llevaremos a un tercer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mostrarle cómo manejar el cambio de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- 5-5-2.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Punto.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Cambia de lado.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En el tercer juego,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juegos a 11 cambiar en seis puntos.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Los jugadores tienen un minuto para la transición.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Ahora, echemos un vistazo a la hoja de puntuación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al cambiar de bando en el tercer juego.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Después de marcar el punto,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tomar nota de quién está sirviendo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escriba el número que esté en el clip al lado de su nombre.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retire el clip, retire la hoja de puntuación,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girar el portapapeles,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por lo que la abrazadera está frente al equipo que saca,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vuelva a colocar el clip sobre el servidor que marcó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mostrando el mismo número.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Después de la transición,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comprobar el marcador, las posiciones de los jugadores,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llamar a la puntuación.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Ahora vamos a avanzar hasta el final de un partido.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 le mostraremos lo que debe hacer el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Punto, juego y partido.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Bien jugado, todos.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[Rusty] Orienta el portapapeles con el equipo ganador arriba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anote los puntajes finales de cada juego en el medio.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Luego revísalos con un jugador del equipo ganador.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asegurándose de que confirmen que sus nombres están marcados con un círculo como ganadores.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Haré que los designen como ganadores.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Si eso es correcto y puedes firmar allí mismo.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Muy bien.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Felicidades. - Gracias.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lastRenderedPageBreak/>
        <w:t>- Buena suerte.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Ese es el video de inicio rápido de su árbitro.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Gracias por ver.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Esperamos que esto ayude a impulsar su decisión.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para salir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y ofrézcase como árbitro en su comunidad local.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Para seguir aumentando tus habilidades de árbitro,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vaya en línea al sitio web de USAPA para obtener más información.</w:t>
      </w:r>
    </w:p>
    <w:p w:rsidR="00941EBC" w:rsidRPr="00941EBC" w:rsidRDefault="00941EBC" w:rsidP="00941EBC">
      <w:pPr>
        <w:rPr>
          <w:noProof/>
          <w:lang w:val="es-ES" w:eastAsia="es-ES"/>
        </w:rPr>
      </w:pPr>
      <w:r w:rsidRPr="00941EBC">
        <w:rPr>
          <w:noProof/>
          <w:lang w:val="es-ES" w:eastAsia="es-ES"/>
        </w:rPr>
        <w:t>- Y nos vemos en las canchas.</w:t>
      </w:r>
    </w:p>
    <w:p w:rsidR="00C86337" w:rsidRPr="00941EBC" w:rsidRDefault="00941EBC" w:rsidP="00941EBC">
      <w:r w:rsidRPr="00941EBC">
        <w:rPr>
          <w:noProof/>
          <w:lang w:val="es-ES" w:eastAsia="es-ES"/>
        </w:rPr>
        <w:t>(música optimista)</w:t>
      </w:r>
      <w:bookmarkStart w:id="0" w:name="_GoBack"/>
      <w:bookmarkEnd w:id="0"/>
    </w:p>
    <w:sectPr w:rsidR="00C86337" w:rsidRPr="00941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FA"/>
    <w:rsid w:val="000926FA"/>
    <w:rsid w:val="003E43AD"/>
    <w:rsid w:val="00650489"/>
    <w:rsid w:val="00941EBC"/>
    <w:rsid w:val="00B944A4"/>
    <w:rsid w:val="00C86337"/>
    <w:rsid w:val="00DB4D83"/>
    <w:rsid w:val="00DB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337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337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8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6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2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8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2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2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0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3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7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5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1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5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7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5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7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7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3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1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6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2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2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6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2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5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8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5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5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0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4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7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8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7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6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7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0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8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3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0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4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9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5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7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0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7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7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4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0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1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1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1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6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7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0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8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4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1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7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9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7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8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0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3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9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1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4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2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8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0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1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39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0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3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9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4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8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9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3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5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1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</Pages>
  <Words>2658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Juankar .</dc:creator>
  <cp:lastModifiedBy>Juankar .</cp:lastModifiedBy>
  <cp:revision>3</cp:revision>
  <dcterms:created xsi:type="dcterms:W3CDTF">2023-02-04T13:37:00Z</dcterms:created>
  <dcterms:modified xsi:type="dcterms:W3CDTF">2023-02-06T15:25:00Z</dcterms:modified>
</cp:coreProperties>
</file>