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E7A65" w14:textId="157862C4" w:rsidR="001E1478" w:rsidRDefault="0031601F" w:rsidP="0031601F">
      <w:pPr>
        <w:rPr>
          <w:rStyle w:val="foyusbgbk"/>
        </w:rPr>
      </w:pPr>
      <w:r>
        <w:rPr>
          <w:rStyle w:val="Emphasis"/>
        </w:rPr>
        <w:t>Question 1:</w:t>
      </w:r>
      <w:r>
        <w:rPr>
          <w:rStyle w:val="foyusbgbk"/>
        </w:rPr>
        <w:t xml:space="preserve"> Why did you choose to attend this major information session?</w:t>
      </w:r>
    </w:p>
    <w:p w14:paraId="4671C029" w14:textId="4F6CBFDA" w:rsidR="0031601F" w:rsidRDefault="0031601F" w:rsidP="0031601F">
      <w:pPr>
        <w:rPr>
          <w:rStyle w:val="foyusbgbk"/>
        </w:rPr>
      </w:pPr>
      <w:r>
        <w:rPr>
          <w:rStyle w:val="foyusbgbk"/>
        </w:rPr>
        <w:tab/>
        <w:t xml:space="preserve">I chose to attend the Electrical and Computer Engineering information session because it is the </w:t>
      </w:r>
      <w:proofErr w:type="gramStart"/>
      <w:r>
        <w:rPr>
          <w:rStyle w:val="foyusbgbk"/>
        </w:rPr>
        <w:t>major</w:t>
      </w:r>
      <w:proofErr w:type="gramEnd"/>
      <w:r>
        <w:rPr>
          <w:rStyle w:val="foyusbgbk"/>
        </w:rPr>
        <w:t xml:space="preserve"> I currently plan on applying for. I also attended the Computer Science and Engineering session before this because I didn’t know there was a second page of videos, and so this seemed to be the closest to ECE.</w:t>
      </w:r>
    </w:p>
    <w:p w14:paraId="1A08E231" w14:textId="61DA3D07" w:rsidR="0031601F" w:rsidRDefault="0031601F" w:rsidP="0031601F">
      <w:pPr>
        <w:rPr>
          <w:rStyle w:val="foyusbgbk"/>
        </w:rPr>
      </w:pPr>
    </w:p>
    <w:p w14:paraId="0C641D79" w14:textId="46F554F6" w:rsidR="0031601F" w:rsidRDefault="0031601F" w:rsidP="0031601F">
      <w:pPr>
        <w:rPr>
          <w:rStyle w:val="foyusbgbk"/>
        </w:rPr>
      </w:pPr>
      <w:r>
        <w:rPr>
          <w:rStyle w:val="Emphasis"/>
        </w:rPr>
        <w:t>Question 2:</w:t>
      </w:r>
      <w:r>
        <w:rPr>
          <w:rStyle w:val="foyusbgbk"/>
        </w:rPr>
        <w:t xml:space="preserve"> What new information about this major did you take away from this information session?</w:t>
      </w:r>
    </w:p>
    <w:p w14:paraId="4CC945FF" w14:textId="1E2841C8" w:rsidR="0031601F" w:rsidRDefault="0031601F" w:rsidP="0031601F">
      <w:pPr>
        <w:rPr>
          <w:rStyle w:val="foyusbgbk"/>
        </w:rPr>
      </w:pPr>
      <w:r>
        <w:rPr>
          <w:rStyle w:val="foyusbgbk"/>
        </w:rPr>
        <w:tab/>
        <w:t>That computer engineering not only involves the engineering and design of individual computer components, but also the design in linking multiple systems to each other directly in things such as networking. I also learned that Mrs. Anderson is a very entertaining person to watch, and I hope I encounter her again in my future endeavors.</w:t>
      </w:r>
    </w:p>
    <w:p w14:paraId="424C015A" w14:textId="78DCA751" w:rsidR="0031601F" w:rsidRDefault="0031601F" w:rsidP="0031601F">
      <w:pPr>
        <w:rPr>
          <w:rStyle w:val="foyusbgbk"/>
        </w:rPr>
      </w:pPr>
    </w:p>
    <w:p w14:paraId="440BD586" w14:textId="428EBADC" w:rsidR="0031601F" w:rsidRDefault="0031601F" w:rsidP="0031601F">
      <w:pPr>
        <w:rPr>
          <w:rStyle w:val="foyusbgbk"/>
        </w:rPr>
      </w:pPr>
      <w:r>
        <w:rPr>
          <w:rStyle w:val="Emphasis"/>
        </w:rPr>
        <w:t>Question 3:</w:t>
      </w:r>
      <w:r>
        <w:rPr>
          <w:rStyle w:val="foyusbgbk"/>
        </w:rPr>
        <w:t xml:space="preserve"> After attending this information session, do you plan to apply to/consider this major?  Why or why not?</w:t>
      </w:r>
    </w:p>
    <w:p w14:paraId="78A34FAD" w14:textId="45B93F77" w:rsidR="0031601F" w:rsidRPr="0031601F" w:rsidRDefault="0031601F" w:rsidP="0031601F">
      <w:r>
        <w:rPr>
          <w:rStyle w:val="foyusbgbk"/>
        </w:rPr>
        <w:tab/>
        <w:t>I most definitely intend on applying to the ECE major. Computer engineering, more specifically computer architecture and design, has been what I dreamt of doing for a very long time. Now as technology advances in the world, that dream has slowly started merging into the field of Quantum Computing, especially after finding out that OSU is currently developing a graduate program for precisely that.</w:t>
      </w:r>
    </w:p>
    <w:sectPr w:rsidR="0031601F" w:rsidRPr="003160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2766C" w14:textId="77777777" w:rsidR="00293364" w:rsidRDefault="00293364" w:rsidP="0031601F">
      <w:pPr>
        <w:spacing w:after="0" w:line="240" w:lineRule="auto"/>
      </w:pPr>
      <w:r>
        <w:separator/>
      </w:r>
    </w:p>
  </w:endnote>
  <w:endnote w:type="continuationSeparator" w:id="0">
    <w:p w14:paraId="7CD4FD33" w14:textId="77777777" w:rsidR="00293364" w:rsidRDefault="00293364" w:rsidP="00316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1F464" w14:textId="77777777" w:rsidR="00293364" w:rsidRDefault="00293364" w:rsidP="0031601F">
      <w:pPr>
        <w:spacing w:after="0" w:line="240" w:lineRule="auto"/>
      </w:pPr>
      <w:r>
        <w:separator/>
      </w:r>
    </w:p>
  </w:footnote>
  <w:footnote w:type="continuationSeparator" w:id="0">
    <w:p w14:paraId="290D7F83" w14:textId="77777777" w:rsidR="00293364" w:rsidRDefault="00293364" w:rsidP="00316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6B306" w14:textId="231F8828" w:rsidR="0031601F" w:rsidRDefault="0031601F">
    <w:pPr>
      <w:pStyle w:val="Header"/>
    </w:pPr>
    <w:r>
      <w:rPr>
        <w:b/>
        <w:bCs/>
      </w:rPr>
      <w:t>Major Information Session 1</w:t>
    </w:r>
    <w:r>
      <w:rPr>
        <w:b/>
        <w:bCs/>
      </w:rPr>
      <w:t xml:space="preserve"> </w:t>
    </w:r>
    <w:r w:rsidRPr="0031601F">
      <w:rPr>
        <w:b/>
        <w:bCs/>
      </w:rPr>
      <w:ptab w:relativeTo="margin" w:alignment="center" w:leader="none"/>
    </w:r>
    <w:r w:rsidRPr="0031601F">
      <w:rPr>
        <w:b/>
        <w:bCs/>
      </w:rPr>
      <w:ptab w:relativeTo="margin" w:alignment="right" w:leader="none"/>
    </w:r>
    <w:r>
      <w:rPr>
        <w:b/>
        <w:bCs/>
      </w:rPr>
      <w:t>Gage Farmer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1F"/>
    <w:rsid w:val="001E1478"/>
    <w:rsid w:val="00293364"/>
    <w:rsid w:val="0031601F"/>
    <w:rsid w:val="00800606"/>
    <w:rsid w:val="0086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D4C6"/>
  <w15:chartTrackingRefBased/>
  <w15:docId w15:val="{C501AD2F-A1C6-41A6-9EE2-F35A6EBE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01F"/>
  </w:style>
  <w:style w:type="paragraph" w:styleId="Footer">
    <w:name w:val="footer"/>
    <w:basedOn w:val="Normal"/>
    <w:link w:val="FooterChar"/>
    <w:uiPriority w:val="99"/>
    <w:unhideWhenUsed/>
    <w:rsid w:val="00316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01F"/>
  </w:style>
  <w:style w:type="character" w:customStyle="1" w:styleId="foyusbgbk">
    <w:name w:val="foyus_bgbk"/>
    <w:basedOn w:val="DefaultParagraphFont"/>
    <w:rsid w:val="0031601F"/>
  </w:style>
  <w:style w:type="character" w:styleId="Emphasis">
    <w:name w:val="Emphasis"/>
    <w:basedOn w:val="DefaultParagraphFont"/>
    <w:uiPriority w:val="20"/>
    <w:qFormat/>
    <w:rsid w:val="003160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Gage</dc:creator>
  <cp:keywords/>
  <dc:description/>
  <cp:lastModifiedBy>Farmer, Gage</cp:lastModifiedBy>
  <cp:revision>1</cp:revision>
  <dcterms:created xsi:type="dcterms:W3CDTF">2022-09-04T22:20:00Z</dcterms:created>
  <dcterms:modified xsi:type="dcterms:W3CDTF">2022-09-04T22:33:00Z</dcterms:modified>
</cp:coreProperties>
</file>