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339" w:rsidRDefault="00C321C4" w:rsidP="00B124C0">
      <w:pPr>
        <w:pStyle w:val="berschrift1"/>
        <w:jc w:val="center"/>
        <w:rPr>
          <w:b/>
        </w:rPr>
      </w:pPr>
      <w:r>
        <w:rPr>
          <w:noProof/>
          <w:sz w:val="40"/>
          <w:lang w:eastAsia="de-DE"/>
        </w:rPr>
        <w:drawing>
          <wp:anchor distT="0" distB="0" distL="114300" distR="114300" simplePos="0" relativeHeight="251658240" behindDoc="1" locked="0" layoutInCell="1" allowOverlap="1">
            <wp:simplePos x="0" y="0"/>
            <wp:positionH relativeFrom="page">
              <wp:align>left</wp:align>
            </wp:positionH>
            <wp:positionV relativeFrom="margin">
              <wp:align>center</wp:align>
            </wp:positionV>
            <wp:extent cx="7518049" cy="11032605"/>
            <wp:effectExtent l="0" t="0" r="698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elblatt.jpg"/>
                    <pic:cNvPicPr/>
                  </pic:nvPicPr>
                  <pic:blipFill>
                    <a:blip r:embed="rId5">
                      <a:extLst>
                        <a:ext uri="{28A0092B-C50C-407E-A947-70E740481C1C}">
                          <a14:useLocalDpi xmlns:a14="http://schemas.microsoft.com/office/drawing/2010/main" val="0"/>
                        </a:ext>
                      </a:extLst>
                    </a:blip>
                    <a:stretch>
                      <a:fillRect/>
                    </a:stretch>
                  </pic:blipFill>
                  <pic:spPr>
                    <a:xfrm>
                      <a:off x="0" y="0"/>
                      <a:ext cx="7518049" cy="11032605"/>
                    </a:xfrm>
                    <a:prstGeom prst="rect">
                      <a:avLst/>
                    </a:prstGeom>
                  </pic:spPr>
                </pic:pic>
              </a:graphicData>
            </a:graphic>
            <wp14:sizeRelH relativeFrom="margin">
              <wp14:pctWidth>0</wp14:pctWidth>
            </wp14:sizeRelH>
            <wp14:sizeRelV relativeFrom="margin">
              <wp14:pctHeight>0</wp14:pctHeight>
            </wp14:sizeRelV>
          </wp:anchor>
        </w:drawing>
      </w:r>
    </w:p>
    <w:p w:rsidR="00251339" w:rsidRDefault="00251339" w:rsidP="00B124C0">
      <w:pPr>
        <w:pStyle w:val="berschrift1"/>
        <w:jc w:val="center"/>
        <w:rPr>
          <w:b/>
        </w:rPr>
      </w:pPr>
    </w:p>
    <w:p w:rsidR="00251339" w:rsidRDefault="00251339" w:rsidP="00B124C0">
      <w:pPr>
        <w:pStyle w:val="berschrift1"/>
        <w:jc w:val="center"/>
        <w:rPr>
          <w:b/>
        </w:rPr>
      </w:pPr>
    </w:p>
    <w:p w:rsidR="00251339" w:rsidRDefault="00251339" w:rsidP="00B124C0">
      <w:pPr>
        <w:pStyle w:val="berschrift1"/>
        <w:jc w:val="center"/>
        <w:rPr>
          <w:b/>
        </w:rPr>
      </w:pPr>
    </w:p>
    <w:p w:rsidR="00251339" w:rsidRDefault="00251339" w:rsidP="00B124C0">
      <w:pPr>
        <w:pStyle w:val="berschrift1"/>
        <w:jc w:val="center"/>
        <w:rPr>
          <w:b/>
        </w:rPr>
      </w:pPr>
    </w:p>
    <w:p w:rsidR="00251339" w:rsidRDefault="00251339" w:rsidP="00251339">
      <w:pPr>
        <w:pStyle w:val="berschrift1"/>
        <w:rPr>
          <w:b/>
        </w:rPr>
      </w:pPr>
    </w:p>
    <w:p w:rsidR="00251339" w:rsidRDefault="00251339" w:rsidP="00B124C0">
      <w:pPr>
        <w:pStyle w:val="berschrift1"/>
        <w:jc w:val="center"/>
        <w:rPr>
          <w:b/>
        </w:rPr>
      </w:pPr>
    </w:p>
    <w:p w:rsidR="00251339" w:rsidRDefault="00251339" w:rsidP="00251339">
      <w:pPr>
        <w:jc w:val="center"/>
        <w:rPr>
          <w:sz w:val="48"/>
        </w:rPr>
      </w:pPr>
    </w:p>
    <w:p w:rsidR="00C321C4" w:rsidRDefault="00C321C4" w:rsidP="00251339">
      <w:pPr>
        <w:jc w:val="center"/>
        <w:rPr>
          <w:sz w:val="48"/>
        </w:rPr>
      </w:pPr>
    </w:p>
    <w:p w:rsidR="00C321C4" w:rsidRDefault="00C321C4" w:rsidP="00251339">
      <w:pPr>
        <w:jc w:val="center"/>
        <w:rPr>
          <w:sz w:val="48"/>
        </w:rPr>
      </w:pPr>
    </w:p>
    <w:p w:rsidR="00C321C4" w:rsidRDefault="00C321C4" w:rsidP="00251339">
      <w:pPr>
        <w:jc w:val="center"/>
        <w:rPr>
          <w:sz w:val="48"/>
        </w:rPr>
      </w:pPr>
    </w:p>
    <w:p w:rsidR="00C321C4" w:rsidRDefault="00C321C4" w:rsidP="00251339">
      <w:pPr>
        <w:jc w:val="center"/>
        <w:rPr>
          <w:sz w:val="48"/>
        </w:rPr>
      </w:pPr>
    </w:p>
    <w:p w:rsidR="00251339" w:rsidRDefault="00251339" w:rsidP="00251339">
      <w:pPr>
        <w:jc w:val="center"/>
        <w:rPr>
          <w:sz w:val="48"/>
        </w:rPr>
      </w:pPr>
    </w:p>
    <w:p w:rsidR="00251339" w:rsidRDefault="00251339" w:rsidP="00251339">
      <w:pPr>
        <w:jc w:val="center"/>
        <w:rPr>
          <w:sz w:val="48"/>
        </w:rPr>
      </w:pPr>
    </w:p>
    <w:p w:rsidR="00251339" w:rsidRDefault="00251339" w:rsidP="00251339">
      <w:pPr>
        <w:jc w:val="center"/>
        <w:rPr>
          <w:sz w:val="48"/>
        </w:rPr>
      </w:pPr>
    </w:p>
    <w:p w:rsidR="00251339" w:rsidRDefault="00251339" w:rsidP="00251339">
      <w:pPr>
        <w:jc w:val="center"/>
        <w:rPr>
          <w:sz w:val="48"/>
        </w:rPr>
      </w:pPr>
    </w:p>
    <w:p w:rsidR="00251339" w:rsidRDefault="00251339" w:rsidP="00251339">
      <w:pPr>
        <w:jc w:val="center"/>
        <w:rPr>
          <w:sz w:val="48"/>
        </w:rPr>
      </w:pPr>
    </w:p>
    <w:p w:rsidR="00251339" w:rsidRDefault="00251339" w:rsidP="00251339">
      <w:pPr>
        <w:jc w:val="center"/>
        <w:rPr>
          <w:sz w:val="48"/>
        </w:rPr>
      </w:pPr>
    </w:p>
    <w:p w:rsidR="00AD7424" w:rsidRPr="00251339" w:rsidRDefault="00251339" w:rsidP="00251339">
      <w:pPr>
        <w:jc w:val="center"/>
        <w:rPr>
          <w:sz w:val="40"/>
        </w:rPr>
      </w:pPr>
      <w:r w:rsidRPr="00C321C4">
        <w:rPr>
          <w:color w:val="FFFFFF" w:themeColor="background1"/>
          <w:sz w:val="40"/>
          <w:highlight w:val="darkYellow"/>
        </w:rPr>
        <w:t>Felix Schneider</w:t>
      </w:r>
      <w:r>
        <w:rPr>
          <w:sz w:val="40"/>
        </w:rPr>
        <w:br w:type="page"/>
      </w:r>
      <w:r w:rsidR="00AD7424" w:rsidRPr="00251339">
        <w:rPr>
          <w:rStyle w:val="berschrift1Zchn"/>
        </w:rPr>
        <w:lastRenderedPageBreak/>
        <w:t>Inhaltsangabe –</w:t>
      </w:r>
      <w:r w:rsidRPr="00251339">
        <w:rPr>
          <w:rStyle w:val="berschrift1Zchn"/>
        </w:rPr>
        <w:t xml:space="preserve"> </w:t>
      </w:r>
      <w:r w:rsidR="00AD7424" w:rsidRPr="00251339">
        <w:rPr>
          <w:rStyle w:val="berschrift1Zchn"/>
        </w:rPr>
        <w:t>Percy Jackson</w:t>
      </w:r>
    </w:p>
    <w:p w:rsidR="00251339" w:rsidRPr="00251339" w:rsidRDefault="00251339" w:rsidP="00251339"/>
    <w:p w:rsidR="00AD7424" w:rsidRDefault="00AD7424" w:rsidP="00B124C0">
      <w:pPr>
        <w:pStyle w:val="StandardWeb"/>
        <w:spacing w:before="0" w:beforeAutospacing="0" w:after="0" w:afterAutospacing="0"/>
        <w:jc w:val="both"/>
        <w:textAlignment w:val="baseline"/>
        <w:rPr>
          <w:rFonts w:ascii="Sitka Display" w:hAnsi="Sitka Display"/>
          <w:sz w:val="28"/>
        </w:rPr>
      </w:pPr>
    </w:p>
    <w:p w:rsidR="00AD7424" w:rsidRDefault="00752CAF" w:rsidP="00B124C0">
      <w:pPr>
        <w:pStyle w:val="StandardWeb"/>
        <w:spacing w:before="0" w:beforeAutospacing="0" w:after="0" w:afterAutospacing="0"/>
        <w:jc w:val="both"/>
        <w:textAlignment w:val="baseline"/>
        <w:rPr>
          <w:rFonts w:ascii="Sitka Display" w:hAnsi="Sitka Display"/>
          <w:sz w:val="28"/>
        </w:rPr>
      </w:pPr>
      <w:r w:rsidRPr="00752CAF">
        <w:rPr>
          <w:rFonts w:ascii="Sitka Display" w:hAnsi="Sitka Display"/>
          <w:sz w:val="28"/>
        </w:rPr>
        <w:t xml:space="preserve">In dem </w:t>
      </w:r>
      <w:r w:rsidR="00AD7424">
        <w:rPr>
          <w:rFonts w:ascii="Sitka Display" w:hAnsi="Sitka Display"/>
          <w:sz w:val="28"/>
        </w:rPr>
        <w:t>Buch</w:t>
      </w:r>
      <w:r w:rsidRPr="00752CAF">
        <w:rPr>
          <w:rFonts w:ascii="Sitka Display" w:hAnsi="Sitka Display"/>
          <w:sz w:val="28"/>
        </w:rPr>
        <w:t xml:space="preserve"> „Percy Jackson – Diebe im Olymp</w:t>
      </w:r>
      <w:r w:rsidR="00AD7424">
        <w:rPr>
          <w:rFonts w:ascii="Sitka Display" w:hAnsi="Sitka Display"/>
          <w:sz w:val="28"/>
        </w:rPr>
        <w:t>“, das</w:t>
      </w:r>
      <w:r w:rsidRPr="00752CAF">
        <w:rPr>
          <w:rFonts w:ascii="Sitka Display" w:hAnsi="Sitka Display"/>
          <w:sz w:val="28"/>
        </w:rPr>
        <w:t xml:space="preserve"> von Rick Riordan geschrieben wurde, geht es um ein Abenteuer von Percy Jackson, eine</w:t>
      </w:r>
      <w:r>
        <w:rPr>
          <w:rFonts w:ascii="Sitka Display" w:hAnsi="Sitka Display"/>
          <w:sz w:val="28"/>
        </w:rPr>
        <w:t>m Halbgott, und seinen Freunden Grover und Annabeth.</w:t>
      </w:r>
      <w:r w:rsidR="00AD7424">
        <w:rPr>
          <w:rFonts w:ascii="Sitka Display" w:hAnsi="Sitka Display"/>
          <w:sz w:val="28"/>
        </w:rPr>
        <w:t xml:space="preserve"> Die Geschichte spielt sowohl im Camp Half-Blood, als auch auf der Strecke, die in die Unterwelt führt. Zeitlich spielt sie zwischen der Winter- und der Sommersonnenwende. Die Textsorte ist ein Roman.</w:t>
      </w:r>
    </w:p>
    <w:p w:rsidR="00AD7424" w:rsidRDefault="00AD7424" w:rsidP="00B124C0">
      <w:pPr>
        <w:pStyle w:val="StandardWeb"/>
        <w:spacing w:before="0" w:beforeAutospacing="0" w:after="0" w:afterAutospacing="0"/>
        <w:jc w:val="both"/>
        <w:textAlignment w:val="baseline"/>
        <w:rPr>
          <w:rFonts w:ascii="Sitka Display" w:hAnsi="Sitka Display"/>
          <w:sz w:val="28"/>
        </w:rPr>
      </w:pPr>
    </w:p>
    <w:p w:rsidR="00AD7424" w:rsidRDefault="00944336" w:rsidP="00B124C0">
      <w:pPr>
        <w:pStyle w:val="StandardWeb"/>
        <w:spacing w:before="0" w:beforeAutospacing="0" w:after="0" w:afterAutospacing="0"/>
        <w:jc w:val="both"/>
        <w:textAlignment w:val="baseline"/>
        <w:rPr>
          <w:rFonts w:ascii="Sitka Display" w:hAnsi="Sitka Display"/>
          <w:sz w:val="28"/>
        </w:rPr>
      </w:pPr>
      <w:r>
        <w:rPr>
          <w:rFonts w:ascii="Sitka Display" w:hAnsi="Sitka Display"/>
          <w:sz w:val="28"/>
        </w:rPr>
        <w:t>Percy Jackson ist ein zwölf-jähriger Junge, Legastheniker und hat ADHS. Sein Stiefvater Gabe hasst ihn und seine Mutter sieht er ein ganzes Schuljahr lang nicht. Sein einziger Freund ist Grover, den er in seiner letzten Schule kennengelernt hat. Percy bleibt nie länger als ein Jahr an einer Schule, weil er vorher immer von der Schule geschmissen wird. Bei einer Klassenfahrt holt ihn seine Mathelehrerin in einen Raum des Museums. Plötzlich verwandelt sie sich in eine Furie und griff Percy an, doch Mr. Brunner, sein Lateinlehrer, kann Percy retten. All seine Klassenkameraden haben nichts von dem Vorfall mitbekommen.</w:t>
      </w:r>
    </w:p>
    <w:p w:rsidR="00944336" w:rsidRDefault="00944336" w:rsidP="00B124C0">
      <w:pPr>
        <w:pStyle w:val="StandardWeb"/>
        <w:spacing w:before="0" w:beforeAutospacing="0" w:after="0" w:afterAutospacing="0"/>
        <w:jc w:val="both"/>
        <w:textAlignment w:val="baseline"/>
        <w:rPr>
          <w:rFonts w:ascii="Sitka Display" w:hAnsi="Sitka Display"/>
          <w:sz w:val="28"/>
        </w:rPr>
      </w:pPr>
      <w:r>
        <w:rPr>
          <w:rFonts w:ascii="Sitka Display" w:hAnsi="Sitka Display"/>
          <w:sz w:val="28"/>
        </w:rPr>
        <w:t>Im Urlaub in den Sommerferien werden Percy, seine Mutter und Grover von einer Art Stier auf zwei Beinen angegriffen und verfolgt. Percys Mutter opfert sich für die zwei Kinder, die so im Camp Half-Blood landen</w:t>
      </w:r>
      <w:r w:rsidR="00C321C4">
        <w:rPr>
          <w:rFonts w:ascii="Sitka Display" w:hAnsi="Sitka Display"/>
          <w:sz w:val="28"/>
        </w:rPr>
        <w:t>, und stirbt</w:t>
      </w:r>
      <w:r>
        <w:rPr>
          <w:rFonts w:ascii="Sitka Display" w:hAnsi="Sitka Display"/>
          <w:sz w:val="28"/>
        </w:rPr>
        <w:t>.</w:t>
      </w:r>
    </w:p>
    <w:p w:rsidR="00ED6D63" w:rsidRDefault="00ED6D63" w:rsidP="00B124C0">
      <w:pPr>
        <w:pStyle w:val="StandardWeb"/>
        <w:spacing w:before="0" w:beforeAutospacing="0" w:after="0" w:afterAutospacing="0"/>
        <w:jc w:val="both"/>
        <w:textAlignment w:val="baseline"/>
        <w:rPr>
          <w:rFonts w:ascii="Sitka Display" w:hAnsi="Sitka Display"/>
          <w:sz w:val="28"/>
        </w:rPr>
      </w:pPr>
    </w:p>
    <w:p w:rsidR="00B915BD" w:rsidRDefault="00ED6D63" w:rsidP="00B124C0">
      <w:pPr>
        <w:pStyle w:val="StandardWeb"/>
        <w:spacing w:before="0" w:beforeAutospacing="0" w:after="0" w:afterAutospacing="0"/>
        <w:jc w:val="both"/>
        <w:textAlignment w:val="baseline"/>
        <w:rPr>
          <w:rFonts w:ascii="Sitka Display" w:hAnsi="Sitka Display"/>
          <w:sz w:val="28"/>
        </w:rPr>
      </w:pPr>
      <w:r>
        <w:rPr>
          <w:rFonts w:ascii="Sitka Display" w:hAnsi="Sitka Display"/>
          <w:sz w:val="28"/>
        </w:rPr>
        <w:t>In dem Camp Half-Blood, wo sich alle Demigottheiten aufhalten, wird Percy trainiert und ausgebildet. Bei dem Spiel „Flagge erobern“ wird Percy stark verletzt, doch das Wasser aus dem Bach heilt ihn. So geschieht es, dass sich Poseidon, der Gott des Meeres</w:t>
      </w:r>
      <w:r w:rsidR="00C321C4">
        <w:rPr>
          <w:rFonts w:ascii="Sitka Display" w:hAnsi="Sitka Display"/>
          <w:sz w:val="28"/>
        </w:rPr>
        <w:t>, Percy, seinem Sohn, anerkennt (</w:t>
      </w:r>
      <w:r w:rsidR="00C321C4" w:rsidRPr="00C321C4">
        <w:rPr>
          <w:rFonts w:ascii="Sitka Display" w:hAnsi="Sitka Display"/>
          <w:sz w:val="28"/>
        </w:rPr>
        <w:sym w:font="Wingdings" w:char="F0E0"/>
      </w:r>
      <w:r w:rsidR="00C321C4">
        <w:rPr>
          <w:rFonts w:ascii="Sitka Display" w:hAnsi="Sitka Display"/>
          <w:sz w:val="28"/>
        </w:rPr>
        <w:t xml:space="preserve"> Leseprobe).</w:t>
      </w:r>
    </w:p>
    <w:p w:rsidR="00B915BD" w:rsidRDefault="00B915BD" w:rsidP="00B124C0">
      <w:pPr>
        <w:pStyle w:val="StandardWeb"/>
        <w:spacing w:before="0" w:beforeAutospacing="0" w:after="0" w:afterAutospacing="0"/>
        <w:jc w:val="both"/>
        <w:textAlignment w:val="baseline"/>
        <w:rPr>
          <w:rFonts w:ascii="Sitka Display" w:hAnsi="Sitka Display"/>
          <w:sz w:val="28"/>
        </w:rPr>
      </w:pPr>
    </w:p>
    <w:p w:rsidR="00ED6D63" w:rsidRDefault="00B915BD" w:rsidP="00B124C0">
      <w:pPr>
        <w:pStyle w:val="StandardWeb"/>
        <w:spacing w:before="0" w:beforeAutospacing="0" w:after="0" w:afterAutospacing="0"/>
        <w:jc w:val="both"/>
        <w:textAlignment w:val="baseline"/>
        <w:rPr>
          <w:rFonts w:ascii="Sitka Display" w:hAnsi="Sitka Display"/>
          <w:sz w:val="28"/>
        </w:rPr>
      </w:pPr>
      <w:r>
        <w:rPr>
          <w:rFonts w:ascii="Sitka Display" w:hAnsi="Sitka Display"/>
          <w:sz w:val="28"/>
        </w:rPr>
        <w:t xml:space="preserve">Percy erfährt, dass Zeus‘ Herrscherblitz gestohlen wurde und bekommt den Auftrag mit Annabeth und Grover diesen Herrscherblitz zurückzuholen. Mr. Brunner, der ein </w:t>
      </w:r>
      <w:r w:rsidR="00B124C0">
        <w:rPr>
          <w:rFonts w:ascii="Sitka Display" w:hAnsi="Sitka Display"/>
          <w:sz w:val="28"/>
        </w:rPr>
        <w:t>Zentaur</w:t>
      </w:r>
      <w:r>
        <w:rPr>
          <w:rFonts w:ascii="Sitka Display" w:hAnsi="Sitka Display"/>
          <w:sz w:val="28"/>
        </w:rPr>
        <w:t xml:space="preserve"> ist und eigentlich Chiron heißt, vermutet, dass Hades jemanden beauftragt hat ihn für sich zu stehlen. So machen sich Percy, Annabeth und Grover auf die Reise nach Las Vegas, wo der Eingang zur Unterwelt sein soll. Bis zur Sommersonnenwende müssen sie den Herrscherblitz an Zeus überliefern, sonst bricht ein heftiger Krieg zwischen den Göttern aus, weil Zeus vermutet, dass Percy den Herrscherblitz für seinen Vater Poseidon gestohlen hat. Die drei reisen vom Camp Half-Blood bis nach Vegas und begegnen auf dem Weg dorthin einigen Furien, das sind Ungeheuer aus der Unterwelt. Außerdem begegnen sie Ares, dem Gott des Krieges, der sie bittet seinen Schild wiederzuholen. Im Gegenzug dafür beschafft er ihnen ein Transportmittel, das sie nach Las Vegas bringt. </w:t>
      </w:r>
    </w:p>
    <w:p w:rsidR="00B915BD" w:rsidRDefault="00B915BD" w:rsidP="00B124C0">
      <w:pPr>
        <w:pStyle w:val="StandardWeb"/>
        <w:spacing w:before="0" w:beforeAutospacing="0" w:after="0" w:afterAutospacing="0"/>
        <w:jc w:val="both"/>
        <w:textAlignment w:val="baseline"/>
        <w:rPr>
          <w:rFonts w:ascii="Sitka Display" w:hAnsi="Sitka Display"/>
          <w:sz w:val="28"/>
        </w:rPr>
      </w:pPr>
      <w:r>
        <w:rPr>
          <w:rFonts w:ascii="Sitka Display" w:hAnsi="Sitka Display"/>
          <w:sz w:val="28"/>
        </w:rPr>
        <w:lastRenderedPageBreak/>
        <w:t>Einige Abenteuer später in der Unterwelt sprechen Percy und seine Freunde mit Hades, dem Gott der Toten.</w:t>
      </w:r>
      <w:r w:rsidR="00A7600B">
        <w:rPr>
          <w:rFonts w:ascii="Sitka Display" w:hAnsi="Sitka Display"/>
          <w:sz w:val="28"/>
        </w:rPr>
        <w:t xml:space="preserve"> Wie von Zauberhand befindet sich der Herrscherblitz plötzlich in Percys Rucksack</w:t>
      </w:r>
      <w:r w:rsidR="00B124C0">
        <w:rPr>
          <w:rFonts w:ascii="Sitka Display" w:hAnsi="Sitka Display"/>
          <w:sz w:val="28"/>
        </w:rPr>
        <w:t xml:space="preserve">, und Hades beschuldigt Percy, den Herrscherblitz die ganze Zeit bei sich gehabt zu haben. Hades verspricht Percy, dass wenn er beweisen kann, dass er nicht der Dieb war, dann wird er seine Mutter freilassen, die bei dem Stierkampf gestorben ist. Außerdem mag Hades seinen Helm zurückhaben. Percy, Annabeth und Grover fliehen aus der Unterwelt, weil Hades aggressiv wird. Percy kann den Herrscherblitz gerade noch rechtzeitig zu Zeus auf den Olymp bringen und sieht zum ersten Mal seinen Vater, der ihm verspricht, immer bei ihm zu sein, auch wenn </w:t>
      </w:r>
      <w:r w:rsidR="00C321C4">
        <w:rPr>
          <w:rFonts w:ascii="Sitka Display" w:hAnsi="Sitka Display"/>
          <w:sz w:val="28"/>
        </w:rPr>
        <w:t>Percy</w:t>
      </w:r>
      <w:r w:rsidR="00B124C0">
        <w:rPr>
          <w:rFonts w:ascii="Sitka Display" w:hAnsi="Sitka Display"/>
          <w:sz w:val="28"/>
        </w:rPr>
        <w:t xml:space="preserve"> ihn nicht sehen kann.</w:t>
      </w:r>
    </w:p>
    <w:p w:rsidR="00B124C0" w:rsidRDefault="00B124C0" w:rsidP="00B124C0">
      <w:pPr>
        <w:pStyle w:val="StandardWeb"/>
        <w:spacing w:before="0" w:beforeAutospacing="0" w:after="0" w:afterAutospacing="0"/>
        <w:jc w:val="both"/>
        <w:textAlignment w:val="baseline"/>
        <w:rPr>
          <w:rFonts w:ascii="Sitka Display" w:hAnsi="Sitka Display"/>
          <w:sz w:val="28"/>
        </w:rPr>
      </w:pPr>
    </w:p>
    <w:p w:rsidR="00B124C0" w:rsidRDefault="00B124C0" w:rsidP="00B124C0">
      <w:pPr>
        <w:pStyle w:val="StandardWeb"/>
        <w:spacing w:before="0" w:beforeAutospacing="0" w:after="0" w:afterAutospacing="0"/>
        <w:jc w:val="both"/>
        <w:textAlignment w:val="baseline"/>
        <w:rPr>
          <w:rFonts w:ascii="Sitka Display" w:hAnsi="Sitka Display"/>
          <w:sz w:val="28"/>
        </w:rPr>
      </w:pPr>
      <w:r>
        <w:rPr>
          <w:rFonts w:ascii="Sitka Display" w:hAnsi="Sitka Display"/>
          <w:sz w:val="28"/>
        </w:rPr>
        <w:t xml:space="preserve">Percy </w:t>
      </w:r>
      <w:r w:rsidR="00C321C4">
        <w:rPr>
          <w:rFonts w:ascii="Sitka Display" w:hAnsi="Sitka Display"/>
          <w:sz w:val="28"/>
        </w:rPr>
        <w:t>schafft es auch</w:t>
      </w:r>
      <w:r>
        <w:rPr>
          <w:rFonts w:ascii="Sitka Display" w:hAnsi="Sitka Display"/>
          <w:sz w:val="28"/>
        </w:rPr>
        <w:t xml:space="preserve"> den Helm der Finsternis</w:t>
      </w:r>
      <w:r w:rsidR="00C321C4">
        <w:rPr>
          <w:rFonts w:ascii="Sitka Display" w:hAnsi="Sitka Display"/>
          <w:sz w:val="28"/>
        </w:rPr>
        <w:t xml:space="preserve"> zu</w:t>
      </w:r>
      <w:r>
        <w:rPr>
          <w:rFonts w:ascii="Sitka Display" w:hAnsi="Sitka Display"/>
          <w:sz w:val="28"/>
        </w:rPr>
        <w:t xml:space="preserve"> finden und ihn Hades zurück</w:t>
      </w:r>
      <w:r w:rsidR="00C321C4">
        <w:rPr>
          <w:rFonts w:ascii="Sitka Display" w:hAnsi="Sitka Display"/>
          <w:sz w:val="28"/>
        </w:rPr>
        <w:t>zu</w:t>
      </w:r>
      <w:r>
        <w:rPr>
          <w:rFonts w:ascii="Sitka Display" w:hAnsi="Sitka Display"/>
          <w:sz w:val="28"/>
        </w:rPr>
        <w:t>bringen und es stellt sich heraus, dass Luke, eine Demigottheit vom Camp Half-Blood</w:t>
      </w:r>
      <w:r w:rsidR="00C321C4">
        <w:rPr>
          <w:rFonts w:ascii="Sitka Display" w:hAnsi="Sitka Display"/>
          <w:sz w:val="28"/>
        </w:rPr>
        <w:t xml:space="preserve"> und Percys ehemaliger Freund</w:t>
      </w:r>
      <w:r>
        <w:rPr>
          <w:rFonts w:ascii="Sitka Display" w:hAnsi="Sitka Display"/>
          <w:sz w:val="28"/>
        </w:rPr>
        <w:t>, den Herrscherblitz gestohlen hat. Zuhause bei seiner Mutter entdeckt er ein Paket, das er seiner Mutter übergibt. In dem Paket befindet sich der Kopf der Medusa. Sassy nutzt den Kopf, um Gabe zu versteinern. Percy bleibt nun bei seiner Mutter und wartet auf einen neuen Auftrag</w:t>
      </w:r>
      <w:r w:rsidR="00C321C4">
        <w:rPr>
          <w:rFonts w:ascii="Sitka Display" w:hAnsi="Sitka Display"/>
          <w:sz w:val="28"/>
        </w:rPr>
        <w:t xml:space="preserve"> von Chiron</w:t>
      </w:r>
      <w:r>
        <w:rPr>
          <w:rFonts w:ascii="Sitka Display" w:hAnsi="Sitka Display"/>
          <w:sz w:val="28"/>
        </w:rPr>
        <w:t>, um Luke von seinem Vorhaben, mit die Titanen wieder an die Macht zu gelangen, abzuhalten.</w:t>
      </w:r>
    </w:p>
    <w:p w:rsidR="00251339" w:rsidRDefault="00251339" w:rsidP="00B124C0">
      <w:pPr>
        <w:pStyle w:val="StandardWeb"/>
        <w:spacing w:before="0" w:beforeAutospacing="0" w:after="0" w:afterAutospacing="0"/>
        <w:jc w:val="both"/>
        <w:textAlignment w:val="baseline"/>
        <w:rPr>
          <w:rFonts w:ascii="Sitka Display" w:hAnsi="Sitka Display"/>
          <w:sz w:val="28"/>
        </w:rPr>
      </w:pPr>
    </w:p>
    <w:p w:rsidR="00251339" w:rsidRDefault="00251339" w:rsidP="00B124C0">
      <w:pPr>
        <w:pStyle w:val="StandardWeb"/>
        <w:spacing w:before="0" w:beforeAutospacing="0" w:after="0" w:afterAutospacing="0"/>
        <w:jc w:val="both"/>
        <w:textAlignment w:val="baseline"/>
        <w:rPr>
          <w:rFonts w:ascii="Sitka Display" w:hAnsi="Sitka Display"/>
          <w:sz w:val="28"/>
        </w:rPr>
      </w:pPr>
    </w:p>
    <w:p w:rsidR="00251339" w:rsidRDefault="00251339" w:rsidP="00B124C0">
      <w:pPr>
        <w:pStyle w:val="StandardWeb"/>
        <w:spacing w:before="0" w:beforeAutospacing="0" w:after="0" w:afterAutospacing="0"/>
        <w:jc w:val="both"/>
        <w:textAlignment w:val="baseline"/>
        <w:rPr>
          <w:rFonts w:ascii="Sitka Display" w:hAnsi="Sitka Display"/>
          <w:sz w:val="28"/>
        </w:rPr>
      </w:pPr>
    </w:p>
    <w:p w:rsidR="00251339" w:rsidRDefault="00251339" w:rsidP="00B124C0">
      <w:pPr>
        <w:pStyle w:val="StandardWeb"/>
        <w:spacing w:before="0" w:beforeAutospacing="0" w:after="0" w:afterAutospacing="0"/>
        <w:jc w:val="both"/>
        <w:textAlignment w:val="baseline"/>
        <w:rPr>
          <w:rFonts w:ascii="Sitka Display" w:hAnsi="Sitka Display"/>
          <w:sz w:val="28"/>
        </w:rPr>
      </w:pPr>
    </w:p>
    <w:p w:rsidR="00251339" w:rsidRDefault="00251339" w:rsidP="00B124C0">
      <w:pPr>
        <w:pStyle w:val="StandardWeb"/>
        <w:spacing w:before="0" w:beforeAutospacing="0" w:after="0" w:afterAutospacing="0"/>
        <w:jc w:val="both"/>
        <w:textAlignment w:val="baseline"/>
        <w:rPr>
          <w:rFonts w:ascii="Sitka Display" w:hAnsi="Sitka Display"/>
          <w:sz w:val="28"/>
        </w:rPr>
      </w:pPr>
    </w:p>
    <w:p w:rsidR="00B124C0" w:rsidRDefault="00B124C0" w:rsidP="00251339">
      <w:pPr>
        <w:pStyle w:val="berschrift1"/>
        <w:jc w:val="center"/>
      </w:pPr>
    </w:p>
    <w:p w:rsidR="00B124C0" w:rsidRDefault="00251339" w:rsidP="00251339">
      <w:pPr>
        <w:pStyle w:val="berschrift1"/>
        <w:jc w:val="center"/>
        <w:rPr>
          <w:b/>
        </w:rPr>
      </w:pPr>
      <w:r>
        <w:rPr>
          <w:b/>
        </w:rPr>
        <w:t>Warum ich dieses Buch gewählt habe…</w:t>
      </w:r>
    </w:p>
    <w:p w:rsidR="00251339" w:rsidRDefault="00251339" w:rsidP="00251339"/>
    <w:p w:rsidR="00251339" w:rsidRPr="00C321C4" w:rsidRDefault="00251339" w:rsidP="00251339">
      <w:pPr>
        <w:rPr>
          <w:rFonts w:ascii="Sitka Display" w:hAnsi="Sitka Display"/>
          <w:sz w:val="28"/>
        </w:rPr>
      </w:pPr>
      <w:r w:rsidRPr="00C321C4">
        <w:rPr>
          <w:rFonts w:ascii="Sitka Display" w:hAnsi="Sitka Display"/>
          <w:sz w:val="28"/>
        </w:rPr>
        <w:t xml:space="preserve">Den Roman „Percy Jackson“ habe ich gewählt, weil ich den Namen schon </w:t>
      </w:r>
      <w:r w:rsidR="00C321C4" w:rsidRPr="00C321C4">
        <w:rPr>
          <w:rFonts w:ascii="Sitka Display" w:hAnsi="Sitka Display"/>
          <w:sz w:val="28"/>
        </w:rPr>
        <w:t xml:space="preserve">einmal </w:t>
      </w:r>
      <w:r w:rsidRPr="00C321C4">
        <w:rPr>
          <w:rFonts w:ascii="Sitka Display" w:hAnsi="Sitka Display"/>
          <w:sz w:val="28"/>
        </w:rPr>
        <w:t xml:space="preserve">irgendwo gehört habe, mich dieser Titel interessiert hat und es dieses Buch in der Bibliothek </w:t>
      </w:r>
      <w:r w:rsidR="00C321C4">
        <w:rPr>
          <w:rFonts w:ascii="Sitka Display" w:hAnsi="Sitka Display"/>
          <w:sz w:val="28"/>
        </w:rPr>
        <w:t xml:space="preserve">HTL </w:t>
      </w:r>
      <w:r w:rsidRPr="00C321C4">
        <w:rPr>
          <w:rFonts w:ascii="Sitka Display" w:hAnsi="Sitka Display"/>
          <w:sz w:val="28"/>
        </w:rPr>
        <w:t>Krems gibt.</w:t>
      </w:r>
    </w:p>
    <w:p w:rsidR="00251339" w:rsidRPr="00C321C4" w:rsidRDefault="00251339" w:rsidP="00251339">
      <w:pPr>
        <w:rPr>
          <w:rFonts w:ascii="Sitka Display" w:hAnsi="Sitka Display"/>
          <w:sz w:val="28"/>
        </w:rPr>
      </w:pPr>
    </w:p>
    <w:p w:rsidR="00251339" w:rsidRPr="00C321C4" w:rsidRDefault="00251339" w:rsidP="00251339">
      <w:pPr>
        <w:rPr>
          <w:rFonts w:ascii="Sitka Display" w:hAnsi="Sitka Display"/>
          <w:sz w:val="28"/>
        </w:rPr>
      </w:pPr>
      <w:r w:rsidRPr="00C321C4">
        <w:rPr>
          <w:rFonts w:ascii="Sitka Display" w:hAnsi="Sitka Display"/>
          <w:sz w:val="28"/>
        </w:rPr>
        <w:t>Ich empfehle dieses Buch weiter, besonders an die Altersgruppe von 10 bis 15 Jahren, es ist sehr einfach geschrieben und deshalb leicht zu verstehen.</w:t>
      </w:r>
    </w:p>
    <w:p w:rsidR="00251339" w:rsidRPr="00C321C4" w:rsidRDefault="00251339" w:rsidP="00251339">
      <w:pPr>
        <w:rPr>
          <w:rFonts w:ascii="Sitka Display" w:hAnsi="Sitka Display"/>
          <w:sz w:val="28"/>
        </w:rPr>
      </w:pPr>
    </w:p>
    <w:p w:rsidR="00251339" w:rsidRPr="00C321C4" w:rsidRDefault="00251339" w:rsidP="00251339">
      <w:pPr>
        <w:rPr>
          <w:rFonts w:ascii="Sitka Display" w:hAnsi="Sitka Display"/>
          <w:sz w:val="28"/>
        </w:rPr>
      </w:pPr>
      <w:r w:rsidRPr="00C321C4">
        <w:rPr>
          <w:rFonts w:ascii="Sitka Display" w:hAnsi="Sitka Display"/>
          <w:sz w:val="28"/>
        </w:rPr>
        <w:t>Die Geschichte hat mich so gepackt, dass ich gleich den zweiten Teil lesen möchte…</w:t>
      </w:r>
    </w:p>
    <w:p w:rsidR="00B124C0" w:rsidRDefault="0084088E" w:rsidP="0084088E">
      <w:pPr>
        <w:pStyle w:val="berschrift1"/>
        <w:jc w:val="center"/>
      </w:pPr>
      <w:r>
        <w:lastRenderedPageBreak/>
        <w:t>Lesestelle/Leseprobe</w:t>
      </w:r>
    </w:p>
    <w:p w:rsidR="0084088E" w:rsidRDefault="0084088E" w:rsidP="0084088E"/>
    <w:p w:rsidR="0084088E" w:rsidRDefault="0084088E" w:rsidP="00CB3066">
      <w:pPr>
        <w:pStyle w:val="Buchschrift"/>
      </w:pPr>
      <w:r>
        <w:t>„Du bist verletzt“, sagte Annabeth zu mir. „Schnell Percy, ins Wasser mit dir.“</w:t>
      </w:r>
    </w:p>
    <w:p w:rsidR="0084088E" w:rsidRDefault="0084088E" w:rsidP="00CB3066">
      <w:pPr>
        <w:pStyle w:val="Buchschrift"/>
      </w:pPr>
      <w:r>
        <w:t>„Mir geht es gut.“</w:t>
      </w:r>
    </w:p>
    <w:p w:rsidR="0084088E" w:rsidRDefault="0084088E" w:rsidP="00CB3066">
      <w:pPr>
        <w:pStyle w:val="Buchschrift"/>
      </w:pPr>
      <w:r>
        <w:t>„Nein, tut es nicht“, sagte sie. „Chiron, sieh dir das an.“</w:t>
      </w:r>
    </w:p>
    <w:p w:rsidR="0084088E" w:rsidRDefault="0084088E" w:rsidP="00CB3066">
      <w:pPr>
        <w:pStyle w:val="Buchschrift"/>
      </w:pPr>
      <w:r>
        <w:t>Ich war zu erschöpft, um zu widersprechen. Ich trat zurück in den Bach und alle aus dem Lager umringten mich.</w:t>
      </w:r>
    </w:p>
    <w:p w:rsidR="0084088E" w:rsidRDefault="0084088E" w:rsidP="00CB3066">
      <w:pPr>
        <w:pStyle w:val="Buchschrift"/>
      </w:pPr>
      <w:r>
        <w:t>Sofort ging es mir besser. Ich spürte, wie die Wunden in meiner Brust sich schlossen. Einige der Umstehenden schnappten nach Luft.</w:t>
      </w:r>
    </w:p>
    <w:p w:rsidR="0084088E" w:rsidRDefault="0084088E" w:rsidP="00CB3066">
      <w:pPr>
        <w:pStyle w:val="Buchschrift"/>
      </w:pPr>
      <w:r>
        <w:t>„Hört mal, ich – ich weiß nicht, wieso …“, sagte ich, wie um mich zu entschuldigen. „Tut mir leid …“</w:t>
      </w:r>
    </w:p>
    <w:p w:rsidR="0084088E" w:rsidRPr="00CB3066" w:rsidRDefault="0084088E" w:rsidP="00CB3066">
      <w:pPr>
        <w:pStyle w:val="Buchschrift"/>
      </w:pPr>
      <w:r>
        <w:t>Aber sie sahen überhaupt nicht auf meine heilenden Wunden. Sie starrten etwas über meinem Kopf an.</w:t>
      </w:r>
    </w:p>
    <w:p w:rsidR="00CB3066" w:rsidRDefault="00CB3066" w:rsidP="00CB3066">
      <w:pPr>
        <w:pStyle w:val="Buchschrift"/>
      </w:pPr>
      <w:r>
        <w:t>„Percy“, sagte Annabeth und zeigte nach ober. „Äh…“</w:t>
      </w:r>
    </w:p>
    <w:p w:rsidR="00CB3066" w:rsidRDefault="00CB3066" w:rsidP="00CB3066">
      <w:pPr>
        <w:pStyle w:val="Buchschrift"/>
      </w:pPr>
      <w:r>
        <w:t>Als ich aufschaute, verblich das Zeichen bereits, aber ich konnte das grün leuchtende, wirbelnde und funkelnde Hologramm noch immer erkennen: einen Speer mit drei Spitzen, einen Dreizack.</w:t>
      </w:r>
    </w:p>
    <w:p w:rsidR="00CB3066" w:rsidRDefault="00CB3066" w:rsidP="00CB3066">
      <w:pPr>
        <w:pStyle w:val="Buchschrift"/>
      </w:pPr>
      <w:r>
        <w:t>„Dein Vater“, murmelte Annabeth. „Das ist wirklich nicht gut.“</w:t>
      </w:r>
    </w:p>
    <w:p w:rsidR="00CB3066" w:rsidRDefault="00CB3066" w:rsidP="00CB3066">
      <w:pPr>
        <w:pStyle w:val="Buchschrift"/>
      </w:pPr>
      <w:r>
        <w:t>„Es ist entschieden“, verkündete Chiron.</w:t>
      </w:r>
    </w:p>
    <w:p w:rsidR="00CB3066" w:rsidRDefault="00CB3066" w:rsidP="00CB3066">
      <w:pPr>
        <w:pStyle w:val="Buchschrift"/>
      </w:pPr>
      <w:r>
        <w:t>Alle Umstehenden fielen auf die Knie, sogar die aus der Areshütte, obwohl ihnen das gar nicht zu gefallen schien.</w:t>
      </w:r>
    </w:p>
    <w:p w:rsidR="00CB3066" w:rsidRDefault="00CB3066" w:rsidP="00CB3066">
      <w:pPr>
        <w:pStyle w:val="Buchschrift"/>
      </w:pPr>
      <w:r>
        <w:t>„Mein Vater?“, fragte ich total verwirrt.</w:t>
      </w:r>
    </w:p>
    <w:p w:rsidR="00CB3066" w:rsidRDefault="00CB3066" w:rsidP="00CB3066">
      <w:pPr>
        <w:pStyle w:val="Buchschrift"/>
      </w:pPr>
      <w:r>
        <w:t>„Poseidon“, sagte Chiron. „Welterschütterer, Sturmbringer, Vater der Pferde. Heil dir, Percy Jackson, Sohn des Meeresgottes.“</w:t>
      </w:r>
    </w:p>
    <w:p w:rsidR="0084088E" w:rsidRPr="0084088E" w:rsidRDefault="0084088E" w:rsidP="0084088E"/>
    <w:p w:rsidR="00AD7424" w:rsidRDefault="00AD7424" w:rsidP="00B124C0">
      <w:pPr>
        <w:pStyle w:val="StandardWeb"/>
        <w:spacing w:before="0" w:beforeAutospacing="0" w:after="0" w:afterAutospacing="0"/>
        <w:jc w:val="both"/>
        <w:textAlignment w:val="baseline"/>
        <w:rPr>
          <w:rFonts w:ascii="Open Sans" w:hAnsi="Open Sans" w:cs="Open Sans"/>
          <w:color w:val="333333"/>
        </w:rPr>
      </w:pPr>
    </w:p>
    <w:p w:rsidR="00232E8E" w:rsidRDefault="004A0E29" w:rsidP="00CB3066">
      <w:pPr>
        <w:pStyle w:val="berschrift1"/>
        <w:jc w:val="center"/>
      </w:pPr>
      <w:r>
        <w:rPr>
          <w:noProof/>
          <w:lang w:eastAsia="de-DE"/>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1026424</wp:posOffset>
            </wp:positionV>
            <wp:extent cx="5853065" cy="8029549"/>
            <wp:effectExtent l="0" t="0" r="0" b="0"/>
            <wp:wrapThrough wrapText="bothSides">
              <wp:wrapPolygon edited="0">
                <wp:start x="0" y="0"/>
                <wp:lineTo x="0" y="21525"/>
                <wp:lineTo x="21513" y="21525"/>
                <wp:lineTo x="21513"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58EE75.tmp"/>
                    <pic:cNvPicPr/>
                  </pic:nvPicPr>
                  <pic:blipFill>
                    <a:blip r:embed="rId6">
                      <a:extLst>
                        <a:ext uri="{28A0092B-C50C-407E-A947-70E740481C1C}">
                          <a14:useLocalDpi xmlns:a14="http://schemas.microsoft.com/office/drawing/2010/main" val="0"/>
                        </a:ext>
                      </a:extLst>
                    </a:blip>
                    <a:stretch>
                      <a:fillRect/>
                    </a:stretch>
                  </pic:blipFill>
                  <pic:spPr>
                    <a:xfrm>
                      <a:off x="0" y="0"/>
                      <a:ext cx="5853065" cy="8029549"/>
                    </a:xfrm>
                    <a:prstGeom prst="rect">
                      <a:avLst/>
                    </a:prstGeom>
                  </pic:spPr>
                </pic:pic>
              </a:graphicData>
            </a:graphic>
          </wp:anchor>
        </w:drawing>
      </w:r>
      <w:r w:rsidR="00CB3066">
        <w:t>wichtige Personen</w:t>
      </w:r>
    </w:p>
    <w:p w:rsidR="00CB3066" w:rsidRDefault="004A0E29" w:rsidP="00CB3066">
      <w:r>
        <w:rPr>
          <w:noProof/>
          <w:lang w:eastAsia="de-DE"/>
        </w:rPr>
        <w:lastRenderedPageBreak/>
        <w:drawing>
          <wp:inline distT="0" distB="0" distL="0" distR="0" wp14:anchorId="61A7AF69" wp14:editId="7901290E">
            <wp:extent cx="6012839" cy="8250494"/>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5836DC.tmp"/>
                    <pic:cNvPicPr/>
                  </pic:nvPicPr>
                  <pic:blipFill>
                    <a:blip r:embed="rId7">
                      <a:extLst>
                        <a:ext uri="{28A0092B-C50C-407E-A947-70E740481C1C}">
                          <a14:useLocalDpi xmlns:a14="http://schemas.microsoft.com/office/drawing/2010/main" val="0"/>
                        </a:ext>
                      </a:extLst>
                    </a:blip>
                    <a:stretch>
                      <a:fillRect/>
                    </a:stretch>
                  </pic:blipFill>
                  <pic:spPr>
                    <a:xfrm>
                      <a:off x="0" y="0"/>
                      <a:ext cx="6030468" cy="8274684"/>
                    </a:xfrm>
                    <a:prstGeom prst="rect">
                      <a:avLst/>
                    </a:prstGeom>
                  </pic:spPr>
                </pic:pic>
              </a:graphicData>
            </a:graphic>
          </wp:inline>
        </w:drawing>
      </w:r>
      <w:bookmarkStart w:id="0" w:name="_GoBack"/>
      <w:bookmarkEnd w:id="0"/>
    </w:p>
    <w:p w:rsidR="00CB3066" w:rsidRPr="00CB3066" w:rsidRDefault="00CB3066" w:rsidP="00CB3066"/>
    <w:sectPr w:rsidR="00CB3066" w:rsidRPr="00CB30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tka Display">
    <w:panose1 w:val="02000505000000020004"/>
    <w:charset w:val="00"/>
    <w:family w:val="auto"/>
    <w:pitch w:val="variable"/>
    <w:sig w:usb0="A00002EF" w:usb1="40002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917AF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8F0"/>
    <w:rsid w:val="00232E8E"/>
    <w:rsid w:val="00251339"/>
    <w:rsid w:val="00321170"/>
    <w:rsid w:val="004A0E29"/>
    <w:rsid w:val="004F4F86"/>
    <w:rsid w:val="007368F0"/>
    <w:rsid w:val="00752CAF"/>
    <w:rsid w:val="0084088E"/>
    <w:rsid w:val="00944336"/>
    <w:rsid w:val="00A7600B"/>
    <w:rsid w:val="00AD7424"/>
    <w:rsid w:val="00B124C0"/>
    <w:rsid w:val="00B915BD"/>
    <w:rsid w:val="00C321C4"/>
    <w:rsid w:val="00CB3066"/>
    <w:rsid w:val="00ED6D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9EC297-8DF1-4F23-A466-3B16BAB8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D74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513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D742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AD742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51339"/>
    <w:rPr>
      <w:rFonts w:asciiTheme="majorHAnsi" w:eastAsiaTheme="majorEastAsia" w:hAnsiTheme="majorHAnsi" w:cstheme="majorBidi"/>
      <w:color w:val="2E74B5" w:themeColor="accent1" w:themeShade="BF"/>
      <w:sz w:val="26"/>
      <w:szCs w:val="26"/>
    </w:rPr>
  </w:style>
  <w:style w:type="paragraph" w:styleId="KeinLeerraum">
    <w:name w:val="No Spacing"/>
    <w:link w:val="KeinLeerraumZchn"/>
    <w:uiPriority w:val="1"/>
    <w:qFormat/>
    <w:rsid w:val="0084088E"/>
    <w:pPr>
      <w:spacing w:after="0" w:line="240" w:lineRule="auto"/>
    </w:pPr>
  </w:style>
  <w:style w:type="paragraph" w:customStyle="1" w:styleId="Buchschrift">
    <w:name w:val="Buchschrift"/>
    <w:basedOn w:val="KeinLeerraum"/>
    <w:link w:val="BuchschriftZchn"/>
    <w:qFormat/>
    <w:rsid w:val="00CB3066"/>
    <w:pPr>
      <w:spacing w:before="120"/>
      <w:ind w:firstLine="284"/>
      <w:contextualSpacing/>
    </w:pPr>
    <w:rPr>
      <w:rFonts w:ascii="Baskerville Old Face" w:hAnsi="Baskerville Old Face"/>
      <w:sz w:val="24"/>
    </w:rPr>
  </w:style>
  <w:style w:type="character" w:customStyle="1" w:styleId="KeinLeerraumZchn">
    <w:name w:val="Kein Leerraum Zchn"/>
    <w:basedOn w:val="Absatz-Standardschriftart"/>
    <w:link w:val="KeinLeerraum"/>
    <w:uiPriority w:val="1"/>
    <w:rsid w:val="0084088E"/>
  </w:style>
  <w:style w:type="character" w:customStyle="1" w:styleId="BuchschriftZchn">
    <w:name w:val="Buchschrift Zchn"/>
    <w:basedOn w:val="KeinLeerraumZchn"/>
    <w:link w:val="Buchschrift"/>
    <w:rsid w:val="00CB3066"/>
    <w:rPr>
      <w:rFonts w:ascii="Baskerville Old Face" w:hAnsi="Baskerville Old Fac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05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768</Words>
  <Characters>4840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Schneider</dc:creator>
  <cp:keywords/>
  <dc:description/>
  <cp:lastModifiedBy>Felix Schneider</cp:lastModifiedBy>
  <cp:revision>5</cp:revision>
  <dcterms:created xsi:type="dcterms:W3CDTF">2020-03-08T07:31:00Z</dcterms:created>
  <dcterms:modified xsi:type="dcterms:W3CDTF">2020-03-17T11:56:00Z</dcterms:modified>
</cp:coreProperties>
</file>