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9562A9" w:rsidRPr="005B6697" w:rsidRDefault="007F3BCD" w:rsidP="009562A9">
            <w:pPr>
              <w:jc w:val="right"/>
              <w:rPr>
                <w:rFonts w:ascii="Times New Roman" w:hAnsi="Times New Roman"/>
                <w:b/>
                <w:sz w:val="26"/>
              </w:rPr>
            </w:pPr>
            <w:bookmarkStart w:id="1" w:name="OLE_LINK1"/>
            <w:bookmarkStart w:id="2" w:name="OLE_LINK2"/>
            <w:r>
              <w:rPr>
                <w:rFonts w:ascii="Times New Roman" w:hAnsi="Times New Roman"/>
                <w:b/>
                <w:sz w:val="26"/>
              </w:rPr>
              <w:t>PROJECT PLAN</w:t>
            </w:r>
            <w:bookmarkEnd w:id="1"/>
            <w:bookmarkEnd w:id="2"/>
            <w:r>
              <w:rPr>
                <w:rFonts w:ascii="Times New Roman" w:hAnsi="Times New Roman"/>
                <w:b/>
                <w:sz w:val="26"/>
              </w:rPr>
              <w:t xml:space="preserve"> TUẦN 3  </w:t>
            </w:r>
          </w:p>
          <w:p w:rsidR="006A310F" w:rsidRDefault="006A310F" w:rsidP="00596658">
            <w:pPr>
              <w:pStyle w:val="ChapterTitle"/>
              <w:jc w:val="right"/>
              <w:rPr>
                <w:sz w:val="40"/>
              </w:rPr>
            </w:pPr>
          </w:p>
        </w:tc>
      </w:tr>
      <w:tr w:rsidR="006A310F" w:rsidRPr="00660313" w:rsidTr="00596658">
        <w:trPr>
          <w:cantSplit/>
        </w:trPr>
        <w:tc>
          <w:tcPr>
            <w:tcW w:w="10188" w:type="dxa"/>
            <w:gridSpan w:val="2"/>
          </w:tcPr>
          <w:p w:rsidR="006A310F" w:rsidRPr="00660313" w:rsidRDefault="006A310F" w:rsidP="007F3BCD">
            <w:pPr>
              <w:pStyle w:val="ProjectName"/>
              <w:jc w:val="right"/>
              <w:rPr>
                <w:noProof/>
                <w:sz w:val="16"/>
              </w:rPr>
            </w:pPr>
            <w:r w:rsidRPr="00660313">
              <w:rPr>
                <w:rFonts w:ascii="Arial" w:hAnsi="Arial"/>
                <w:sz w:val="40"/>
              </w:rPr>
              <w:t xml:space="preserve">Tự học </w:t>
            </w:r>
            <w:r w:rsidR="00FE1F81" w:rsidRPr="00660313">
              <w:rPr>
                <w:rFonts w:ascii="Arial" w:hAnsi="Arial"/>
                <w:sz w:val="40"/>
              </w:rPr>
              <w:t>toán lớp 8</w:t>
            </w:r>
            <w:r w:rsidRPr="00660313">
              <w:rPr>
                <w:rFonts w:ascii="Arial" w:hAnsi="Arial"/>
                <w:sz w:val="40"/>
              </w:rPr>
              <w:t xml:space="preserve"> – </w:t>
            </w:r>
            <w:r w:rsidR="00E4654D">
              <w:rPr>
                <w:rFonts w:ascii="Arial" w:hAnsi="Arial"/>
                <w:sz w:val="40"/>
              </w:rPr>
              <w:t>&lt;</w:t>
            </w:r>
            <w:r w:rsidR="007F3BCD">
              <w:rPr>
                <w:rFonts w:ascii="Arial" w:hAnsi="Arial"/>
                <w:sz w:val="40"/>
              </w:rPr>
              <w:t>Kế hoạch tuần 3</w:t>
            </w:r>
            <w:r w:rsidR="00E4654D">
              <w:rPr>
                <w:rFonts w:ascii="Arial" w:hAnsi="Arial"/>
                <w:sz w:val="40"/>
              </w:rPr>
              <w:t>&gt;</w:t>
            </w:r>
          </w:p>
        </w:tc>
      </w:tr>
    </w:tbl>
    <w:p w:rsidR="006A310F" w:rsidRPr="00660313" w:rsidRDefault="006A310F" w:rsidP="006A310F">
      <w:pPr>
        <w:tabs>
          <w:tab w:val="left" w:pos="7200"/>
        </w:tabs>
        <w:jc w:val="center"/>
        <w:rPr>
          <w:color w:val="FF0000"/>
        </w:rPr>
      </w:pPr>
      <w:r>
        <w:rPr>
          <w:noProof/>
          <w:color w:val="FF0000"/>
          <w:lang w:val="vi-VN" w:eastAsia="vi-VN"/>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Pr="00660313" w:rsidRDefault="006A310F" w:rsidP="006A310F">
      <w:pPr>
        <w:tabs>
          <w:tab w:val="left" w:pos="7200"/>
        </w:tabs>
        <w:rPr>
          <w:vanish/>
          <w:color w:val="FF0000"/>
        </w:rPr>
      </w:pPr>
      <w:r w:rsidRPr="00660313">
        <w:rPr>
          <w:vanish/>
          <w:color w:val="FF0000"/>
        </w:rPr>
        <w:t xml:space="preserve">When printing, turn </w:t>
      </w:r>
      <w:r w:rsidRPr="00660313">
        <w:rPr>
          <w:b/>
          <w:vanish/>
          <w:color w:val="FF0000"/>
        </w:rPr>
        <w:t>off</w:t>
      </w:r>
      <w:r w:rsidRPr="00660313">
        <w:rPr>
          <w:vanish/>
          <w:color w:val="FF0000"/>
        </w:rPr>
        <w:t xml:space="preserve"> hidden text. (Select </w:t>
      </w:r>
      <w:r w:rsidRPr="00660313">
        <w:rPr>
          <w:b/>
          <w:vanish/>
          <w:color w:val="FF0000"/>
        </w:rPr>
        <w:t>Tools/Options/Print</w:t>
      </w:r>
      <w:r w:rsidRPr="00660313">
        <w:rPr>
          <w:vanish/>
          <w:color w:val="FF0000"/>
        </w:rPr>
        <w:t xml:space="preserve">, deselect </w:t>
      </w:r>
      <w:r w:rsidRPr="00660313">
        <w:rPr>
          <w:b/>
          <w:vanish/>
          <w:color w:val="FF0000"/>
        </w:rPr>
        <w:t>Hidden Text</w:t>
      </w:r>
      <w:r w:rsidRPr="00660313">
        <w:rPr>
          <w:vanish/>
          <w:color w:val="FF0000"/>
        </w:rPr>
        <w:t>.)</w:t>
      </w:r>
    </w:p>
    <w:p w:rsidR="006A310F" w:rsidRPr="00660313"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Default="00DB2DC0" w:rsidP="007F3BCD">
      <w:pPr>
        <w:outlineLvl w:val="0"/>
      </w:pPr>
      <w:r w:rsidRPr="006C7AD2">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390"/>
        <w:gridCol w:w="3960"/>
        <w:gridCol w:w="2700"/>
      </w:tblGrid>
      <w:tr w:rsidR="003F7044" w:rsidRPr="004C3E86" w:rsidTr="003F7044">
        <w:tc>
          <w:tcPr>
            <w:tcW w:w="2304"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Ngày</w:t>
            </w:r>
          </w:p>
        </w:tc>
        <w:tc>
          <w:tcPr>
            <w:tcW w:w="139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Phiên bản</w:t>
            </w:r>
          </w:p>
        </w:tc>
        <w:tc>
          <w:tcPr>
            <w:tcW w:w="3960" w:type="dxa"/>
            <w:tcBorders>
              <w:top w:val="single" w:sz="4" w:space="0" w:color="000000"/>
              <w:left w:val="single" w:sz="4" w:space="0" w:color="000000"/>
              <w:bottom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 xml:space="preserve"> Miêu tả</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3F7044" w:rsidRPr="004C3E86" w:rsidRDefault="003F7044" w:rsidP="00FB2A3C">
            <w:pPr>
              <w:pStyle w:val="Tabletext"/>
              <w:snapToGrid w:val="0"/>
              <w:jc w:val="center"/>
              <w:rPr>
                <w:rFonts w:ascii="Arial" w:hAnsi="Arial" w:cs="Arial"/>
                <w:b/>
                <w:sz w:val="22"/>
                <w:szCs w:val="22"/>
              </w:rPr>
            </w:pPr>
            <w:r>
              <w:rPr>
                <w:rFonts w:ascii="Arial" w:hAnsi="Arial" w:cs="Arial"/>
                <w:b/>
                <w:sz w:val="22"/>
                <w:szCs w:val="22"/>
              </w:rPr>
              <w:t>Tác giả</w:t>
            </w:r>
          </w:p>
        </w:tc>
      </w:tr>
      <w:tr w:rsidR="00BC58CC" w:rsidRPr="004C3E86" w:rsidTr="003F7044">
        <w:trPr>
          <w:trHeight w:val="840"/>
        </w:trPr>
        <w:tc>
          <w:tcPr>
            <w:tcW w:w="2304" w:type="dxa"/>
            <w:tcBorders>
              <w:top w:val="single" w:sz="4" w:space="0" w:color="000000"/>
              <w:left w:val="single" w:sz="4" w:space="0" w:color="000000"/>
            </w:tcBorders>
            <w:shd w:val="clear" w:color="auto" w:fill="auto"/>
          </w:tcPr>
          <w:p w:rsidR="00BC58CC" w:rsidRPr="004C3E86" w:rsidRDefault="007F3BCD" w:rsidP="00596658">
            <w:pPr>
              <w:pStyle w:val="Tabletext"/>
              <w:snapToGrid w:val="0"/>
              <w:rPr>
                <w:rFonts w:ascii="Arial" w:hAnsi="Arial" w:cs="Arial"/>
                <w:sz w:val="22"/>
                <w:szCs w:val="22"/>
              </w:rPr>
            </w:pPr>
            <w:r>
              <w:rPr>
                <w:rFonts w:ascii="Arial" w:hAnsi="Arial" w:cs="Arial"/>
                <w:sz w:val="22"/>
                <w:szCs w:val="22"/>
              </w:rPr>
              <w:t>30/04/2010</w:t>
            </w:r>
          </w:p>
        </w:tc>
        <w:tc>
          <w:tcPr>
            <w:tcW w:w="1390" w:type="dxa"/>
            <w:tcBorders>
              <w:top w:val="single" w:sz="4" w:space="0" w:color="000000"/>
              <w:left w:val="single" w:sz="4" w:space="0" w:color="000000"/>
              <w:bottom w:val="single" w:sz="4" w:space="0" w:color="000000"/>
            </w:tcBorders>
            <w:shd w:val="clear" w:color="auto" w:fill="auto"/>
          </w:tcPr>
          <w:p w:rsidR="00BC58CC" w:rsidRPr="004C3E86" w:rsidRDefault="007F3BCD" w:rsidP="00596658">
            <w:pPr>
              <w:pStyle w:val="Tabletext"/>
              <w:snapToGrid w:val="0"/>
              <w:rPr>
                <w:rFonts w:ascii="Arial" w:hAnsi="Arial" w:cs="Arial"/>
                <w:sz w:val="22"/>
                <w:szCs w:val="22"/>
              </w:rPr>
            </w:pPr>
            <w:r>
              <w:rPr>
                <w:rFonts w:ascii="Arial" w:hAnsi="Arial" w:cs="Arial"/>
                <w:sz w:val="22"/>
                <w:szCs w:val="22"/>
              </w:rPr>
              <w:t>1.0</w:t>
            </w:r>
          </w:p>
        </w:tc>
        <w:tc>
          <w:tcPr>
            <w:tcW w:w="3960" w:type="dxa"/>
            <w:tcBorders>
              <w:top w:val="single" w:sz="4" w:space="0" w:color="000000"/>
              <w:left w:val="single" w:sz="4" w:space="0" w:color="000000"/>
            </w:tcBorders>
            <w:shd w:val="clear" w:color="auto" w:fill="auto"/>
          </w:tcPr>
          <w:p w:rsidR="00BC58CC" w:rsidRPr="004C3E86" w:rsidRDefault="007F3BCD" w:rsidP="008F6B0F">
            <w:pPr>
              <w:pStyle w:val="Tabletext"/>
              <w:snapToGrid w:val="0"/>
              <w:jc w:val="both"/>
              <w:rPr>
                <w:rFonts w:ascii="Arial" w:hAnsi="Arial" w:cs="Arial"/>
                <w:sz w:val="22"/>
                <w:szCs w:val="22"/>
              </w:rPr>
            </w:pPr>
            <w:r>
              <w:rPr>
                <w:rFonts w:ascii="Arial" w:hAnsi="Arial" w:cs="Arial"/>
                <w:sz w:val="22"/>
                <w:szCs w:val="22"/>
              </w:rPr>
              <w:t>Biên bản cuộc họp sáng 30/04</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7F3BCD" w:rsidP="00596658">
            <w:pPr>
              <w:pStyle w:val="Tabletext"/>
              <w:snapToGrid w:val="0"/>
              <w:rPr>
                <w:rFonts w:ascii="Arial" w:hAnsi="Arial" w:cs="Arial"/>
                <w:sz w:val="22"/>
                <w:szCs w:val="22"/>
              </w:rPr>
            </w:pPr>
            <w:r>
              <w:rPr>
                <w:rFonts w:ascii="Arial" w:hAnsi="Arial" w:cs="Arial"/>
                <w:sz w:val="22"/>
                <w:szCs w:val="22"/>
              </w:rPr>
              <w:t>Võ Thành Phúc</w:t>
            </w:r>
          </w:p>
        </w:tc>
      </w:tr>
      <w:tr w:rsidR="00A016C2" w:rsidRPr="004C3E86" w:rsidTr="003F7044">
        <w:trPr>
          <w:trHeight w:val="730"/>
        </w:trPr>
        <w:tc>
          <w:tcPr>
            <w:tcW w:w="2304"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139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3960" w:type="dxa"/>
            <w:tcBorders>
              <w:top w:val="single" w:sz="4" w:space="0" w:color="000000"/>
              <w:left w:val="single" w:sz="4" w:space="0" w:color="000000"/>
              <w:bottom w:val="single" w:sz="4" w:space="0" w:color="auto"/>
            </w:tcBorders>
            <w:shd w:val="clear" w:color="auto" w:fill="auto"/>
          </w:tcPr>
          <w:p w:rsidR="00A016C2" w:rsidRPr="004C3E86" w:rsidRDefault="00A016C2" w:rsidP="00596658">
            <w:pPr>
              <w:pStyle w:val="Tabletext"/>
              <w:snapToGrid w:val="0"/>
              <w:rPr>
                <w:rFonts w:ascii="Arial" w:hAnsi="Arial" w:cs="Arial"/>
                <w:sz w:val="22"/>
                <w:szCs w:val="22"/>
              </w:rPr>
            </w:pPr>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A016C2" w:rsidRPr="004C3E86" w:rsidRDefault="00A016C2" w:rsidP="00596658">
            <w:pPr>
              <w:pStyle w:val="Tabletext"/>
              <w:snapToGrid w:val="0"/>
              <w:rPr>
                <w:rFonts w:ascii="Arial" w:hAnsi="Arial" w:cs="Arial"/>
                <w:sz w:val="22"/>
                <w:szCs w:val="22"/>
              </w:rPr>
            </w:pP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b/>
          <w:bCs/>
        </w:rPr>
        <w:id w:val="2709972"/>
        <w:docPartObj>
          <w:docPartGallery w:val="Table of Contents"/>
          <w:docPartUnique/>
        </w:docPartObj>
      </w:sdtPr>
      <w:sdtEndPr>
        <w:rPr>
          <w:b w:val="0"/>
          <w:bCs w:val="0"/>
        </w:rPr>
      </w:sdtEndPr>
      <w:sdtContent>
        <w:p w:rsidR="00EA376E" w:rsidRDefault="00EA376E" w:rsidP="007F3BCD">
          <w:pPr>
            <w:outlineLvl w:val="0"/>
          </w:pPr>
          <w:r w:rsidRPr="00785E4C">
            <w:rPr>
              <w:b/>
              <w:color w:val="548DD4" w:themeColor="text2" w:themeTint="99"/>
              <w:sz w:val="32"/>
              <w:szCs w:val="32"/>
            </w:rPr>
            <w:t>Mục lục</w:t>
          </w:r>
        </w:p>
        <w:p w:rsidR="00EA376E" w:rsidRPr="00EA376E" w:rsidRDefault="00EA376E" w:rsidP="00EA376E"/>
        <w:p w:rsidR="00EA376E" w:rsidRDefault="00C82453" w:rsidP="00785E4C">
          <w:r>
            <w:fldChar w:fldCharType="begin"/>
          </w:r>
          <w:r w:rsidR="00EA376E">
            <w:instrText xml:space="preserve"> TOC \o "1-3" \h \z \u </w:instrText>
          </w:r>
          <w:r>
            <w:fldChar w:fldCharType="separate"/>
          </w:r>
          <w:r w:rsidR="00B251FD">
            <w:rPr>
              <w:noProof/>
            </w:rPr>
            <w:t>No table of contents entries found.</w:t>
          </w:r>
          <w:r>
            <w:fldChar w:fldCharType="end"/>
          </w:r>
        </w:p>
      </w:sdtContent>
    </w:sdt>
    <w:p w:rsidR="00EA376E" w:rsidRDefault="00EA376E">
      <w:pPr>
        <w:spacing w:after="200" w:line="276" w:lineRule="auto"/>
        <w:ind w:left="720"/>
        <w:rPr>
          <w:noProof/>
          <w:sz w:val="20"/>
        </w:rPr>
      </w:pPr>
      <w:r>
        <w:rPr>
          <w:noProof/>
          <w:sz w:val="20"/>
        </w:rPr>
        <w:br w:type="page"/>
      </w:r>
    </w:p>
    <w:bookmarkEnd w:id="0"/>
    <w:p w:rsidR="007F3BCD" w:rsidRPr="007F3BCD" w:rsidRDefault="007F3BCD" w:rsidP="007F3BCD">
      <w:pPr>
        <w:numPr>
          <w:ilvl w:val="0"/>
          <w:numId w:val="41"/>
        </w:numPr>
        <w:spacing w:after="200" w:line="276" w:lineRule="auto"/>
        <w:contextualSpacing/>
        <w:rPr>
          <w:rFonts w:asciiTheme="minorHAnsi" w:eastAsiaTheme="minorHAnsi" w:hAnsiTheme="minorHAnsi" w:cstheme="minorBidi"/>
          <w:szCs w:val="22"/>
        </w:rPr>
      </w:pPr>
      <w:r w:rsidRPr="007F3BCD">
        <w:rPr>
          <w:rFonts w:asciiTheme="minorHAnsi" w:eastAsiaTheme="minorHAnsi" w:hAnsiTheme="minorHAnsi" w:cstheme="minorBidi"/>
          <w:b/>
          <w:szCs w:val="22"/>
        </w:rPr>
        <w:lastRenderedPageBreak/>
        <w:t>Ngày 1-5-2010</w:t>
      </w:r>
      <w:r w:rsidRPr="007F3BCD">
        <w:rPr>
          <w:rFonts w:asciiTheme="minorHAnsi" w:eastAsiaTheme="minorHAnsi" w:hAnsiTheme="minorHAnsi" w:cstheme="minorBidi"/>
          <w:szCs w:val="22"/>
        </w:rPr>
        <w:t>,  buổi chiều: Nhóm Phú + Long + Minh hoàn thành giao diện ban đầu, khung chương trình. Trong đó:</w:t>
      </w:r>
    </w:p>
    <w:p w:rsidR="007F3BCD" w:rsidRPr="007F3BCD" w:rsidRDefault="007F3BCD" w:rsidP="007F3BCD">
      <w:pPr>
        <w:numPr>
          <w:ilvl w:val="1"/>
          <w:numId w:val="41"/>
        </w:numPr>
        <w:spacing w:after="200" w:line="276" w:lineRule="auto"/>
        <w:contextualSpacing/>
        <w:rPr>
          <w:rFonts w:asciiTheme="minorHAnsi" w:eastAsiaTheme="minorHAnsi" w:hAnsiTheme="minorHAnsi" w:cstheme="minorBidi"/>
          <w:szCs w:val="22"/>
        </w:rPr>
      </w:pPr>
      <w:r w:rsidRPr="007F3BCD">
        <w:rPr>
          <w:rFonts w:asciiTheme="minorHAnsi" w:eastAsiaTheme="minorHAnsi" w:hAnsiTheme="minorHAnsi" w:cstheme="minorBidi"/>
          <w:szCs w:val="22"/>
        </w:rPr>
        <w:t>Phú làm proj chính</w:t>
      </w:r>
    </w:p>
    <w:p w:rsidR="007F3BCD" w:rsidRPr="007F3BCD" w:rsidRDefault="007F3BCD" w:rsidP="007F3BCD">
      <w:pPr>
        <w:numPr>
          <w:ilvl w:val="1"/>
          <w:numId w:val="41"/>
        </w:numPr>
        <w:spacing w:after="200" w:line="276" w:lineRule="auto"/>
        <w:contextualSpacing/>
        <w:rPr>
          <w:rFonts w:asciiTheme="minorHAnsi" w:eastAsiaTheme="minorHAnsi" w:hAnsiTheme="minorHAnsi" w:cstheme="minorBidi"/>
          <w:szCs w:val="22"/>
        </w:rPr>
      </w:pPr>
      <w:r w:rsidRPr="007F3BCD">
        <w:rPr>
          <w:rFonts w:asciiTheme="minorHAnsi" w:eastAsiaTheme="minorHAnsi" w:hAnsiTheme="minorHAnsi" w:cstheme="minorBidi"/>
          <w:szCs w:val="22"/>
        </w:rPr>
        <w:t>Long hỗ trợ hình ảnh, thiết kế button…</w:t>
      </w:r>
    </w:p>
    <w:p w:rsidR="007F3BCD" w:rsidRPr="007F3BCD" w:rsidRDefault="007F3BCD" w:rsidP="007F3BCD">
      <w:pPr>
        <w:numPr>
          <w:ilvl w:val="1"/>
          <w:numId w:val="41"/>
        </w:numPr>
        <w:spacing w:after="200" w:line="276" w:lineRule="auto"/>
        <w:contextualSpacing/>
        <w:rPr>
          <w:rFonts w:asciiTheme="minorHAnsi" w:eastAsiaTheme="minorHAnsi" w:hAnsiTheme="minorHAnsi" w:cstheme="minorBidi"/>
          <w:szCs w:val="22"/>
        </w:rPr>
      </w:pPr>
      <w:r w:rsidRPr="007F3BCD">
        <w:rPr>
          <w:rFonts w:asciiTheme="minorHAnsi" w:eastAsiaTheme="minorHAnsi" w:hAnsiTheme="minorHAnsi" w:cstheme="minorBidi"/>
          <w:szCs w:val="22"/>
        </w:rPr>
        <w:t>Kiến Minh phụ trách phần lưu trữ tài khoản, tạo, đăng nhập.</w:t>
      </w:r>
    </w:p>
    <w:p w:rsidR="007F3BCD" w:rsidRPr="007F3BCD" w:rsidRDefault="007F3BCD" w:rsidP="007F3BCD">
      <w:pPr>
        <w:spacing w:after="200" w:line="276" w:lineRule="auto"/>
        <w:ind w:left="1800"/>
        <w:contextualSpacing/>
        <w:rPr>
          <w:rFonts w:asciiTheme="minorHAnsi" w:eastAsiaTheme="minorHAnsi" w:hAnsiTheme="minorHAnsi" w:cstheme="minorBidi"/>
          <w:szCs w:val="22"/>
        </w:rPr>
      </w:pPr>
    </w:p>
    <w:p w:rsidR="007F3BCD" w:rsidRPr="007F3BCD" w:rsidRDefault="007F3BCD" w:rsidP="007F3BCD">
      <w:pPr>
        <w:numPr>
          <w:ilvl w:val="0"/>
          <w:numId w:val="41"/>
        </w:numPr>
        <w:spacing w:after="200" w:line="276" w:lineRule="auto"/>
        <w:contextualSpacing/>
        <w:rPr>
          <w:rFonts w:asciiTheme="minorHAnsi" w:eastAsiaTheme="minorHAnsi" w:hAnsiTheme="minorHAnsi" w:cstheme="minorBidi"/>
          <w:szCs w:val="22"/>
        </w:rPr>
      </w:pPr>
      <w:r w:rsidRPr="007F3BCD">
        <w:rPr>
          <w:rFonts w:asciiTheme="minorHAnsi" w:eastAsiaTheme="minorHAnsi" w:hAnsiTheme="minorHAnsi" w:cstheme="minorBidi"/>
          <w:szCs w:val="22"/>
        </w:rPr>
        <w:t>Nhóm Quý hoàn thành tính năng trắc nghiệm, sắp xếp chứng minh. Sau ngày 1.5 sẽ tích hợp vào Proj chính.</w:t>
      </w:r>
    </w:p>
    <w:p w:rsidR="007F3BCD" w:rsidRPr="007F3BCD" w:rsidRDefault="007F3BCD" w:rsidP="007F3BCD">
      <w:pPr>
        <w:spacing w:after="200" w:line="276" w:lineRule="auto"/>
        <w:ind w:left="1080"/>
        <w:contextualSpacing/>
        <w:rPr>
          <w:rFonts w:asciiTheme="minorHAnsi" w:eastAsiaTheme="minorHAnsi" w:hAnsiTheme="minorHAnsi" w:cstheme="minorBidi"/>
          <w:szCs w:val="22"/>
        </w:rPr>
      </w:pPr>
    </w:p>
    <w:p w:rsidR="007F3BCD" w:rsidRPr="007F3BCD" w:rsidRDefault="007F3BCD" w:rsidP="007F3BCD">
      <w:pPr>
        <w:numPr>
          <w:ilvl w:val="0"/>
          <w:numId w:val="41"/>
        </w:numPr>
        <w:spacing w:after="200" w:line="276" w:lineRule="auto"/>
        <w:contextualSpacing/>
        <w:rPr>
          <w:rFonts w:asciiTheme="minorHAnsi" w:eastAsiaTheme="minorHAnsi" w:hAnsiTheme="minorHAnsi" w:cstheme="minorBidi"/>
          <w:szCs w:val="22"/>
        </w:rPr>
      </w:pPr>
      <w:r w:rsidRPr="007F3BCD">
        <w:rPr>
          <w:rFonts w:asciiTheme="minorHAnsi" w:eastAsiaTheme="minorHAnsi" w:hAnsiTheme="minorHAnsi" w:cstheme="minorBidi"/>
          <w:szCs w:val="22"/>
        </w:rPr>
        <w:t>Nhóm nhập liệu Long (gồm 3 bạn) làm phần dữ liệu đáp án cho các bài tập, chuyển giao cho nhóm Quý làm cơ sở dữ liệu phần trắc nghiệm và chứng minh.</w:t>
      </w:r>
    </w:p>
    <w:p w:rsidR="007F3BCD" w:rsidRPr="007F3BCD" w:rsidRDefault="007F3BCD" w:rsidP="007F3BCD">
      <w:pPr>
        <w:spacing w:after="200" w:line="276" w:lineRule="auto"/>
        <w:ind w:left="720"/>
        <w:contextualSpacing/>
        <w:rPr>
          <w:rFonts w:asciiTheme="minorHAnsi" w:eastAsiaTheme="minorHAnsi" w:hAnsiTheme="minorHAnsi" w:cstheme="minorBidi"/>
          <w:szCs w:val="22"/>
        </w:rPr>
      </w:pPr>
    </w:p>
    <w:p w:rsidR="007F3BCD" w:rsidRPr="007F3BCD" w:rsidRDefault="007F3BCD" w:rsidP="007F3BCD">
      <w:pPr>
        <w:numPr>
          <w:ilvl w:val="0"/>
          <w:numId w:val="41"/>
        </w:numPr>
        <w:spacing w:after="200" w:line="276" w:lineRule="auto"/>
        <w:contextualSpacing/>
        <w:rPr>
          <w:rFonts w:asciiTheme="minorHAnsi" w:eastAsiaTheme="minorHAnsi" w:hAnsiTheme="minorHAnsi" w:cstheme="minorBidi"/>
          <w:szCs w:val="22"/>
        </w:rPr>
      </w:pPr>
      <w:r w:rsidRPr="007F3BCD">
        <w:rPr>
          <w:rFonts w:asciiTheme="minorHAnsi" w:eastAsiaTheme="minorHAnsi" w:hAnsiTheme="minorHAnsi" w:cstheme="minorBidi"/>
          <w:szCs w:val="22"/>
        </w:rPr>
        <w:t xml:space="preserve">Nhóm Nguyên tìm hiểu build script cho các file solution độc lập với </w:t>
      </w:r>
      <w:r w:rsidR="002718C4">
        <w:rPr>
          <w:rFonts w:asciiTheme="minorHAnsi" w:eastAsiaTheme="minorHAnsi" w:hAnsiTheme="minorHAnsi" w:cstheme="minorBidi"/>
          <w:szCs w:val="22"/>
        </w:rPr>
        <w:t>Visual Studio</w:t>
      </w:r>
      <w:r w:rsidRPr="007F3BCD">
        <w:rPr>
          <w:rFonts w:asciiTheme="minorHAnsi" w:eastAsiaTheme="minorHAnsi" w:hAnsiTheme="minorHAnsi" w:cstheme="minorBidi"/>
          <w:szCs w:val="22"/>
        </w:rPr>
        <w:t>, auto build, gửi mail. Có thể liên hệ hợp tác thêm với Hoàng Minh.</w:t>
      </w:r>
    </w:p>
    <w:p w:rsidR="007F3BCD" w:rsidRPr="007F3BCD" w:rsidRDefault="007F3BCD" w:rsidP="007F3BCD">
      <w:pPr>
        <w:spacing w:after="200" w:line="276" w:lineRule="auto"/>
        <w:ind w:left="720"/>
        <w:contextualSpacing/>
        <w:rPr>
          <w:rFonts w:asciiTheme="minorHAnsi" w:eastAsiaTheme="minorHAnsi" w:hAnsiTheme="minorHAnsi" w:cstheme="minorBidi"/>
          <w:szCs w:val="22"/>
        </w:rPr>
      </w:pPr>
    </w:p>
    <w:p w:rsidR="002718C4" w:rsidRDefault="007F3BCD" w:rsidP="002718C4">
      <w:pPr>
        <w:numPr>
          <w:ilvl w:val="0"/>
          <w:numId w:val="41"/>
        </w:numPr>
        <w:spacing w:after="200" w:line="276" w:lineRule="auto"/>
        <w:contextualSpacing/>
        <w:rPr>
          <w:rFonts w:asciiTheme="minorHAnsi" w:eastAsiaTheme="minorHAnsi" w:hAnsiTheme="minorHAnsi" w:cstheme="minorBidi"/>
          <w:szCs w:val="22"/>
        </w:rPr>
      </w:pPr>
      <w:r w:rsidRPr="007F3BCD">
        <w:rPr>
          <w:rFonts w:asciiTheme="minorHAnsi" w:eastAsiaTheme="minorHAnsi" w:hAnsiTheme="minorHAnsi" w:cstheme="minorBidi"/>
          <w:szCs w:val="22"/>
        </w:rPr>
        <w:t>Những nhóm còn lại tiếp tục hoàn thành tài liệu cho ngày 10-05</w:t>
      </w:r>
      <w:r w:rsidR="002718C4">
        <w:rPr>
          <w:rFonts w:asciiTheme="minorHAnsi" w:eastAsiaTheme="minorHAnsi" w:hAnsiTheme="minorHAnsi" w:cstheme="minorBidi"/>
          <w:szCs w:val="22"/>
        </w:rPr>
        <w:t>.</w:t>
      </w:r>
    </w:p>
    <w:p w:rsidR="002718C4" w:rsidRDefault="002718C4" w:rsidP="002718C4">
      <w:pPr>
        <w:spacing w:after="200" w:line="276" w:lineRule="auto"/>
        <w:ind w:left="1080"/>
        <w:contextualSpacing/>
        <w:rPr>
          <w:rFonts w:asciiTheme="minorHAnsi" w:eastAsiaTheme="minorHAnsi" w:hAnsiTheme="minorHAnsi" w:cstheme="minorBidi"/>
          <w:szCs w:val="22"/>
        </w:rPr>
      </w:pPr>
    </w:p>
    <w:p w:rsidR="002718C4" w:rsidRDefault="002718C4" w:rsidP="002718C4">
      <w:pPr>
        <w:numPr>
          <w:ilvl w:val="0"/>
          <w:numId w:val="41"/>
        </w:numPr>
        <w:spacing w:after="200" w:line="276" w:lineRule="auto"/>
        <w:contextualSpacing/>
        <w:rPr>
          <w:rFonts w:asciiTheme="minorHAnsi" w:eastAsiaTheme="minorHAnsi" w:hAnsiTheme="minorHAnsi" w:cstheme="minorBidi"/>
          <w:szCs w:val="22"/>
        </w:rPr>
      </w:pPr>
      <w:r w:rsidRPr="002718C4">
        <w:rPr>
          <w:rFonts w:asciiTheme="minorHAnsi" w:eastAsiaTheme="minorHAnsi" w:hAnsiTheme="minorHAnsi" w:cstheme="minorBidi"/>
          <w:szCs w:val="22"/>
          <w:lang w:val="vi-VN"/>
        </w:rPr>
        <w:t>Các nhóm tiếp tục tìm project mẫu, để xem có phần nào hay dùng cho dự án mình.</w:t>
      </w:r>
    </w:p>
    <w:p w:rsidR="002718C4" w:rsidRDefault="002718C4" w:rsidP="002718C4">
      <w:pPr>
        <w:spacing w:after="200" w:line="276" w:lineRule="auto"/>
        <w:ind w:left="1080"/>
        <w:contextualSpacing/>
        <w:rPr>
          <w:rFonts w:asciiTheme="minorHAnsi" w:eastAsiaTheme="minorHAnsi" w:hAnsiTheme="minorHAnsi" w:cstheme="minorBidi"/>
          <w:szCs w:val="22"/>
        </w:rPr>
      </w:pPr>
    </w:p>
    <w:p w:rsidR="002718C4" w:rsidRPr="002718C4" w:rsidRDefault="002718C4" w:rsidP="007F3BCD">
      <w:pPr>
        <w:numPr>
          <w:ilvl w:val="0"/>
          <w:numId w:val="41"/>
        </w:numPr>
        <w:spacing w:after="200" w:line="276" w:lineRule="auto"/>
        <w:contextualSpacing/>
        <w:rPr>
          <w:rFonts w:asciiTheme="minorHAnsi" w:eastAsiaTheme="minorHAnsi" w:hAnsiTheme="minorHAnsi" w:cstheme="minorBidi"/>
          <w:szCs w:val="22"/>
          <w:lang w:val="vi-VN"/>
        </w:rPr>
      </w:pPr>
      <w:r w:rsidRPr="002718C4">
        <w:rPr>
          <w:rFonts w:asciiTheme="minorHAnsi" w:eastAsiaTheme="minorHAnsi" w:hAnsiTheme="minorHAnsi" w:cstheme="minorBidi"/>
          <w:szCs w:val="22"/>
          <w:lang w:val="vi-VN"/>
        </w:rPr>
        <w:t>Nghiên cứu các sử dụ</w:t>
      </w:r>
      <w:r>
        <w:rPr>
          <w:rFonts w:asciiTheme="minorHAnsi" w:eastAsiaTheme="minorHAnsi" w:hAnsiTheme="minorHAnsi" w:cstheme="minorBidi"/>
          <w:szCs w:val="22"/>
          <w:lang w:val="vi-VN"/>
        </w:rPr>
        <w:t xml:space="preserve">ng </w:t>
      </w:r>
      <w:r w:rsidRPr="002718C4">
        <w:rPr>
          <w:rFonts w:asciiTheme="minorHAnsi" w:eastAsiaTheme="minorHAnsi" w:hAnsiTheme="minorHAnsi" w:cstheme="minorBidi"/>
          <w:b/>
          <w:szCs w:val="22"/>
        </w:rPr>
        <w:t>P</w:t>
      </w:r>
      <w:r w:rsidRPr="002718C4">
        <w:rPr>
          <w:rFonts w:asciiTheme="minorHAnsi" w:eastAsiaTheme="minorHAnsi" w:hAnsiTheme="minorHAnsi" w:cstheme="minorBidi"/>
          <w:b/>
          <w:szCs w:val="22"/>
          <w:lang w:val="vi-VN"/>
        </w:rPr>
        <w:t xml:space="preserve">roj </w:t>
      </w:r>
      <w:r>
        <w:rPr>
          <w:rFonts w:asciiTheme="minorHAnsi" w:eastAsiaTheme="minorHAnsi" w:hAnsiTheme="minorHAnsi" w:cstheme="minorBidi"/>
          <w:b/>
          <w:szCs w:val="22"/>
        </w:rPr>
        <w:t xml:space="preserve">mẫu </w:t>
      </w:r>
      <w:r w:rsidRPr="002718C4">
        <w:rPr>
          <w:rFonts w:asciiTheme="minorHAnsi" w:eastAsiaTheme="minorHAnsi" w:hAnsiTheme="minorHAnsi" w:cstheme="minorBidi"/>
          <w:b/>
          <w:szCs w:val="22"/>
          <w:lang w:val="vi-VN"/>
        </w:rPr>
        <w:t>cuốn sách</w:t>
      </w:r>
      <w:r w:rsidRPr="002718C4">
        <w:rPr>
          <w:rFonts w:asciiTheme="minorHAnsi" w:eastAsiaTheme="minorHAnsi" w:hAnsiTheme="minorHAnsi" w:cstheme="minorBidi"/>
          <w:szCs w:val="22"/>
          <w:lang w:val="vi-VN"/>
        </w:rPr>
        <w:t xml:space="preserve"> trên google code</w:t>
      </w:r>
      <w:r>
        <w:rPr>
          <w:rFonts w:asciiTheme="minorHAnsi" w:eastAsiaTheme="minorHAnsi" w:hAnsiTheme="minorHAnsi" w:cstheme="minorBidi"/>
          <w:szCs w:val="22"/>
        </w:rPr>
        <w:t>. Nếu được chúng ta dùng làm khung chính cho dự án mình.</w:t>
      </w:r>
      <w:r w:rsidR="006122EB">
        <w:rPr>
          <w:rFonts w:asciiTheme="minorHAnsi" w:eastAsiaTheme="minorHAnsi" w:hAnsiTheme="minorHAnsi" w:cstheme="minorBidi"/>
          <w:szCs w:val="22"/>
        </w:rPr>
        <w:t>(Liên hệ Phú hoặc mình sẽ up lên mediafire).</w:t>
      </w:r>
    </w:p>
    <w:p w:rsidR="007F3BCD" w:rsidRPr="002718C4" w:rsidRDefault="007F3BCD" w:rsidP="007F3BCD">
      <w:pPr>
        <w:spacing w:after="200" w:line="276" w:lineRule="auto"/>
        <w:contextualSpacing/>
        <w:rPr>
          <w:rFonts w:asciiTheme="minorHAnsi" w:eastAsiaTheme="minorHAnsi" w:hAnsiTheme="minorHAnsi" w:cstheme="minorBidi"/>
          <w:szCs w:val="22"/>
          <w:lang w:val="vi-VN"/>
        </w:rPr>
      </w:pPr>
    </w:p>
    <w:p w:rsidR="007F3BCD" w:rsidRPr="007F3BCD" w:rsidRDefault="007F3BCD" w:rsidP="007F3BCD">
      <w:pPr>
        <w:spacing w:after="200" w:line="276" w:lineRule="auto"/>
        <w:ind w:left="720"/>
        <w:rPr>
          <w:rFonts w:asciiTheme="minorHAnsi" w:eastAsiaTheme="minorHAnsi" w:hAnsiTheme="minorHAnsi" w:cstheme="minorBidi"/>
          <w:szCs w:val="22"/>
        </w:rPr>
      </w:pPr>
      <w:r w:rsidRPr="007F3BCD">
        <w:rPr>
          <w:rFonts w:asciiTheme="minorHAnsi" w:eastAsiaTheme="minorHAnsi" w:hAnsiTheme="minorHAnsi" w:cstheme="minorBidi"/>
          <w:szCs w:val="22"/>
        </w:rPr>
        <w:t xml:space="preserve">Ngày </w:t>
      </w:r>
      <w:r w:rsidRPr="007F3BCD">
        <w:rPr>
          <w:rFonts w:asciiTheme="minorHAnsi" w:eastAsiaTheme="minorHAnsi" w:hAnsiTheme="minorHAnsi" w:cstheme="minorBidi"/>
          <w:b/>
          <w:szCs w:val="22"/>
        </w:rPr>
        <w:t>1-5-2010</w:t>
      </w:r>
      <w:r w:rsidRPr="007F3BCD">
        <w:rPr>
          <w:rFonts w:asciiTheme="minorHAnsi" w:eastAsiaTheme="minorHAnsi" w:hAnsiTheme="minorHAnsi" w:cstheme="minorBidi"/>
          <w:szCs w:val="22"/>
        </w:rPr>
        <w:t xml:space="preserve"> lúc  </w:t>
      </w:r>
      <w:r w:rsidRPr="007F3BCD">
        <w:rPr>
          <w:rFonts w:asciiTheme="minorHAnsi" w:eastAsiaTheme="minorHAnsi" w:hAnsiTheme="minorHAnsi" w:cstheme="minorBidi"/>
          <w:b/>
          <w:szCs w:val="22"/>
        </w:rPr>
        <w:t>8h</w:t>
      </w:r>
      <w:r w:rsidRPr="007F3BCD">
        <w:rPr>
          <w:rFonts w:asciiTheme="minorHAnsi" w:eastAsiaTheme="minorHAnsi" w:hAnsiTheme="minorHAnsi" w:cstheme="minorBidi"/>
          <w:szCs w:val="22"/>
        </w:rPr>
        <w:t xml:space="preserve"> tối họp skype, báo cáo tình hình thực hiện, cả nhóm lớn đánh giá giao diện chính và chương trình khung của chương trình. Vì vậy để tốt cho việc đánh giá, buổi chiều các bạn lên google code lấy Proj Phú làm về xem trước.</w:t>
      </w:r>
    </w:p>
    <w:p w:rsidR="005E6684" w:rsidRPr="00E4654D" w:rsidRDefault="005E6684" w:rsidP="007F3BCD">
      <w:pPr>
        <w:keepNext/>
      </w:pPr>
    </w:p>
    <w:sectPr w:rsidR="005E6684" w:rsidRPr="00E4654D" w:rsidSect="00E76765">
      <w:headerReference w:type="default" r:id="rId9"/>
      <w:footerReference w:type="default" r:id="rId10"/>
      <w:footerReference w:type="first" r:id="rId11"/>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CD6" w:rsidRDefault="00025CD6" w:rsidP="00603010">
      <w:r>
        <w:separator/>
      </w:r>
    </w:p>
  </w:endnote>
  <w:endnote w:type="continuationSeparator" w:id="0">
    <w:p w:rsidR="00025CD6" w:rsidRDefault="00025CD6"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pPr>
    <w:r>
      <w:rPr>
        <w:sz w:val="12"/>
      </w:rPr>
      <w:t>Group 11, 12, 13, 14, 15</w:t>
    </w:r>
    <w:r>
      <w:tab/>
    </w:r>
    <w:r w:rsidR="009562A9" w:rsidRPr="009562A9">
      <w:rPr>
        <w:sz w:val="18"/>
      </w:rPr>
      <w:t>ARCHITECTURE AND DESIGN</w:t>
    </w:r>
    <w:r w:rsidR="009562A9" w:rsidRPr="009562A9">
      <w:rPr>
        <w:rFonts w:ascii="Times New Roman" w:hAnsi="Times New Roman"/>
        <w:b/>
        <w:sz w:val="24"/>
      </w:rPr>
      <w:t xml:space="preserve"> </w:t>
    </w:r>
    <w:r>
      <w:rPr>
        <w:sz w:val="24"/>
      </w:rPr>
      <w:t>-</w:t>
    </w:r>
    <w:r w:rsidR="00C82453">
      <w:rPr>
        <w:rStyle w:val="PageNumber"/>
      </w:rPr>
      <w:fldChar w:fldCharType="begin"/>
    </w:r>
    <w:r>
      <w:rPr>
        <w:rStyle w:val="PageNumber"/>
      </w:rPr>
      <w:instrText xml:space="preserve"> PAGE </w:instrText>
    </w:r>
    <w:r w:rsidR="00C82453">
      <w:rPr>
        <w:rStyle w:val="PageNumber"/>
      </w:rPr>
      <w:fldChar w:fldCharType="separate"/>
    </w:r>
    <w:r w:rsidR="006122EB">
      <w:rPr>
        <w:rStyle w:val="PageNumber"/>
        <w:noProof/>
      </w:rPr>
      <w:t>3</w:t>
    </w:r>
    <w:r w:rsidR="00C82453">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CD6" w:rsidRDefault="00025CD6" w:rsidP="00603010">
      <w:r>
        <w:separator/>
      </w:r>
    </w:p>
  </w:footnote>
  <w:footnote w:type="continuationSeparator" w:id="0">
    <w:p w:rsidR="00025CD6" w:rsidRDefault="00025CD6"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C82453">
    <w:pPr>
      <w:pStyle w:val="Header"/>
    </w:pPr>
    <w:fldSimple w:instr=" STYLEREF &quot;Project Name&quot; \* MERGEFORMAT ">
      <w:r w:rsidR="006122EB">
        <w:rPr>
          <w:noProof/>
        </w:rPr>
        <w:t>Tự học toán lớp 8 – &lt;Kế hoạch tuần 3&gt;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D72CD4"/>
    <w:multiLevelType w:val="hybridMultilevel"/>
    <w:tmpl w:val="D84EA6B4"/>
    <w:lvl w:ilvl="0" w:tplc="9FF621F2">
      <w:start w:val="1"/>
      <w:numFmt w:val="bullet"/>
      <w:lvlText w:val="-"/>
      <w:lvlJc w:val="left"/>
      <w:pPr>
        <w:ind w:left="144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47342B"/>
    <w:multiLevelType w:val="hybridMultilevel"/>
    <w:tmpl w:val="5608C2E2"/>
    <w:lvl w:ilvl="0" w:tplc="5716733C">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7AB0AFB"/>
    <w:multiLevelType w:val="hybridMultilevel"/>
    <w:tmpl w:val="ADC4E8D8"/>
    <w:lvl w:ilvl="0" w:tplc="BAC22E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CC53306"/>
    <w:multiLevelType w:val="hybridMultilevel"/>
    <w:tmpl w:val="B7469A6A"/>
    <w:lvl w:ilvl="0" w:tplc="2B1C43CE">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867257"/>
    <w:multiLevelType w:val="hybridMultilevel"/>
    <w:tmpl w:val="56080820"/>
    <w:lvl w:ilvl="0" w:tplc="C54214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28">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AB853AE"/>
    <w:multiLevelType w:val="hybridMultilevel"/>
    <w:tmpl w:val="62864D0E"/>
    <w:lvl w:ilvl="0" w:tplc="E8580D44">
      <w:start w:val="1"/>
      <w:numFmt w:val="decimal"/>
      <w:lvlText w:val="%1."/>
      <w:lvlJc w:val="left"/>
      <w:pPr>
        <w:ind w:left="1440" w:hanging="360"/>
      </w:pPr>
      <w:rPr>
        <w:rFonts w:asciiTheme="minorHAnsi" w:hAnsiTheme="minorHAnsi" w:cstheme="minorBidi" w:hint="default"/>
        <w:b/>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4"/>
  </w:num>
  <w:num w:numId="3">
    <w:abstractNumId w:val="38"/>
  </w:num>
  <w:num w:numId="4">
    <w:abstractNumId w:val="26"/>
  </w:num>
  <w:num w:numId="5">
    <w:abstractNumId w:val="32"/>
  </w:num>
  <w:num w:numId="6">
    <w:abstractNumId w:val="18"/>
  </w:num>
  <w:num w:numId="7">
    <w:abstractNumId w:val="22"/>
  </w:num>
  <w:num w:numId="8">
    <w:abstractNumId w:val="21"/>
  </w:num>
  <w:num w:numId="9">
    <w:abstractNumId w:val="35"/>
  </w:num>
  <w:num w:numId="10">
    <w:abstractNumId w:val="36"/>
  </w:num>
  <w:num w:numId="11">
    <w:abstractNumId w:val="8"/>
  </w:num>
  <w:num w:numId="12">
    <w:abstractNumId w:val="23"/>
  </w:num>
  <w:num w:numId="13">
    <w:abstractNumId w:val="27"/>
  </w:num>
  <w:num w:numId="14">
    <w:abstractNumId w:val="19"/>
  </w:num>
  <w:num w:numId="15">
    <w:abstractNumId w:val="33"/>
  </w:num>
  <w:num w:numId="16">
    <w:abstractNumId w:val="29"/>
  </w:num>
  <w:num w:numId="17">
    <w:abstractNumId w:val="28"/>
  </w:num>
  <w:num w:numId="18">
    <w:abstractNumId w:val="28"/>
  </w:num>
  <w:num w:numId="19">
    <w:abstractNumId w:val="17"/>
  </w:num>
  <w:num w:numId="20">
    <w:abstractNumId w:val="16"/>
  </w:num>
  <w:num w:numId="21">
    <w:abstractNumId w:val="31"/>
  </w:num>
  <w:num w:numId="22">
    <w:abstractNumId w:val="12"/>
  </w:num>
  <w:num w:numId="23">
    <w:abstractNumId w:val="5"/>
  </w:num>
  <w:num w:numId="24">
    <w:abstractNumId w:val="20"/>
  </w:num>
  <w:num w:numId="25">
    <w:abstractNumId w:val="3"/>
  </w:num>
  <w:num w:numId="26">
    <w:abstractNumId w:val="15"/>
  </w:num>
  <w:num w:numId="27">
    <w:abstractNumId w:val="37"/>
  </w:num>
  <w:num w:numId="28">
    <w:abstractNumId w:val="9"/>
  </w:num>
  <w:num w:numId="29">
    <w:abstractNumId w:val="14"/>
  </w:num>
  <w:num w:numId="30">
    <w:abstractNumId w:val="39"/>
  </w:num>
  <w:num w:numId="31">
    <w:abstractNumId w:val="25"/>
  </w:num>
  <w:num w:numId="32">
    <w:abstractNumId w:val="0"/>
  </w:num>
  <w:num w:numId="33">
    <w:abstractNumId w:val="1"/>
  </w:num>
  <w:num w:numId="34">
    <w:abstractNumId w:val="7"/>
  </w:num>
  <w:num w:numId="35">
    <w:abstractNumId w:val="2"/>
  </w:num>
  <w:num w:numId="36">
    <w:abstractNumId w:val="24"/>
  </w:num>
  <w:num w:numId="37">
    <w:abstractNumId w:val="30"/>
  </w:num>
  <w:num w:numId="38">
    <w:abstractNumId w:val="11"/>
  </w:num>
  <w:num w:numId="39">
    <w:abstractNumId w:val="10"/>
  </w:num>
  <w:num w:numId="40">
    <w:abstractNumId w:val="6"/>
  </w:num>
  <w:num w:numId="4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A310F"/>
    <w:rsid w:val="000143E0"/>
    <w:rsid w:val="00025353"/>
    <w:rsid w:val="00025CD6"/>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0F4A05"/>
    <w:rsid w:val="00101C69"/>
    <w:rsid w:val="00106C07"/>
    <w:rsid w:val="00110D9B"/>
    <w:rsid w:val="00111D27"/>
    <w:rsid w:val="0011782E"/>
    <w:rsid w:val="00122751"/>
    <w:rsid w:val="00122D49"/>
    <w:rsid w:val="00124161"/>
    <w:rsid w:val="0012445F"/>
    <w:rsid w:val="00124988"/>
    <w:rsid w:val="0012524D"/>
    <w:rsid w:val="00131EEA"/>
    <w:rsid w:val="00133414"/>
    <w:rsid w:val="001346B4"/>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0873"/>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57FE7"/>
    <w:rsid w:val="00264231"/>
    <w:rsid w:val="0026515A"/>
    <w:rsid w:val="002718C4"/>
    <w:rsid w:val="00271A64"/>
    <w:rsid w:val="00273E0B"/>
    <w:rsid w:val="00275EB2"/>
    <w:rsid w:val="00277632"/>
    <w:rsid w:val="00280791"/>
    <w:rsid w:val="00280FBF"/>
    <w:rsid w:val="002817DB"/>
    <w:rsid w:val="002971E8"/>
    <w:rsid w:val="002B2417"/>
    <w:rsid w:val="002B6D41"/>
    <w:rsid w:val="002C66BE"/>
    <w:rsid w:val="002C7C00"/>
    <w:rsid w:val="002D0071"/>
    <w:rsid w:val="002D3377"/>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43FA"/>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3F7044"/>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77F0"/>
    <w:rsid w:val="00510CC2"/>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51DD"/>
    <w:rsid w:val="00583D8E"/>
    <w:rsid w:val="005843D9"/>
    <w:rsid w:val="00586816"/>
    <w:rsid w:val="00586A77"/>
    <w:rsid w:val="005871DF"/>
    <w:rsid w:val="005873BF"/>
    <w:rsid w:val="005950BD"/>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E6684"/>
    <w:rsid w:val="005F5E13"/>
    <w:rsid w:val="005F6DEF"/>
    <w:rsid w:val="00602A1F"/>
    <w:rsid w:val="00603010"/>
    <w:rsid w:val="00610686"/>
    <w:rsid w:val="00611CA3"/>
    <w:rsid w:val="006122EB"/>
    <w:rsid w:val="00620350"/>
    <w:rsid w:val="00620B08"/>
    <w:rsid w:val="00621A77"/>
    <w:rsid w:val="006250AC"/>
    <w:rsid w:val="00627B18"/>
    <w:rsid w:val="00630E26"/>
    <w:rsid w:val="006361F1"/>
    <w:rsid w:val="00643FBF"/>
    <w:rsid w:val="006460FA"/>
    <w:rsid w:val="00654899"/>
    <w:rsid w:val="00660313"/>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76382"/>
    <w:rsid w:val="00780F76"/>
    <w:rsid w:val="00785E4C"/>
    <w:rsid w:val="00790C5E"/>
    <w:rsid w:val="007913AA"/>
    <w:rsid w:val="00794B07"/>
    <w:rsid w:val="007A0129"/>
    <w:rsid w:val="007B2326"/>
    <w:rsid w:val="007B4F43"/>
    <w:rsid w:val="007C1163"/>
    <w:rsid w:val="007C2B5A"/>
    <w:rsid w:val="007C387F"/>
    <w:rsid w:val="007C4771"/>
    <w:rsid w:val="007C79CA"/>
    <w:rsid w:val="007E3505"/>
    <w:rsid w:val="007E4170"/>
    <w:rsid w:val="007F35DE"/>
    <w:rsid w:val="007F3AB2"/>
    <w:rsid w:val="007F3BC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7512B"/>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3CDD"/>
    <w:rsid w:val="00916926"/>
    <w:rsid w:val="009170A8"/>
    <w:rsid w:val="0092161E"/>
    <w:rsid w:val="00927176"/>
    <w:rsid w:val="00934D42"/>
    <w:rsid w:val="00940CB1"/>
    <w:rsid w:val="009444A7"/>
    <w:rsid w:val="00944F10"/>
    <w:rsid w:val="009457FA"/>
    <w:rsid w:val="00951A20"/>
    <w:rsid w:val="00952ADB"/>
    <w:rsid w:val="00953CB3"/>
    <w:rsid w:val="00955ECC"/>
    <w:rsid w:val="009562A9"/>
    <w:rsid w:val="00965FBA"/>
    <w:rsid w:val="0097019C"/>
    <w:rsid w:val="0097561D"/>
    <w:rsid w:val="0097563D"/>
    <w:rsid w:val="00975E2E"/>
    <w:rsid w:val="009808AE"/>
    <w:rsid w:val="0098131B"/>
    <w:rsid w:val="00981427"/>
    <w:rsid w:val="00983EA2"/>
    <w:rsid w:val="009842CE"/>
    <w:rsid w:val="00984DF7"/>
    <w:rsid w:val="009858AB"/>
    <w:rsid w:val="00987280"/>
    <w:rsid w:val="009930BC"/>
    <w:rsid w:val="00993D0A"/>
    <w:rsid w:val="00995419"/>
    <w:rsid w:val="009A485F"/>
    <w:rsid w:val="009A5432"/>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E1E"/>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87BD7"/>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0300"/>
    <w:rsid w:val="00AF1CB8"/>
    <w:rsid w:val="00AF31DE"/>
    <w:rsid w:val="00B01085"/>
    <w:rsid w:val="00B04A66"/>
    <w:rsid w:val="00B05233"/>
    <w:rsid w:val="00B11DF1"/>
    <w:rsid w:val="00B12AC8"/>
    <w:rsid w:val="00B15D47"/>
    <w:rsid w:val="00B21333"/>
    <w:rsid w:val="00B246D6"/>
    <w:rsid w:val="00B251FD"/>
    <w:rsid w:val="00B3061E"/>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6749"/>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53"/>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4060"/>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54D"/>
    <w:rsid w:val="00E50246"/>
    <w:rsid w:val="00E51674"/>
    <w:rsid w:val="00E52BB4"/>
    <w:rsid w:val="00E5428C"/>
    <w:rsid w:val="00E57CDD"/>
    <w:rsid w:val="00E60C0E"/>
    <w:rsid w:val="00E641A2"/>
    <w:rsid w:val="00E65A1A"/>
    <w:rsid w:val="00E66D78"/>
    <w:rsid w:val="00E6754F"/>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3AF7"/>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2CE2"/>
    <w:rsid w:val="00F3553D"/>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25"/>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2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2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2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2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LightList-Accent6">
    <w:name w:val="Light List Accent 6"/>
    <w:basedOn w:val="TableNormal"/>
    <w:uiPriority w:val="61"/>
    <w:rsid w:val="009562A9"/>
    <w:pPr>
      <w:spacing w:after="0" w:line="240" w:lineRule="auto"/>
      <w:ind w:left="0"/>
    </w:pPr>
    <w:rPr>
      <w:rFonts w:ascii="Calibri" w:eastAsia="Calibri" w:hAnsi="Calibri" w:cs="Times New Roman"/>
      <w:sz w:val="20"/>
      <w:szCs w:val="20"/>
      <w:lang w:val="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tabs>
        <w:tab w:val="clear" w:pos="720"/>
        <w:tab w:val="num" w:pos="709"/>
      </w:tabs>
      <w:spacing w:before="0" w:after="80"/>
      <w:ind w:left="709" w:hanging="709"/>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tabs>
        <w:tab w:val="num" w:pos="709"/>
      </w:tabs>
      <w:spacing w:before="200"/>
      <w:ind w:left="709" w:hanging="70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tabs>
        <w:tab w:val="num" w:pos="720"/>
      </w:tabs>
      <w:spacing w:before="200"/>
      <w:ind w:left="720" w:hanging="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4B8A7-C704-4A3C-ADA5-DAA90833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3</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ThanhPhuc</cp:lastModifiedBy>
  <cp:revision>47</cp:revision>
  <dcterms:created xsi:type="dcterms:W3CDTF">2010-04-15T16:06:00Z</dcterms:created>
  <dcterms:modified xsi:type="dcterms:W3CDTF">2010-04-30T13:53:00Z</dcterms:modified>
</cp:coreProperties>
</file>