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C2112C" w:rsidRDefault="00C2112C" w:rsidP="00C2112C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2112C">
        <w:rPr>
          <w:rFonts w:ascii="Times New Roman" w:hAnsi="Times New Roman" w:cs="Times New Roman"/>
          <w:b/>
          <w:i/>
          <w:sz w:val="25"/>
          <w:szCs w:val="25"/>
        </w:rPr>
        <w:t xml:space="preserve">END OF TERM I 2018 EXAM </w:t>
      </w:r>
    </w:p>
    <w:p w:rsidR="00C2112C" w:rsidRPr="00C2112C" w:rsidRDefault="00C2112C" w:rsidP="00C2112C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2112C">
        <w:rPr>
          <w:rFonts w:ascii="Times New Roman" w:hAnsi="Times New Roman" w:cs="Times New Roman"/>
          <w:b/>
          <w:i/>
          <w:sz w:val="25"/>
          <w:szCs w:val="25"/>
        </w:rPr>
        <w:t xml:space="preserve">S.6 BIOLOGY PAPER THREE </w:t>
      </w:r>
    </w:p>
    <w:p w:rsidR="00C2112C" w:rsidRDefault="00C2112C" w:rsidP="00C2112C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2112C">
        <w:rPr>
          <w:rFonts w:ascii="Times New Roman" w:hAnsi="Times New Roman" w:cs="Times New Roman"/>
          <w:b/>
          <w:i/>
          <w:sz w:val="25"/>
          <w:szCs w:val="25"/>
        </w:rPr>
        <w:t xml:space="preserve">TIME : 3¼ HOURS </w:t>
      </w:r>
    </w:p>
    <w:p w:rsidR="00C2112C" w:rsidRPr="00C2112C" w:rsidRDefault="00C2112C" w:rsidP="00C2112C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C2112C" w:rsidRPr="00C2112C" w:rsidRDefault="00C2112C" w:rsidP="00C2112C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C2112C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C2112C" w:rsidRPr="00C2112C" w:rsidRDefault="00C2112C" w:rsidP="00C2112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C2112C">
        <w:rPr>
          <w:rFonts w:ascii="Times New Roman" w:hAnsi="Times New Roman" w:cs="Times New Roman"/>
          <w:i/>
          <w:sz w:val="25"/>
          <w:szCs w:val="25"/>
        </w:rPr>
        <w:t xml:space="preserve">Attempt </w:t>
      </w:r>
      <w:r w:rsidRPr="00C2112C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C2112C">
        <w:rPr>
          <w:rFonts w:ascii="Times New Roman" w:hAnsi="Times New Roman" w:cs="Times New Roman"/>
          <w:i/>
          <w:sz w:val="25"/>
          <w:szCs w:val="25"/>
        </w:rPr>
        <w:t xml:space="preserve"> questions </w:t>
      </w:r>
    </w:p>
    <w:p w:rsidR="00C2112C" w:rsidRPr="00C2112C" w:rsidRDefault="00C2112C" w:rsidP="00C2112C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C2112C" w:rsidRPr="00C2112C" w:rsidRDefault="00C2112C" w:rsidP="00C2112C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2112C" w:rsidRDefault="001B427F" w:rsidP="00C2112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You are provided wit</w:t>
      </w:r>
      <w:r w:rsidR="00CF05C5">
        <w:rPr>
          <w:rFonts w:ascii="Times New Roman" w:hAnsi="Times New Roman" w:cs="Times New Roman"/>
          <w:sz w:val="25"/>
          <w:szCs w:val="25"/>
        </w:rPr>
        <w:t xml:space="preserve">h a freshly killed specimen </w:t>
      </w:r>
      <w:r w:rsidR="00CF05C5" w:rsidRPr="00CF05C5">
        <w:rPr>
          <w:rFonts w:ascii="Times New Roman" w:hAnsi="Times New Roman" w:cs="Times New Roman"/>
          <w:b/>
          <w:sz w:val="25"/>
          <w:szCs w:val="25"/>
        </w:rPr>
        <w:t>T</w:t>
      </w:r>
      <w:r w:rsidR="00CF05C5">
        <w:rPr>
          <w:rFonts w:ascii="Times New Roman" w:hAnsi="Times New Roman" w:cs="Times New Roman"/>
          <w:sz w:val="25"/>
          <w:szCs w:val="25"/>
        </w:rPr>
        <w:t>. S</w:t>
      </w:r>
      <w:r>
        <w:rPr>
          <w:rFonts w:ascii="Times New Roman" w:hAnsi="Times New Roman" w:cs="Times New Roman"/>
          <w:sz w:val="25"/>
          <w:szCs w:val="25"/>
        </w:rPr>
        <w:t xml:space="preserve">tudy it and answer the questions that follow: </w:t>
      </w:r>
    </w:p>
    <w:p w:rsidR="001B427F" w:rsidRDefault="001B427F" w:rsidP="001B427F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Open its mouth and pull out the tongue. </w:t>
      </w:r>
    </w:p>
    <w:p w:rsidR="001B427F" w:rsidRDefault="001B427F" w:rsidP="001B427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Describe the structure of the tongue.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B427F" w:rsidRP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6"/>
          <w:szCs w:val="25"/>
        </w:rPr>
      </w:pP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Pr="001B427F" w:rsidRDefault="001B427F" w:rsidP="001B427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Relate the above structure to the function of the tongue.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(03 marks) </w:t>
      </w:r>
    </w:p>
    <w:p w:rsidR="001B427F" w:rsidRPr="001B427F" w:rsidRDefault="001B427F" w:rsidP="001B427F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10"/>
          <w:szCs w:val="25"/>
        </w:rPr>
      </w:pP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Default="001B427F" w:rsidP="001B427F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B427F" w:rsidRPr="001B427F" w:rsidRDefault="001B427F" w:rsidP="001B427F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Loosen the floor and roof of the mouth cavity. </w:t>
      </w:r>
      <w:r w:rsidR="00CF05C5">
        <w:rPr>
          <w:rFonts w:ascii="Times New Roman" w:hAnsi="Times New Roman" w:cs="Times New Roman"/>
          <w:sz w:val="25"/>
          <w:szCs w:val="25"/>
        </w:rPr>
        <w:t>Using scissors d</w:t>
      </w:r>
      <w:r>
        <w:rPr>
          <w:rFonts w:ascii="Times New Roman" w:hAnsi="Times New Roman" w:cs="Times New Roman"/>
          <w:sz w:val="25"/>
          <w:szCs w:val="25"/>
        </w:rPr>
        <w:t xml:space="preserve">raw and label the structures located on the roof.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  (06 marks)</w:t>
      </w:r>
      <w:r>
        <w:t xml:space="preserve"> </w:t>
      </w: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</w:pPr>
    </w:p>
    <w:p w:rsidR="001B427F" w:rsidRDefault="001B427F" w:rsidP="001B427F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1B427F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Pr="001B427F" w:rsidRDefault="0071338C" w:rsidP="001B427F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1B427F" w:rsidP="001B427F">
      <w:pPr>
        <w:pStyle w:val="ListParagraph"/>
        <w:numPr>
          <w:ilvl w:val="0"/>
          <w:numId w:val="3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By further dissection, cut out </w:t>
      </w:r>
      <w:r w:rsidR="0071338C">
        <w:rPr>
          <w:rFonts w:ascii="Times New Roman" w:hAnsi="Times New Roman" w:cs="Times New Roman"/>
          <w:sz w:val="25"/>
          <w:szCs w:val="25"/>
        </w:rPr>
        <w:t xml:space="preserve">the digestive system except the liver lobes </w:t>
      </w:r>
    </w:p>
    <w:p w:rsidR="001B427F" w:rsidRDefault="0071338C" w:rsidP="0071338C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to display the </w:t>
      </w:r>
      <w:r w:rsidR="00C878C8">
        <w:rPr>
          <w:rFonts w:ascii="Times New Roman" w:hAnsi="Times New Roman" w:cs="Times New Roman"/>
          <w:sz w:val="25"/>
          <w:szCs w:val="25"/>
        </w:rPr>
        <w:t xml:space="preserve">internal </w:t>
      </w:r>
      <w:r>
        <w:rPr>
          <w:rFonts w:ascii="Times New Roman" w:hAnsi="Times New Roman" w:cs="Times New Roman"/>
          <w:sz w:val="25"/>
          <w:szCs w:val="25"/>
        </w:rPr>
        <w:t xml:space="preserve">structures used  for gaseous exchange and removal of waste materials. Draw and label. </w:t>
      </w: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878C8" w:rsidRDefault="00C878C8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878C8" w:rsidRDefault="00C878C8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878C8" w:rsidRDefault="00C878C8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878C8" w:rsidRDefault="00C878C8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  <w:t>Also dissect further to display blood vessels that carry blood from the skin, left forelimb, and the floor of the mouth. Draw a</w:t>
      </w:r>
      <w:r w:rsidR="00C878C8">
        <w:rPr>
          <w:rFonts w:ascii="Times New Roman" w:hAnsi="Times New Roman" w:cs="Times New Roman"/>
          <w:sz w:val="25"/>
          <w:szCs w:val="25"/>
        </w:rPr>
        <w:t xml:space="preserve">nd label with undisplaced heart the blood vessels displayed.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B427F" w:rsidRDefault="0071338C" w:rsidP="00C2112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You are provided with solutions </w:t>
      </w:r>
      <w:r w:rsidRPr="0071338C">
        <w:rPr>
          <w:rFonts w:ascii="Times New Roman" w:hAnsi="Times New Roman" w:cs="Times New Roman"/>
          <w:b/>
          <w:sz w:val="25"/>
          <w:szCs w:val="25"/>
        </w:rPr>
        <w:t>X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 w:rsidRPr="0071338C">
        <w:rPr>
          <w:rFonts w:ascii="Times New Roman" w:hAnsi="Times New Roman" w:cs="Times New Roman"/>
          <w:b/>
          <w:sz w:val="25"/>
          <w:szCs w:val="25"/>
        </w:rPr>
        <w:t>Y</w:t>
      </w:r>
      <w:r>
        <w:rPr>
          <w:rFonts w:ascii="Times New Roman" w:hAnsi="Times New Roman" w:cs="Times New Roman"/>
          <w:sz w:val="25"/>
          <w:szCs w:val="25"/>
        </w:rPr>
        <w:t xml:space="preserve"> that contain nutrients and solutions </w:t>
      </w:r>
      <w:r w:rsidRPr="0071338C">
        <w:rPr>
          <w:rFonts w:ascii="Times New Roman" w:hAnsi="Times New Roman" w:cs="Times New Roman"/>
          <w:b/>
          <w:sz w:val="25"/>
          <w:szCs w:val="25"/>
        </w:rPr>
        <w:t>M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 w:rsidRPr="00C878C8">
        <w:rPr>
          <w:rFonts w:ascii="Times New Roman" w:hAnsi="Times New Roman" w:cs="Times New Roman"/>
          <w:sz w:val="25"/>
          <w:szCs w:val="25"/>
        </w:rPr>
        <w:t>N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</w:p>
    <w:p w:rsidR="0071338C" w:rsidRDefault="0071338C" w:rsidP="0071338C">
      <w:pPr>
        <w:pStyle w:val="ListParagraph"/>
        <w:numPr>
          <w:ilvl w:val="0"/>
          <w:numId w:val="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Identify the food substances in the solutions </w:t>
      </w:r>
      <w:r>
        <w:rPr>
          <w:rFonts w:ascii="Times New Roman" w:hAnsi="Times New Roman" w:cs="Times New Roman"/>
          <w:b/>
          <w:sz w:val="25"/>
          <w:szCs w:val="25"/>
        </w:rPr>
        <w:t xml:space="preserve">X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Y </w:t>
      </w:r>
      <w:r>
        <w:rPr>
          <w:rFonts w:ascii="Times New Roman" w:hAnsi="Times New Roman" w:cs="Times New Roman"/>
          <w:sz w:val="25"/>
          <w:szCs w:val="25"/>
        </w:rPr>
        <w:t xml:space="preserve"> using the reagents provided. Record your tests, observations and deductions in the table below: </w:t>
      </w:r>
    </w:p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10467" w:type="dxa"/>
        <w:tblInd w:w="-7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340"/>
        <w:gridCol w:w="2250"/>
        <w:gridCol w:w="2111"/>
        <w:gridCol w:w="1980"/>
        <w:gridCol w:w="1786"/>
      </w:tblGrid>
      <w:tr w:rsidR="0071338C" w:rsidRPr="0071338C" w:rsidTr="00A94278">
        <w:tc>
          <w:tcPr>
            <w:tcW w:w="2340" w:type="dxa"/>
            <w:vMerge w:val="restart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TESTS</w:t>
            </w:r>
          </w:p>
        </w:tc>
        <w:tc>
          <w:tcPr>
            <w:tcW w:w="4361" w:type="dxa"/>
            <w:gridSpan w:val="2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766" w:type="dxa"/>
            <w:gridSpan w:val="2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DEDUCTIONS</w:t>
            </w:r>
          </w:p>
        </w:tc>
      </w:tr>
      <w:tr w:rsidR="0071338C" w:rsidTr="00A94278">
        <w:tc>
          <w:tcPr>
            <w:tcW w:w="2340" w:type="dxa"/>
            <w:vMerge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50" w:type="dxa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X</w:t>
            </w:r>
          </w:p>
        </w:tc>
        <w:tc>
          <w:tcPr>
            <w:tcW w:w="2111" w:type="dxa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Y</w:t>
            </w:r>
          </w:p>
        </w:tc>
        <w:tc>
          <w:tcPr>
            <w:tcW w:w="1980" w:type="dxa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X</w:t>
            </w:r>
          </w:p>
        </w:tc>
        <w:tc>
          <w:tcPr>
            <w:tcW w:w="1786" w:type="dxa"/>
          </w:tcPr>
          <w:p w:rsidR="0071338C" w:rsidRPr="0071338C" w:rsidRDefault="0071338C" w:rsidP="007133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71338C">
              <w:rPr>
                <w:rFonts w:ascii="Times New Roman" w:hAnsi="Times New Roman" w:cs="Times New Roman"/>
                <w:b/>
                <w:sz w:val="25"/>
                <w:szCs w:val="25"/>
              </w:rPr>
              <w:t>Y</w:t>
            </w:r>
          </w:p>
        </w:tc>
      </w:tr>
      <w:tr w:rsidR="0071338C" w:rsidTr="00A94278">
        <w:tc>
          <w:tcPr>
            <w:tcW w:w="234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Iodine test</w:t>
            </w: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5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111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98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86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71338C" w:rsidTr="00A94278">
        <w:tc>
          <w:tcPr>
            <w:tcW w:w="2340" w:type="dxa"/>
          </w:tcPr>
          <w:p w:rsidR="00C878C8" w:rsidRDefault="0071338C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Benedicts test</w:t>
            </w: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  <w:p w:rsidR="00C878C8" w:rsidRDefault="00C878C8" w:rsidP="00936B7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5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111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98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86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71338C" w:rsidTr="00A94278">
        <w:tc>
          <w:tcPr>
            <w:tcW w:w="234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Buiret’s test</w:t>
            </w: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5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111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980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786" w:type="dxa"/>
          </w:tcPr>
          <w:p w:rsidR="0071338C" w:rsidRDefault="0071338C" w:rsidP="007133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71338C" w:rsidRDefault="0071338C" w:rsidP="0071338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3C420C" w:rsidP="0071338C">
      <w:pPr>
        <w:pStyle w:val="ListParagraph"/>
        <w:numPr>
          <w:ilvl w:val="0"/>
          <w:numId w:val="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Cut a piece of the stomach from the dissected animal measuring </w:t>
      </w:r>
      <w:r w:rsidR="00C878C8">
        <w:rPr>
          <w:rFonts w:ascii="Times New Roman" w:hAnsi="Times New Roman" w:cs="Times New Roman"/>
          <w:sz w:val="25"/>
          <w:szCs w:val="25"/>
        </w:rPr>
        <w:t xml:space="preserve">approximately </w:t>
      </w:r>
      <w:r>
        <w:rPr>
          <w:rFonts w:ascii="Times New Roman" w:hAnsi="Times New Roman" w:cs="Times New Roman"/>
          <w:sz w:val="25"/>
          <w:szCs w:val="25"/>
        </w:rPr>
        <w:t>1.5cm.  Ope</w:t>
      </w:r>
      <w:r w:rsidR="00C878C8">
        <w:rPr>
          <w:rFonts w:ascii="Times New Roman" w:hAnsi="Times New Roman" w:cs="Times New Roman"/>
          <w:sz w:val="25"/>
          <w:szCs w:val="25"/>
        </w:rPr>
        <w:t>n</w:t>
      </w:r>
      <w:r>
        <w:rPr>
          <w:rFonts w:ascii="Times New Roman" w:hAnsi="Times New Roman" w:cs="Times New Roman"/>
          <w:sz w:val="25"/>
          <w:szCs w:val="25"/>
        </w:rPr>
        <w:t xml:space="preserve"> it and pour out the contents. Wash and grind it in a motar. Add 10cm</w:t>
      </w:r>
      <w:r w:rsidRPr="002B77B9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of distilled water</w:t>
      </w:r>
      <w:r w:rsidR="00C878C8">
        <w:rPr>
          <w:rFonts w:ascii="Times New Roman" w:hAnsi="Times New Roman" w:cs="Times New Roman"/>
          <w:sz w:val="25"/>
          <w:szCs w:val="25"/>
        </w:rPr>
        <w:t xml:space="preserve"> and stir</w:t>
      </w:r>
      <w:r>
        <w:rPr>
          <w:rFonts w:ascii="Times New Roman" w:hAnsi="Times New Roman" w:cs="Times New Roman"/>
          <w:sz w:val="25"/>
          <w:szCs w:val="25"/>
        </w:rPr>
        <w:t xml:space="preserve">. Leave to settle then decant. Label the extract </w:t>
      </w:r>
      <w:r>
        <w:rPr>
          <w:rFonts w:ascii="Times New Roman" w:hAnsi="Times New Roman" w:cs="Times New Roman"/>
          <w:b/>
          <w:sz w:val="25"/>
          <w:szCs w:val="25"/>
        </w:rPr>
        <w:t xml:space="preserve">S.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C420C" w:rsidRDefault="003C420C" w:rsidP="003C420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Label four test tubes </w:t>
      </w:r>
      <w:r>
        <w:rPr>
          <w:rFonts w:ascii="Times New Roman" w:hAnsi="Times New Roman" w:cs="Times New Roman"/>
          <w:b/>
          <w:sz w:val="25"/>
          <w:szCs w:val="25"/>
        </w:rPr>
        <w:t xml:space="preserve">1, 2, 3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4 </w:t>
      </w:r>
      <w:r>
        <w:rPr>
          <w:rFonts w:ascii="Times New Roman" w:hAnsi="Times New Roman" w:cs="Times New Roman"/>
          <w:sz w:val="25"/>
          <w:szCs w:val="25"/>
        </w:rPr>
        <w:t xml:space="preserve"> and add contents to each test tube as shown in the table below. </w:t>
      </w:r>
    </w:p>
    <w:p w:rsidR="002B77B9" w:rsidRDefault="002B77B9" w:rsidP="003C420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tblInd w:w="14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638"/>
        <w:gridCol w:w="5940"/>
      </w:tblGrid>
      <w:tr w:rsidR="002B77B9" w:rsidTr="002B77B9">
        <w:tc>
          <w:tcPr>
            <w:tcW w:w="1638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lastRenderedPageBreak/>
              <w:t>Test tube 1</w:t>
            </w:r>
          </w:p>
        </w:tc>
        <w:tc>
          <w:tcPr>
            <w:tcW w:w="5940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 of X and 1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solution </w:t>
            </w: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N</w:t>
            </w:r>
          </w:p>
        </w:tc>
      </w:tr>
      <w:tr w:rsidR="002B77B9" w:rsidTr="002B77B9">
        <w:tc>
          <w:tcPr>
            <w:tcW w:w="1638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Test tube 2 </w:t>
            </w:r>
          </w:p>
        </w:tc>
        <w:tc>
          <w:tcPr>
            <w:tcW w:w="5940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X and 1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solution </w:t>
            </w: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M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</w:tr>
      <w:tr w:rsidR="002B77B9" w:rsidTr="002B77B9">
        <w:tc>
          <w:tcPr>
            <w:tcW w:w="1638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Test tube 3 </w:t>
            </w:r>
          </w:p>
        </w:tc>
        <w:tc>
          <w:tcPr>
            <w:tcW w:w="5940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Y and 1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solution </w:t>
            </w: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N</w:t>
            </w:r>
          </w:p>
        </w:tc>
      </w:tr>
      <w:tr w:rsidR="002B77B9" w:rsidTr="002B77B9">
        <w:tc>
          <w:tcPr>
            <w:tcW w:w="1638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Test tube 4 </w:t>
            </w:r>
          </w:p>
        </w:tc>
        <w:tc>
          <w:tcPr>
            <w:tcW w:w="5940" w:type="dxa"/>
          </w:tcPr>
          <w:p w:rsidR="002B77B9" w:rsidRDefault="002B77B9" w:rsidP="002B77B9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Y and 1 cm</w:t>
            </w:r>
            <w:r w:rsidRPr="002B77B9">
              <w:rPr>
                <w:rFonts w:ascii="Times New Roman" w:hAnsi="Times New Roman" w:cs="Times New Roman"/>
                <w:sz w:val="25"/>
                <w:szCs w:val="25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of solution </w:t>
            </w: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M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</w:tr>
    </w:tbl>
    <w:p w:rsidR="003C420C" w:rsidRDefault="003C420C" w:rsidP="003C420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3C420C" w:rsidRDefault="003C420C" w:rsidP="003C420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Divide extract </w:t>
      </w:r>
      <w:r>
        <w:rPr>
          <w:rFonts w:ascii="Times New Roman" w:hAnsi="Times New Roman" w:cs="Times New Roman"/>
          <w:b/>
          <w:sz w:val="25"/>
          <w:szCs w:val="25"/>
        </w:rPr>
        <w:t xml:space="preserve">S </w:t>
      </w:r>
      <w:r>
        <w:rPr>
          <w:rFonts w:ascii="Times New Roman" w:hAnsi="Times New Roman" w:cs="Times New Roman"/>
          <w:sz w:val="25"/>
          <w:szCs w:val="25"/>
        </w:rPr>
        <w:t xml:space="preserve"> into four equal positions and add a portion to each test tube  </w:t>
      </w:r>
      <w:r>
        <w:rPr>
          <w:rFonts w:ascii="Times New Roman" w:hAnsi="Times New Roman" w:cs="Times New Roman"/>
          <w:b/>
          <w:sz w:val="25"/>
          <w:szCs w:val="25"/>
        </w:rPr>
        <w:t xml:space="preserve">1, 2, 3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4 </w:t>
      </w:r>
      <w:r>
        <w:rPr>
          <w:rFonts w:ascii="Times New Roman" w:hAnsi="Times New Roman" w:cs="Times New Roman"/>
          <w:sz w:val="25"/>
          <w:szCs w:val="25"/>
        </w:rPr>
        <w:t xml:space="preserve"> above. </w:t>
      </w:r>
    </w:p>
    <w:p w:rsidR="003C420C" w:rsidRDefault="00C878C8" w:rsidP="003C420C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Incubate </w:t>
      </w:r>
      <w:r w:rsidR="003C420C">
        <w:rPr>
          <w:rFonts w:ascii="Times New Roman" w:hAnsi="Times New Roman" w:cs="Times New Roman"/>
          <w:sz w:val="25"/>
          <w:szCs w:val="25"/>
        </w:rPr>
        <w:t xml:space="preserve"> t</w:t>
      </w:r>
      <w:r w:rsidR="002B77B9">
        <w:rPr>
          <w:rFonts w:ascii="Times New Roman" w:hAnsi="Times New Roman" w:cs="Times New Roman"/>
          <w:sz w:val="25"/>
          <w:szCs w:val="25"/>
        </w:rPr>
        <w:t>he test tubes at 40</w:t>
      </w:r>
      <w:r w:rsidR="002B77B9" w:rsidRPr="002B77B9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 w:rsidR="002B77B9">
        <w:rPr>
          <w:rFonts w:ascii="Times New Roman" w:hAnsi="Times New Roman" w:cs="Times New Roman"/>
          <w:sz w:val="25"/>
          <w:szCs w:val="25"/>
        </w:rPr>
        <w:t xml:space="preserve">C for </w:t>
      </w:r>
      <w:r>
        <w:rPr>
          <w:rFonts w:ascii="Times New Roman" w:hAnsi="Times New Roman" w:cs="Times New Roman"/>
          <w:sz w:val="25"/>
          <w:szCs w:val="25"/>
        </w:rPr>
        <w:t>6</w:t>
      </w:r>
      <w:r w:rsidR="002B77B9">
        <w:rPr>
          <w:rFonts w:ascii="Times New Roman" w:hAnsi="Times New Roman" w:cs="Times New Roman"/>
          <w:sz w:val="25"/>
          <w:szCs w:val="25"/>
        </w:rPr>
        <w:t xml:space="preserve">0 minutes. After </w:t>
      </w:r>
      <w:r>
        <w:rPr>
          <w:rFonts w:ascii="Times New Roman" w:hAnsi="Times New Roman" w:cs="Times New Roman"/>
          <w:sz w:val="25"/>
          <w:szCs w:val="25"/>
        </w:rPr>
        <w:t>6</w:t>
      </w:r>
      <w:r w:rsidR="002B77B9">
        <w:rPr>
          <w:rFonts w:ascii="Times New Roman" w:hAnsi="Times New Roman" w:cs="Times New Roman"/>
          <w:sz w:val="25"/>
          <w:szCs w:val="25"/>
        </w:rPr>
        <w:t xml:space="preserve">0 minutes; </w:t>
      </w:r>
    </w:p>
    <w:p w:rsidR="002B77B9" w:rsidRDefault="002B77B9" w:rsidP="002B77B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Observe test tubes </w:t>
      </w:r>
      <w:r>
        <w:rPr>
          <w:rFonts w:ascii="Times New Roman" w:hAnsi="Times New Roman" w:cs="Times New Roman"/>
          <w:b/>
          <w:sz w:val="25"/>
          <w:szCs w:val="25"/>
        </w:rPr>
        <w:t xml:space="preserve">1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2 </w:t>
      </w:r>
      <w:r>
        <w:rPr>
          <w:rFonts w:ascii="Times New Roman" w:hAnsi="Times New Roman" w:cs="Times New Roman"/>
          <w:sz w:val="25"/>
          <w:szCs w:val="25"/>
        </w:rPr>
        <w:t xml:space="preserve"> and record your observation and deductions in the table below.</w:t>
      </w:r>
    </w:p>
    <w:p w:rsidR="002B77B9" w:rsidRDefault="002B77B9" w:rsidP="002B77B9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tblInd w:w="14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575"/>
        <w:gridCol w:w="2808"/>
        <w:gridCol w:w="2753"/>
      </w:tblGrid>
      <w:tr w:rsidR="002B77B9" w:rsidRPr="002B77B9" w:rsidTr="002B77B9">
        <w:tc>
          <w:tcPr>
            <w:tcW w:w="3192" w:type="dxa"/>
          </w:tcPr>
          <w:p w:rsidR="002B77B9" w:rsidRPr="002B77B9" w:rsidRDefault="002B77B9" w:rsidP="002B77B9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Test tube</w:t>
            </w:r>
          </w:p>
        </w:tc>
        <w:tc>
          <w:tcPr>
            <w:tcW w:w="3192" w:type="dxa"/>
          </w:tcPr>
          <w:p w:rsidR="002B77B9" w:rsidRPr="002B77B9" w:rsidRDefault="002B77B9" w:rsidP="002B77B9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192" w:type="dxa"/>
          </w:tcPr>
          <w:p w:rsidR="002B77B9" w:rsidRPr="002B77B9" w:rsidRDefault="002B77B9" w:rsidP="002B77B9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>Deductions</w:t>
            </w:r>
          </w:p>
        </w:tc>
      </w:tr>
      <w:tr w:rsidR="002B77B9" w:rsidTr="002B77B9">
        <w:tc>
          <w:tcPr>
            <w:tcW w:w="3192" w:type="dxa"/>
          </w:tcPr>
          <w:p w:rsidR="002B77B9" w:rsidRDefault="002B77B9" w:rsidP="002B77B9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2B77B9" w:rsidRDefault="002B77B9" w:rsidP="002B77B9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3192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B77B9" w:rsidTr="002B77B9">
        <w:tc>
          <w:tcPr>
            <w:tcW w:w="3192" w:type="dxa"/>
          </w:tcPr>
          <w:p w:rsidR="002B77B9" w:rsidRDefault="002B77B9" w:rsidP="002B77B9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2B77B9" w:rsidRDefault="002B77B9" w:rsidP="002B77B9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3192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2B77B9" w:rsidRDefault="002B77B9" w:rsidP="002B77B9">
      <w:pPr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2B77B9" w:rsidRDefault="002B77B9" w:rsidP="002B77B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Identify the food </w:t>
      </w:r>
      <w:r w:rsidR="00C878C8">
        <w:rPr>
          <w:rFonts w:ascii="Times New Roman" w:hAnsi="Times New Roman" w:cs="Times New Roman"/>
          <w:sz w:val="25"/>
          <w:szCs w:val="25"/>
        </w:rPr>
        <w:t>substances in</w:t>
      </w:r>
      <w:r>
        <w:rPr>
          <w:rFonts w:ascii="Times New Roman" w:hAnsi="Times New Roman" w:cs="Times New Roman"/>
          <w:sz w:val="25"/>
          <w:szCs w:val="25"/>
        </w:rPr>
        <w:t xml:space="preserve"> test tube </w:t>
      </w:r>
      <w:r w:rsidRPr="00C878C8">
        <w:rPr>
          <w:rFonts w:ascii="Times New Roman" w:hAnsi="Times New Roman" w:cs="Times New Roman"/>
          <w:b/>
          <w:sz w:val="25"/>
          <w:szCs w:val="25"/>
        </w:rPr>
        <w:t>3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 w:rsidRPr="00C878C8">
        <w:rPr>
          <w:rFonts w:ascii="Times New Roman" w:hAnsi="Times New Roman" w:cs="Times New Roman"/>
          <w:b/>
          <w:sz w:val="25"/>
          <w:szCs w:val="25"/>
        </w:rPr>
        <w:t>4</w:t>
      </w:r>
      <w:r>
        <w:rPr>
          <w:rFonts w:ascii="Times New Roman" w:hAnsi="Times New Roman" w:cs="Times New Roman"/>
          <w:sz w:val="25"/>
          <w:szCs w:val="25"/>
        </w:rPr>
        <w:t xml:space="preserve"> using the reagents provided. Record your tests, observations and deductions in the table below: </w:t>
      </w:r>
    </w:p>
    <w:p w:rsidR="002B77B9" w:rsidRDefault="002B77B9" w:rsidP="002B77B9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9095" w:type="dxa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188"/>
        <w:gridCol w:w="3150"/>
        <w:gridCol w:w="2520"/>
        <w:gridCol w:w="2237"/>
      </w:tblGrid>
      <w:tr w:rsidR="002B77B9" w:rsidRPr="002B77B9" w:rsidTr="002B77B9">
        <w:tc>
          <w:tcPr>
            <w:tcW w:w="1188" w:type="dxa"/>
          </w:tcPr>
          <w:p w:rsidR="002B77B9" w:rsidRPr="002B77B9" w:rsidRDefault="002B77B9" w:rsidP="002B77B9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Test tube </w:t>
            </w:r>
          </w:p>
        </w:tc>
        <w:tc>
          <w:tcPr>
            <w:tcW w:w="3150" w:type="dxa"/>
          </w:tcPr>
          <w:p w:rsidR="002B77B9" w:rsidRPr="002B77B9" w:rsidRDefault="002B77B9" w:rsidP="002B77B9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Test </w:t>
            </w:r>
          </w:p>
        </w:tc>
        <w:tc>
          <w:tcPr>
            <w:tcW w:w="2520" w:type="dxa"/>
          </w:tcPr>
          <w:p w:rsidR="002B77B9" w:rsidRPr="002B77B9" w:rsidRDefault="002B77B9" w:rsidP="002B77B9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Observations </w:t>
            </w:r>
          </w:p>
        </w:tc>
        <w:tc>
          <w:tcPr>
            <w:tcW w:w="2237" w:type="dxa"/>
          </w:tcPr>
          <w:p w:rsidR="002B77B9" w:rsidRPr="002B77B9" w:rsidRDefault="002B77B9" w:rsidP="002B77B9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B77B9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Deductions </w:t>
            </w:r>
          </w:p>
        </w:tc>
      </w:tr>
      <w:tr w:rsidR="002B77B9" w:rsidTr="002B77B9">
        <w:trPr>
          <w:trHeight w:val="585"/>
        </w:trPr>
        <w:tc>
          <w:tcPr>
            <w:tcW w:w="1188" w:type="dxa"/>
            <w:vMerge w:val="restart"/>
          </w:tcPr>
          <w:p w:rsidR="002B77B9" w:rsidRPr="00A94278" w:rsidRDefault="002B77B9" w:rsidP="002B77B9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94278">
              <w:rPr>
                <w:rFonts w:ascii="Times New Roman" w:hAnsi="Times New Roman" w:cs="Times New Roman"/>
                <w:b/>
                <w:sz w:val="25"/>
                <w:szCs w:val="25"/>
              </w:rPr>
              <w:t>3</w:t>
            </w:r>
          </w:p>
        </w:tc>
        <w:tc>
          <w:tcPr>
            <w:tcW w:w="3150" w:type="dxa"/>
          </w:tcPr>
          <w:p w:rsidR="00C878C8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Iodine test</w:t>
            </w:r>
          </w:p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  <w:tc>
          <w:tcPr>
            <w:tcW w:w="252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37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B77B9" w:rsidTr="002B77B9">
        <w:trPr>
          <w:trHeight w:val="585"/>
        </w:trPr>
        <w:tc>
          <w:tcPr>
            <w:tcW w:w="1188" w:type="dxa"/>
            <w:vMerge/>
          </w:tcPr>
          <w:p w:rsidR="002B77B9" w:rsidRDefault="002B77B9" w:rsidP="002B77B9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5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Benedict’s test </w:t>
            </w:r>
          </w:p>
        </w:tc>
        <w:tc>
          <w:tcPr>
            <w:tcW w:w="252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37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B77B9" w:rsidTr="002B77B9">
        <w:trPr>
          <w:trHeight w:val="585"/>
        </w:trPr>
        <w:tc>
          <w:tcPr>
            <w:tcW w:w="1188" w:type="dxa"/>
            <w:vMerge/>
          </w:tcPr>
          <w:p w:rsidR="002B77B9" w:rsidRDefault="002B77B9" w:rsidP="002B77B9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5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Buiret’s test </w:t>
            </w:r>
          </w:p>
        </w:tc>
        <w:tc>
          <w:tcPr>
            <w:tcW w:w="252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37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B77B9" w:rsidTr="002B77B9">
        <w:trPr>
          <w:trHeight w:val="585"/>
        </w:trPr>
        <w:tc>
          <w:tcPr>
            <w:tcW w:w="1188" w:type="dxa"/>
            <w:vMerge w:val="restart"/>
          </w:tcPr>
          <w:p w:rsidR="002B77B9" w:rsidRPr="00A94278" w:rsidRDefault="002B77B9" w:rsidP="002B77B9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94278">
              <w:rPr>
                <w:rFonts w:ascii="Times New Roman" w:hAnsi="Times New Roman" w:cs="Times New Roman"/>
                <w:b/>
                <w:sz w:val="25"/>
                <w:szCs w:val="25"/>
              </w:rPr>
              <w:t>4</w:t>
            </w:r>
          </w:p>
        </w:tc>
        <w:tc>
          <w:tcPr>
            <w:tcW w:w="315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Iodine test</w:t>
            </w:r>
          </w:p>
        </w:tc>
        <w:tc>
          <w:tcPr>
            <w:tcW w:w="252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37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B77B9" w:rsidTr="002B77B9">
        <w:trPr>
          <w:trHeight w:val="656"/>
        </w:trPr>
        <w:tc>
          <w:tcPr>
            <w:tcW w:w="1188" w:type="dxa"/>
            <w:vMerge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5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Benedict’s test</w:t>
            </w:r>
          </w:p>
        </w:tc>
        <w:tc>
          <w:tcPr>
            <w:tcW w:w="252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37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2B77B9" w:rsidTr="002B77B9">
        <w:trPr>
          <w:trHeight w:val="585"/>
        </w:trPr>
        <w:tc>
          <w:tcPr>
            <w:tcW w:w="1188" w:type="dxa"/>
            <w:vMerge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5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Buiret’s test</w:t>
            </w:r>
          </w:p>
        </w:tc>
        <w:tc>
          <w:tcPr>
            <w:tcW w:w="2520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C878C8" w:rsidRDefault="00C878C8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37" w:type="dxa"/>
          </w:tcPr>
          <w:p w:rsidR="002B77B9" w:rsidRDefault="002B77B9" w:rsidP="002B77B9">
            <w:pPr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2B77B9" w:rsidRDefault="002B77B9" w:rsidP="002B77B9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2B77B9" w:rsidRDefault="002B77B9" w:rsidP="002B77B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From your results, state two properties of the active substance in solution </w:t>
      </w:r>
      <w:r>
        <w:rPr>
          <w:rFonts w:ascii="Times New Roman" w:hAnsi="Times New Roman" w:cs="Times New Roman"/>
          <w:b/>
          <w:sz w:val="25"/>
          <w:szCs w:val="25"/>
        </w:rPr>
        <w:t xml:space="preserve">S.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B77B9" w:rsidRDefault="002B77B9" w:rsidP="002B77B9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2B77B9" w:rsidRDefault="002B77B9" w:rsidP="002B77B9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2B77B9" w:rsidRDefault="002B77B9" w:rsidP="002B77B9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2B77B9" w:rsidRDefault="002B77B9" w:rsidP="002B77B9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3C420C" w:rsidRDefault="002B77B9" w:rsidP="0071338C">
      <w:pPr>
        <w:pStyle w:val="ListParagraph"/>
        <w:numPr>
          <w:ilvl w:val="0"/>
          <w:numId w:val="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Explain your </w:t>
      </w:r>
      <w:r w:rsidR="00936B7D">
        <w:rPr>
          <w:rFonts w:ascii="Times New Roman" w:hAnsi="Times New Roman" w:cs="Times New Roman"/>
          <w:sz w:val="25"/>
          <w:szCs w:val="25"/>
        </w:rPr>
        <w:t xml:space="preserve"> results in (b) (i) and (ii). </w:t>
      </w:r>
    </w:p>
    <w:p w:rsidR="00936B7D" w:rsidRDefault="00936B7D" w:rsidP="00936B7D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Default="00936B7D" w:rsidP="00936B7D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36B7D" w:rsidRPr="00936B7D" w:rsidRDefault="00936B7D" w:rsidP="00936B7D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71338C" w:rsidRDefault="00936B7D" w:rsidP="00C2112C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You are provided with pieces of specimen </w:t>
      </w:r>
      <w:r>
        <w:rPr>
          <w:rFonts w:ascii="Times New Roman" w:hAnsi="Times New Roman" w:cs="Times New Roman"/>
          <w:b/>
          <w:sz w:val="25"/>
          <w:szCs w:val="25"/>
        </w:rPr>
        <w:t xml:space="preserve">K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L </w:t>
      </w:r>
      <w:r>
        <w:rPr>
          <w:rFonts w:ascii="Times New Roman" w:hAnsi="Times New Roman" w:cs="Times New Roman"/>
          <w:sz w:val="25"/>
          <w:szCs w:val="25"/>
        </w:rPr>
        <w:t xml:space="preserve"> which are plant organs. </w:t>
      </w:r>
    </w:p>
    <w:p w:rsidR="00FC08F2" w:rsidRDefault="00FC08F2" w:rsidP="00FC08F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Identify specimens </w:t>
      </w:r>
      <w:r>
        <w:rPr>
          <w:rFonts w:ascii="Times New Roman" w:hAnsi="Times New Roman" w:cs="Times New Roman"/>
          <w:b/>
          <w:sz w:val="25"/>
          <w:szCs w:val="25"/>
        </w:rPr>
        <w:t xml:space="preserve">K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L </w:t>
      </w:r>
      <w:r>
        <w:rPr>
          <w:rFonts w:ascii="Times New Roman" w:hAnsi="Times New Roman" w:cs="Times New Roman"/>
          <w:sz w:val="25"/>
          <w:szCs w:val="25"/>
        </w:rPr>
        <w:t xml:space="preserve"> with a reason for each. </w:t>
      </w:r>
    </w:p>
    <w:p w:rsidR="00FC08F2" w:rsidRDefault="00FC08F2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C878C8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Identit</w:t>
      </w:r>
      <w:r w:rsidR="00FC08F2">
        <w:rPr>
          <w:rFonts w:ascii="Times New Roman" w:hAnsi="Times New Roman" w:cs="Times New Roman"/>
          <w:sz w:val="25"/>
          <w:szCs w:val="25"/>
        </w:rPr>
        <w:t xml:space="preserve">y for </w:t>
      </w:r>
      <w:r w:rsidR="00FC08F2">
        <w:rPr>
          <w:rFonts w:ascii="Times New Roman" w:hAnsi="Times New Roman" w:cs="Times New Roman"/>
          <w:b/>
          <w:sz w:val="25"/>
          <w:szCs w:val="25"/>
        </w:rPr>
        <w:t>K</w:t>
      </w:r>
      <w:r w:rsidR="00FC08F2">
        <w:rPr>
          <w:rFonts w:ascii="Times New Roman" w:hAnsi="Times New Roman" w:cs="Times New Roman"/>
          <w:sz w:val="25"/>
          <w:szCs w:val="25"/>
        </w:rPr>
        <w:t>...............</w:t>
      </w:r>
      <w:r>
        <w:rPr>
          <w:rFonts w:ascii="Times New Roman" w:hAnsi="Times New Roman" w:cs="Times New Roman"/>
          <w:sz w:val="25"/>
          <w:szCs w:val="25"/>
        </w:rPr>
        <w:t>..............................</w:t>
      </w:r>
      <w:r w:rsidR="00FC08F2">
        <w:rPr>
          <w:rFonts w:ascii="Times New Roman" w:hAnsi="Times New Roman" w:cs="Times New Roman"/>
          <w:sz w:val="25"/>
          <w:szCs w:val="25"/>
        </w:rPr>
        <w:t xml:space="preserve">, for </w:t>
      </w:r>
      <w:r w:rsidR="00FC08F2">
        <w:rPr>
          <w:rFonts w:ascii="Times New Roman" w:hAnsi="Times New Roman" w:cs="Times New Roman"/>
          <w:b/>
          <w:sz w:val="25"/>
          <w:szCs w:val="25"/>
        </w:rPr>
        <w:t>L :</w:t>
      </w:r>
      <w:r w:rsidR="00FC08F2">
        <w:rPr>
          <w:rFonts w:ascii="Times New Roman" w:hAnsi="Times New Roman" w:cs="Times New Roman"/>
          <w:sz w:val="25"/>
          <w:szCs w:val="25"/>
        </w:rPr>
        <w:t>.........................</w:t>
      </w:r>
      <w:r>
        <w:rPr>
          <w:rFonts w:ascii="Times New Roman" w:hAnsi="Times New Roman" w:cs="Times New Roman"/>
          <w:sz w:val="25"/>
          <w:szCs w:val="25"/>
        </w:rPr>
        <w:t>..........</w:t>
      </w:r>
      <w:r w:rsidR="00FC08F2">
        <w:rPr>
          <w:rFonts w:ascii="Times New Roman" w:hAnsi="Times New Roman" w:cs="Times New Roman"/>
          <w:sz w:val="25"/>
          <w:szCs w:val="25"/>
        </w:rPr>
        <w:t>..........</w:t>
      </w:r>
    </w:p>
    <w:p w:rsidR="00443B54" w:rsidRDefault="00443B54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Pr="00443B54" w:rsidRDefault="00FC08F2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443B54">
        <w:rPr>
          <w:rFonts w:ascii="Times New Roman" w:hAnsi="Times New Roman" w:cs="Times New Roman"/>
          <w:b/>
          <w:sz w:val="25"/>
          <w:szCs w:val="25"/>
        </w:rPr>
        <w:t>Reason</w:t>
      </w:r>
      <w:r w:rsidR="00443B54" w:rsidRPr="00443B54">
        <w:rPr>
          <w:rFonts w:ascii="Times New Roman" w:hAnsi="Times New Roman" w:cs="Times New Roman"/>
          <w:b/>
          <w:sz w:val="25"/>
          <w:szCs w:val="25"/>
        </w:rPr>
        <w:t xml:space="preserve"> K</w:t>
      </w:r>
      <w:r w:rsidR="00C878C8" w:rsidRPr="00443B54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Pr="00443B54">
        <w:rPr>
          <w:rFonts w:ascii="Times New Roman" w:hAnsi="Times New Roman" w:cs="Times New Roman"/>
          <w:b/>
          <w:sz w:val="25"/>
          <w:szCs w:val="25"/>
        </w:rPr>
        <w:t xml:space="preserve">: </w:t>
      </w:r>
      <w:r w:rsidR="00C878C8" w:rsidRPr="00443B54">
        <w:rPr>
          <w:rFonts w:ascii="Times New Roman" w:hAnsi="Times New Roman" w:cs="Times New Roman"/>
          <w:b/>
          <w:sz w:val="25"/>
          <w:szCs w:val="25"/>
        </w:rPr>
        <w:tab/>
      </w:r>
      <w:r w:rsidR="00C878C8" w:rsidRPr="00443B54">
        <w:rPr>
          <w:rFonts w:ascii="Times New Roman" w:hAnsi="Times New Roman" w:cs="Times New Roman"/>
          <w:b/>
          <w:sz w:val="25"/>
          <w:szCs w:val="25"/>
        </w:rPr>
        <w:tab/>
      </w:r>
      <w:r w:rsidR="00C878C8" w:rsidRPr="00443B54">
        <w:rPr>
          <w:rFonts w:ascii="Times New Roman" w:hAnsi="Times New Roman" w:cs="Times New Roman"/>
          <w:b/>
          <w:sz w:val="25"/>
          <w:szCs w:val="25"/>
        </w:rPr>
        <w:tab/>
      </w:r>
      <w:r w:rsidR="00C878C8" w:rsidRPr="00443B54">
        <w:rPr>
          <w:rFonts w:ascii="Times New Roman" w:hAnsi="Times New Roman" w:cs="Times New Roman"/>
          <w:b/>
          <w:sz w:val="25"/>
          <w:szCs w:val="25"/>
        </w:rPr>
        <w:tab/>
      </w:r>
      <w:r w:rsidR="00C878C8" w:rsidRPr="00443B54">
        <w:rPr>
          <w:rFonts w:ascii="Times New Roman" w:hAnsi="Times New Roman" w:cs="Times New Roman"/>
          <w:b/>
          <w:sz w:val="25"/>
          <w:szCs w:val="25"/>
        </w:rPr>
        <w:tab/>
      </w:r>
      <w:r w:rsidR="00443B54" w:rsidRPr="00443B54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Pr="00443B54" w:rsidRDefault="00443B54" w:rsidP="00C878C8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443B54">
        <w:rPr>
          <w:rFonts w:ascii="Times New Roman" w:hAnsi="Times New Roman" w:cs="Times New Roman"/>
          <w:b/>
          <w:sz w:val="25"/>
          <w:szCs w:val="25"/>
        </w:rPr>
        <w:t>Reason for L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443B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C878C8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878C8" w:rsidRDefault="00C878C8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443B54" w:rsidRDefault="00443B54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443B54" w:rsidRDefault="00443B54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Cut a thin inner tissue of specimen </w:t>
      </w:r>
      <w:r>
        <w:rPr>
          <w:rFonts w:ascii="Times New Roman" w:hAnsi="Times New Roman" w:cs="Times New Roman"/>
          <w:b/>
          <w:sz w:val="25"/>
          <w:szCs w:val="25"/>
        </w:rPr>
        <w:t xml:space="preserve">K </w:t>
      </w:r>
      <w:r>
        <w:rPr>
          <w:rFonts w:ascii="Times New Roman" w:hAnsi="Times New Roman" w:cs="Times New Roman"/>
          <w:sz w:val="25"/>
          <w:szCs w:val="25"/>
        </w:rPr>
        <w:t xml:space="preserve">and remove a thin transparent membrane from inner surface of the leaf of specimen </w:t>
      </w:r>
      <w:r>
        <w:rPr>
          <w:rFonts w:ascii="Times New Roman" w:hAnsi="Times New Roman" w:cs="Times New Roman"/>
          <w:b/>
          <w:sz w:val="25"/>
          <w:szCs w:val="25"/>
        </w:rPr>
        <w:t xml:space="preserve">L.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FC08F2" w:rsidRDefault="00FC08F2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Place the sections on a glass slide, add a drop of iodine on each section and rinse where necessary. Observe </w:t>
      </w:r>
      <w:r w:rsidR="00A94278">
        <w:rPr>
          <w:rFonts w:ascii="Times New Roman" w:hAnsi="Times New Roman" w:cs="Times New Roman"/>
          <w:sz w:val="25"/>
          <w:szCs w:val="25"/>
        </w:rPr>
        <w:t>under the</w:t>
      </w:r>
      <w:r>
        <w:rPr>
          <w:rFonts w:ascii="Times New Roman" w:hAnsi="Times New Roman" w:cs="Times New Roman"/>
          <w:sz w:val="25"/>
          <w:szCs w:val="25"/>
        </w:rPr>
        <w:t xml:space="preserve"> microscope using medium power. </w:t>
      </w:r>
    </w:p>
    <w:p w:rsidR="00FC08F2" w:rsidRDefault="00FC08F2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 and label three adjacent cells seen in each section </w:t>
      </w:r>
    </w:p>
    <w:p w:rsidR="00FC08F2" w:rsidRPr="00FC08F2" w:rsidRDefault="00FC08F2" w:rsidP="00FC08F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Section for specimen </w:t>
      </w:r>
      <w:r>
        <w:rPr>
          <w:rFonts w:ascii="Times New Roman" w:hAnsi="Times New Roman" w:cs="Times New Roman"/>
          <w:b/>
          <w:sz w:val="25"/>
          <w:szCs w:val="25"/>
        </w:rPr>
        <w:t xml:space="preserve">K </w:t>
      </w: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P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Pr="00FC08F2" w:rsidRDefault="00FC08F2" w:rsidP="00FC08F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Section for specimen</w:t>
      </w:r>
      <w:r w:rsidR="00C878C8">
        <w:rPr>
          <w:rFonts w:ascii="Times New Roman" w:hAnsi="Times New Roman" w:cs="Times New Roman"/>
          <w:sz w:val="25"/>
          <w:szCs w:val="25"/>
        </w:rPr>
        <w:t xml:space="preserve"> </w:t>
      </w:r>
      <w:r w:rsidR="00C878C8" w:rsidRPr="00C878C8">
        <w:rPr>
          <w:rFonts w:ascii="Times New Roman" w:hAnsi="Times New Roman" w:cs="Times New Roman"/>
          <w:b/>
          <w:sz w:val="25"/>
          <w:szCs w:val="25"/>
        </w:rPr>
        <w:t>L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</w:rPr>
        <w:t>:</w:t>
      </w: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443B54" w:rsidRDefault="00443B54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443B54" w:rsidRPr="00FC08F2" w:rsidRDefault="00443B54" w:rsidP="00FC08F2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Outline the structural differences between the cells observed in (i) and (ii) above. </w:t>
      </w:r>
    </w:p>
    <w:p w:rsidR="00FC08F2" w:rsidRDefault="00FC08F2" w:rsidP="00FC08F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FC08F2" w:rsidRDefault="00FC08F2" w:rsidP="00FC08F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the difference in the arrangement </w:t>
      </w:r>
      <w:r w:rsidR="0039554C">
        <w:rPr>
          <w:rFonts w:ascii="Times New Roman" w:hAnsi="Times New Roman" w:cs="Times New Roman"/>
          <w:sz w:val="25"/>
          <w:szCs w:val="25"/>
        </w:rPr>
        <w:t xml:space="preserve">of the cells seen in both sections. </w:t>
      </w:r>
    </w:p>
    <w:p w:rsidR="0039554C" w:rsidRDefault="0039554C" w:rsidP="0039554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39554C" w:rsidRDefault="0039554C" w:rsidP="0039554C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39554C" w:rsidRDefault="0039554C" w:rsidP="0039554C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39554C" w:rsidRDefault="0039554C" w:rsidP="0039554C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39554C" w:rsidRDefault="0039554C" w:rsidP="00FC08F2">
      <w:pPr>
        <w:pStyle w:val="ListParagraph"/>
        <w:numPr>
          <w:ilvl w:val="0"/>
          <w:numId w:val="7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With a reason, state the function of the tissue observed in specimen </w:t>
      </w:r>
      <w:r>
        <w:rPr>
          <w:rFonts w:ascii="Times New Roman" w:hAnsi="Times New Roman" w:cs="Times New Roman"/>
          <w:b/>
          <w:sz w:val="25"/>
          <w:szCs w:val="25"/>
        </w:rPr>
        <w:t xml:space="preserve">K.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9554C" w:rsidRDefault="0039554C" w:rsidP="0039554C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39554C" w:rsidRDefault="0039554C" w:rsidP="0039554C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39554C" w:rsidRDefault="0039554C" w:rsidP="0039554C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39554C" w:rsidRDefault="0039554C" w:rsidP="0039554C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443B54" w:rsidRDefault="00443B54" w:rsidP="0039554C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443B54" w:rsidRDefault="00443B54" w:rsidP="0039554C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FC08F2" w:rsidRPr="00C2112C" w:rsidRDefault="0039554C" w:rsidP="0039554C">
      <w:pPr>
        <w:spacing w:after="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FC08F2" w:rsidRPr="00C2112C" w:rsidSect="0071338C">
      <w:footerReference w:type="default" r:id="rId8"/>
      <w:pgSz w:w="12240" w:h="15840"/>
      <w:pgMar w:top="1440" w:right="1440" w:bottom="5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305B" w:rsidRDefault="009D305B" w:rsidP="0071338C">
      <w:pPr>
        <w:spacing w:after="0" w:line="240" w:lineRule="auto"/>
      </w:pPr>
      <w:r>
        <w:separator/>
      </w:r>
    </w:p>
  </w:endnote>
  <w:endnote w:type="continuationSeparator" w:id="1">
    <w:p w:rsidR="009D305B" w:rsidRDefault="009D305B" w:rsidP="00713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4542"/>
      <w:docPartObj>
        <w:docPartGallery w:val="Page Numbers (Bottom of Page)"/>
        <w:docPartUnique/>
      </w:docPartObj>
    </w:sdtPr>
    <w:sdtContent>
      <w:p w:rsidR="00936B7D" w:rsidRDefault="00602D93">
        <w:pPr>
          <w:pStyle w:val="Footer"/>
          <w:jc w:val="center"/>
        </w:pPr>
        <w:fldSimple w:instr=" PAGE   \* MERGEFORMAT ">
          <w:r w:rsidR="00A94278">
            <w:rPr>
              <w:noProof/>
            </w:rPr>
            <w:t>8</w:t>
          </w:r>
        </w:fldSimple>
      </w:p>
    </w:sdtContent>
  </w:sdt>
  <w:p w:rsidR="00936B7D" w:rsidRDefault="00936B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305B" w:rsidRDefault="009D305B" w:rsidP="0071338C">
      <w:pPr>
        <w:spacing w:after="0" w:line="240" w:lineRule="auto"/>
      </w:pPr>
      <w:r>
        <w:separator/>
      </w:r>
    </w:p>
  </w:footnote>
  <w:footnote w:type="continuationSeparator" w:id="1">
    <w:p w:rsidR="009D305B" w:rsidRDefault="009D305B" w:rsidP="00713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F225CE"/>
    <w:multiLevelType w:val="hybridMultilevel"/>
    <w:tmpl w:val="43F21DCA"/>
    <w:lvl w:ilvl="0" w:tplc="3F50448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E0A365F"/>
    <w:multiLevelType w:val="hybridMultilevel"/>
    <w:tmpl w:val="EF121776"/>
    <w:lvl w:ilvl="0" w:tplc="1BDABF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F3D3535"/>
    <w:multiLevelType w:val="hybridMultilevel"/>
    <w:tmpl w:val="6990173C"/>
    <w:lvl w:ilvl="0" w:tplc="D9645FF4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847A0D"/>
    <w:multiLevelType w:val="hybridMultilevel"/>
    <w:tmpl w:val="B5309A72"/>
    <w:lvl w:ilvl="0" w:tplc="1E424B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821160"/>
    <w:multiLevelType w:val="hybridMultilevel"/>
    <w:tmpl w:val="BD6EB10A"/>
    <w:lvl w:ilvl="0" w:tplc="1B72449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AF52508"/>
    <w:multiLevelType w:val="hybridMultilevel"/>
    <w:tmpl w:val="00F2A530"/>
    <w:lvl w:ilvl="0" w:tplc="33A6F3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18C741D"/>
    <w:multiLevelType w:val="hybridMultilevel"/>
    <w:tmpl w:val="81B8FDE8"/>
    <w:lvl w:ilvl="0" w:tplc="55C6E9A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7003DA6"/>
    <w:multiLevelType w:val="hybridMultilevel"/>
    <w:tmpl w:val="D5E2D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112C"/>
    <w:rsid w:val="001B427F"/>
    <w:rsid w:val="002B77B9"/>
    <w:rsid w:val="0039554C"/>
    <w:rsid w:val="003C420C"/>
    <w:rsid w:val="00443B54"/>
    <w:rsid w:val="00602D93"/>
    <w:rsid w:val="006E2EFD"/>
    <w:rsid w:val="0071338C"/>
    <w:rsid w:val="00803A43"/>
    <w:rsid w:val="00936B7D"/>
    <w:rsid w:val="009D305B"/>
    <w:rsid w:val="009D4669"/>
    <w:rsid w:val="00A94278"/>
    <w:rsid w:val="00B416D3"/>
    <w:rsid w:val="00BE25B0"/>
    <w:rsid w:val="00C2112C"/>
    <w:rsid w:val="00C878C8"/>
    <w:rsid w:val="00CD6F4B"/>
    <w:rsid w:val="00CF05C5"/>
    <w:rsid w:val="00DE440A"/>
    <w:rsid w:val="00EA59EE"/>
    <w:rsid w:val="00F049A4"/>
    <w:rsid w:val="00F521FF"/>
    <w:rsid w:val="00FC08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1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13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338C"/>
  </w:style>
  <w:style w:type="paragraph" w:styleId="Footer">
    <w:name w:val="footer"/>
    <w:basedOn w:val="Normal"/>
    <w:link w:val="FooterChar"/>
    <w:uiPriority w:val="99"/>
    <w:unhideWhenUsed/>
    <w:rsid w:val="00713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38C"/>
  </w:style>
  <w:style w:type="table" w:styleId="TableGrid">
    <w:name w:val="Table Grid"/>
    <w:basedOn w:val="TableNormal"/>
    <w:uiPriority w:val="59"/>
    <w:rsid w:val="007133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8ACD5-3138-4400-A91D-FA6AFFCF1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10</cp:revision>
  <cp:lastPrinted>2018-04-12T11:55:00Z</cp:lastPrinted>
  <dcterms:created xsi:type="dcterms:W3CDTF">2018-04-06T08:19:00Z</dcterms:created>
  <dcterms:modified xsi:type="dcterms:W3CDTF">2018-04-12T11:57:00Z</dcterms:modified>
</cp:coreProperties>
</file>