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48" w:rsidRDefault="00F10ED1">
      <w:r>
        <w:t>Készítsen weblapot a következő feladat megoldására a leírás és a minta alapján:</w:t>
      </w:r>
    </w:p>
    <w:p w:rsidR="00F10ED1" w:rsidRDefault="00F10ED1" w:rsidP="00F10ED1">
      <w:pPr>
        <w:pStyle w:val="Listaszerbekezds"/>
        <w:numPr>
          <w:ilvl w:val="0"/>
          <w:numId w:val="1"/>
        </w:numPr>
      </w:pPr>
      <w:r>
        <w:t xml:space="preserve">Az oldalon alapból legyen egy két soros és két oszlopos táblázat, aminek a második oszlopa egybe van nyitva. Itt kérjen be egy számot, valamint helyezzen el egy </w:t>
      </w:r>
      <w:r w:rsidR="000938D9">
        <w:t>„</w:t>
      </w:r>
      <w:r>
        <w:t>Mehet</w:t>
      </w:r>
      <w:r w:rsidR="000938D9">
        <w:t>”</w:t>
      </w:r>
      <w:r>
        <w:t xml:space="preserve"> gombot.</w:t>
      </w:r>
    </w:p>
    <w:p w:rsidR="00F10ED1" w:rsidRDefault="00F10ED1" w:rsidP="00F10ED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333625" cy="10902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80" cy="11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D1" w:rsidRDefault="00F10ED1" w:rsidP="00F10ED1">
      <w:pPr>
        <w:pStyle w:val="Listaszerbekezds"/>
        <w:numPr>
          <w:ilvl w:val="0"/>
          <w:numId w:val="1"/>
        </w:numPr>
      </w:pPr>
      <w:r>
        <w:t xml:space="preserve">A gomb megnyomása után az oldal generáljon le egy 10 elemű tömböt, amiben 1 és 10 közötti számok szerepelhetnek. </w:t>
      </w:r>
    </w:p>
    <w:p w:rsidR="00F10ED1" w:rsidRDefault="00F10ED1" w:rsidP="00F10ED1">
      <w:pPr>
        <w:pStyle w:val="Listaszerbekezds"/>
        <w:numPr>
          <w:ilvl w:val="0"/>
          <w:numId w:val="1"/>
        </w:numPr>
      </w:pPr>
      <w:r>
        <w:t>Ezt követően el kell döntenie, hogy a beírt szám szám-e?</w:t>
      </w:r>
    </w:p>
    <w:p w:rsidR="00F10ED1" w:rsidRDefault="00F10ED1" w:rsidP="00F10ED1">
      <w:pPr>
        <w:pStyle w:val="Listaszerbekezds"/>
        <w:numPr>
          <w:ilvl w:val="0"/>
          <w:numId w:val="1"/>
        </w:numPr>
      </w:pPr>
      <w:r>
        <w:t>Szerepel-e a tömbben?</w:t>
      </w:r>
    </w:p>
    <w:p w:rsidR="00F10ED1" w:rsidRDefault="00F10ED1" w:rsidP="00F10ED1">
      <w:pPr>
        <w:pStyle w:val="Listaszerbekezds"/>
        <w:numPr>
          <w:ilvl w:val="0"/>
          <w:numId w:val="1"/>
        </w:numPr>
      </w:pPr>
      <w:r>
        <w:t>Ha igen, milyen pozíción, amennyiben nem, írja ki a „Nincs benne” szöveget a megfelelő helyre.</w:t>
      </w:r>
    </w:p>
    <w:p w:rsidR="00F10ED1" w:rsidRDefault="00F10ED1" w:rsidP="00F10ED1">
      <w:pPr>
        <w:pStyle w:val="Listaszerbekezds"/>
        <w:numPr>
          <w:ilvl w:val="0"/>
          <w:numId w:val="1"/>
        </w:numPr>
      </w:pPr>
      <w:r>
        <w:t>Ellenőrzésképpen írja ki</w:t>
      </w:r>
      <w:r w:rsidR="000938D9">
        <w:t xml:space="preserve"> a keresett számot a táblázat elé és</w:t>
      </w:r>
      <w:r>
        <w:t xml:space="preserve"> a tömb elemeit is a táblázat utolsó sorába.</w:t>
      </w:r>
      <w:r w:rsidR="003A6D8E">
        <w:t xml:space="preserve"> Ha szerepel benne a keresett szám, annak a cellának a háttere zöld színű legyen.</w:t>
      </w:r>
    </w:p>
    <w:p w:rsidR="00F10ED1" w:rsidRDefault="00F10ED1" w:rsidP="00F10ED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495800" cy="288470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edmen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481" cy="28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D1" w:rsidRDefault="003A6D8E" w:rsidP="00F10ED1">
      <w:pPr>
        <w:pStyle w:val="Listaszerbekezds"/>
        <w:numPr>
          <w:ilvl w:val="0"/>
          <w:numId w:val="1"/>
        </w:numPr>
      </w:pPr>
      <w:r>
        <w:t xml:space="preserve">Az oldal háttérszíne </w:t>
      </w:r>
      <w:r w:rsidR="000938D9">
        <w:t>„</w:t>
      </w:r>
      <w:proofErr w:type="spellStart"/>
      <w:r>
        <w:t>maroon</w:t>
      </w:r>
      <w:proofErr w:type="spellEnd"/>
      <w:r w:rsidR="000938D9">
        <w:t>”</w:t>
      </w:r>
      <w:r>
        <w:t>, a szövegek fehér színűek legyenek</w:t>
      </w:r>
    </w:p>
    <w:p w:rsidR="003A6D8E" w:rsidRDefault="003A6D8E" w:rsidP="00F10ED1">
      <w:pPr>
        <w:pStyle w:val="Listaszerbekezds"/>
        <w:numPr>
          <w:ilvl w:val="0"/>
          <w:numId w:val="1"/>
        </w:numPr>
      </w:pPr>
      <w:r>
        <w:t>A „Számkereső” szöveg jelenjen meg az oldal címsorában is, H1-es és középre igazított legyen</w:t>
      </w:r>
    </w:p>
    <w:p w:rsidR="003A6D8E" w:rsidRDefault="003A6D8E" w:rsidP="00F10ED1">
      <w:pPr>
        <w:pStyle w:val="Listaszerbekezds"/>
        <w:numPr>
          <w:ilvl w:val="0"/>
          <w:numId w:val="1"/>
        </w:numPr>
      </w:pPr>
      <w:r>
        <w:t>A beviteli mező szélessége 50px</w:t>
      </w:r>
    </w:p>
    <w:p w:rsidR="003A6D8E" w:rsidRDefault="003A6D8E" w:rsidP="003A6D8E">
      <w:pPr>
        <w:pStyle w:val="Listaszerbekezds"/>
        <w:numPr>
          <w:ilvl w:val="0"/>
          <w:numId w:val="1"/>
        </w:numPr>
      </w:pPr>
      <w:r>
        <w:t xml:space="preserve">A </w:t>
      </w:r>
      <w:proofErr w:type="gramStart"/>
      <w:r>
        <w:t>mehet</w:t>
      </w:r>
      <w:proofErr w:type="gramEnd"/>
      <w:r>
        <w:t xml:space="preserve"> gomb töltse ki a cella teljes szélességét, háttere </w:t>
      </w:r>
      <w:r w:rsidRPr="003A6D8E">
        <w:t>#E0904E</w:t>
      </w:r>
      <w:r>
        <w:t xml:space="preserve"> kódú, szövegszíne fehér </w:t>
      </w:r>
    </w:p>
    <w:p w:rsidR="003A6D8E" w:rsidRDefault="003A6D8E" w:rsidP="003A6D8E">
      <w:pPr>
        <w:pStyle w:val="Listaszerbekezds"/>
        <w:numPr>
          <w:ilvl w:val="0"/>
          <w:numId w:val="1"/>
        </w:numPr>
      </w:pPr>
      <w:r>
        <w:t xml:space="preserve">A táblázatok 50% szélességűek, </w:t>
      </w:r>
      <w:r w:rsidRPr="003A6D8E">
        <w:t>#FF9900</w:t>
      </w:r>
      <w:r>
        <w:t xml:space="preserve"> háttérszínűek, 30px bélés távolságúak</w:t>
      </w:r>
      <w:r w:rsidR="000938D9">
        <w:t xml:space="preserve"> legyenek.</w:t>
      </w:r>
    </w:p>
    <w:p w:rsidR="000938D9" w:rsidRDefault="000938D9" w:rsidP="003A6D8E">
      <w:pPr>
        <w:pStyle w:val="Listaszerbekezds"/>
        <w:numPr>
          <w:ilvl w:val="0"/>
          <w:numId w:val="1"/>
        </w:numPr>
      </w:pPr>
      <w:r>
        <w:t>A táblázat szegélye 3px folyamatos fehér vonal legyen, a táblázat sarkai 30, 20, 10, 40px –es rádiusszal legyenek lekerekítve</w:t>
      </w:r>
    </w:p>
    <w:p w:rsidR="000938D9" w:rsidRDefault="00116903" w:rsidP="003A6D8E">
      <w:pPr>
        <w:pStyle w:val="Listaszerbekezds"/>
        <w:numPr>
          <w:ilvl w:val="0"/>
          <w:numId w:val="1"/>
        </w:numPr>
      </w:pPr>
      <w:r>
        <w:t xml:space="preserve">A táblázat által vetett árnyék 5px vastag legyen, </w:t>
      </w:r>
      <w:proofErr w:type="spellStart"/>
      <w:r>
        <w:t>mindkér</w:t>
      </w:r>
      <w:proofErr w:type="spellEnd"/>
      <w:r>
        <w:t xml:space="preserve"> </w:t>
      </w:r>
      <w:proofErr w:type="gramStart"/>
      <w:r>
        <w:t>irányban</w:t>
      </w:r>
      <w:proofErr w:type="gramEnd"/>
      <w:r>
        <w:t xml:space="preserve"> 10px távolságban és #500000 színű</w:t>
      </w:r>
    </w:p>
    <w:p w:rsidR="00116903" w:rsidRDefault="00116903" w:rsidP="00116903">
      <w:pPr>
        <w:pStyle w:val="Listaszerbekezds"/>
        <w:numPr>
          <w:ilvl w:val="0"/>
          <w:numId w:val="1"/>
        </w:numPr>
      </w:pPr>
      <w:r>
        <w:t>A táblázat cellák tartalma jobbra igazított, a keretük színe „</w:t>
      </w:r>
      <w:proofErr w:type="spellStart"/>
      <w:r>
        <w:t>gray</w:t>
      </w:r>
      <w:proofErr w:type="spellEnd"/>
      <w:r>
        <w:t>” és egy pontos folytonos vonallal legyen megrajzolva.</w:t>
      </w:r>
    </w:p>
    <w:p w:rsidR="00116903" w:rsidRDefault="00116903" w:rsidP="00116903">
      <w:pPr>
        <w:pStyle w:val="Listaszerbekezds"/>
        <w:numPr>
          <w:ilvl w:val="0"/>
          <w:numId w:val="1"/>
        </w:numPr>
      </w:pPr>
      <w:r>
        <w:t>A cellák árnyéka 5px vastagon, mindké</w:t>
      </w:r>
      <w:r w:rsidR="00BF7939">
        <w:t>t</w:t>
      </w:r>
      <w:r>
        <w:t xml:space="preserve"> irányban 5px távolságra, #E0904E színnel legyen rajzolva</w:t>
      </w:r>
      <w:bookmarkStart w:id="0" w:name="_GoBack"/>
      <w:bookmarkEnd w:id="0"/>
    </w:p>
    <w:sectPr w:rsidR="00116903" w:rsidSect="0011690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4565A"/>
    <w:multiLevelType w:val="hybridMultilevel"/>
    <w:tmpl w:val="E6363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ED1"/>
    <w:rsid w:val="000938D9"/>
    <w:rsid w:val="00116903"/>
    <w:rsid w:val="00342839"/>
    <w:rsid w:val="003A6D8E"/>
    <w:rsid w:val="0065212F"/>
    <w:rsid w:val="00AD7648"/>
    <w:rsid w:val="00BF7939"/>
    <w:rsid w:val="00F1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21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10ED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F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7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Tanár</cp:lastModifiedBy>
  <cp:revision>4</cp:revision>
  <dcterms:created xsi:type="dcterms:W3CDTF">2017-05-05T09:18:00Z</dcterms:created>
  <dcterms:modified xsi:type="dcterms:W3CDTF">2019-04-11T08:58:00Z</dcterms:modified>
</cp:coreProperties>
</file>