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9087" w14:textId="51CE1D9E" w:rsidR="00CD3B26" w:rsidRPr="00DC5761" w:rsidRDefault="00590BE7">
      <w:pPr>
        <w:rPr>
          <w:sz w:val="48"/>
          <w:szCs w:val="48"/>
          <w:lang w:val="en-DE"/>
        </w:rPr>
      </w:pPr>
      <w:r w:rsidRPr="00DC5761">
        <w:rPr>
          <w:sz w:val="48"/>
          <w:szCs w:val="48"/>
          <w:lang w:val="en-DE"/>
        </w:rPr>
        <w:t>Outline</w:t>
      </w:r>
      <w:r w:rsidRPr="00DC5761">
        <w:rPr>
          <w:rFonts w:hint="eastAsia"/>
          <w:sz w:val="48"/>
          <w:szCs w:val="48"/>
          <w:lang w:val="en-DE"/>
        </w:rPr>
        <w:t>:</w:t>
      </w:r>
    </w:p>
    <w:p w14:paraId="7079D99A" w14:textId="768346C9" w:rsidR="00590BE7" w:rsidRDefault="00DC5761">
      <w:pPr>
        <w:rPr>
          <w:lang w:val="en-DE"/>
        </w:rPr>
      </w:pPr>
      <w:r>
        <w:rPr>
          <w:rFonts w:hint="eastAsia"/>
          <w:lang w:val="en-DE"/>
        </w:rPr>
        <w:t>1.W</w:t>
      </w:r>
      <w:r w:rsidR="00A63D6D">
        <w:rPr>
          <w:rFonts w:hint="eastAsia"/>
          <w:lang w:val="en-DE"/>
        </w:rPr>
        <w:t>hich 2 sensors are used most often</w:t>
      </w:r>
      <w:r>
        <w:rPr>
          <w:rFonts w:hint="eastAsia"/>
          <w:lang w:val="en-DE"/>
        </w:rPr>
        <w:t>?</w:t>
      </w:r>
    </w:p>
    <w:p w14:paraId="2FB683FA" w14:textId="63C80D00" w:rsidR="00DC5761" w:rsidRPr="00DC5761" w:rsidRDefault="00DC5761" w:rsidP="00DC5761">
      <w:pPr>
        <w:rPr>
          <w:rFonts w:hint="eastAsia"/>
          <w:color w:val="FF0000"/>
          <w:lang w:val="en-DE"/>
        </w:rPr>
      </w:pPr>
      <w:r w:rsidRPr="00DC5761">
        <w:rPr>
          <w:color w:val="FF0000"/>
          <w:lang w:val="en-DE"/>
        </w:rPr>
        <w:t xml:space="preserve">LiDAR (Light Detection And Ranging) </w:t>
      </w:r>
      <w:r w:rsidR="00A63D6D">
        <w:rPr>
          <w:rFonts w:hint="eastAsia"/>
          <w:color w:val="FF0000"/>
          <w:lang w:val="en-DE"/>
        </w:rPr>
        <w:t>and camaera.</w:t>
      </w:r>
    </w:p>
    <w:p w14:paraId="511F5185" w14:textId="5591A9EF" w:rsidR="00DC5761" w:rsidRDefault="00DC5761" w:rsidP="00DC5761">
      <w:pPr>
        <w:rPr>
          <w:lang w:val="en-DE"/>
        </w:rPr>
      </w:pPr>
      <w:r>
        <w:rPr>
          <w:rFonts w:hint="eastAsia"/>
          <w:lang w:val="en-DE"/>
        </w:rPr>
        <w:t>2.</w:t>
      </w:r>
      <w:r w:rsidR="00A63D6D">
        <w:rPr>
          <w:rFonts w:hint="eastAsia"/>
          <w:lang w:val="en-DE"/>
        </w:rPr>
        <w:t>How an attacker can do to these sensors</w:t>
      </w:r>
      <w:r>
        <w:rPr>
          <w:rFonts w:hint="eastAsia"/>
          <w:lang w:val="en-DE"/>
        </w:rPr>
        <w:t>?</w:t>
      </w:r>
    </w:p>
    <w:p w14:paraId="4AAE8BDC" w14:textId="64294A79" w:rsidR="00DC5761" w:rsidRPr="00DC5761" w:rsidRDefault="00A63D6D" w:rsidP="00A63D6D">
      <w:pPr>
        <w:rPr>
          <w:rFonts w:ascii="Arial" w:hAnsi="Arial" w:cs="Arial"/>
          <w:color w:val="FF0000"/>
          <w:sz w:val="22"/>
          <w:szCs w:val="22"/>
          <w:shd w:val="clear" w:color="auto" w:fill="FFFFFF"/>
        </w:rPr>
      </w:pPr>
      <w:r>
        <w:rPr>
          <w:rFonts w:ascii="Arial" w:hAnsi="Arial" w:cs="Arial" w:hint="eastAsia"/>
          <w:color w:val="FF0000"/>
          <w:sz w:val="22"/>
          <w:szCs w:val="22"/>
          <w:shd w:val="clear" w:color="auto" w:fill="FFFFFF"/>
        </w:rPr>
        <w:t>a</w:t>
      </w:r>
      <w:r w:rsidRPr="00A63D6D">
        <w:rPr>
          <w:rFonts w:ascii="Arial" w:hAnsi="Arial" w:cs="Arial"/>
          <w:color w:val="FF0000"/>
          <w:sz w:val="22"/>
          <w:szCs w:val="22"/>
          <w:shd w:val="clear" w:color="auto" w:fill="FFFFFF"/>
        </w:rPr>
        <w:t>n attacker can perturb sensor data to change</w:t>
      </w:r>
      <w:r>
        <w:rPr>
          <w:rFonts w:ascii="Arial" w:hAnsi="Arial" w:cs="Arial" w:hint="eastAsia"/>
          <w:color w:val="FF0000"/>
          <w:sz w:val="22"/>
          <w:szCs w:val="22"/>
          <w:shd w:val="clear" w:color="auto" w:fill="FFFFFF"/>
        </w:rPr>
        <w:t xml:space="preserve"> </w:t>
      </w:r>
      <w:r w:rsidRPr="00A63D6D">
        <w:rPr>
          <w:rFonts w:ascii="Arial" w:hAnsi="Arial" w:cs="Arial"/>
          <w:color w:val="FF0000"/>
          <w:sz w:val="22"/>
          <w:szCs w:val="22"/>
          <w:shd w:val="clear" w:color="auto" w:fill="FFFFFF"/>
        </w:rPr>
        <w:t>object classification (misclassification) [9], introduce fake objects (false positives) [10, 11], and remove existing objects</w:t>
      </w:r>
      <w:r>
        <w:rPr>
          <w:rFonts w:ascii="Arial" w:hAnsi="Arial" w:cs="Arial" w:hint="eastAsia"/>
          <w:color w:val="FF0000"/>
          <w:sz w:val="22"/>
          <w:szCs w:val="22"/>
          <w:shd w:val="clear" w:color="auto" w:fill="FFFFFF"/>
        </w:rPr>
        <w:t xml:space="preserve"> </w:t>
      </w:r>
      <w:r w:rsidRPr="00A63D6D">
        <w:rPr>
          <w:rFonts w:ascii="Arial" w:hAnsi="Arial" w:cs="Arial"/>
          <w:color w:val="FF0000"/>
          <w:sz w:val="22"/>
          <w:szCs w:val="22"/>
          <w:shd w:val="clear" w:color="auto" w:fill="FFFFFF"/>
        </w:rPr>
        <w:t>(false negative) [12,13], each with devastating consequences</w:t>
      </w:r>
      <w:r>
        <w:rPr>
          <w:rFonts w:ascii="Arial" w:hAnsi="Arial" w:cs="Arial" w:hint="eastAsia"/>
          <w:color w:val="FF0000"/>
          <w:sz w:val="22"/>
          <w:szCs w:val="22"/>
          <w:shd w:val="clear" w:color="auto" w:fill="FFFFFF"/>
        </w:rPr>
        <w:t xml:space="preserve"> </w:t>
      </w:r>
      <w:r w:rsidRPr="00A63D6D">
        <w:rPr>
          <w:rFonts w:ascii="Arial" w:hAnsi="Arial" w:cs="Arial"/>
          <w:color w:val="FF0000"/>
          <w:sz w:val="22"/>
          <w:szCs w:val="22"/>
          <w:shd w:val="clear" w:color="auto" w:fill="FFFFFF"/>
        </w:rPr>
        <w:t>at the driving decision and control levels.</w:t>
      </w:r>
    </w:p>
    <w:p w14:paraId="7CC6F746" w14:textId="42CE577F" w:rsidR="00DC5761" w:rsidRDefault="00DC5761" w:rsidP="00DC5761">
      <w:pPr>
        <w:rPr>
          <w:lang w:val="en-DE"/>
        </w:rPr>
      </w:pPr>
      <w:r>
        <w:rPr>
          <w:rFonts w:hint="eastAsia"/>
          <w:lang w:val="en-DE"/>
        </w:rPr>
        <w:t xml:space="preserve">3.What does this </w:t>
      </w:r>
      <w:r>
        <w:rPr>
          <w:lang w:val="en-DE"/>
        </w:rPr>
        <w:t>paper</w:t>
      </w:r>
      <w:r w:rsidR="00A63D6D">
        <w:rPr>
          <w:rFonts w:hint="eastAsia"/>
          <w:lang w:val="en-DE"/>
        </w:rPr>
        <w:t xml:space="preserve"> do</w:t>
      </w:r>
      <w:r>
        <w:rPr>
          <w:rFonts w:hint="eastAsia"/>
          <w:lang w:val="en-DE"/>
        </w:rPr>
        <w:t>?</w:t>
      </w:r>
    </w:p>
    <w:p w14:paraId="3D898036" w14:textId="34BD3E6F" w:rsidR="00DC5761" w:rsidRPr="00DC5761" w:rsidRDefault="00A63D6D" w:rsidP="00DC5761">
      <w:pPr>
        <w:rPr>
          <w:rFonts w:hint="eastAsia"/>
          <w:color w:val="FF0000"/>
          <w:lang w:val="en-DE"/>
        </w:rPr>
      </w:pPr>
      <w:r>
        <w:rPr>
          <w:rFonts w:ascii="Arial" w:hAnsi="Arial" w:cs="Arial"/>
          <w:color w:val="FF0000"/>
          <w:sz w:val="22"/>
          <w:szCs w:val="22"/>
          <w:shd w:val="clear" w:color="auto" w:fill="FFFFFF"/>
        </w:rPr>
        <w:t>B</w:t>
      </w:r>
      <w:r>
        <w:rPr>
          <w:rFonts w:ascii="Arial" w:hAnsi="Arial" w:cs="Arial" w:hint="eastAsia"/>
          <w:color w:val="FF0000"/>
          <w:sz w:val="22"/>
          <w:szCs w:val="22"/>
          <w:shd w:val="clear" w:color="auto" w:fill="FFFFFF"/>
        </w:rPr>
        <w:t>lack-box attack to the camera-LiDAR fusion. (</w:t>
      </w:r>
      <w:r w:rsidRPr="00A63D6D">
        <w:rPr>
          <w:rFonts w:ascii="Arial" w:hAnsi="Arial" w:cs="Arial"/>
          <w:color w:val="FF0000"/>
          <w:sz w:val="22"/>
          <w:szCs w:val="22"/>
          <w:shd w:val="clear" w:color="auto" w:fill="FFFFFF"/>
        </w:rPr>
        <w:t>frustum attack</w:t>
      </w:r>
      <w:r>
        <w:rPr>
          <w:rFonts w:ascii="Arial" w:hAnsi="Arial" w:cs="Arial" w:hint="eastAsia"/>
          <w:color w:val="FF0000"/>
          <w:sz w:val="22"/>
          <w:szCs w:val="22"/>
          <w:shd w:val="clear" w:color="auto" w:fill="FFFFFF"/>
        </w:rPr>
        <w:t>)</w:t>
      </w:r>
    </w:p>
    <w:p w14:paraId="68E16B80" w14:textId="1B0E5099" w:rsidR="00DC5761" w:rsidRDefault="00DC5761" w:rsidP="00DC5761">
      <w:pPr>
        <w:rPr>
          <w:lang w:val="en-DE"/>
        </w:rPr>
      </w:pPr>
      <w:r>
        <w:rPr>
          <w:rFonts w:hint="eastAsia"/>
          <w:lang w:val="en-DE"/>
        </w:rPr>
        <w:t>4.</w:t>
      </w:r>
      <w:r w:rsidR="00A63D6D">
        <w:rPr>
          <w:rFonts w:hint="eastAsia"/>
          <w:lang w:val="en-DE"/>
        </w:rPr>
        <w:t>What kind of attacks are for cameras</w:t>
      </w:r>
      <w:r>
        <w:rPr>
          <w:rFonts w:hint="eastAsia"/>
          <w:lang w:val="en-DE"/>
        </w:rPr>
        <w:t>?</w:t>
      </w:r>
    </w:p>
    <w:p w14:paraId="209554E3" w14:textId="3BEB806A" w:rsidR="00A63D6D" w:rsidRDefault="00A63D6D" w:rsidP="00A63D6D">
      <w:pPr>
        <w:rPr>
          <w:color w:val="FF0000"/>
          <w:lang w:val="en-DE"/>
        </w:rPr>
      </w:pPr>
      <w:r w:rsidRPr="00A63D6D">
        <w:rPr>
          <w:color w:val="FF0000"/>
          <w:lang w:val="en-DE"/>
        </w:rPr>
        <w:t>object detection and classification are vulnerable when using only camera data</w:t>
      </w:r>
      <w:r w:rsidRPr="00A63D6D">
        <w:rPr>
          <w:rFonts w:hint="eastAsia"/>
          <w:color w:val="FF0000"/>
          <w:lang w:val="en-DE"/>
        </w:rPr>
        <w:t xml:space="preserve"> </w:t>
      </w:r>
    </w:p>
    <w:p w14:paraId="57D07B13" w14:textId="5C38DC1F" w:rsidR="00DC5761" w:rsidRDefault="00DC5761" w:rsidP="00A63D6D">
      <w:pPr>
        <w:rPr>
          <w:lang w:val="en-DE"/>
        </w:rPr>
      </w:pPr>
      <w:r>
        <w:rPr>
          <w:rFonts w:hint="eastAsia"/>
          <w:lang w:val="en-DE"/>
        </w:rPr>
        <w:t>5.</w:t>
      </w:r>
      <w:r w:rsidR="008E08BE">
        <w:rPr>
          <w:rFonts w:hint="eastAsia"/>
          <w:lang w:val="en-DE"/>
        </w:rPr>
        <w:t>LiDAR-sproofing defences:</w:t>
      </w:r>
    </w:p>
    <w:p w14:paraId="507966D7" w14:textId="617BBD05" w:rsidR="008E08BE" w:rsidRDefault="008E08BE" w:rsidP="008E08BE">
      <w:pPr>
        <w:rPr>
          <w:color w:val="FF0000"/>
          <w:lang w:val="en-DE"/>
        </w:rPr>
      </w:pPr>
      <w:r w:rsidRPr="008E08BE">
        <w:rPr>
          <w:color w:val="FF0000"/>
          <w:lang w:val="en-DE"/>
        </w:rPr>
        <w:t>independent of the perception mod</w:t>
      </w:r>
      <w:r>
        <w:rPr>
          <w:rFonts w:hint="eastAsia"/>
          <w:color w:val="FF0000"/>
          <w:lang w:val="en-DE"/>
        </w:rPr>
        <w:t>el: CARLO (</w:t>
      </w:r>
      <w:r w:rsidRPr="008E08BE">
        <w:rPr>
          <w:color w:val="FF0000"/>
          <w:lang w:val="en-DE"/>
        </w:rPr>
        <w:t>if there are many</w:t>
      </w:r>
      <w:r>
        <w:rPr>
          <w:rFonts w:hint="eastAsia"/>
          <w:color w:val="FF0000"/>
          <w:lang w:val="en-DE"/>
        </w:rPr>
        <w:t xml:space="preserve"> </w:t>
      </w:r>
      <w:r w:rsidRPr="008E08BE">
        <w:rPr>
          <w:color w:val="FF0000"/>
          <w:lang w:val="en-DE"/>
        </w:rPr>
        <w:t>LiDAR points appearing to pass through a detected object, the</w:t>
      </w:r>
      <w:r>
        <w:rPr>
          <w:rFonts w:hint="eastAsia"/>
          <w:color w:val="FF0000"/>
          <w:lang w:val="en-DE"/>
        </w:rPr>
        <w:t xml:space="preserve"> </w:t>
      </w:r>
      <w:r w:rsidRPr="008E08BE">
        <w:rPr>
          <w:color w:val="FF0000"/>
          <w:lang w:val="en-DE"/>
        </w:rPr>
        <w:t>object is likely a false positive (FP)</w:t>
      </w:r>
      <w:r>
        <w:rPr>
          <w:rFonts w:hint="eastAsia"/>
          <w:color w:val="FF0000"/>
          <w:lang w:val="en-DE"/>
        </w:rPr>
        <w:t>), Shadow-catcher</w:t>
      </w:r>
    </w:p>
    <w:p w14:paraId="6467D53D" w14:textId="74F8D44E" w:rsidR="008E08BE" w:rsidRDefault="008E08BE" w:rsidP="008E08BE">
      <w:pPr>
        <w:rPr>
          <w:rFonts w:hint="eastAsia"/>
          <w:color w:val="FF0000"/>
          <w:lang w:val="en-DE"/>
        </w:rPr>
      </w:pPr>
      <w:r w:rsidRPr="008E08BE">
        <w:rPr>
          <w:color w:val="FF0000"/>
          <w:lang w:val="en-DE"/>
        </w:rPr>
        <w:t>model-based defenses</w:t>
      </w:r>
      <w:r>
        <w:rPr>
          <w:rFonts w:hint="eastAsia"/>
          <w:color w:val="FF0000"/>
          <w:lang w:val="en-DE"/>
        </w:rPr>
        <w:t>: SVF, LIFE</w:t>
      </w:r>
    </w:p>
    <w:p w14:paraId="10C353A9" w14:textId="365DA59D" w:rsidR="004A705C" w:rsidRDefault="004A705C" w:rsidP="008E08BE">
      <w:pPr>
        <w:rPr>
          <w:lang w:val="en-DE"/>
        </w:rPr>
      </w:pPr>
      <w:r>
        <w:rPr>
          <w:rFonts w:hint="eastAsia"/>
          <w:lang w:val="en-DE"/>
        </w:rPr>
        <w:t>6.</w:t>
      </w:r>
      <w:r w:rsidR="006126FA">
        <w:rPr>
          <w:rFonts w:hint="eastAsia"/>
          <w:lang w:val="en-DE"/>
        </w:rPr>
        <w:t>Why frustum</w:t>
      </w:r>
      <w:r w:rsidR="0014060D">
        <w:rPr>
          <w:rFonts w:hint="eastAsia"/>
          <w:lang w:val="en-DE"/>
        </w:rPr>
        <w:t>?</w:t>
      </w:r>
    </w:p>
    <w:p w14:paraId="2532C4EA" w14:textId="3CFFC695" w:rsidR="006126FA" w:rsidRDefault="006126FA" w:rsidP="006126FA">
      <w:pPr>
        <w:rPr>
          <w:color w:val="FF0000"/>
          <w:lang w:val="en-DE"/>
        </w:rPr>
      </w:pPr>
      <w:r w:rsidRPr="006126FA">
        <w:rPr>
          <w:color w:val="FF0000"/>
          <w:lang w:val="en-DE"/>
        </w:rPr>
        <w:t>2D</w:t>
      </w:r>
      <w:r>
        <w:rPr>
          <w:rFonts w:hint="eastAsia"/>
          <w:color w:val="FF0000"/>
          <w:lang w:val="en-DE"/>
        </w:rPr>
        <w:t xml:space="preserve"> </w:t>
      </w:r>
      <w:r w:rsidRPr="006126FA">
        <w:rPr>
          <w:color w:val="FF0000"/>
          <w:lang w:val="en-DE"/>
        </w:rPr>
        <w:t>detections of a target vehicle from the victim camera’s front-</w:t>
      </w:r>
      <w:r>
        <w:rPr>
          <w:rFonts w:hint="eastAsia"/>
          <w:color w:val="FF0000"/>
          <w:lang w:val="en-DE"/>
        </w:rPr>
        <w:t>v</w:t>
      </w:r>
      <w:r w:rsidRPr="006126FA">
        <w:rPr>
          <w:color w:val="FF0000"/>
          <w:lang w:val="en-DE"/>
        </w:rPr>
        <w:t>iew cannot resolve range, and thus the 3D uncertainty of</w:t>
      </w:r>
      <w:r>
        <w:rPr>
          <w:rFonts w:hint="eastAsia"/>
          <w:color w:val="FF0000"/>
          <w:lang w:val="en-DE"/>
        </w:rPr>
        <w:t xml:space="preserve"> </w:t>
      </w:r>
      <w:r w:rsidRPr="006126FA">
        <w:rPr>
          <w:color w:val="FF0000"/>
          <w:lang w:val="en-DE"/>
        </w:rPr>
        <w:t>a 2D (camera) detection defines a frustum from the camera</w:t>
      </w:r>
      <w:r>
        <w:rPr>
          <w:rFonts w:hint="eastAsia"/>
          <w:color w:val="FF0000"/>
          <w:lang w:val="en-DE"/>
        </w:rPr>
        <w:t xml:space="preserve"> </w:t>
      </w:r>
      <w:r w:rsidRPr="006126FA">
        <w:rPr>
          <w:color w:val="FF0000"/>
          <w:lang w:val="en-DE"/>
        </w:rPr>
        <w:t>image plane in the direction of the target vehicle</w:t>
      </w:r>
      <w:r>
        <w:rPr>
          <w:rFonts w:hint="eastAsia"/>
          <w:color w:val="FF0000"/>
          <w:lang w:val="en-DE"/>
        </w:rPr>
        <w:t>.</w:t>
      </w:r>
      <w:r w:rsidRPr="006126FA">
        <w:rPr>
          <w:rFonts w:hint="eastAsia"/>
          <w:color w:val="FF0000"/>
          <w:lang w:val="en-DE"/>
        </w:rPr>
        <w:t xml:space="preserve"> </w:t>
      </w:r>
    </w:p>
    <w:p w14:paraId="29A20AD6" w14:textId="48867BD3" w:rsidR="006126FA" w:rsidRDefault="0014060D" w:rsidP="006126FA">
      <w:pPr>
        <w:rPr>
          <w:lang w:val="en-DE"/>
        </w:rPr>
      </w:pPr>
      <w:r>
        <w:rPr>
          <w:rFonts w:hint="eastAsia"/>
          <w:lang w:val="en-DE"/>
        </w:rPr>
        <w:t xml:space="preserve">7. </w:t>
      </w:r>
      <w:r w:rsidR="006126FA">
        <w:rPr>
          <w:rFonts w:hint="eastAsia"/>
          <w:lang w:val="en-DE"/>
        </w:rPr>
        <w:t>Frustum:</w:t>
      </w:r>
    </w:p>
    <w:p w14:paraId="11FBAFC7" w14:textId="0F2DEC3C" w:rsidR="006126FA" w:rsidRDefault="006126FA" w:rsidP="006126FA">
      <w:pPr>
        <w:rPr>
          <w:lang w:val="en-DE"/>
        </w:rPr>
      </w:pPr>
      <w:r w:rsidRPr="006126FA">
        <w:rPr>
          <w:color w:val="FF0000"/>
          <w:lang w:val="en-DE"/>
        </w:rPr>
        <w:t>For the frustum attacks, we assume the</w:t>
      </w:r>
      <w:r w:rsidRPr="006126FA">
        <w:rPr>
          <w:rFonts w:hint="eastAsia"/>
          <w:color w:val="FF0000"/>
          <w:lang w:val="en-DE"/>
        </w:rPr>
        <w:t xml:space="preserve"> </w:t>
      </w:r>
      <w:r w:rsidRPr="006126FA">
        <w:rPr>
          <w:color w:val="FF0000"/>
          <w:lang w:val="en-DE"/>
        </w:rPr>
        <w:t>attacker knows the approximate position of the target object</w:t>
      </w:r>
      <w:r w:rsidRPr="006126FA">
        <w:rPr>
          <w:rFonts w:hint="eastAsia"/>
          <w:color w:val="FF0000"/>
          <w:lang w:val="en-DE"/>
        </w:rPr>
        <w:t xml:space="preserve"> </w:t>
      </w:r>
      <w:r w:rsidRPr="006126FA">
        <w:rPr>
          <w:color w:val="FF0000"/>
          <w:lang w:val="en-DE"/>
        </w:rPr>
        <w:t>so as to obtain a frustum region for spoof point placement</w:t>
      </w:r>
      <w:r w:rsidRPr="006126FA">
        <w:rPr>
          <w:lang w:val="en-DE"/>
        </w:rPr>
        <w:t>.</w:t>
      </w:r>
    </w:p>
    <w:p w14:paraId="1CF9E850" w14:textId="255566B6" w:rsidR="006126FA" w:rsidRDefault="006126FA" w:rsidP="006126FA">
      <w:pPr>
        <w:rPr>
          <w:color w:val="FF0000"/>
          <w:lang w:val="en-DE"/>
        </w:rPr>
      </w:pPr>
      <w:r w:rsidRPr="006126FA">
        <w:rPr>
          <w:color w:val="FF0000"/>
          <w:lang w:val="en-DE"/>
        </w:rPr>
        <w:sym w:font="Wingdings" w:char="F0E8"/>
      </w:r>
      <w:r w:rsidRPr="006126FA">
        <w:rPr>
          <w:color w:val="FF0000"/>
          <w:lang w:val="en-DE"/>
        </w:rPr>
        <w:t xml:space="preserve"> Points are placed behind or</w:t>
      </w:r>
      <w:r w:rsidRPr="006126FA">
        <w:rPr>
          <w:rFonts w:hint="eastAsia"/>
          <w:color w:val="FF0000"/>
          <w:lang w:val="en-DE"/>
        </w:rPr>
        <w:t xml:space="preserve"> </w:t>
      </w:r>
      <w:r w:rsidRPr="006126FA">
        <w:rPr>
          <w:color w:val="FF0000"/>
          <w:lang w:val="en-DE"/>
        </w:rPr>
        <w:t>in front of existing objects so that they have front-view consistency.</w:t>
      </w:r>
    </w:p>
    <w:p w14:paraId="247BE6FF" w14:textId="7AF3DEFE" w:rsidR="00E24387" w:rsidRPr="00E24387" w:rsidRDefault="00E24387" w:rsidP="00E24387">
      <w:pPr>
        <w:rPr>
          <w:color w:val="FF0000"/>
          <w:lang w:val="en-DE"/>
        </w:rPr>
      </w:pPr>
      <w:r w:rsidRPr="00E24387">
        <w:rPr>
          <w:color w:val="FF0000"/>
          <w:lang w:val="en-DE"/>
        </w:rPr>
        <w:lastRenderedPageBreak/>
        <w:t>S1: Spoofer on target. A spoofer is placed on a target car</w:t>
      </w:r>
      <w:r>
        <w:rPr>
          <w:rFonts w:hint="eastAsia"/>
          <w:color w:val="FF0000"/>
          <w:lang w:val="en-DE"/>
        </w:rPr>
        <w:t xml:space="preserve"> </w:t>
      </w:r>
      <w:r w:rsidRPr="00E24387">
        <w:rPr>
          <w:color w:val="FF0000"/>
          <w:lang w:val="en-DE"/>
        </w:rPr>
        <w:t>and aimed at victim (the target AV owner/passengers may or</w:t>
      </w:r>
      <w:r>
        <w:rPr>
          <w:rFonts w:hint="eastAsia"/>
          <w:color w:val="FF0000"/>
          <w:lang w:val="en-DE"/>
        </w:rPr>
        <w:t xml:space="preserve"> </w:t>
      </w:r>
      <w:r w:rsidRPr="00E24387">
        <w:rPr>
          <w:color w:val="FF0000"/>
          <w:lang w:val="en-DE"/>
        </w:rPr>
        <w:t>may not be aware of this). The target car does not have to be</w:t>
      </w:r>
      <w:r>
        <w:rPr>
          <w:rFonts w:hint="eastAsia"/>
          <w:color w:val="FF0000"/>
          <w:lang w:val="en-DE"/>
        </w:rPr>
        <w:t xml:space="preserve"> </w:t>
      </w:r>
      <w:r w:rsidRPr="00E24387">
        <w:rPr>
          <w:color w:val="FF0000"/>
          <w:lang w:val="en-DE"/>
        </w:rPr>
        <w:t>endangered for this to have impact because the attacker creates</w:t>
      </w:r>
      <w:r>
        <w:rPr>
          <w:rFonts w:hint="eastAsia"/>
          <w:color w:val="FF0000"/>
          <w:lang w:val="en-DE"/>
        </w:rPr>
        <w:t xml:space="preserve"> </w:t>
      </w:r>
      <w:r w:rsidRPr="00E24387">
        <w:rPr>
          <w:color w:val="FF0000"/>
          <w:lang w:val="en-DE"/>
        </w:rPr>
        <w:t>FPs that cause the victim to perform evasive maneuvers. The</w:t>
      </w:r>
      <w:r>
        <w:rPr>
          <w:rFonts w:hint="eastAsia"/>
          <w:color w:val="FF0000"/>
          <w:lang w:val="en-DE"/>
        </w:rPr>
        <w:t xml:space="preserve"> </w:t>
      </w:r>
      <w:r w:rsidRPr="00E24387">
        <w:rPr>
          <w:color w:val="FF0000"/>
          <w:lang w:val="en-DE"/>
        </w:rPr>
        <w:t>target car is by definition in line with its own frustum. Any</w:t>
      </w:r>
      <w:r>
        <w:rPr>
          <w:rFonts w:hint="eastAsia"/>
          <w:color w:val="FF0000"/>
          <w:lang w:val="en-DE"/>
        </w:rPr>
        <w:t xml:space="preserve"> </w:t>
      </w:r>
      <w:r w:rsidRPr="00E24387">
        <w:rPr>
          <w:color w:val="FF0000"/>
          <w:lang w:val="en-DE"/>
        </w:rPr>
        <w:t>spoofed points along the line-of-sight (LOS) between the</w:t>
      </w:r>
      <w:r>
        <w:rPr>
          <w:rFonts w:hint="eastAsia"/>
          <w:color w:val="FF0000"/>
          <w:lang w:val="en-DE"/>
        </w:rPr>
        <w:t xml:space="preserve"> </w:t>
      </w:r>
      <w:r w:rsidRPr="00E24387">
        <w:rPr>
          <w:color w:val="FF0000"/>
          <w:lang w:val="en-DE"/>
        </w:rPr>
        <w:t>target and the victim will remain in the frustum.</w:t>
      </w:r>
    </w:p>
    <w:p w14:paraId="1CE0F00A" w14:textId="2C54FA9A" w:rsidR="00E24387" w:rsidRPr="00E24387" w:rsidRDefault="00E24387" w:rsidP="00E24387">
      <w:pPr>
        <w:rPr>
          <w:color w:val="FF0000"/>
          <w:lang w:val="en-DE"/>
        </w:rPr>
      </w:pPr>
      <w:r w:rsidRPr="00E24387">
        <w:rPr>
          <w:color w:val="FF0000"/>
          <w:lang w:val="en-DE"/>
        </w:rPr>
        <w:t>S2: Spoofer on other vehicle in line. Spoofer is placed</w:t>
      </w:r>
      <w:r>
        <w:rPr>
          <w:rFonts w:hint="eastAsia"/>
          <w:color w:val="FF0000"/>
          <w:lang w:val="en-DE"/>
        </w:rPr>
        <w:t xml:space="preserve"> </w:t>
      </w:r>
      <w:r w:rsidRPr="00E24387">
        <w:rPr>
          <w:color w:val="FF0000"/>
          <w:lang w:val="en-DE"/>
        </w:rPr>
        <w:t>on a non-target car on the line defined by the victim AV and</w:t>
      </w:r>
      <w:r>
        <w:rPr>
          <w:rFonts w:hint="eastAsia"/>
          <w:color w:val="FF0000"/>
          <w:lang w:val="en-DE"/>
        </w:rPr>
        <w:t xml:space="preserve"> </w:t>
      </w:r>
      <w:r w:rsidRPr="00E24387">
        <w:rPr>
          <w:color w:val="FF0000"/>
          <w:lang w:val="en-DE"/>
        </w:rPr>
        <w:t>target vehicle. This scenario arises often in natural driving, as</w:t>
      </w:r>
      <w:r>
        <w:rPr>
          <w:rFonts w:hint="eastAsia"/>
          <w:color w:val="FF0000"/>
          <w:lang w:val="en-DE"/>
        </w:rPr>
        <w:t xml:space="preserve"> </w:t>
      </w:r>
      <w:r w:rsidRPr="00E24387">
        <w:rPr>
          <w:color w:val="FF0000"/>
          <w:lang w:val="en-DE"/>
        </w:rPr>
        <w:t>a lane, which is usually locally straight, helps cars stay in line</w:t>
      </w:r>
    </w:p>
    <w:p w14:paraId="0246278D" w14:textId="531E9FDD" w:rsidR="00E24387" w:rsidRDefault="00E24387" w:rsidP="00E24387">
      <w:pPr>
        <w:rPr>
          <w:color w:val="FF0000"/>
          <w:lang w:val="en-DE"/>
        </w:rPr>
      </w:pPr>
      <w:r w:rsidRPr="00E24387">
        <w:rPr>
          <w:color w:val="FF0000"/>
          <w:lang w:val="en-DE"/>
        </w:rPr>
        <w:t>with each other, and thus in each others frustums</w:t>
      </w:r>
      <w:r>
        <w:rPr>
          <w:rFonts w:hint="eastAsia"/>
          <w:color w:val="FF0000"/>
          <w:lang w:val="en-DE"/>
        </w:rPr>
        <w:t>.</w:t>
      </w:r>
    </w:p>
    <w:p w14:paraId="4F5B5144" w14:textId="62C9298B" w:rsidR="00E24387" w:rsidRPr="006126FA" w:rsidRDefault="00E24387" w:rsidP="00E24387">
      <w:pPr>
        <w:rPr>
          <w:rFonts w:hint="eastAsia"/>
          <w:color w:val="FF0000"/>
          <w:lang w:val="en-DE"/>
        </w:rPr>
      </w:pPr>
      <w:r w:rsidRPr="00E24387">
        <w:rPr>
          <w:color w:val="FF0000"/>
          <w:lang w:val="en-DE"/>
        </w:rPr>
        <w:sym w:font="Wingdings" w:char="F0E8"/>
      </w:r>
      <w:r w:rsidRPr="00E24387">
        <w:t xml:space="preserve"> </w:t>
      </w:r>
      <w:r w:rsidRPr="00E24387">
        <w:rPr>
          <w:color w:val="FF0000"/>
          <w:lang w:val="en-DE"/>
        </w:rPr>
        <w:t>In fact, a frustum attack only requires LOS between the</w:t>
      </w:r>
      <w:r>
        <w:rPr>
          <w:rFonts w:hint="eastAsia"/>
          <w:color w:val="FF0000"/>
          <w:lang w:val="en-DE"/>
        </w:rPr>
        <w:t xml:space="preserve"> </w:t>
      </w:r>
      <w:r w:rsidRPr="00E24387">
        <w:rPr>
          <w:color w:val="FF0000"/>
          <w:lang w:val="en-DE"/>
        </w:rPr>
        <w:t>spoofing device and the victim AV with at least one object</w:t>
      </w:r>
      <w:r>
        <w:rPr>
          <w:rFonts w:hint="eastAsia"/>
          <w:color w:val="FF0000"/>
          <w:lang w:val="en-DE"/>
        </w:rPr>
        <w:t xml:space="preserve"> </w:t>
      </w:r>
      <w:r w:rsidRPr="00E24387">
        <w:rPr>
          <w:color w:val="FF0000"/>
          <w:lang w:val="en-DE"/>
        </w:rPr>
        <w:t>in the scene</w:t>
      </w:r>
    </w:p>
    <w:p w14:paraId="18470E18" w14:textId="23A982B5" w:rsidR="006126FA" w:rsidRDefault="00927EFD" w:rsidP="00927EFD">
      <w:pPr>
        <w:rPr>
          <w:rFonts w:ascii="Arial" w:hAnsi="Arial" w:cs="Arial"/>
          <w:sz w:val="25"/>
          <w:szCs w:val="25"/>
          <w:shd w:val="clear" w:color="auto" w:fill="FFFFFF"/>
        </w:rPr>
      </w:pPr>
      <w:r>
        <w:rPr>
          <w:rFonts w:ascii="Arial" w:hAnsi="Arial" w:cs="Arial" w:hint="eastAsia"/>
          <w:sz w:val="25"/>
          <w:szCs w:val="25"/>
          <w:shd w:val="clear" w:color="auto" w:fill="FFFFFF"/>
        </w:rPr>
        <w:t xml:space="preserve">8. </w:t>
      </w:r>
      <w:r w:rsidR="006126FA">
        <w:rPr>
          <w:rFonts w:ascii="Arial" w:hAnsi="Arial" w:cs="Arial" w:hint="eastAsia"/>
          <w:sz w:val="25"/>
          <w:szCs w:val="25"/>
          <w:shd w:val="clear" w:color="auto" w:fill="FFFFFF"/>
        </w:rPr>
        <w:t>Weakness:</w:t>
      </w:r>
    </w:p>
    <w:p w14:paraId="088DF877" w14:textId="4AE0BE3B" w:rsidR="006126FA" w:rsidRDefault="006126FA" w:rsidP="006126FA">
      <w:r>
        <w:rPr>
          <w:rFonts w:hint="eastAsia"/>
        </w:rPr>
        <w:t xml:space="preserve">CARLO FP: </w:t>
      </w:r>
      <w:r>
        <w:t>naive spoofing is stealthy to CARLO when</w:t>
      </w:r>
      <w:r>
        <w:rPr>
          <w:rFonts w:hint="eastAsia"/>
        </w:rPr>
        <w:t xml:space="preserve"> </w:t>
      </w:r>
      <w:r>
        <w:t>placed outside of front near</w:t>
      </w:r>
      <w:r>
        <w:rPr>
          <w:rFonts w:hint="eastAsia"/>
        </w:rPr>
        <w:t>.</w:t>
      </w:r>
    </w:p>
    <w:p w14:paraId="3A04939E" w14:textId="78E697AB" w:rsidR="006126FA" w:rsidRDefault="006126FA" w:rsidP="006126FA">
      <w:r>
        <w:sym w:font="Wingdings" w:char="F0E8"/>
      </w:r>
      <w:r w:rsidRPr="006126FA">
        <w:t xml:space="preserve"> </w:t>
      </w:r>
      <w:r>
        <w:t>an increase in range leads to spoofed</w:t>
      </w:r>
      <w:r>
        <w:rPr>
          <w:rFonts w:hint="eastAsia"/>
        </w:rPr>
        <w:t xml:space="preserve"> </w:t>
      </w:r>
      <w:r>
        <w:t>instances that appear more similar to normal instances under</w:t>
      </w:r>
      <w:r>
        <w:rPr>
          <w:rFonts w:hint="eastAsia"/>
        </w:rPr>
        <w:t xml:space="preserve"> </w:t>
      </w:r>
      <w:r>
        <w:t>the CARLO hypothesis.</w:t>
      </w:r>
    </w:p>
    <w:p w14:paraId="3755D199" w14:textId="4F9B74B0" w:rsidR="00927EFD" w:rsidRDefault="006126FA" w:rsidP="006126FA">
      <w:pPr>
        <w:rPr>
          <w:rFonts w:ascii="Arial" w:hAnsi="Arial" w:cs="Arial"/>
          <w:sz w:val="25"/>
          <w:szCs w:val="25"/>
          <w:shd w:val="clear" w:color="auto" w:fill="FFFFFF"/>
        </w:rPr>
      </w:pPr>
      <w:r>
        <w:rPr>
          <w:rFonts w:hint="eastAsia"/>
        </w:rPr>
        <w:t xml:space="preserve">CARLO FN: </w:t>
      </w:r>
      <w:r>
        <w:t>Specifically, an adversary can spoof points behind</w:t>
      </w:r>
      <w:r>
        <w:rPr>
          <w:rFonts w:hint="eastAsia"/>
        </w:rPr>
        <w:t xml:space="preserve"> </w:t>
      </w:r>
      <w:r>
        <w:t>valid objects (in no particular spoofing pattern, unlike the</w:t>
      </w:r>
      <w:r>
        <w:rPr>
          <w:rFonts w:hint="eastAsia"/>
        </w:rPr>
        <w:t xml:space="preserve"> </w:t>
      </w:r>
      <w:r>
        <w:t>attacks required by [10,11]) which will trigger CARLO into</w:t>
      </w:r>
      <w:r>
        <w:rPr>
          <w:rFonts w:hint="eastAsia"/>
        </w:rPr>
        <w:t xml:space="preserve"> </w:t>
      </w:r>
      <w:r>
        <w:t>believing the detected object is invalid</w:t>
      </w:r>
      <w:r>
        <w:rPr>
          <w:rFonts w:hint="eastAsia"/>
        </w:rPr>
        <w:t>.</w:t>
      </w:r>
    </w:p>
    <w:p w14:paraId="1780EB4A" w14:textId="4C3A02B1" w:rsidR="001D3272" w:rsidRDefault="00927EFD" w:rsidP="009F5F98">
      <w:pPr>
        <w:rPr>
          <w:rFonts w:ascii="Arial" w:hAnsi="Arial" w:cs="Arial"/>
          <w:sz w:val="25"/>
          <w:szCs w:val="25"/>
          <w:shd w:val="clear" w:color="auto" w:fill="FFFFFF"/>
        </w:rPr>
      </w:pPr>
      <w:r>
        <w:rPr>
          <w:rFonts w:ascii="Arial" w:hAnsi="Arial" w:cs="Arial" w:hint="eastAsia"/>
          <w:sz w:val="25"/>
          <w:szCs w:val="25"/>
          <w:shd w:val="clear" w:color="auto" w:fill="FFFFFF"/>
        </w:rPr>
        <w:t>9.</w:t>
      </w:r>
      <w:r w:rsidR="009F5F98">
        <w:rPr>
          <w:rFonts w:ascii="Arial" w:hAnsi="Arial" w:cs="Arial" w:hint="eastAsia"/>
          <w:sz w:val="25"/>
          <w:szCs w:val="25"/>
          <w:shd w:val="clear" w:color="auto" w:fill="FFFFFF"/>
        </w:rPr>
        <w:t xml:space="preserve"> </w:t>
      </w:r>
      <w:r w:rsidR="00E24387">
        <w:rPr>
          <w:rFonts w:ascii="Arial" w:hAnsi="Arial" w:cs="Arial" w:hint="eastAsia"/>
          <w:sz w:val="25"/>
          <w:szCs w:val="25"/>
          <w:shd w:val="clear" w:color="auto" w:fill="FFFFFF"/>
        </w:rPr>
        <w:t>Experiment</w:t>
      </w:r>
      <w:r w:rsidR="009F5F98">
        <w:rPr>
          <w:rFonts w:ascii="Arial" w:hAnsi="Arial" w:cs="Arial" w:hint="eastAsia"/>
          <w:sz w:val="25"/>
          <w:szCs w:val="25"/>
          <w:shd w:val="clear" w:color="auto" w:fill="FFFFFF"/>
        </w:rPr>
        <w:t xml:space="preserve">: </w:t>
      </w:r>
    </w:p>
    <w:p w14:paraId="0228AD29" w14:textId="39FFC22E" w:rsidR="00E24387" w:rsidRDefault="00E24387" w:rsidP="00E24387">
      <w:pPr>
        <w:rPr>
          <w:rFonts w:ascii="Arial" w:hAnsi="Arial" w:cs="Arial"/>
          <w:sz w:val="25"/>
          <w:szCs w:val="25"/>
          <w:shd w:val="clear" w:color="auto" w:fill="FFFFFF"/>
        </w:rPr>
      </w:pPr>
      <w:r w:rsidRPr="00E24387">
        <w:rPr>
          <w:rFonts w:ascii="Arial" w:hAnsi="Arial" w:cs="Arial"/>
          <w:sz w:val="25"/>
          <w:szCs w:val="25"/>
          <w:shd w:val="clear" w:color="auto" w:fill="FFFFFF"/>
        </w:rPr>
        <w:t>15</w:t>
      </w:r>
      <w:r>
        <w:rPr>
          <w:rFonts w:ascii="Arial" w:hAnsi="Arial" w:cs="Arial" w:hint="eastAsia"/>
          <w:sz w:val="25"/>
          <w:szCs w:val="25"/>
          <w:shd w:val="clear" w:color="auto" w:fill="FFFFFF"/>
        </w:rPr>
        <w:t>-</w:t>
      </w:r>
      <w:r w:rsidRPr="00E24387">
        <w:rPr>
          <w:rFonts w:ascii="Arial" w:hAnsi="Arial" w:cs="Arial"/>
          <w:sz w:val="25"/>
          <w:szCs w:val="25"/>
          <w:shd w:val="clear" w:color="auto" w:fill="FFFFFF"/>
        </w:rPr>
        <w:t>40 m</w:t>
      </w:r>
      <w:r>
        <w:rPr>
          <w:rFonts w:ascii="Arial" w:hAnsi="Arial" w:cs="Arial" w:hint="eastAsia"/>
          <w:sz w:val="25"/>
          <w:szCs w:val="25"/>
          <w:shd w:val="clear" w:color="auto" w:fill="FFFFFF"/>
        </w:rPr>
        <w:t>:</w:t>
      </w:r>
      <w:r w:rsidRPr="00E24387">
        <w:rPr>
          <w:rFonts w:ascii="Arial" w:hAnsi="Arial" w:cs="Arial"/>
          <w:sz w:val="25"/>
          <w:szCs w:val="25"/>
          <w:shd w:val="clear" w:color="auto" w:fill="FFFFFF"/>
        </w:rPr>
        <w:t>nearly 100% of instances using any of the perception algorithms are attackable</w:t>
      </w:r>
      <w:r>
        <w:rPr>
          <w:rFonts w:ascii="Arial" w:hAnsi="Arial" w:cs="Arial" w:hint="eastAsia"/>
          <w:sz w:val="25"/>
          <w:szCs w:val="25"/>
          <w:shd w:val="clear" w:color="auto" w:fill="FFFFFF"/>
        </w:rPr>
        <w:t>.</w:t>
      </w:r>
    </w:p>
    <w:p w14:paraId="775AC41C" w14:textId="4A150146" w:rsidR="00E24387" w:rsidRDefault="00E24387" w:rsidP="00E24387">
      <w:pPr>
        <w:rPr>
          <w:rFonts w:ascii="Arial" w:hAnsi="Arial" w:cs="Arial"/>
          <w:sz w:val="25"/>
          <w:szCs w:val="25"/>
          <w:shd w:val="clear" w:color="auto" w:fill="FFFFFF"/>
        </w:rPr>
      </w:pPr>
      <w:r w:rsidRPr="00E24387">
        <w:rPr>
          <w:rFonts w:ascii="Arial" w:hAnsi="Arial" w:cs="Arial"/>
          <w:sz w:val="25"/>
          <w:szCs w:val="25"/>
          <w:shd w:val="clear" w:color="auto" w:fill="FFFFFF"/>
        </w:rPr>
        <w:sym w:font="Wingdings" w:char="F0E8"/>
      </w:r>
      <w:r w:rsidRPr="00E24387">
        <w:t xml:space="preserve"> </w:t>
      </w:r>
      <w:r w:rsidRPr="00E24387">
        <w:rPr>
          <w:rFonts w:ascii="Arial" w:hAnsi="Arial" w:cs="Arial"/>
          <w:sz w:val="25"/>
          <w:szCs w:val="25"/>
          <w:shd w:val="clear" w:color="auto" w:fill="FFFFFF"/>
        </w:rPr>
        <w:t>even spoofing just 2 points may be</w:t>
      </w:r>
      <w:r>
        <w:rPr>
          <w:rFonts w:ascii="Arial" w:hAnsi="Arial" w:cs="Arial" w:hint="eastAsia"/>
          <w:sz w:val="25"/>
          <w:szCs w:val="25"/>
          <w:shd w:val="clear" w:color="auto" w:fill="FFFFFF"/>
        </w:rPr>
        <w:t xml:space="preserve"> </w:t>
      </w:r>
      <w:r w:rsidRPr="00E24387">
        <w:rPr>
          <w:rFonts w:ascii="Arial" w:hAnsi="Arial" w:cs="Arial"/>
          <w:sz w:val="25"/>
          <w:szCs w:val="25"/>
          <w:shd w:val="clear" w:color="auto" w:fill="FFFFFF"/>
        </w:rPr>
        <w:t>enough to obtain FP outcomes at the site of spoofed point</w:t>
      </w:r>
      <w:r>
        <w:rPr>
          <w:rFonts w:ascii="Arial" w:hAnsi="Arial" w:cs="Arial" w:hint="eastAsia"/>
          <w:sz w:val="25"/>
          <w:szCs w:val="25"/>
          <w:shd w:val="clear" w:color="auto" w:fill="FFFFFF"/>
        </w:rPr>
        <w:t>.</w:t>
      </w:r>
    </w:p>
    <w:p w14:paraId="56E153C7" w14:textId="2060F783" w:rsidR="00E24387" w:rsidRDefault="00E24387" w:rsidP="00E24387">
      <w:pPr>
        <w:rPr>
          <w:rFonts w:ascii="Arial" w:hAnsi="Arial" w:cs="Arial"/>
          <w:sz w:val="25"/>
          <w:szCs w:val="25"/>
          <w:shd w:val="clear" w:color="auto" w:fill="FFFFFF"/>
        </w:rPr>
      </w:pPr>
      <w:r>
        <w:rPr>
          <w:rFonts w:ascii="Arial" w:hAnsi="Arial" w:cs="Arial" w:hint="eastAsia"/>
          <w:sz w:val="25"/>
          <w:szCs w:val="25"/>
          <w:shd w:val="clear" w:color="auto" w:fill="FFFFFF"/>
        </w:rPr>
        <w:t>(</w:t>
      </w:r>
      <w:r w:rsidRPr="00E24387">
        <w:rPr>
          <w:rFonts w:ascii="Arial" w:hAnsi="Arial" w:cs="Arial"/>
          <w:sz w:val="25"/>
          <w:szCs w:val="25"/>
          <w:shd w:val="clear" w:color="auto" w:fill="FFFFFF"/>
        </w:rPr>
        <w:t>more successful as the range to target vehicles increases.</w:t>
      </w:r>
      <w:r>
        <w:rPr>
          <w:rFonts w:ascii="Arial" w:hAnsi="Arial" w:cs="Arial" w:hint="eastAsia"/>
          <w:sz w:val="25"/>
          <w:szCs w:val="25"/>
          <w:shd w:val="clear" w:color="auto" w:fill="FFFFFF"/>
        </w:rPr>
        <w:t>)</w:t>
      </w:r>
    </w:p>
    <w:p w14:paraId="6D54341D" w14:textId="50563AB7" w:rsidR="009E008B" w:rsidRDefault="009E008B" w:rsidP="009E008B">
      <w:pPr>
        <w:rPr>
          <w:sz w:val="48"/>
          <w:szCs w:val="48"/>
          <w:lang w:val="en-DE"/>
        </w:rPr>
      </w:pPr>
      <w:r>
        <w:rPr>
          <w:rFonts w:hint="eastAsia"/>
          <w:sz w:val="48"/>
          <w:szCs w:val="48"/>
          <w:lang w:val="en-DE"/>
        </w:rPr>
        <w:t>Ideas</w:t>
      </w:r>
      <w:r w:rsidRPr="00DC5761">
        <w:rPr>
          <w:rFonts w:hint="eastAsia"/>
          <w:sz w:val="48"/>
          <w:szCs w:val="48"/>
          <w:lang w:val="en-DE"/>
        </w:rPr>
        <w:t>:</w:t>
      </w:r>
    </w:p>
    <w:p w14:paraId="7180A227" w14:textId="33DD1E22" w:rsidR="00DD6BF9" w:rsidRPr="00E24387" w:rsidRDefault="00E24387" w:rsidP="00E24387">
      <w:pPr>
        <w:rPr>
          <w:rFonts w:hint="eastAsia"/>
          <w:lang w:val="en-DE"/>
        </w:rPr>
      </w:pPr>
      <w:r>
        <w:rPr>
          <w:rFonts w:hint="eastAsia"/>
          <w:lang w:val="en-DE"/>
        </w:rPr>
        <w:lastRenderedPageBreak/>
        <w:t xml:space="preserve">This paper proposed a new method of </w:t>
      </w:r>
      <w:r>
        <w:rPr>
          <w:lang w:val="en-DE"/>
        </w:rPr>
        <w:t>attack</w:t>
      </w:r>
      <w:r>
        <w:rPr>
          <w:rFonts w:hint="eastAsia"/>
          <w:lang w:val="en-DE"/>
        </w:rPr>
        <w:t xml:space="preserve">: frustum. Given that the </w:t>
      </w:r>
      <w:r>
        <w:rPr>
          <w:lang w:val="en-DE"/>
        </w:rPr>
        <w:t>attack</w:t>
      </w:r>
      <w:r>
        <w:rPr>
          <w:rFonts w:hint="eastAsia"/>
          <w:lang w:val="en-DE"/>
        </w:rPr>
        <w:t xml:space="preserve"> for only one sensor might be </w:t>
      </w:r>
      <w:r>
        <w:rPr>
          <w:lang w:val="en-DE"/>
        </w:rPr>
        <w:t>defenced</w:t>
      </w:r>
      <w:r>
        <w:rPr>
          <w:rFonts w:hint="eastAsia"/>
          <w:lang w:val="en-DE"/>
        </w:rPr>
        <w:t xml:space="preserve"> if there are the help of other sensors, the attackers should also consider the consistency between the data of sensors. In this paper, the author considers the consistency of cameras and LiDAR, so the spoofing points are around the target vehicles. I think, what is interesting is that in the papaer, it said that the state-of-art technology cannot defend this kind of attack because only 2 spoofing points could be enough to induce a false positive</w:t>
      </w:r>
      <w:r w:rsidR="00535D1B">
        <w:rPr>
          <w:rFonts w:hint="eastAsia"/>
          <w:lang w:val="en-DE"/>
        </w:rPr>
        <w:t xml:space="preserve">. </w:t>
      </w:r>
      <w:r w:rsidR="00535D1B">
        <w:rPr>
          <w:lang w:val="en-DE"/>
        </w:rPr>
        <w:t>However</w:t>
      </w:r>
      <w:r w:rsidR="00535D1B">
        <w:rPr>
          <w:rFonts w:hint="eastAsia"/>
          <w:lang w:val="en-DE"/>
        </w:rPr>
        <w:t>, the experiments of this paper didn</w:t>
      </w:r>
      <w:r w:rsidR="00535D1B">
        <w:rPr>
          <w:lang w:val="en-DE"/>
        </w:rPr>
        <w:t>’</w:t>
      </w:r>
      <w:r w:rsidR="00535D1B">
        <w:rPr>
          <w:rFonts w:hint="eastAsia"/>
          <w:lang w:val="en-DE"/>
        </w:rPr>
        <w:t>t run the real experiment but only the simulation. According to the last paper of LiDAR-spoofing, this success rate of attack should be taken with a pinch of salt.</w:t>
      </w:r>
    </w:p>
    <w:sectPr w:rsidR="00DD6BF9" w:rsidRPr="00E243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4EC5C" w14:textId="77777777" w:rsidR="000A3CC9" w:rsidRDefault="000A3CC9" w:rsidP="00B15AD4">
      <w:pPr>
        <w:spacing w:after="0" w:line="240" w:lineRule="auto"/>
      </w:pPr>
      <w:r>
        <w:separator/>
      </w:r>
    </w:p>
  </w:endnote>
  <w:endnote w:type="continuationSeparator" w:id="0">
    <w:p w14:paraId="2E9F652A" w14:textId="77777777" w:rsidR="000A3CC9" w:rsidRDefault="000A3CC9" w:rsidP="00B1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3EFE8" w14:textId="77777777" w:rsidR="000A3CC9" w:rsidRDefault="000A3CC9" w:rsidP="00B15AD4">
      <w:pPr>
        <w:spacing w:after="0" w:line="240" w:lineRule="auto"/>
      </w:pPr>
      <w:r>
        <w:separator/>
      </w:r>
    </w:p>
  </w:footnote>
  <w:footnote w:type="continuationSeparator" w:id="0">
    <w:p w14:paraId="32EA14F3" w14:textId="77777777" w:rsidR="000A3CC9" w:rsidRDefault="000A3CC9" w:rsidP="00B15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25BB8"/>
    <w:multiLevelType w:val="hybridMultilevel"/>
    <w:tmpl w:val="22CA0A6E"/>
    <w:lvl w:ilvl="0" w:tplc="3D289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4E45C64"/>
    <w:multiLevelType w:val="hybridMultilevel"/>
    <w:tmpl w:val="45ECDEB8"/>
    <w:lvl w:ilvl="0" w:tplc="3EA011E0">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675260">
    <w:abstractNumId w:val="1"/>
  </w:num>
  <w:num w:numId="2" w16cid:durableId="172683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8F"/>
    <w:rsid w:val="00077277"/>
    <w:rsid w:val="000A3CC9"/>
    <w:rsid w:val="0014060D"/>
    <w:rsid w:val="001D3272"/>
    <w:rsid w:val="002D5785"/>
    <w:rsid w:val="003D2E3F"/>
    <w:rsid w:val="004A705C"/>
    <w:rsid w:val="00531FBD"/>
    <w:rsid w:val="00535D1B"/>
    <w:rsid w:val="00590BE7"/>
    <w:rsid w:val="005D0620"/>
    <w:rsid w:val="006126FA"/>
    <w:rsid w:val="007836F5"/>
    <w:rsid w:val="00816801"/>
    <w:rsid w:val="008E08BE"/>
    <w:rsid w:val="00927EFD"/>
    <w:rsid w:val="009710D4"/>
    <w:rsid w:val="009E008B"/>
    <w:rsid w:val="009F5F98"/>
    <w:rsid w:val="00A63D6D"/>
    <w:rsid w:val="00B15AD4"/>
    <w:rsid w:val="00BA4E0C"/>
    <w:rsid w:val="00C41FAE"/>
    <w:rsid w:val="00C848F4"/>
    <w:rsid w:val="00CD3B26"/>
    <w:rsid w:val="00D6164A"/>
    <w:rsid w:val="00DC5761"/>
    <w:rsid w:val="00DD6BF9"/>
    <w:rsid w:val="00E22139"/>
    <w:rsid w:val="00E24387"/>
    <w:rsid w:val="00E24B8F"/>
    <w:rsid w:val="00EE1423"/>
    <w:rsid w:val="00F96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CE327"/>
  <w15:chartTrackingRefBased/>
  <w15:docId w15:val="{E5FDD680-EA87-49DE-AA1E-39AFFF9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08B"/>
    <w:pPr>
      <w:widowControl w:val="0"/>
    </w:pPr>
  </w:style>
  <w:style w:type="paragraph" w:styleId="1">
    <w:name w:val="heading 1"/>
    <w:basedOn w:val="a"/>
    <w:next w:val="a"/>
    <w:link w:val="10"/>
    <w:uiPriority w:val="9"/>
    <w:qFormat/>
    <w:rsid w:val="00E24B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4B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4B8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4B8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4B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4B8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4B8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4B8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4B8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4B8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24B8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24B8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24B8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24B8F"/>
    <w:rPr>
      <w:rFonts w:eastAsiaTheme="majorEastAsia" w:cstheme="majorBidi"/>
      <w:color w:val="0F4761" w:themeColor="accent1" w:themeShade="BF"/>
    </w:rPr>
  </w:style>
  <w:style w:type="character" w:customStyle="1" w:styleId="60">
    <w:name w:val="標題 6 字元"/>
    <w:basedOn w:val="a0"/>
    <w:link w:val="6"/>
    <w:uiPriority w:val="9"/>
    <w:semiHidden/>
    <w:rsid w:val="00E24B8F"/>
    <w:rPr>
      <w:rFonts w:eastAsiaTheme="majorEastAsia" w:cstheme="majorBidi"/>
      <w:color w:val="595959" w:themeColor="text1" w:themeTint="A6"/>
    </w:rPr>
  </w:style>
  <w:style w:type="character" w:customStyle="1" w:styleId="70">
    <w:name w:val="標題 7 字元"/>
    <w:basedOn w:val="a0"/>
    <w:link w:val="7"/>
    <w:uiPriority w:val="9"/>
    <w:semiHidden/>
    <w:rsid w:val="00E24B8F"/>
    <w:rPr>
      <w:rFonts w:eastAsiaTheme="majorEastAsia" w:cstheme="majorBidi"/>
      <w:color w:val="595959" w:themeColor="text1" w:themeTint="A6"/>
    </w:rPr>
  </w:style>
  <w:style w:type="character" w:customStyle="1" w:styleId="80">
    <w:name w:val="標題 8 字元"/>
    <w:basedOn w:val="a0"/>
    <w:link w:val="8"/>
    <w:uiPriority w:val="9"/>
    <w:semiHidden/>
    <w:rsid w:val="00E24B8F"/>
    <w:rPr>
      <w:rFonts w:eastAsiaTheme="majorEastAsia" w:cstheme="majorBidi"/>
      <w:color w:val="272727" w:themeColor="text1" w:themeTint="D8"/>
    </w:rPr>
  </w:style>
  <w:style w:type="character" w:customStyle="1" w:styleId="90">
    <w:name w:val="標題 9 字元"/>
    <w:basedOn w:val="a0"/>
    <w:link w:val="9"/>
    <w:uiPriority w:val="9"/>
    <w:semiHidden/>
    <w:rsid w:val="00E24B8F"/>
    <w:rPr>
      <w:rFonts w:eastAsiaTheme="majorEastAsia" w:cstheme="majorBidi"/>
      <w:color w:val="272727" w:themeColor="text1" w:themeTint="D8"/>
    </w:rPr>
  </w:style>
  <w:style w:type="paragraph" w:styleId="a3">
    <w:name w:val="Title"/>
    <w:basedOn w:val="a"/>
    <w:next w:val="a"/>
    <w:link w:val="a4"/>
    <w:uiPriority w:val="10"/>
    <w:qFormat/>
    <w:rsid w:val="00E24B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24B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4B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24B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4B8F"/>
    <w:pPr>
      <w:spacing w:before="160"/>
      <w:jc w:val="center"/>
    </w:pPr>
    <w:rPr>
      <w:i/>
      <w:iCs/>
      <w:color w:val="404040" w:themeColor="text1" w:themeTint="BF"/>
    </w:rPr>
  </w:style>
  <w:style w:type="character" w:customStyle="1" w:styleId="a8">
    <w:name w:val="引文 字元"/>
    <w:basedOn w:val="a0"/>
    <w:link w:val="a7"/>
    <w:uiPriority w:val="29"/>
    <w:rsid w:val="00E24B8F"/>
    <w:rPr>
      <w:i/>
      <w:iCs/>
      <w:color w:val="404040" w:themeColor="text1" w:themeTint="BF"/>
    </w:rPr>
  </w:style>
  <w:style w:type="paragraph" w:styleId="a9">
    <w:name w:val="List Paragraph"/>
    <w:basedOn w:val="a"/>
    <w:uiPriority w:val="34"/>
    <w:qFormat/>
    <w:rsid w:val="00E24B8F"/>
    <w:pPr>
      <w:ind w:left="720"/>
      <w:contextualSpacing/>
    </w:pPr>
  </w:style>
  <w:style w:type="character" w:styleId="aa">
    <w:name w:val="Intense Emphasis"/>
    <w:basedOn w:val="a0"/>
    <w:uiPriority w:val="21"/>
    <w:qFormat/>
    <w:rsid w:val="00E24B8F"/>
    <w:rPr>
      <w:i/>
      <w:iCs/>
      <w:color w:val="0F4761" w:themeColor="accent1" w:themeShade="BF"/>
    </w:rPr>
  </w:style>
  <w:style w:type="paragraph" w:styleId="ab">
    <w:name w:val="Intense Quote"/>
    <w:basedOn w:val="a"/>
    <w:next w:val="a"/>
    <w:link w:val="ac"/>
    <w:uiPriority w:val="30"/>
    <w:qFormat/>
    <w:rsid w:val="00E24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24B8F"/>
    <w:rPr>
      <w:i/>
      <w:iCs/>
      <w:color w:val="0F4761" w:themeColor="accent1" w:themeShade="BF"/>
    </w:rPr>
  </w:style>
  <w:style w:type="character" w:styleId="ad">
    <w:name w:val="Intense Reference"/>
    <w:basedOn w:val="a0"/>
    <w:uiPriority w:val="32"/>
    <w:qFormat/>
    <w:rsid w:val="00E24B8F"/>
    <w:rPr>
      <w:b/>
      <w:bCs/>
      <w:smallCaps/>
      <w:color w:val="0F4761" w:themeColor="accent1" w:themeShade="BF"/>
      <w:spacing w:val="5"/>
    </w:rPr>
  </w:style>
  <w:style w:type="character" w:styleId="ae">
    <w:name w:val="Hyperlink"/>
    <w:basedOn w:val="a0"/>
    <w:uiPriority w:val="99"/>
    <w:unhideWhenUsed/>
    <w:rsid w:val="00DD6BF9"/>
    <w:rPr>
      <w:color w:val="467886" w:themeColor="hyperlink"/>
      <w:u w:val="single"/>
    </w:rPr>
  </w:style>
  <w:style w:type="character" w:styleId="af">
    <w:name w:val="Unresolved Mention"/>
    <w:basedOn w:val="a0"/>
    <w:uiPriority w:val="99"/>
    <w:semiHidden/>
    <w:unhideWhenUsed/>
    <w:rsid w:val="00DD6BF9"/>
    <w:rPr>
      <w:color w:val="605E5C"/>
      <w:shd w:val="clear" w:color="auto" w:fill="E1DFDD"/>
    </w:rPr>
  </w:style>
  <w:style w:type="character" w:styleId="af0">
    <w:name w:val="FollowedHyperlink"/>
    <w:basedOn w:val="a0"/>
    <w:uiPriority w:val="99"/>
    <w:semiHidden/>
    <w:unhideWhenUsed/>
    <w:rsid w:val="00C848F4"/>
    <w:rPr>
      <w:color w:val="96607D" w:themeColor="followedHyperlink"/>
      <w:u w:val="single"/>
    </w:rPr>
  </w:style>
  <w:style w:type="paragraph" w:styleId="af1">
    <w:name w:val="header"/>
    <w:basedOn w:val="a"/>
    <w:link w:val="af2"/>
    <w:uiPriority w:val="99"/>
    <w:unhideWhenUsed/>
    <w:rsid w:val="00B15AD4"/>
    <w:pPr>
      <w:tabs>
        <w:tab w:val="center" w:pos="4153"/>
        <w:tab w:val="right" w:pos="8306"/>
      </w:tabs>
      <w:snapToGrid w:val="0"/>
    </w:pPr>
    <w:rPr>
      <w:sz w:val="20"/>
      <w:szCs w:val="20"/>
    </w:rPr>
  </w:style>
  <w:style w:type="character" w:customStyle="1" w:styleId="af2">
    <w:name w:val="頁首 字元"/>
    <w:basedOn w:val="a0"/>
    <w:link w:val="af1"/>
    <w:uiPriority w:val="99"/>
    <w:rsid w:val="00B15AD4"/>
    <w:rPr>
      <w:sz w:val="20"/>
      <w:szCs w:val="20"/>
    </w:rPr>
  </w:style>
  <w:style w:type="paragraph" w:styleId="af3">
    <w:name w:val="footer"/>
    <w:basedOn w:val="a"/>
    <w:link w:val="af4"/>
    <w:uiPriority w:val="99"/>
    <w:unhideWhenUsed/>
    <w:rsid w:val="00B15AD4"/>
    <w:pPr>
      <w:tabs>
        <w:tab w:val="center" w:pos="4153"/>
        <w:tab w:val="right" w:pos="8306"/>
      </w:tabs>
      <w:snapToGrid w:val="0"/>
    </w:pPr>
    <w:rPr>
      <w:sz w:val="20"/>
      <w:szCs w:val="20"/>
    </w:rPr>
  </w:style>
  <w:style w:type="character" w:customStyle="1" w:styleId="af4">
    <w:name w:val="頁尾 字元"/>
    <w:basedOn w:val="a0"/>
    <w:link w:val="af3"/>
    <w:uiPriority w:val="99"/>
    <w:rsid w:val="00B15A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9271">
      <w:bodyDiv w:val="1"/>
      <w:marLeft w:val="0"/>
      <w:marRight w:val="0"/>
      <w:marTop w:val="0"/>
      <w:marBottom w:val="0"/>
      <w:divBdr>
        <w:top w:val="none" w:sz="0" w:space="0" w:color="auto"/>
        <w:left w:val="none" w:sz="0" w:space="0" w:color="auto"/>
        <w:bottom w:val="none" w:sz="0" w:space="0" w:color="auto"/>
        <w:right w:val="none" w:sz="0" w:space="0" w:color="auto"/>
      </w:divBdr>
    </w:div>
    <w:div w:id="1891378674">
      <w:bodyDiv w:val="1"/>
      <w:marLeft w:val="0"/>
      <w:marRight w:val="0"/>
      <w:marTop w:val="0"/>
      <w:marBottom w:val="0"/>
      <w:divBdr>
        <w:top w:val="none" w:sz="0" w:space="0" w:color="auto"/>
        <w:left w:val="none" w:sz="0" w:space="0" w:color="auto"/>
        <w:bottom w:val="none" w:sz="0" w:space="0" w:color="auto"/>
        <w:right w:val="none" w:sz="0" w:space="0" w:color="auto"/>
      </w:divBdr>
      <w:divsChild>
        <w:div w:id="836726701">
          <w:marLeft w:val="0"/>
          <w:marRight w:val="0"/>
          <w:marTop w:val="0"/>
          <w:marBottom w:val="0"/>
          <w:divBdr>
            <w:top w:val="none" w:sz="0" w:space="0" w:color="auto"/>
            <w:left w:val="none" w:sz="0" w:space="0" w:color="auto"/>
            <w:bottom w:val="none" w:sz="0" w:space="0" w:color="auto"/>
            <w:right w:val="none" w:sz="0" w:space="0" w:color="auto"/>
          </w:divBdr>
          <w:divsChild>
            <w:div w:id="1846050699">
              <w:marLeft w:val="0"/>
              <w:marRight w:val="0"/>
              <w:marTop w:val="0"/>
              <w:marBottom w:val="0"/>
              <w:divBdr>
                <w:top w:val="none" w:sz="0" w:space="0" w:color="auto"/>
                <w:left w:val="none" w:sz="0" w:space="0" w:color="auto"/>
                <w:bottom w:val="none" w:sz="0" w:space="0" w:color="auto"/>
                <w:right w:val="none" w:sz="0" w:space="0" w:color="auto"/>
              </w:divBdr>
              <w:divsChild>
                <w:div w:id="1386568032">
                  <w:marLeft w:val="0"/>
                  <w:marRight w:val="0"/>
                  <w:marTop w:val="0"/>
                  <w:marBottom w:val="0"/>
                  <w:divBdr>
                    <w:top w:val="none" w:sz="0" w:space="0" w:color="auto"/>
                    <w:left w:val="none" w:sz="0" w:space="0" w:color="auto"/>
                    <w:bottom w:val="none" w:sz="0" w:space="0" w:color="auto"/>
                    <w:right w:val="none" w:sz="0" w:space="0" w:color="auto"/>
                  </w:divBdr>
                </w:div>
                <w:div w:id="926233169">
                  <w:marLeft w:val="0"/>
                  <w:marRight w:val="0"/>
                  <w:marTop w:val="0"/>
                  <w:marBottom w:val="0"/>
                  <w:divBdr>
                    <w:top w:val="none" w:sz="0" w:space="0" w:color="auto"/>
                    <w:left w:val="none" w:sz="0" w:space="0" w:color="auto"/>
                    <w:bottom w:val="none" w:sz="0" w:space="0" w:color="auto"/>
                    <w:right w:val="none" w:sz="0" w:space="0" w:color="auto"/>
                  </w:divBdr>
                  <w:divsChild>
                    <w:div w:id="2028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EE22-E9D1-456A-9FDC-DDBEA971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Pages>
  <Words>621</Words>
  <Characters>3151</Characters>
  <Application>Microsoft Office Word</Application>
  <DocSecurity>0</DocSecurity>
  <Lines>64</Lines>
  <Paragraphs>36</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又仁 張</dc:creator>
  <cp:keywords/>
  <dc:description/>
  <cp:lastModifiedBy>又仁 張</cp:lastModifiedBy>
  <cp:revision>4</cp:revision>
  <dcterms:created xsi:type="dcterms:W3CDTF">2024-05-14T09:20:00Z</dcterms:created>
  <dcterms:modified xsi:type="dcterms:W3CDTF">2024-05-23T10:55:00Z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db3f2cb99d96052631415dcf2d6a8aaddd1440f4666c12b5f01aff1bfa7d7e21</vt:lpwstr>
  </property>
</Properties>
</file>