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5"/>
        <w:gridCol w:w="4201"/>
      </w:tblGrid>
      <w:tr w:rsidR="00396774" w:rsidRPr="00565B06" w14:paraId="6DFA6B1A" w14:textId="77777777" w:rsidTr="00901438">
        <w:tc>
          <w:tcPr>
            <w:tcW w:w="5004" w:type="dxa"/>
            <w:vAlign w:val="bottom"/>
          </w:tcPr>
          <w:p w14:paraId="59C57901" w14:textId="62D6C87D" w:rsidR="00396774" w:rsidRPr="00B51224" w:rsidRDefault="00F330D4" w:rsidP="00AD7F6D">
            <w:pPr>
              <w:pStyle w:val="Ttulo"/>
              <w:rPr>
                <w:sz w:val="56"/>
              </w:rPr>
            </w:pPr>
            <w:r w:rsidRPr="00B51224">
              <w:rPr>
                <w:sz w:val="56"/>
                <w:lang w:val="pt-BR" w:bidi="pt-BR"/>
              </w:rPr>
              <w:t>Jéssica da Silva Rodrigues</w:t>
            </w:r>
          </w:p>
        </w:tc>
        <w:tc>
          <w:tcPr>
            <w:tcW w:w="4356" w:type="dxa"/>
            <w:vAlign w:val="bottom"/>
          </w:tcPr>
          <w:p w14:paraId="23A6DD05" w14:textId="77777777" w:rsidR="00F330D4" w:rsidRDefault="00F330D4" w:rsidP="00AD669C">
            <w:pPr>
              <w:pStyle w:val="Informaesdocontato"/>
              <w:rPr>
                <w:lang w:val="pt-BR" w:bidi="pt-BR"/>
              </w:rPr>
            </w:pPr>
            <w:r w:rsidRPr="00F330D4">
              <w:rPr>
                <w:lang w:val="pt-BR" w:bidi="pt-BR"/>
              </w:rPr>
              <w:t xml:space="preserve">R. Albertino Augusto Vieira, 76 </w:t>
            </w:r>
          </w:p>
          <w:p w14:paraId="6B5C6FFB" w14:textId="2AA1FE55" w:rsidR="00396774" w:rsidRPr="009D0878" w:rsidRDefault="00F330D4" w:rsidP="00AD669C">
            <w:pPr>
              <w:pStyle w:val="Informaesdocontato"/>
            </w:pPr>
            <w:r w:rsidRPr="00F330D4">
              <w:rPr>
                <w:lang w:val="pt-BR" w:bidi="pt-BR"/>
              </w:rPr>
              <w:t>+55(11) 97031-4173</w:t>
            </w:r>
          </w:p>
          <w:p w14:paraId="51670FCB" w14:textId="77777777" w:rsidR="00F330D4" w:rsidRDefault="00F330D4" w:rsidP="00AD669C">
            <w:pPr>
              <w:pStyle w:val="Informaesdocontato"/>
              <w:rPr>
                <w:lang w:val="pt-BR" w:bidi="pt-BR"/>
              </w:rPr>
            </w:pPr>
            <w:r w:rsidRPr="00F330D4">
              <w:rPr>
                <w:lang w:val="pt-BR" w:bidi="pt-BR"/>
              </w:rPr>
              <w:t xml:space="preserve">jessicadasilvarodrigue12@gmail.com </w:t>
            </w:r>
          </w:p>
          <w:p w14:paraId="08317FA4" w14:textId="17DD7B3E" w:rsidR="00396774" w:rsidRPr="00565B06" w:rsidRDefault="00396774" w:rsidP="00B51224">
            <w:pPr>
              <w:pStyle w:val="Informaesdocontato"/>
            </w:pPr>
          </w:p>
        </w:tc>
      </w:tr>
    </w:tbl>
    <w:p w14:paraId="59CCD477" w14:textId="6344F4A4" w:rsidR="00C43D65" w:rsidRPr="00F330D4" w:rsidRDefault="00F330D4" w:rsidP="00F330D4">
      <w:pPr>
        <w:rPr>
          <w:lang w:val="pt-BR" w:bidi="pt-BR"/>
        </w:rPr>
      </w:pPr>
      <w:r w:rsidRPr="00F330D4">
        <w:rPr>
          <w:lang w:val="pt-BR" w:bidi="pt-BR"/>
        </w:rPr>
        <w:t>Jovem motivado em busca do primeiro emprego formal, tenho experiência em vendas de</w:t>
      </w:r>
      <w:r>
        <w:rPr>
          <w:lang w:val="pt-BR" w:bidi="pt-BR"/>
        </w:rPr>
        <w:t xml:space="preserve"> </w:t>
      </w:r>
      <w:r w:rsidRPr="00F330D4">
        <w:rPr>
          <w:lang w:val="pt-BR" w:bidi="pt-BR"/>
        </w:rPr>
        <w:t>bolos de pote no ambiente escolar, com isso desenvolvi habilidades de atendimento,</w:t>
      </w:r>
      <w:r>
        <w:rPr>
          <w:lang w:val="pt-BR" w:bidi="pt-BR"/>
        </w:rPr>
        <w:t xml:space="preserve"> </w:t>
      </w:r>
      <w:r w:rsidRPr="00F330D4">
        <w:rPr>
          <w:lang w:val="pt-BR" w:bidi="pt-BR"/>
        </w:rPr>
        <w:t>negociação e gestão básica. Possuo nível intermediário em inglês e conhecimentos em</w:t>
      </w:r>
      <w:r>
        <w:rPr>
          <w:lang w:val="pt-BR" w:bidi="pt-BR"/>
        </w:rPr>
        <w:t xml:space="preserve"> </w:t>
      </w:r>
      <w:r w:rsidRPr="00F330D4">
        <w:rPr>
          <w:lang w:val="pt-BR" w:bidi="pt-BR"/>
        </w:rPr>
        <w:t>informática básica. Proativo e comunicativo, busco contribuir com a empresa enquanto</w:t>
      </w:r>
      <w:r>
        <w:rPr>
          <w:lang w:val="pt-BR" w:bidi="pt-BR"/>
        </w:rPr>
        <w:t xml:space="preserve"> </w:t>
      </w:r>
      <w:r w:rsidRPr="00F330D4">
        <w:rPr>
          <w:lang w:val="pt-BR" w:bidi="pt-BR"/>
        </w:rPr>
        <w:t>aprimoro minhas competências.</w:t>
      </w:r>
    </w:p>
    <w:p w14:paraId="21FFB0AD" w14:textId="6C44477F" w:rsidR="00AD13CB" w:rsidRDefault="00E77A74" w:rsidP="00CF44C5">
      <w:pPr>
        <w:pStyle w:val="Ttulo1"/>
        <w:spacing w:before="520" w:after="160"/>
      </w:pPr>
      <w:r>
        <w:rPr>
          <w:lang w:val="pt-BR" w:bidi="pt-BR"/>
        </w:rPr>
        <w:t>Habilidades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09"/>
        <w:gridCol w:w="4517"/>
      </w:tblGrid>
      <w:tr w:rsidR="005B1D68" w14:paraId="7ECB00E8" w14:textId="77777777" w:rsidTr="00564951">
        <w:tc>
          <w:tcPr>
            <w:tcW w:w="4680" w:type="dxa"/>
          </w:tcPr>
          <w:p w14:paraId="3F6AF793" w14:textId="7718BF4D" w:rsidR="005B1D68" w:rsidRDefault="00B51224" w:rsidP="00BC7376">
            <w:pPr>
              <w:pStyle w:val="Commarcadores"/>
              <w:numPr>
                <w:ilvl w:val="0"/>
                <w:numId w:val="4"/>
              </w:numPr>
            </w:pPr>
            <w:r w:rsidRPr="00B51224">
              <w:rPr>
                <w:lang w:val="pt-BR" w:bidi="pt-BR"/>
              </w:rPr>
              <w:t>Conhecimento em Excel básico;</w:t>
            </w:r>
          </w:p>
          <w:p w14:paraId="0E5ACD7F" w14:textId="77777777" w:rsidR="00752315" w:rsidRPr="00B51224" w:rsidRDefault="00B51224" w:rsidP="00BC7376">
            <w:pPr>
              <w:pStyle w:val="Commarcadores"/>
              <w:numPr>
                <w:ilvl w:val="0"/>
                <w:numId w:val="4"/>
              </w:numPr>
            </w:pPr>
            <w:r w:rsidRPr="00B51224">
              <w:rPr>
                <w:lang w:val="pt-BR" w:bidi="pt-BR"/>
              </w:rPr>
              <w:t>Conhecimentos básicos em</w:t>
            </w:r>
            <w:r>
              <w:rPr>
                <w:lang w:val="pt-BR" w:bidi="pt-BR"/>
              </w:rPr>
              <w:t xml:space="preserve"> </w:t>
            </w:r>
            <w:r w:rsidRPr="00B51224">
              <w:rPr>
                <w:lang w:val="pt-BR" w:bidi="pt-BR"/>
              </w:rPr>
              <w:t>informática;</w:t>
            </w:r>
          </w:p>
          <w:p w14:paraId="32D75719" w14:textId="77777777" w:rsidR="00B51224" w:rsidRDefault="00B51224" w:rsidP="00BC7376">
            <w:pPr>
              <w:pStyle w:val="Commarcadores"/>
              <w:numPr>
                <w:ilvl w:val="0"/>
                <w:numId w:val="4"/>
              </w:numPr>
            </w:pPr>
            <w:r>
              <w:t>Pacote Office;</w:t>
            </w:r>
          </w:p>
          <w:p w14:paraId="7DDFABCD" w14:textId="31452F40" w:rsidR="008D78DE" w:rsidRPr="004937AE" w:rsidRDefault="008D78DE" w:rsidP="00BC7376">
            <w:pPr>
              <w:pStyle w:val="Commarcadores"/>
              <w:numPr>
                <w:ilvl w:val="0"/>
                <w:numId w:val="4"/>
              </w:numPr>
            </w:pPr>
            <w:r>
              <w:t>Inglês intermediário;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C702CD1" w14:textId="1FBB61FF" w:rsidR="00B51224" w:rsidRPr="00B51224" w:rsidRDefault="00B51224" w:rsidP="00BC7376">
            <w:pPr>
              <w:pStyle w:val="Commarcadores"/>
            </w:pPr>
            <w:r w:rsidRPr="00B51224">
              <w:rPr>
                <w:lang w:val="pt-BR" w:bidi="pt-BR"/>
              </w:rPr>
              <w:t>Facilidade com tecnologias de</w:t>
            </w:r>
            <w:r>
              <w:rPr>
                <w:lang w:val="pt-BR" w:bidi="pt-BR"/>
              </w:rPr>
              <w:t xml:space="preserve"> </w:t>
            </w:r>
            <w:r w:rsidRPr="00B51224">
              <w:rPr>
                <w:lang w:val="pt-BR" w:bidi="pt-BR"/>
              </w:rPr>
              <w:t>digitalização;</w:t>
            </w:r>
          </w:p>
          <w:p w14:paraId="7EEBF17F" w14:textId="4CADFED7" w:rsidR="008D78DE" w:rsidRPr="00B51224" w:rsidRDefault="00B51224" w:rsidP="008D78DE">
            <w:pPr>
              <w:pStyle w:val="Commarcadores"/>
            </w:pPr>
            <w:r w:rsidRPr="00B51224">
              <w:rPr>
                <w:lang w:val="pt-BR" w:bidi="pt-BR"/>
              </w:rPr>
              <w:t xml:space="preserve">Trabalho em equipe; </w:t>
            </w:r>
          </w:p>
          <w:p w14:paraId="08CEC0E7" w14:textId="6C19C880" w:rsidR="00B51224" w:rsidRPr="004937AE" w:rsidRDefault="00B51224" w:rsidP="00B51224">
            <w:pPr>
              <w:pStyle w:val="Commarcadores"/>
            </w:pPr>
            <w:r w:rsidRPr="00B51224">
              <w:rPr>
                <w:lang w:val="pt-BR" w:bidi="pt-BR"/>
              </w:rPr>
              <w:t>Organização para realizar</w:t>
            </w:r>
            <w:r>
              <w:t xml:space="preserve"> </w:t>
            </w:r>
            <w:r w:rsidRPr="00B51224">
              <w:rPr>
                <w:lang w:val="pt-BR" w:bidi="pt-BR"/>
              </w:rPr>
              <w:t>multitarefas</w:t>
            </w:r>
            <w:r>
              <w:rPr>
                <w:lang w:val="pt-BR" w:bidi="pt-BR"/>
              </w:rPr>
              <w:t>.</w:t>
            </w:r>
          </w:p>
        </w:tc>
      </w:tr>
    </w:tbl>
    <w:p w14:paraId="5990E3E8" w14:textId="65DD3F8A" w:rsidR="005B1D68" w:rsidRDefault="00E77A74" w:rsidP="00CF44C5">
      <w:pPr>
        <w:pStyle w:val="Ttulo1"/>
        <w:spacing w:before="520" w:after="160"/>
      </w:pPr>
      <w:r w:rsidRPr="00AD3FD8">
        <w:rPr>
          <w:lang w:val="pt-BR" w:bidi="pt-BR"/>
        </w:rPr>
        <w:t>Experiência</w:t>
      </w:r>
    </w:p>
    <w:p w14:paraId="5EE974C9" w14:textId="77777777" w:rsidR="00B51224" w:rsidRDefault="00B51224" w:rsidP="00513EFC">
      <w:pPr>
        <w:pStyle w:val="Ttulo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</w:pPr>
      <w:r w:rsidRPr="00B51224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  <w:lastRenderedPageBreak/>
        <w:t>Fevereiro 2024 - Dezembro 2024</w:t>
      </w:r>
    </w:p>
    <w:p w14:paraId="3A9C9993" w14:textId="559910FC" w:rsidR="0023705D" w:rsidRPr="00513EFC" w:rsidRDefault="00B51224" w:rsidP="00513EFC">
      <w:pPr>
        <w:pStyle w:val="Ttulo2"/>
      </w:pPr>
      <w:r w:rsidRPr="00B51224">
        <w:rPr>
          <w:lang w:val="pt-BR" w:bidi="pt-BR"/>
        </w:rPr>
        <w:t>Venda de bolos</w:t>
      </w:r>
      <w:r w:rsidR="0017650D">
        <w:rPr>
          <w:lang w:val="pt-BR" w:bidi="pt-BR"/>
        </w:rPr>
        <w:t xml:space="preserve"> </w:t>
      </w:r>
      <w:r w:rsidR="006A1D8F">
        <w:rPr>
          <w:lang w:val="pt-BR" w:bidi="pt-BR"/>
        </w:rPr>
        <w:t xml:space="preserve">/ </w:t>
      </w:r>
      <w:r w:rsidRPr="00B51224">
        <w:rPr>
          <w:rStyle w:val="nfase"/>
          <w:lang w:val="pt-BR" w:bidi="pt-BR"/>
        </w:rPr>
        <w:t>Autônomo</w:t>
      </w:r>
      <w:r w:rsidR="006A1D8F" w:rsidRPr="006A1D8F">
        <w:rPr>
          <w:rStyle w:val="nfase"/>
          <w:lang w:val="pt-BR" w:bidi="pt-BR"/>
        </w:rPr>
        <w:t xml:space="preserve">, </w:t>
      </w:r>
      <w:r w:rsidRPr="00B51224">
        <w:rPr>
          <w:rStyle w:val="nfase"/>
          <w:lang w:val="pt-BR" w:bidi="pt-BR"/>
        </w:rPr>
        <w:t>São Bernardo do Campo</w:t>
      </w:r>
      <w:r>
        <w:rPr>
          <w:rStyle w:val="nfase"/>
          <w:lang w:val="pt-BR" w:bidi="pt-BR"/>
        </w:rPr>
        <w:t>, SP</w:t>
      </w:r>
    </w:p>
    <w:p w14:paraId="7D40A835" w14:textId="72FB621D" w:rsidR="00D413F9" w:rsidRPr="00B51224" w:rsidRDefault="00B51224" w:rsidP="00B51224">
      <w:pPr>
        <w:pStyle w:val="PargrafodaLista"/>
        <w:numPr>
          <w:ilvl w:val="0"/>
          <w:numId w:val="13"/>
        </w:numPr>
      </w:pPr>
      <w:r w:rsidRPr="00B51224">
        <w:rPr>
          <w:lang w:val="pt-BR" w:bidi="pt-BR"/>
        </w:rPr>
        <w:t>Confeitaria e venda autônoma de bolos de pote em ambiente escolar</w:t>
      </w:r>
      <w:r>
        <w:rPr>
          <w:lang w:val="pt-BR" w:bidi="pt-BR"/>
        </w:rPr>
        <w:t>;</w:t>
      </w:r>
    </w:p>
    <w:p w14:paraId="271C1749" w14:textId="2BA0DE7A" w:rsidR="00B51224" w:rsidRDefault="00B51224" w:rsidP="00B51224">
      <w:pPr>
        <w:pStyle w:val="PargrafodaLista"/>
        <w:numPr>
          <w:ilvl w:val="0"/>
          <w:numId w:val="13"/>
        </w:numPr>
      </w:pPr>
      <w:r>
        <w:t>Divulgação de promoções para clientes, informando sobre ofertas especiais para aumentar as vendas;</w:t>
      </w:r>
    </w:p>
    <w:p w14:paraId="7EE71DEC" w14:textId="4545588A" w:rsidR="00B51224" w:rsidRPr="00D413F9" w:rsidRDefault="00B51224" w:rsidP="00B51224">
      <w:pPr>
        <w:pStyle w:val="PargrafodaLista"/>
        <w:numPr>
          <w:ilvl w:val="0"/>
          <w:numId w:val="13"/>
        </w:numPr>
      </w:pPr>
      <w:r>
        <w:t>Atendimento e orientação de clientes, fornecendo informações sobre produtos e serviços.</w:t>
      </w:r>
    </w:p>
    <w:p w14:paraId="52D6C8E2" w14:textId="7096AA55" w:rsidR="0070237E" w:rsidRDefault="00B51224" w:rsidP="00CF44C5">
      <w:pPr>
        <w:pStyle w:val="Ttulo1"/>
        <w:spacing w:before="520" w:after="160"/>
      </w:pPr>
      <w:r>
        <w:rPr>
          <w:lang w:val="pt-BR" w:bidi="pt-BR"/>
        </w:rPr>
        <w:t xml:space="preserve">Formação e </w:t>
      </w:r>
      <w:r w:rsidR="0017650D">
        <w:rPr>
          <w:lang w:val="pt-BR" w:bidi="pt-BR"/>
        </w:rPr>
        <w:t>C</w:t>
      </w:r>
      <w:r>
        <w:rPr>
          <w:lang w:val="pt-BR" w:bidi="pt-BR"/>
        </w:rPr>
        <w:t>ursos</w:t>
      </w:r>
    </w:p>
    <w:p w14:paraId="1E8C6A90" w14:textId="77777777" w:rsidR="0017650D" w:rsidRDefault="0017650D" w:rsidP="00513EFC">
      <w:pPr>
        <w:pStyle w:val="Ttulo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</w:pPr>
      <w:r w:rsidRPr="0017650D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  <w:t>Fevereiro 2022 - Dezembro 2024</w:t>
      </w:r>
    </w:p>
    <w:p w14:paraId="654F1F3A" w14:textId="2782879B" w:rsidR="0070237E" w:rsidRPr="003B570D" w:rsidRDefault="0017650D" w:rsidP="00513EFC">
      <w:pPr>
        <w:pStyle w:val="Ttulo2"/>
        <w:rPr>
          <w:sz w:val="28"/>
          <w:szCs w:val="28"/>
        </w:rPr>
      </w:pPr>
      <w:r w:rsidRPr="003B570D">
        <w:rPr>
          <w:sz w:val="28"/>
          <w:szCs w:val="28"/>
          <w:lang w:val="pt-BR" w:bidi="pt-BR"/>
        </w:rPr>
        <w:t xml:space="preserve">Ensino médio </w:t>
      </w:r>
      <w:r w:rsidR="003117F5" w:rsidRPr="003B570D">
        <w:rPr>
          <w:sz w:val="28"/>
          <w:szCs w:val="28"/>
          <w:lang w:val="pt-BR" w:bidi="pt-BR"/>
        </w:rPr>
        <w:t xml:space="preserve">/ </w:t>
      </w:r>
      <w:r w:rsidRPr="003B570D">
        <w:rPr>
          <w:rStyle w:val="nfase"/>
          <w:sz w:val="28"/>
          <w:szCs w:val="28"/>
          <w:lang w:val="pt-BR" w:bidi="pt-BR"/>
        </w:rPr>
        <w:t>E. E. Francisco Cristiano L. Freitas</w:t>
      </w:r>
      <w:r w:rsidR="003117F5" w:rsidRPr="003B570D">
        <w:rPr>
          <w:rStyle w:val="nfase"/>
          <w:sz w:val="28"/>
          <w:szCs w:val="28"/>
          <w:lang w:val="pt-BR" w:bidi="pt-BR"/>
        </w:rPr>
        <w:t xml:space="preserve">, </w:t>
      </w:r>
      <w:r w:rsidRPr="003B570D">
        <w:rPr>
          <w:rStyle w:val="nfase"/>
          <w:sz w:val="28"/>
          <w:szCs w:val="28"/>
          <w:lang w:val="pt-BR" w:bidi="pt-BR"/>
        </w:rPr>
        <w:t>São Bernardo do Campo, SP</w:t>
      </w:r>
    </w:p>
    <w:p w14:paraId="4B10D497" w14:textId="0A295F4B" w:rsidR="0070237E" w:rsidRDefault="0017650D" w:rsidP="0070237E">
      <w:r w:rsidRPr="0017650D">
        <w:rPr>
          <w:lang w:val="pt-BR" w:bidi="pt-BR"/>
        </w:rPr>
        <w:t>Status – Formado</w:t>
      </w:r>
    </w:p>
    <w:p w14:paraId="08963942" w14:textId="77777777" w:rsidR="0017650D" w:rsidRDefault="0017650D" w:rsidP="00E77A74">
      <w:pPr>
        <w:pStyle w:val="Ttulo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</w:pPr>
      <w:r w:rsidRPr="0017650D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  <w:lastRenderedPageBreak/>
        <w:t xml:space="preserve">Fevereiro 2019 - Dezembro 2020 </w:t>
      </w:r>
    </w:p>
    <w:p w14:paraId="21E40A58" w14:textId="53EAA28E" w:rsidR="00E77A74" w:rsidRPr="003B570D" w:rsidRDefault="0017650D" w:rsidP="00E77A74">
      <w:pPr>
        <w:pStyle w:val="Ttulo2"/>
        <w:rPr>
          <w:sz w:val="28"/>
          <w:szCs w:val="28"/>
        </w:rPr>
      </w:pPr>
      <w:bookmarkStart w:id="0" w:name="_Hlk184440417"/>
      <w:r w:rsidRPr="003B570D">
        <w:rPr>
          <w:sz w:val="28"/>
          <w:szCs w:val="28"/>
          <w:lang w:val="pt-BR" w:bidi="pt-BR"/>
        </w:rPr>
        <w:t xml:space="preserve">Curso de Inglês </w:t>
      </w:r>
      <w:r w:rsidR="003117F5" w:rsidRPr="003B570D">
        <w:rPr>
          <w:sz w:val="28"/>
          <w:szCs w:val="28"/>
          <w:lang w:val="pt-BR" w:bidi="pt-BR"/>
        </w:rPr>
        <w:t xml:space="preserve">/ </w:t>
      </w:r>
      <w:r w:rsidRPr="003B570D">
        <w:rPr>
          <w:rStyle w:val="nfase"/>
          <w:sz w:val="28"/>
          <w:szCs w:val="28"/>
          <w:lang w:val="pt-BR" w:bidi="pt-BR"/>
        </w:rPr>
        <w:t>KNN Idiomas</w:t>
      </w:r>
      <w:r w:rsidR="003117F5" w:rsidRPr="003B570D">
        <w:rPr>
          <w:rStyle w:val="nfase"/>
          <w:sz w:val="28"/>
          <w:szCs w:val="28"/>
          <w:lang w:val="pt-BR" w:bidi="pt-BR"/>
        </w:rPr>
        <w:t xml:space="preserve">, </w:t>
      </w:r>
      <w:r w:rsidRPr="003B570D">
        <w:rPr>
          <w:rStyle w:val="nfase"/>
          <w:sz w:val="28"/>
          <w:szCs w:val="28"/>
          <w:lang w:val="pt-BR" w:bidi="pt-BR"/>
        </w:rPr>
        <w:t>São Bernardo do Campo, SP</w:t>
      </w:r>
    </w:p>
    <w:p w14:paraId="446D9F4B" w14:textId="451837C4" w:rsidR="00E77A74" w:rsidRDefault="0017650D" w:rsidP="00E77A74">
      <w:pPr>
        <w:rPr>
          <w:lang w:val="pt-BR" w:bidi="pt-BR"/>
        </w:rPr>
      </w:pPr>
      <w:r w:rsidRPr="0017650D">
        <w:rPr>
          <w:lang w:val="pt-BR" w:bidi="pt-BR"/>
        </w:rPr>
        <w:t xml:space="preserve">Status </w:t>
      </w:r>
      <w:r>
        <w:rPr>
          <w:lang w:val="pt-BR" w:bidi="pt-BR"/>
        </w:rPr>
        <w:t>–</w:t>
      </w:r>
      <w:r w:rsidRPr="0017650D">
        <w:rPr>
          <w:lang w:val="pt-BR" w:bidi="pt-BR"/>
        </w:rPr>
        <w:t xml:space="preserve"> Concluído</w:t>
      </w:r>
    </w:p>
    <w:p w14:paraId="64C3776B" w14:textId="77777777" w:rsidR="0017650D" w:rsidRDefault="0017650D" w:rsidP="0017650D">
      <w:pPr>
        <w:pStyle w:val="Ttulo2"/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</w:pPr>
      <w:bookmarkStart w:id="1" w:name="_Hlk184441000"/>
      <w:r w:rsidRPr="0017650D">
        <w:rPr>
          <w:rFonts w:asciiTheme="minorHAnsi" w:hAnsiTheme="minorHAnsi"/>
          <w:b w:val="0"/>
          <w:caps/>
          <w:color w:val="595959" w:themeColor="text1" w:themeTint="A6"/>
          <w:sz w:val="22"/>
          <w:szCs w:val="24"/>
          <w:lang w:val="pt-BR" w:bidi="pt-BR"/>
        </w:rPr>
        <w:t>Fevereiro 2024 - Dezembro 2024</w:t>
      </w:r>
    </w:p>
    <w:p w14:paraId="7561FA79" w14:textId="60C44622" w:rsidR="0017650D" w:rsidRPr="003B570D" w:rsidRDefault="0017650D" w:rsidP="0017650D">
      <w:pPr>
        <w:pStyle w:val="Ttulo2"/>
        <w:rPr>
          <w:sz w:val="28"/>
          <w:szCs w:val="28"/>
        </w:rPr>
      </w:pPr>
      <w:r w:rsidRPr="003B570D">
        <w:rPr>
          <w:sz w:val="28"/>
          <w:szCs w:val="28"/>
          <w:lang w:val="pt-BR" w:bidi="pt-BR"/>
        </w:rPr>
        <w:t xml:space="preserve">Tecnologia e Robótica: Programação / </w:t>
      </w:r>
      <w:r w:rsidRPr="003B570D">
        <w:rPr>
          <w:rStyle w:val="nfase"/>
          <w:sz w:val="28"/>
          <w:szCs w:val="28"/>
          <w:lang w:val="pt-BR" w:bidi="pt-BR"/>
        </w:rPr>
        <w:t>Alura, São Bernardo do Campo, SP</w:t>
      </w:r>
    </w:p>
    <w:p w14:paraId="4AD2F967" w14:textId="77777777" w:rsidR="0017650D" w:rsidRDefault="0017650D" w:rsidP="0017650D">
      <w:pPr>
        <w:rPr>
          <w:lang w:val="pt-BR" w:bidi="pt-BR"/>
        </w:rPr>
      </w:pPr>
      <w:r w:rsidRPr="0017650D">
        <w:rPr>
          <w:lang w:val="pt-BR" w:bidi="pt-BR"/>
        </w:rPr>
        <w:t xml:space="preserve">Status </w:t>
      </w:r>
      <w:r>
        <w:rPr>
          <w:lang w:val="pt-BR" w:bidi="pt-BR"/>
        </w:rPr>
        <w:t>–</w:t>
      </w:r>
      <w:r w:rsidRPr="0017650D">
        <w:rPr>
          <w:lang w:val="pt-BR" w:bidi="pt-BR"/>
        </w:rPr>
        <w:t xml:space="preserve"> Concluído</w:t>
      </w:r>
      <w:bookmarkEnd w:id="1"/>
    </w:p>
    <w:p w14:paraId="4B5340BF" w14:textId="0D44A510" w:rsidR="00436CBA" w:rsidRPr="00436CBA" w:rsidRDefault="00F2730E" w:rsidP="00436CBA">
      <w:pPr>
        <w:keepNext/>
        <w:keepLines/>
        <w:spacing w:after="40"/>
        <w:contextualSpacing/>
        <w:outlineLvl w:val="1"/>
        <w:rPr>
          <w:rFonts w:eastAsiaTheme="majorEastAsia" w:cstheme="majorBidi"/>
          <w:caps/>
          <w:szCs w:val="24"/>
          <w:lang w:val="pt-BR" w:bidi="pt-BR"/>
        </w:rPr>
      </w:pPr>
      <w:r w:rsidRPr="00F2730E">
        <w:rPr>
          <w:rFonts w:eastAsiaTheme="majorEastAsia" w:cstheme="majorBidi"/>
          <w:caps/>
          <w:szCs w:val="24"/>
          <w:lang w:val="pt-BR" w:bidi="pt-BR"/>
        </w:rPr>
        <w:t>DEZEMBRO</w:t>
      </w:r>
      <w:r w:rsidR="00436CBA" w:rsidRPr="00436CBA">
        <w:rPr>
          <w:rFonts w:eastAsiaTheme="majorEastAsia" w:cstheme="majorBidi"/>
          <w:caps/>
          <w:szCs w:val="24"/>
          <w:lang w:val="pt-BR" w:bidi="pt-BR"/>
        </w:rPr>
        <w:t xml:space="preserve"> 2024 - Dezembro 2024</w:t>
      </w:r>
    </w:p>
    <w:p w14:paraId="53E7C3A4" w14:textId="3F4325DF" w:rsidR="00436CBA" w:rsidRPr="00436CBA" w:rsidRDefault="00A953A3" w:rsidP="00A953A3">
      <w:pPr>
        <w:keepNext/>
        <w:keepLines/>
        <w:spacing w:after="40"/>
        <w:contextualSpacing/>
        <w:outlineLvl w:val="1"/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</w:pPr>
      <w:r w:rsidRPr="00A953A3"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  <w:t xml:space="preserve">Curso </w:t>
      </w:r>
      <w:r w:rsidRPr="00A953A3"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  <w:t>Extracurricular</w:t>
      </w:r>
      <w:r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  <w:t xml:space="preserve">: </w:t>
      </w:r>
      <w:r w:rsidRPr="00A953A3"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  <w:t>Coletivo Online</w:t>
      </w:r>
      <w:r w:rsidRPr="00A953A3"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  <w:t xml:space="preserve"> </w:t>
      </w:r>
      <w:r w:rsidR="00436CBA" w:rsidRPr="00436CBA">
        <w:rPr>
          <w:rFonts w:asciiTheme="majorHAnsi" w:eastAsiaTheme="majorEastAsia" w:hAnsiTheme="majorHAnsi" w:cstheme="majorBidi"/>
          <w:b/>
          <w:color w:val="007FAB" w:themeColor="accent1"/>
          <w:sz w:val="28"/>
          <w:szCs w:val="28"/>
          <w:lang w:val="pt-BR" w:bidi="pt-BR"/>
        </w:rPr>
        <w:t xml:space="preserve">/ </w:t>
      </w:r>
      <w:r w:rsidR="00D830CF" w:rsidRPr="00D830CF">
        <w:rPr>
          <w:rFonts w:asciiTheme="majorHAnsi" w:eastAsiaTheme="majorEastAsia" w:hAnsiTheme="majorHAnsi" w:cstheme="majorBidi"/>
          <w:b/>
          <w:iCs/>
          <w:sz w:val="28"/>
          <w:szCs w:val="28"/>
          <w:lang w:val="pt-BR" w:bidi="pt-BR"/>
        </w:rPr>
        <w:t>Instituto Coca-Cola Brasi</w:t>
      </w:r>
      <w:r w:rsidR="00D830CF">
        <w:rPr>
          <w:rFonts w:asciiTheme="majorHAnsi" w:eastAsiaTheme="majorEastAsia" w:hAnsiTheme="majorHAnsi" w:cstheme="majorBidi"/>
          <w:b/>
          <w:iCs/>
          <w:sz w:val="28"/>
          <w:szCs w:val="28"/>
          <w:lang w:val="pt-BR" w:bidi="pt-BR"/>
        </w:rPr>
        <w:t>l</w:t>
      </w:r>
      <w:r w:rsidR="00436CBA" w:rsidRPr="00436CBA">
        <w:rPr>
          <w:rFonts w:asciiTheme="majorHAnsi" w:eastAsiaTheme="majorEastAsia" w:hAnsiTheme="majorHAnsi" w:cstheme="majorBidi"/>
          <w:b/>
          <w:iCs/>
          <w:sz w:val="28"/>
          <w:szCs w:val="28"/>
          <w:lang w:val="pt-BR" w:bidi="pt-BR"/>
        </w:rPr>
        <w:t>, São Bernardo do Campo, SP</w:t>
      </w:r>
    </w:p>
    <w:p w14:paraId="70CF3CB8" w14:textId="73A2A152" w:rsidR="00B221B5" w:rsidRPr="00A74C07" w:rsidRDefault="00436CBA" w:rsidP="00A74C07">
      <w:pPr>
        <w:rPr>
          <w:lang w:val="pt-BR" w:bidi="pt-BR"/>
        </w:rPr>
      </w:pPr>
      <w:r w:rsidRPr="00436CBA">
        <w:rPr>
          <w:lang w:val="pt-BR" w:bidi="pt-BR"/>
        </w:rPr>
        <w:t>Status – Concluído</w:t>
      </w:r>
      <w:bookmarkEnd w:id="0"/>
    </w:p>
    <w:sectPr w:rsidR="00B221B5" w:rsidRPr="00A74C07" w:rsidSect="00CF44C5">
      <w:footerReference w:type="default" r:id="rId9"/>
      <w:pgSz w:w="11906" w:h="16838" w:code="9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84ACE" w14:textId="77777777" w:rsidR="00FA04DB" w:rsidRDefault="00FA04DB" w:rsidP="00725803">
      <w:pPr>
        <w:spacing w:after="0"/>
      </w:pPr>
      <w:r>
        <w:separator/>
      </w:r>
    </w:p>
  </w:endnote>
  <w:endnote w:type="continuationSeparator" w:id="0">
    <w:p w14:paraId="022B11C7" w14:textId="77777777" w:rsidR="00FA04DB" w:rsidRDefault="00FA04D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6019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42DEC59A" w:rsidR="005A4A49" w:rsidRDefault="005A4A4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CF44C5"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B1E0A" w14:textId="77777777" w:rsidR="00FA04DB" w:rsidRDefault="00FA04DB" w:rsidP="00725803">
      <w:pPr>
        <w:spacing w:after="0"/>
      </w:pPr>
      <w:r>
        <w:separator/>
      </w:r>
    </w:p>
  </w:footnote>
  <w:footnote w:type="continuationSeparator" w:id="0">
    <w:p w14:paraId="3EE82DD6" w14:textId="77777777" w:rsidR="00FA04DB" w:rsidRDefault="00FA04D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2C030E"/>
    <w:multiLevelType w:val="hybridMultilevel"/>
    <w:tmpl w:val="A258B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11834290">
    <w:abstractNumId w:val="10"/>
  </w:num>
  <w:num w:numId="2" w16cid:durableId="1080179203">
    <w:abstractNumId w:val="7"/>
  </w:num>
  <w:num w:numId="3" w16cid:durableId="861750994">
    <w:abstractNumId w:val="6"/>
  </w:num>
  <w:num w:numId="4" w16cid:durableId="923600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1097815">
    <w:abstractNumId w:val="8"/>
  </w:num>
  <w:num w:numId="6" w16cid:durableId="868176146">
    <w:abstractNumId w:val="11"/>
  </w:num>
  <w:num w:numId="7" w16cid:durableId="1826626487">
    <w:abstractNumId w:val="5"/>
  </w:num>
  <w:num w:numId="8" w16cid:durableId="1259826907">
    <w:abstractNumId w:val="4"/>
  </w:num>
  <w:num w:numId="9" w16cid:durableId="2095663401">
    <w:abstractNumId w:val="3"/>
  </w:num>
  <w:num w:numId="10" w16cid:durableId="1072892655">
    <w:abstractNumId w:val="2"/>
  </w:num>
  <w:num w:numId="11" w16cid:durableId="359161263">
    <w:abstractNumId w:val="1"/>
  </w:num>
  <w:num w:numId="12" w16cid:durableId="788204343">
    <w:abstractNumId w:val="0"/>
  </w:num>
  <w:num w:numId="13" w16cid:durableId="9905246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784"/>
    <w:rsid w:val="000229C8"/>
    <w:rsid w:val="00025E77"/>
    <w:rsid w:val="00027312"/>
    <w:rsid w:val="000645F2"/>
    <w:rsid w:val="00082F03"/>
    <w:rsid w:val="000835A0"/>
    <w:rsid w:val="000934A2"/>
    <w:rsid w:val="000B72A7"/>
    <w:rsid w:val="0017650D"/>
    <w:rsid w:val="001B0955"/>
    <w:rsid w:val="00227784"/>
    <w:rsid w:val="0023705D"/>
    <w:rsid w:val="00250A31"/>
    <w:rsid w:val="00251C13"/>
    <w:rsid w:val="002922D0"/>
    <w:rsid w:val="003117F5"/>
    <w:rsid w:val="00340B03"/>
    <w:rsid w:val="00380AE7"/>
    <w:rsid w:val="00396774"/>
    <w:rsid w:val="003A6943"/>
    <w:rsid w:val="003B570D"/>
    <w:rsid w:val="00410BA2"/>
    <w:rsid w:val="00434074"/>
    <w:rsid w:val="00436CBA"/>
    <w:rsid w:val="00463C3B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5E372B"/>
    <w:rsid w:val="0061076A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F14"/>
    <w:rsid w:val="00857E6B"/>
    <w:rsid w:val="008859B5"/>
    <w:rsid w:val="008968C4"/>
    <w:rsid w:val="008D78DE"/>
    <w:rsid w:val="008D7C1C"/>
    <w:rsid w:val="00901438"/>
    <w:rsid w:val="0092291B"/>
    <w:rsid w:val="00932D92"/>
    <w:rsid w:val="0095272C"/>
    <w:rsid w:val="00972024"/>
    <w:rsid w:val="009C5982"/>
    <w:rsid w:val="009F04D2"/>
    <w:rsid w:val="009F2BA7"/>
    <w:rsid w:val="009F6DA0"/>
    <w:rsid w:val="00A01182"/>
    <w:rsid w:val="00A74C07"/>
    <w:rsid w:val="00A953A3"/>
    <w:rsid w:val="00AD13CB"/>
    <w:rsid w:val="00AD18B4"/>
    <w:rsid w:val="00AD3FD8"/>
    <w:rsid w:val="00AD7F6D"/>
    <w:rsid w:val="00B01CBC"/>
    <w:rsid w:val="00B221B5"/>
    <w:rsid w:val="00B370A8"/>
    <w:rsid w:val="00B51224"/>
    <w:rsid w:val="00BC7376"/>
    <w:rsid w:val="00BD669A"/>
    <w:rsid w:val="00C13F2B"/>
    <w:rsid w:val="00C43D65"/>
    <w:rsid w:val="00C80C91"/>
    <w:rsid w:val="00C84833"/>
    <w:rsid w:val="00C9044F"/>
    <w:rsid w:val="00CD24BB"/>
    <w:rsid w:val="00CF44C5"/>
    <w:rsid w:val="00D2420D"/>
    <w:rsid w:val="00D30382"/>
    <w:rsid w:val="00D34DBE"/>
    <w:rsid w:val="00D413F9"/>
    <w:rsid w:val="00D44E50"/>
    <w:rsid w:val="00D830CF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2730E"/>
    <w:rsid w:val="00F330D4"/>
    <w:rsid w:val="00F33CD8"/>
    <w:rsid w:val="00FA04D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CBA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ocontato">
    <w:name w:val="Informações do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53655B-1788-4B52-B082-DC026B27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</Words>
  <Characters>1328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Jéssica da Silva Rodrigues</cp:lastModifiedBy>
  <cp:revision>15</cp:revision>
  <dcterms:created xsi:type="dcterms:W3CDTF">2017-07-01T01:24:00Z</dcterms:created>
  <dcterms:modified xsi:type="dcterms:W3CDTF">2024-12-07T08:28:00Z</dcterms:modified>
  <cp:category/>
</cp:coreProperties>
</file>