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5961A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9AC441A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0BD7F6D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50CE343D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14:paraId="11B6F87B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6744E0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BCA1613" w14:textId="6939833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63467D">
        <w:rPr>
          <w:rFonts w:ascii="Cambria" w:hAnsi="Cambria" w:cs="Cambria"/>
          <w:color w:val="auto"/>
          <w:sz w:val="23"/>
          <w:szCs w:val="23"/>
          <w:lang w:val="id-ID"/>
        </w:rPr>
        <w:t>agamis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14:paraId="32BDA26E" w14:textId="0EB35F2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__</w:t>
      </w:r>
      <w:r w:rsidR="0063467D">
        <w:rPr>
          <w:rFonts w:ascii="Cambria" w:hAnsi="Cambria" w:cs="Cambria"/>
          <w:color w:val="auto"/>
          <w:sz w:val="23"/>
          <w:szCs w:val="23"/>
          <w:lang w:val="id-ID"/>
        </w:rPr>
        <w:t>akte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300D3366" w14:textId="011DA0A8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252DCA">
        <w:rPr>
          <w:rFonts w:ascii="Cambria" w:hAnsi="Cambria" w:cs="Cambria"/>
          <w:color w:val="auto"/>
          <w:sz w:val="23"/>
          <w:szCs w:val="23"/>
          <w:lang w:val="id-ID"/>
        </w:rPr>
        <w:t>aktivitas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057996F1" w14:textId="5CCA3EF3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252DCA">
        <w:rPr>
          <w:rFonts w:ascii="Cambria" w:hAnsi="Cambria" w:cs="Cambria"/>
          <w:color w:val="auto"/>
          <w:sz w:val="23"/>
          <w:szCs w:val="23"/>
          <w:lang w:val="id-ID"/>
        </w:rPr>
        <w:t>amandemin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</w:p>
    <w:p w14:paraId="24A04896" w14:textId="3CD3051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___</w:t>
      </w:r>
      <w:r w:rsidR="00252DCA">
        <w:rPr>
          <w:rFonts w:ascii="Cambria" w:hAnsi="Cambria" w:cs="Cambria"/>
          <w:color w:val="auto"/>
          <w:sz w:val="23"/>
          <w:szCs w:val="23"/>
          <w:lang w:val="id-ID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340D5C56" w14:textId="63C8393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r w:rsidR="0063467D">
        <w:rPr>
          <w:rFonts w:ascii="Cambria" w:hAnsi="Cambria" w:cs="Cambria"/>
          <w:color w:val="auto"/>
          <w:sz w:val="23"/>
          <w:szCs w:val="23"/>
          <w:lang w:val="id-ID"/>
        </w:rPr>
        <w:t>cabe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 </w:t>
      </w:r>
    </w:p>
    <w:p w14:paraId="7F9C31C5" w14:textId="11160BEF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63467D">
        <w:rPr>
          <w:rFonts w:ascii="Cambria" w:hAnsi="Cambria" w:cs="Cambria"/>
          <w:color w:val="auto"/>
          <w:sz w:val="23"/>
          <w:szCs w:val="23"/>
          <w:lang w:val="id-ID"/>
        </w:rPr>
        <w:t>capek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262E4D4D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59584AD4" w14:textId="0BBA15F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252DCA">
        <w:rPr>
          <w:rFonts w:ascii="Cambria" w:hAnsi="Cambria" w:cs="Cambria"/>
          <w:color w:val="auto"/>
          <w:sz w:val="23"/>
          <w:szCs w:val="23"/>
          <w:lang w:val="id-ID"/>
        </w:rPr>
        <w:t>defiden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2B3B8846" w14:textId="193571C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252DCA">
        <w:rPr>
          <w:rFonts w:ascii="Cambria" w:hAnsi="Cambria" w:cs="Cambria"/>
          <w:color w:val="auto"/>
          <w:sz w:val="23"/>
          <w:szCs w:val="23"/>
          <w:lang w:val="id-ID"/>
        </w:rPr>
        <w:t>exstrim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25E7B66E" w14:textId="72FB18D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r w:rsidR="00252DCA">
        <w:rPr>
          <w:rFonts w:ascii="Cambria" w:hAnsi="Cambria" w:cs="Cambria"/>
          <w:color w:val="auto"/>
          <w:sz w:val="23"/>
          <w:szCs w:val="23"/>
          <w:lang w:val="id-ID"/>
        </w:rPr>
        <w:t>esai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 </w:t>
      </w:r>
    </w:p>
    <w:p w14:paraId="454E5B00" w14:textId="338797A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63467D">
        <w:rPr>
          <w:rFonts w:ascii="Cambria" w:hAnsi="Cambria" w:cs="Cambria"/>
          <w:color w:val="auto"/>
          <w:sz w:val="23"/>
          <w:szCs w:val="23"/>
          <w:lang w:val="id-ID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6A05DBF3" w14:textId="680C223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252DCA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7DD3E805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14:paraId="4578F37D" w14:textId="5E1E827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252DCA">
        <w:rPr>
          <w:rFonts w:ascii="Cambria" w:hAnsi="Cambria" w:cs="Cambria"/>
          <w:color w:val="auto"/>
          <w:sz w:val="23"/>
          <w:szCs w:val="23"/>
          <w:lang w:val="id-ID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14:paraId="4C21DCFF" w14:textId="0EC85D70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63467D">
        <w:rPr>
          <w:rFonts w:ascii="Cambria" w:hAnsi="Cambria" w:cs="Cambria"/>
          <w:color w:val="auto"/>
          <w:sz w:val="23"/>
          <w:szCs w:val="23"/>
          <w:lang w:val="id-ID"/>
        </w:rPr>
        <w:t>idulfitri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14:paraId="4A2813A1" w14:textId="4DE42287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</w:t>
      </w:r>
      <w:r w:rsidR="00252DCA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_____________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7E85DE07" w14:textId="0FCC3A6E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63467D">
        <w:rPr>
          <w:rFonts w:ascii="Cambria" w:hAnsi="Cambria" w:cs="Cambria"/>
          <w:color w:val="auto"/>
          <w:sz w:val="23"/>
          <w:szCs w:val="23"/>
          <w:lang w:val="id-ID"/>
        </w:rPr>
        <w:t>adiluhung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14:paraId="70A3AAE0" w14:textId="2A350E8B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252DCA">
        <w:rPr>
          <w:rFonts w:ascii="Cambria" w:hAnsi="Cambria" w:cs="Cambria"/>
          <w:color w:val="auto"/>
          <w:sz w:val="23"/>
          <w:szCs w:val="23"/>
          <w:lang w:val="id-ID"/>
        </w:rPr>
        <w:t>ajaktif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51DF48C9" w14:textId="2D02B049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63467D">
        <w:rPr>
          <w:rFonts w:ascii="Cambria" w:hAnsi="Cambria" w:cs="Cambria"/>
          <w:color w:val="auto"/>
          <w:sz w:val="23"/>
          <w:szCs w:val="23"/>
          <w:lang w:val="id-ID"/>
        </w:rPr>
        <w:t>analissa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7DF83922" w14:textId="0DCDD49B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3B374B">
        <w:rPr>
          <w:rFonts w:ascii="Cambria" w:hAnsi="Cambria" w:cs="Cambria"/>
          <w:color w:val="auto"/>
          <w:sz w:val="23"/>
          <w:szCs w:val="23"/>
          <w:lang w:val="id-ID"/>
        </w:rPr>
        <w:t>aborsi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6B4BFB1" w14:textId="4A28BB18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</w:t>
      </w:r>
      <w:r w:rsidR="003B374B">
        <w:rPr>
          <w:rFonts w:ascii="Cambria" w:hAnsi="Cambria" w:cs="Cambria"/>
          <w:color w:val="auto"/>
          <w:sz w:val="23"/>
          <w:szCs w:val="23"/>
          <w:lang w:val="id-ID"/>
        </w:rPr>
        <w:t>al mari</w:t>
      </w:r>
      <w:r w:rsidR="00DD111A">
        <w:rPr>
          <w:rFonts w:ascii="Cambria" w:hAnsi="Cambria" w:cs="Cambria"/>
          <w:color w:val="auto"/>
          <w:sz w:val="23"/>
          <w:szCs w:val="23"/>
        </w:rPr>
        <w:t>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4F2ACA55" w14:textId="4AD95C4C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</w:t>
      </w:r>
      <w:r w:rsidR="003B374B">
        <w:rPr>
          <w:rFonts w:ascii="Cambria" w:hAnsi="Cambria" w:cs="Cambria"/>
          <w:color w:val="auto"/>
          <w:sz w:val="23"/>
          <w:szCs w:val="23"/>
          <w:lang w:val="id-ID"/>
        </w:rPr>
        <w:t>andal</w:t>
      </w:r>
      <w:r w:rsidR="00DD111A">
        <w:rPr>
          <w:rFonts w:ascii="Cambria" w:hAnsi="Cambria" w:cs="Cambria"/>
          <w:color w:val="auto"/>
          <w:sz w:val="23"/>
          <w:szCs w:val="23"/>
        </w:rPr>
        <w:t>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7A10156" w14:textId="533840D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3B374B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6BD0DA5" w14:textId="7ABD7C7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1D31FF">
        <w:rPr>
          <w:rFonts w:ascii="Cambria" w:hAnsi="Cambria" w:cs="Cambria"/>
          <w:color w:val="auto"/>
          <w:sz w:val="23"/>
          <w:szCs w:val="23"/>
          <w:lang w:val="id-ID"/>
        </w:rPr>
        <w:t>antre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0DC13EC6" w14:textId="619530C5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</w:t>
      </w:r>
      <w:r w:rsidR="001D31FF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  <w:r w:rsidRPr="00F12D2E">
        <w:rPr>
          <w:rFonts w:ascii="Cambria" w:hAnsi="Cambria" w:cs="Cambria"/>
          <w:color w:val="auto"/>
          <w:sz w:val="23"/>
          <w:szCs w:val="23"/>
        </w:rPr>
        <w:t>________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14:paraId="4991DE83" w14:textId="56E608A0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 w:rsidR="001D31FF">
        <w:rPr>
          <w:rFonts w:ascii="Cambria" w:hAnsi="Cambria" w:cs="Cambria"/>
          <w:color w:val="auto"/>
          <w:sz w:val="23"/>
          <w:szCs w:val="23"/>
          <w:lang w:val="id-ID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 </w:t>
      </w:r>
    </w:p>
    <w:p w14:paraId="7C122459" w14:textId="1B27B2F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1D31FF">
        <w:rPr>
          <w:rFonts w:ascii="Cambria" w:hAnsi="Cambria" w:cs="Cambria"/>
          <w:color w:val="auto"/>
          <w:sz w:val="23"/>
          <w:szCs w:val="23"/>
          <w:lang w:val="id-ID"/>
        </w:rPr>
        <w:t>atlet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14:paraId="5F096596" w14:textId="6AE26BF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1D31FF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068B240E" w14:textId="6742602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1D31FF">
        <w:rPr>
          <w:rFonts w:ascii="Cambria" w:hAnsi="Cambria" w:cs="Cambria"/>
          <w:color w:val="auto"/>
          <w:sz w:val="23"/>
          <w:szCs w:val="23"/>
          <w:lang w:val="id-ID"/>
        </w:rPr>
        <w:t>binnatu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14:paraId="22F2EA87" w14:textId="773FC07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63467D">
        <w:rPr>
          <w:rFonts w:ascii="Cambria" w:hAnsi="Cambria" w:cs="Cambria"/>
          <w:color w:val="auto"/>
          <w:sz w:val="23"/>
          <w:szCs w:val="23"/>
          <w:lang w:val="id-ID"/>
        </w:rPr>
        <w:t>bertebangan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14:paraId="5C1C14C8" w14:textId="532BFF4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1D31FF">
        <w:rPr>
          <w:rFonts w:ascii="Cambria" w:hAnsi="Cambria" w:cs="Cambria"/>
          <w:color w:val="auto"/>
          <w:sz w:val="23"/>
          <w:szCs w:val="23"/>
          <w:lang w:val="id-ID"/>
        </w:rPr>
        <w:t>prangko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C563165" w14:textId="630C899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1D31FF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51B1C961" w14:textId="14A3C797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31FF">
        <w:rPr>
          <w:rFonts w:ascii="Times New Roman" w:hAnsi="Times New Roman" w:cs="Times New Roman"/>
          <w:color w:val="auto"/>
          <w:sz w:val="23"/>
          <w:szCs w:val="23"/>
          <w:lang w:val="id-ID"/>
        </w:rPr>
        <w:t>eliet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2C877857" w14:textId="08CF5716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3467D">
        <w:rPr>
          <w:rFonts w:ascii="Times New Roman" w:hAnsi="Times New Roman" w:cs="Times New Roman"/>
          <w:color w:val="auto"/>
          <w:sz w:val="23"/>
          <w:szCs w:val="23"/>
          <w:lang w:val="id-ID"/>
        </w:rPr>
        <w:t>kuitansi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64205CDF" w14:textId="20D93E4F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31FF">
        <w:rPr>
          <w:rFonts w:ascii="Times New Roman" w:hAnsi="Times New Roman" w:cs="Times New Roman"/>
          <w:color w:val="auto"/>
          <w:sz w:val="23"/>
          <w:szCs w:val="23"/>
          <w:lang w:val="id-ID"/>
        </w:rPr>
        <w:t>hipotessa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4897CADA" w14:textId="3F6B8A7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r w:rsidR="001D31FF">
        <w:rPr>
          <w:rFonts w:ascii="Cambria" w:hAnsi="Cambria" w:cs="Cambria"/>
          <w:color w:val="auto"/>
          <w:sz w:val="23"/>
          <w:szCs w:val="23"/>
          <w:lang w:val="id-ID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 </w:t>
      </w:r>
    </w:p>
    <w:p w14:paraId="024DDFFF" w14:textId="5F58D3D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 w:rsidR="001D31FF">
        <w:rPr>
          <w:rFonts w:ascii="Cambria" w:hAnsi="Cambria" w:cs="Cambria"/>
          <w:color w:val="auto"/>
          <w:sz w:val="23"/>
          <w:szCs w:val="23"/>
          <w:lang w:val="id-ID"/>
        </w:rPr>
        <w:t>carir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0096E21A" w14:textId="4EB3B03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1D31FF">
        <w:rPr>
          <w:rFonts w:ascii="Cambria" w:hAnsi="Cambria" w:cs="Cambria"/>
          <w:color w:val="auto"/>
          <w:sz w:val="23"/>
          <w:szCs w:val="23"/>
          <w:lang w:val="id-ID"/>
        </w:rPr>
        <w:t>lembap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376CB639" w14:textId="030A021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1D31FF">
        <w:rPr>
          <w:rFonts w:ascii="Cambria" w:hAnsi="Cambria" w:cs="Cambria"/>
          <w:color w:val="auto"/>
          <w:sz w:val="23"/>
          <w:szCs w:val="23"/>
          <w:lang w:val="id-ID"/>
        </w:rPr>
        <w:t>meubah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60976AB6" w14:textId="7418C12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1D31FF">
        <w:rPr>
          <w:rFonts w:ascii="Cambria" w:hAnsi="Cambria" w:cs="Cambria"/>
          <w:color w:val="auto"/>
          <w:sz w:val="23"/>
          <w:szCs w:val="23"/>
          <w:lang w:val="id-ID"/>
        </w:rPr>
        <w:t>tampak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2BE5B630" w14:textId="5DA54B4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1D31FF">
        <w:rPr>
          <w:rFonts w:ascii="Cambria" w:hAnsi="Cambria" w:cs="Cambria"/>
          <w:color w:val="auto"/>
          <w:sz w:val="23"/>
          <w:szCs w:val="23"/>
          <w:lang w:val="id-ID"/>
        </w:rPr>
        <w:t>orysinil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268B22C2" w14:textId="0F01BA7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r w:rsidR="001D31FF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 </w:t>
      </w:r>
    </w:p>
    <w:p w14:paraId="42C145B7" w14:textId="4BF8573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1D31FF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0B9C6423" w14:textId="67AA368F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31FF">
        <w:rPr>
          <w:rFonts w:ascii="Times New Roman" w:hAnsi="Times New Roman" w:cs="Times New Roman"/>
          <w:color w:val="auto"/>
          <w:sz w:val="23"/>
          <w:szCs w:val="23"/>
          <w:lang w:val="id-ID"/>
        </w:rPr>
        <w:t>silakan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14:paraId="09BA405A" w14:textId="3090537F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1D31FF">
        <w:rPr>
          <w:rFonts w:ascii="Cambria" w:hAnsi="Cambria" w:cs="Cambria"/>
          <w:color w:val="auto"/>
          <w:sz w:val="23"/>
          <w:szCs w:val="23"/>
          <w:lang w:val="id-ID"/>
        </w:rPr>
        <w:t>khadaluwarsa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943618F" w14:textId="65A5B20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1D31FF">
        <w:rPr>
          <w:rFonts w:ascii="Cambria" w:hAnsi="Cambria" w:cs="Cambria"/>
          <w:color w:val="auto"/>
          <w:sz w:val="23"/>
          <w:szCs w:val="23"/>
          <w:lang w:val="id-ID"/>
        </w:rPr>
        <w:t>stan</w:t>
      </w:r>
      <w:r w:rsidR="0063467D">
        <w:rPr>
          <w:rFonts w:ascii="Cambria" w:hAnsi="Cambria" w:cs="Cambria"/>
          <w:color w:val="auto"/>
          <w:sz w:val="23"/>
          <w:szCs w:val="23"/>
          <w:lang w:val="id-ID"/>
        </w:rPr>
        <w:t>dar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390292E0" w14:textId="35A1EDA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63467D">
        <w:rPr>
          <w:rFonts w:ascii="Cambria" w:hAnsi="Cambria" w:cs="Cambria"/>
          <w:color w:val="auto"/>
          <w:sz w:val="23"/>
          <w:szCs w:val="23"/>
          <w:lang w:val="id-ID"/>
        </w:rPr>
        <w:t>supier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14:paraId="32C972BE" w14:textId="32B43F7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63467D">
        <w:rPr>
          <w:rFonts w:ascii="Cambria" w:hAnsi="Cambria" w:cs="Cambria"/>
          <w:color w:val="auto"/>
          <w:sz w:val="23"/>
          <w:szCs w:val="23"/>
          <w:lang w:val="id-ID"/>
        </w:rPr>
        <w:t>teorytis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7543B4EB" w14:textId="205858ED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3467D">
        <w:rPr>
          <w:rFonts w:ascii="Times New Roman" w:hAnsi="Times New Roman" w:cs="Times New Roman"/>
          <w:color w:val="auto"/>
          <w:sz w:val="23"/>
          <w:szCs w:val="23"/>
          <w:lang w:val="id-ID"/>
        </w:rPr>
        <w:t>terlanjur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418089AA" w14:textId="642CD8EF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3467D">
        <w:rPr>
          <w:rFonts w:ascii="Times New Roman" w:hAnsi="Times New Roman" w:cs="Times New Roman"/>
          <w:color w:val="auto"/>
          <w:sz w:val="23"/>
          <w:szCs w:val="23"/>
          <w:lang w:val="id-ID"/>
        </w:rPr>
        <w:t>surga</w:t>
      </w:r>
      <w:r w:rsidR="00295973">
        <w:rPr>
          <w:rFonts w:ascii="Cambria" w:hAnsi="Cambria" w:cs="Cambria"/>
          <w:color w:val="auto"/>
          <w:sz w:val="23"/>
          <w:szCs w:val="23"/>
        </w:rPr>
        <w:t>___________________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7B2E26FB" w14:textId="4775E416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252DCA">
        <w:rPr>
          <w:rFonts w:ascii="Cambria" w:hAnsi="Cambria" w:cs="Cambria"/>
          <w:color w:val="auto"/>
          <w:sz w:val="23"/>
          <w:szCs w:val="23"/>
          <w:lang w:val="id-ID"/>
        </w:rPr>
        <w:t>miliar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349A5E6D" w14:textId="11919F5B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252DCA">
        <w:rPr>
          <w:rFonts w:ascii="Cambria" w:hAnsi="Cambria" w:cs="Cambria"/>
          <w:color w:val="auto"/>
          <w:sz w:val="23"/>
          <w:szCs w:val="23"/>
          <w:lang w:val="id-ID"/>
        </w:rPr>
        <w:t>paham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21253D2A" w14:textId="692EDD1B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252DCA">
        <w:rPr>
          <w:rFonts w:ascii="Cambria" w:hAnsi="Cambria" w:cs="Cambria"/>
          <w:color w:val="auto"/>
          <w:sz w:val="23"/>
          <w:szCs w:val="23"/>
          <w:lang w:val="id-ID"/>
        </w:rPr>
        <w:t>pernapasan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2CA82543" w14:textId="25A52B01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252DCA">
        <w:rPr>
          <w:rFonts w:ascii="Cambria" w:hAnsi="Cambria" w:cs="Cambria"/>
          <w:color w:val="auto"/>
          <w:sz w:val="23"/>
          <w:szCs w:val="23"/>
          <w:lang w:val="id-ID"/>
        </w:rPr>
        <w:t>risiko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49AA4D3C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2561E518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9E8B9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5DA00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D02E2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86E48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F9295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B4C25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8FFFC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5491B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680A0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56815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ADDBA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D13E3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4D5B1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AC4C4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F7589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0DC0F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B09B1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3AE02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B527D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C6DC8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078E1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E41BF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612CC4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343E2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42118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A71EF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C5BC90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3C604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46168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DAFC4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0C20D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544F5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748CC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4995E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093A3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0BA57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D7199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BFCEC5B" w14:textId="5882A86F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252DCA">
        <w:rPr>
          <w:rFonts w:ascii="Cambria" w:hAnsi="Cambria" w:cs="Cambria"/>
          <w:color w:val="auto"/>
          <w:sz w:val="23"/>
          <w:szCs w:val="23"/>
          <w:lang w:val="id-ID"/>
        </w:rPr>
        <w:t>skalar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210418E8" w14:textId="180C6F41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252DCA">
        <w:rPr>
          <w:rFonts w:ascii="Cambria" w:hAnsi="Cambria" w:cs="Cambria"/>
          <w:color w:val="auto"/>
          <w:sz w:val="23"/>
          <w:szCs w:val="23"/>
          <w:lang w:val="id-ID"/>
        </w:rPr>
        <w:t>sarat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353C3873" w14:textId="0961C761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252DCA">
        <w:rPr>
          <w:rFonts w:ascii="Cambria" w:hAnsi="Cambria" w:cs="Cambria"/>
          <w:color w:val="auto"/>
          <w:sz w:val="23"/>
          <w:szCs w:val="23"/>
          <w:lang w:val="id-ID"/>
        </w:rPr>
        <w:t>urien</w:t>
      </w:r>
      <w:r>
        <w:rPr>
          <w:rFonts w:ascii="Cambria" w:hAnsi="Cambria" w:cs="Cambria"/>
          <w:color w:val="auto"/>
          <w:sz w:val="23"/>
          <w:szCs w:val="23"/>
        </w:rPr>
        <w:t>____________________________</w:t>
      </w:r>
    </w:p>
    <w:p w14:paraId="624E6825" w14:textId="7466F38E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</w:t>
      </w:r>
      <w:r w:rsidR="00252DCA">
        <w:rPr>
          <w:rFonts w:ascii="Cambria" w:hAnsi="Cambria" w:cs="Cambria"/>
          <w:color w:val="auto"/>
          <w:sz w:val="23"/>
          <w:szCs w:val="23"/>
          <w:lang w:val="id-ID"/>
        </w:rPr>
        <w:t>syorban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</w:t>
      </w:r>
    </w:p>
    <w:p w14:paraId="74FE4182" w14:textId="6AC62A7B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252DCA">
        <w:rPr>
          <w:rFonts w:ascii="Cambria" w:hAnsi="Cambria" w:cs="Cambria"/>
          <w:color w:val="auto"/>
          <w:sz w:val="23"/>
          <w:szCs w:val="23"/>
          <w:lang w:val="id-ID"/>
        </w:rPr>
        <w:t>zona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92411E9" w14:textId="282861DB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3B374B">
        <w:rPr>
          <w:rFonts w:ascii="Cambria" w:hAnsi="Cambria" w:cs="Cambria"/>
          <w:color w:val="auto"/>
          <w:sz w:val="23"/>
          <w:szCs w:val="23"/>
          <w:lang w:val="id-ID"/>
        </w:rPr>
        <w:t>wali kota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</w:p>
    <w:p w14:paraId="57CFF0E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58F4C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B2641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0B7516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3BA9DF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4B7D8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1C5C1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06D93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C7150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7E7A8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F2E228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EF0DA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EA992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01CC6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0C3CF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8C125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A7A2E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21BDA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A13D2" w14:textId="77777777" w:rsidR="00E472F0" w:rsidRDefault="00E472F0">
      <w:r>
        <w:separator/>
      </w:r>
    </w:p>
  </w:endnote>
  <w:endnote w:type="continuationSeparator" w:id="0">
    <w:p w14:paraId="3F259C06" w14:textId="77777777" w:rsidR="00E472F0" w:rsidRDefault="00E47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1F6D7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3AA76DD9" w14:textId="77777777" w:rsidR="00941E77" w:rsidRDefault="00E472F0">
    <w:pPr>
      <w:pStyle w:val="Footer"/>
    </w:pPr>
  </w:p>
  <w:p w14:paraId="442DEC35" w14:textId="77777777" w:rsidR="00941E77" w:rsidRDefault="00E472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4ACF9" w14:textId="77777777" w:rsidR="00E472F0" w:rsidRDefault="00E472F0">
      <w:r>
        <w:separator/>
      </w:r>
    </w:p>
  </w:footnote>
  <w:footnote w:type="continuationSeparator" w:id="0">
    <w:p w14:paraId="34433381" w14:textId="77777777" w:rsidR="00E472F0" w:rsidRDefault="00E472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1D31FF"/>
    <w:rsid w:val="00252DCA"/>
    <w:rsid w:val="00295973"/>
    <w:rsid w:val="002B02DE"/>
    <w:rsid w:val="002D10DC"/>
    <w:rsid w:val="002E04BB"/>
    <w:rsid w:val="00345C6A"/>
    <w:rsid w:val="003B374B"/>
    <w:rsid w:val="0042167F"/>
    <w:rsid w:val="004300A4"/>
    <w:rsid w:val="0063467D"/>
    <w:rsid w:val="00872F27"/>
    <w:rsid w:val="008A1591"/>
    <w:rsid w:val="00924DF5"/>
    <w:rsid w:val="00A30416"/>
    <w:rsid w:val="00A63B20"/>
    <w:rsid w:val="00D25860"/>
    <w:rsid w:val="00D943B2"/>
    <w:rsid w:val="00DD111A"/>
    <w:rsid w:val="00E472F0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0FEAA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  <w:style w:type="paragraph" w:styleId="BalloonText">
    <w:name w:val="Balloon Text"/>
    <w:basedOn w:val="Normal"/>
    <w:link w:val="BalloonTextChar"/>
    <w:uiPriority w:val="99"/>
    <w:semiHidden/>
    <w:unhideWhenUsed/>
    <w:rsid w:val="00252D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Mujiburrahmad</cp:lastModifiedBy>
  <cp:revision>15</cp:revision>
  <dcterms:created xsi:type="dcterms:W3CDTF">2020-07-24T22:55:00Z</dcterms:created>
  <dcterms:modified xsi:type="dcterms:W3CDTF">2021-04-08T08:44:00Z</dcterms:modified>
</cp:coreProperties>
</file>