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備品貸出の運用手引き</w:t>
      </w:r>
    </w:p>
    <w:p>
      <w:pPr>
        <w:pStyle w:val="Heading1"/>
      </w:pPr>
      <w:r>
        <w:t>1. 夜間返却の手順</w:t>
      </w:r>
    </w:p>
    <w:p>
      <w:r>
        <w:rPr>
          <w:strike/>
        </w:rPr>
        <w:t>夜間返却の運用は次のとおりとする。(1) 貸出係は受付で利用者の社員証を確認し、貸出台帳に利用者名と備品名を記入する。(2) 備品には資産番号のシールが貼ってあり、台帳の番号と一致することを目で確かめる。(3) 付属品の欠けがないかを利用者と一緒に数え、欠けがあれば台帳の備考欄に残す。(4) 貸出中の備品は専用の棚から外し、棚の札を裏返して貸出中であることを示す。(5) 予約が重なったときは、先に申し込んだ人を優先し、後の人には空き日を案内する。(6) 備品を別の部署へ又貸しすることは認めず、必要な場合は改めて貸出を申し込む。(7) 破損や汚れを見つけたときは、その場で写真を撮り、台帳の備考欄に状況を書く。(8) 返却は受付の窓口で行い、貸出係が外観と付属品を確認してから台帳に印を付ける。(9) 返却の確認が済んだ備品は、点検用の箱に入れ、翌営業日にまとめて棚へ戻す。(10) 利用者が出張中のときは、同じ部署の代理人が手続を行ってもよい。(11) 代理人が手続を行うときは、利用者の社員番号を台帳に書き添える。(12) 長期休暇の前後は申し込みが増えるため、遅くとも前の週までに申し込むよう案内する。(13) 備品の数が足りないときは、総務課が購入の可否を検討し、結果を申込者へ知らせる。(14) 月末には貸出係が台帳を集計し、貸出の回数と返却の遅れの件数を課長へ報告する。(15) 報告の書式は共有フォルダに置き、月ごとに新しいファイルを作って保存する。(16) 台帳の記入ミスに気づいたときは、二重線で消して訂正印を押し、元の文字が読めるようにする。(17) 利用者への連絡は、原則として社内のメールで行い、急ぐときだけ電話を使う。(18) 問い合わせの内容は、受付の対応メモに書き、同じ質問が続くときは掲示にまとめる。(19) 新しく着任した貸出係には、先輩が三日間付き添って、台帳の書き方と備品の扱いを教える。(20) 棚卸しは年に二回行い、台帳の数と棚の数が合わないときは原因を調べて記録する。(21) 棚卸しで見つからなかった備品は、三か月探しても出てこなければ除却の手続に回す。(22) 除却の手続は総務課が行い、貸出係は台帳から該当の行に除却済みの印を付ける。(23) 備品の貸出に使うラベルの用紙は、毎月初めに在庫を数え、残りが少なければ補充を頼む。(24) 受付の混雑する昼休みは、返却だけを先に受け付ける列を別に設けることがある。(25) 貸出係は受付で利用者の社員証を確認し、貸出台帳に利用者名と備品名を記入する。(26) 備品には資産番号のシールが貼ってあり、台帳の番号と一致することを目で確かめる。(27) 付属品の欠けがないかを利用者と一緒に数え、欠けがあれば台帳の備考欄に残す。(28) 貸出中の備品は専用の棚から外し、棚の札を裏返して貸出中であることを示す。(29) 予約が重なったときは、先に申し込んだ人を優先し、後の人には空き日を案内する。(30) 備品を別の部署へ又貸しすることは認めず、必要な場合は改めて貸出を申し込む。(31) 破損や汚れを見つけたときは、その場で写真を撮り、台帳の備考欄に状況を書く。(32) 返却は受付の窓口で行い、貸出係が外観と付属品を確認してから台帳に印を付ける。(33) 返却の確認が済んだ備品は、点検用の箱に入れ、翌営業日にまとめて棚へ戻す。(34) 利用者が出張中のときは、同じ部署の代理人が手続を行ってもよい。(35) 代理人が手続を行うときは、利用者の社員番号を台帳に書き添える。(36) 長期休暇の前後は申し込みが増えるため、遅くとも前の週までに申し込むよう案内する。(37) 備品の数が足りないときは、総務課が購入の可否を検討し、結果を申込者へ知らせる。(38) 月末には貸出係が台帳を集計し、貸出の回数と返却の遅れの件数を課長へ報告する。(39) 報告の書式は共有フォルダに置き、月ごとに新しいファイルを作って保存する。(40) 台帳の記入ミスに気づいたときは、二重線で消して訂正印を押し、元の文字が読めるようにする。(41) 利用者への連絡は、原則として社内のメールで行い、急ぐときだけ電話を使う。(42) 問い合わせの内容は、受付の対応メモに書き、同じ質問が続くときは掲示にまとめる。(43) 新しく着任した貸出係には、先輩が三日間付き添って、台帳の書き方と備品の扱いを教える。(44) 棚卸しは年に二回行い、台帳の数と棚の数が合わないときは原因を調べて記録する。(45) 棚卸しで見つからなかった備品は、三か月探しても出てこなければ除却の手続に回す。(46) 除却の手続は総務課が行い、貸出係は台帳から該当の行に除却済みの印を付ける。(47) 備品の貸出に使うラベルの用紙は、毎月初めに在庫を数え、残りが少なければ補充を頼む。(48) 受付の混雑する昼休みは、返却だけを先に受け付ける列を別に設けることがある。夜間返却ボックスは受付の横に置いてある。夜間返却ボックスの鍵は総務課で預かる。</w:t>
      </w:r>
    </w:p>
    <w:p>
      <w:pPr>
        <w:pStyle w:val="Heading1"/>
      </w:pPr>
      <w:r>
        <w:t>2. 貸出期間の延長</w:t>
      </w:r>
    </w:p>
    <w:p>
      <w:r>
        <w:t>貸出期間の延長の運用は次のとおりとする。(1) 貸出係は受付で利用者の社員証を確認し、貸出台帳に利用者名と備品名を記入する。(2) 備品には資産番号のシールが貼ってあり、台帳の番号と一致することを目で確かめる。(3) 付属品の欠けがないかを利用者と一緒に数え、欠けがあれば台帳の備考欄に残す。(4) 貸出中の備品は専用の棚から外し、棚の札を裏返して貸出中であることを示す。(5) 予約が重なったときは、先に申し込んだ人を優先し、後の人には空き日を案内する。(6) 備品を別の部署へ又貸しすることは認めず、必要な場合は改めて貸出を申し込む。(7) 破損や汚れを見つけたときは、その場で写真を撮り、台帳の備考欄に状況を書く。(8) 返却は受付の窓口で行い、貸出係が外観と付属品を確認してから台帳に印を付ける。(9) 返却の確認が済んだ備品は、点検用の箱に入れ、翌営業日にまとめて棚へ戻す。(10) 利用者が出張中のときは、同じ部署の代理人が手続を行ってもよい。(11) 代理人が手続を行うときは、利用者の社員番号を台帳に書き添える。(12) 長期休暇の前後は申し込みが増えるため、遅くとも前の週までに申し込むよう案内する。(13) 備品の数が足りないときは、総務課が購入の可否を検討し、結果を申込者へ知らせる。(14) 月末には貸出係が台帳を集計し、貸出の回数と返却の遅れの件数を課長へ報告する。(15) 報告の書式は共有フォルダに置き、月ごとに新しいファイルを作って保存する。(16) 台帳の記入ミスに気づいたときは、二重線で消して訂正印を押し、元の文字が読めるようにする。(17) 利用者への連絡は、原則として社内のメールで行い、急ぐときだけ電話を使う。(18) 問い合わせの内容は、受付の対応メモに書き、同じ質問が続くときは掲示にまとめる。(19) 新しく着任した貸出係には、先輩が三日間付き添って、台帳の書き方と備品の扱いを教える。(20) 棚卸しは年に二回行い、台帳の数と棚の数が合わないときは原因を調べて記録する。(21) 棚卸しで見つからなかった備品は、三か月探しても出てこなければ除却の手続に回す。(22) 除却の手続は総務課が行い、貸出係は台帳から該当の行に除却済みの印を付ける。(23) 備品の貸出に使うラベルの用紙は、毎月初めに在庫を数え、残りが少なければ補充を頼む。(24) 受付の混雑する昼休みは、返却だけを先に受け付ける列を別に設けることがある。(25) 貸出係は受付で利用者の社員証を確認し、貸出台帳に利用者名と備品名を記入する。(26) 備品には資産番号のシールが貼ってあり、台帳の番号と一致することを目で確かめる。(27) 付属品の欠けがないかを利用者と一緒に数え、欠けがあれば台帳の備考欄に残す。(28) 貸出中の備品は専用の棚から外し、棚の札を裏返して貸出中であることを示す。(29) 予約が重なったときは、先に申し込んだ人を優先し、後の人には空き日を案内する。(30) 備品を別の部署へ又貸しすることは認めず、必要な場合は改めて貸出を申し込む。(31) 破損や汚れを見つけたときは、その場で写真を撮り、台帳の備考欄に状況を書く。(32) 返却は受付の窓口で行い、貸出係が外観と付属品を確認してから台帳に印を付ける。(33) 返却の確認が済んだ備品は、点検用の箱に入れ、翌営業日にまとめて棚へ戻す。(34) 利用者が出張中のときは、同じ部署の代理人が手続を行ってもよい。(35) 代理人が手続を行うときは、利用者の社員番号を台帳に書き添える。(36) 長期休暇の前後は申し込みが増えるため、遅くとも前の週までに申し込むよう案内する。(37) 備品の数が足りないときは、総務課が購入の可否を検討し、結果を申込者へ知らせる。(38) 月末には貸出係が台帳を集計し、貸出の回数と返却の遅れの件数を課長へ報告する。(39) 報告の書式は共有フォルダに置き、月ごとに新しいファイルを作って保存する。(40) 台帳の記入ミスに気づいたときは、二重線で消して訂正印を押し、元の文字が読めるようにする。(41) 利用者への連絡は、原則として社内のメールで行い、急ぐときだけ電話を使う。(42) 問い合わせの内容は、受付の対応メモに書き、同じ質問が続くときは掲示にまとめる。(43) 新しく着任した貸出係には、先輩が三日間付き添って、台帳の書き方と備品の扱いを教える。(44) 棚卸しは年に二回行い、台帳の数と棚の数が合わないときは原因を調べて記録する。(45) 棚卸しで見つからなかった備品は、三か月探しても出てこなければ除却の手続に回す。(46) 除却の手続は総務課が行い、貸出係は台帳から該当の行に除却済みの印を付ける。(47) 備品の貸出に使うラベルの用紙は、毎月初めに在庫を数え、残りが少なければ補充を頼む。(48) 受付の混雑する昼休みは、返却だけを先に受け付ける列を別に設けることがある。延長は1回に限り、7日までとする。</w:t>
      </w:r>
      <w:r>
        <w:rPr>
          <w:strike/>
        </w:rPr>
        <w:t>部門長が承認すれば、回数に制限なく延長できる。</w:t>
      </w:r>
    </w:p>
    <w:p>
      <w:pPr>
        <w:pStyle w:val="Heading1"/>
      </w:pPr>
      <w:r>
        <w:t>3. 備品タグの再発行</w:t>
      </w:r>
    </w:p>
    <w:p>
      <w:r>
        <w:t>備品タグの運用は次のとおりとする。(1) 貸出係は受付で利用者の社員証を確認し、貸出台帳に利用者名と備品名を記入する。(2) 備品には資産番号のシールが貼ってあり、台帳の番号と一致することを目で確かめる。(3) 付属品の欠けがないかを利用者と一緒に数え、欠けがあれば台帳の備考欄に残す。(4) 貸出中の備品は専用の棚から外し、棚の札を裏返して貸出中であることを示す。(5) 予約が重なったときは、先に申し込んだ人を優先し、後の人には空き日を案内する。(6) 備品を別の部署へ又貸しすることは認めず、必要な場合は改めて貸出を申し込む。(7) 破損や汚れを見つけたときは、その場で写真を撮り、台帳の備考欄に状況を書く。(8) 返却は受付の窓口で行い、貸出係が外観と付属品を確認してから台帳に印を付ける。(9) 返却の確認が済んだ備品は、点検用の箱に入れ、翌営業日にまとめて棚へ戻す。(10) 利用者が出張中のときは、同じ部署の代理人が手続を行ってもよい。(11) 代理人が手続を行うときは、利用者の社員番号を台帳に書き添える。(12) 長期休暇の前後は申し込みが増えるため、遅くとも前の週までに申し込むよう案内する。(13) 備品の数が足りないときは、総務課が購入の可否を検討し、結果を申込者へ知らせる。(14) 月末には貸出係が台帳を集計し、貸出の回数と返却の遅れの件数を課長へ報告する。(15) 報告の書式は共有フォルダに置き、月ごとに新しいファイルを作って保存する。(16) 台帳の記入ミスに気づいたときは、二重線で消して訂正印を押し、元の文字が読めるようにする。(17) 利用者への連絡は、原則として社内のメールで行い、急ぐときだけ電話を使う。(18) 問い合わせの内容は、受付の対応メモに書き、同じ質問が続くときは掲示にまとめる。(19) 新しく着任した貸出係には、先輩が三日間付き添って、台帳の書き方と備品の扱いを教える。(20) 棚卸しは年に二回行い、台帳の数と棚の数が合わないときは原因を調べて記録する。(21) 棚卸しで見つからなかった備品は、三か月探しても出てこなければ除却の手続に回す。(22) 除却の手続は総務課が行い、貸出係は台帳から該当の行に除却済みの印を付ける。(23) 備品の貸出に使うラベルの用紙は、毎月初めに在庫を数え、残りが少なければ補充を頼む。(24) 受付の混雑する昼休みは、返却だけを先に受け付ける列を別に設けることがある。(25) 貸出係は受付で利用者の社員証を確認し、貸出台帳に利用者名と備品名を記入する。(26) 備品には資産番号のシールが貼ってあり、台帳の番号と一致することを目で確かめる。(27) 付属品の欠けがないかを利用者と一緒に数え、欠けがあれば台帳の備考欄に残す。(28) 貸出中の備品は専用の棚から外し、棚の札を裏返して貸出中であることを示す。(29) 予約が重なったときは、先に申し込んだ人を優先し、後の人には空き日を案内する。(30) 備品を別の部署へ又貸しすることは認めず、必要な場合は改めて貸出を申し込む。(31) 破損や汚れを見つけたときは、その場で写真を撮り、台帳の備考欄に状況を書く。(32) 返却は受付の窓口で行い、貸出係が外観と付属品を確認してから台帳に印を付ける。(33) 返却の確認が済んだ備品は、点検用の箱に入れ、翌営業日にまとめて棚へ戻す。(34) 利用者が出張中のときは、同じ部署の代理人が手続を行ってもよい。(35) 代理人が手続を行うときは、利用者の社員番号を台帳に書き添える。(36) 長期休暇の前後は申し込みが増えるため、遅くとも前の週までに申し込むよう案内する。(37) 備品の数が足りないときは、総務課が購入の可否を検討し、結果を申込者へ知らせる。(38) 月末には貸出係が台帳を集計し、貸出の回数と返却の遅れの件数を課長へ報告する。(39) 報告の書式は共有フォルダに置き、月ごとに新しいファイルを作って保存する。(40) 台帳の記入ミスに気づいたときは、二重線で消して訂正印を押し、元の文字が読めるようにする。(41) 利用者への連絡は、原則として社内のメールで行い、急ぐときだけ電話を使う。(42) 問い合わせの内容は、受付の対応メモに書き、同じ質問が続くときは掲示にまとめる。(43) 新しく着任した貸出係には、先輩が三日間付き添って、台帳の書き方と備品の扱いを教える。(44) 棚卸しは年に二回行い、台帳の数と棚の数が合わないときは原因を調べて記録する。(45) 棚卸しで見つからなかった備品は、三か月探しても出てこなければ除却の手続に回す。(46) 除却の手続は総務課が行い、貸出係は台帳から該当の行に除却済みの印を付ける。(47) 備品の貸出に使うラベルの用紙は、毎月初めに在庫を数え、残りが少なければ補充を頼む。(48) 受付の混雑する昼休みは、返却だけを先に受け付ける列を別に設けることがある。備品タグを紛失した場合の再発行手数料は500円とする。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備品貸出の運用手引き</dc:title>
  <dc:subject/>
  <dc:creator>fixture</dc:creator>
  <cp:keywords/>
  <dc:description>generated by python-docx</dc:description>
  <cp:lastModifiedBy>fixture</cp:lastModifiedBy>
  <cp:revision>1</cp:revision>
  <dcterms:created xsi:type="dcterms:W3CDTF">2026-01-01T00:00:00Z</dcterms:created>
  <dcterms:modified xsi:type="dcterms:W3CDTF">2026-01-01T00:00:00Z</dcterms:modified>
  <cp:category/>
</cp:coreProperties>
</file>