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1D053" w14:textId="77777777" w:rsidR="00B70044" w:rsidRDefault="00056B28" w:rsidP="00056B28">
      <w:pPr>
        <w:jc w:val="center"/>
        <w:rPr>
          <w:rFonts w:ascii="Arial" w:hAnsi="Arial" w:cs="Arial"/>
          <w:b/>
          <w:bCs/>
          <w:sz w:val="36"/>
          <w:szCs w:val="36"/>
        </w:rPr>
      </w:pPr>
      <w:bookmarkStart w:id="0" w:name="_GoBack"/>
      <w:bookmarkEnd w:id="0"/>
      <w:r>
        <w:rPr>
          <w:rFonts w:ascii="Arial" w:hAnsi="Arial" w:cs="Arial"/>
          <w:b/>
          <w:bCs/>
          <w:sz w:val="36"/>
          <w:szCs w:val="36"/>
        </w:rPr>
        <w:t>Regras de Negócio</w:t>
      </w:r>
    </w:p>
    <w:tbl>
      <w:tblPr>
        <w:tblW w:w="10212" w:type="dxa"/>
        <w:tblInd w:w="-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7"/>
        <w:gridCol w:w="6706"/>
        <w:gridCol w:w="2539"/>
      </w:tblGrid>
      <w:tr w:rsidR="00A24797" w:rsidRPr="00A24797" w14:paraId="40C6ACB8" w14:textId="77777777" w:rsidTr="003260D6">
        <w:trPr>
          <w:trHeight w:val="348"/>
        </w:trPr>
        <w:tc>
          <w:tcPr>
            <w:tcW w:w="967" w:type="dxa"/>
          </w:tcPr>
          <w:p w14:paraId="5FB7F725" w14:textId="77777777" w:rsidR="00A24797" w:rsidRPr="00A24797" w:rsidRDefault="00A24797" w:rsidP="003C6E9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4797">
              <w:rPr>
                <w:rFonts w:ascii="Arial" w:hAnsi="Arial" w:cs="Arial"/>
                <w:b/>
                <w:bCs/>
                <w:sz w:val="24"/>
                <w:szCs w:val="24"/>
              </w:rPr>
              <w:t>Código</w:t>
            </w:r>
          </w:p>
        </w:tc>
        <w:tc>
          <w:tcPr>
            <w:tcW w:w="6706" w:type="dxa"/>
          </w:tcPr>
          <w:p w14:paraId="2F914047" w14:textId="5CAB7711" w:rsidR="00A24797" w:rsidRPr="00A24797" w:rsidRDefault="00A24797" w:rsidP="003C6E9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4797">
              <w:rPr>
                <w:rFonts w:ascii="Arial" w:hAnsi="Arial" w:cs="Arial"/>
                <w:b/>
                <w:bCs/>
                <w:sz w:val="24"/>
                <w:szCs w:val="24"/>
              </w:rPr>
              <w:t>Regra de neg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ó</w:t>
            </w:r>
            <w:r w:rsidRPr="00A24797">
              <w:rPr>
                <w:rFonts w:ascii="Arial" w:hAnsi="Arial" w:cs="Arial"/>
                <w:b/>
                <w:bCs/>
                <w:sz w:val="24"/>
                <w:szCs w:val="24"/>
              </w:rPr>
              <w:t>cio</w:t>
            </w:r>
          </w:p>
        </w:tc>
        <w:tc>
          <w:tcPr>
            <w:tcW w:w="2539" w:type="dxa"/>
          </w:tcPr>
          <w:p w14:paraId="725BA49A" w14:textId="77777777" w:rsidR="00A24797" w:rsidRPr="00A24797" w:rsidRDefault="00A24797" w:rsidP="003C6E9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4797">
              <w:rPr>
                <w:rFonts w:ascii="Arial" w:hAnsi="Arial" w:cs="Arial"/>
                <w:b/>
                <w:bCs/>
                <w:sz w:val="24"/>
                <w:szCs w:val="24"/>
              </w:rPr>
              <w:t>Origem</w:t>
            </w:r>
          </w:p>
        </w:tc>
      </w:tr>
      <w:tr w:rsidR="00A24797" w:rsidRPr="00A24797" w14:paraId="2C3E313B" w14:textId="77777777" w:rsidTr="003260D6">
        <w:trPr>
          <w:trHeight w:val="420"/>
        </w:trPr>
        <w:tc>
          <w:tcPr>
            <w:tcW w:w="967" w:type="dxa"/>
          </w:tcPr>
          <w:p w14:paraId="20DCE397" w14:textId="39FA22FA" w:rsidR="00A24797" w:rsidRPr="00A24797" w:rsidRDefault="00A24797" w:rsidP="003C6E9B">
            <w:pPr>
              <w:rPr>
                <w:rFonts w:ascii="Arial" w:hAnsi="Arial" w:cs="Arial"/>
                <w:sz w:val="20"/>
                <w:szCs w:val="20"/>
              </w:rPr>
            </w:pPr>
            <w:r w:rsidRPr="00A24797">
              <w:rPr>
                <w:rFonts w:ascii="Arial" w:hAnsi="Arial" w:cs="Arial"/>
                <w:sz w:val="20"/>
                <w:szCs w:val="20"/>
              </w:rPr>
              <w:t>001</w:t>
            </w:r>
          </w:p>
        </w:tc>
        <w:tc>
          <w:tcPr>
            <w:tcW w:w="6706" w:type="dxa"/>
          </w:tcPr>
          <w:p w14:paraId="5513DC0A" w14:textId="72E29541" w:rsidR="00A24797" w:rsidRPr="00A24797" w:rsidRDefault="00A24797" w:rsidP="003C6E9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cliente </w:t>
            </w:r>
            <w:r w:rsidR="00F169C8">
              <w:rPr>
                <w:rFonts w:ascii="Arial" w:hAnsi="Arial" w:cs="Arial"/>
                <w:sz w:val="20"/>
                <w:szCs w:val="20"/>
              </w:rPr>
              <w:t xml:space="preserve">pode aceitar </w:t>
            </w:r>
            <w:r w:rsidR="0098545A">
              <w:rPr>
                <w:rFonts w:ascii="Arial" w:hAnsi="Arial" w:cs="Arial"/>
                <w:sz w:val="20"/>
                <w:szCs w:val="20"/>
              </w:rPr>
              <w:t>uma proposta em até 1 sema</w:t>
            </w:r>
            <w:r w:rsidR="00342224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2539" w:type="dxa"/>
          </w:tcPr>
          <w:p w14:paraId="75ED50B5" w14:textId="129ED489" w:rsidR="00A24797" w:rsidRPr="00A24797" w:rsidRDefault="00342224" w:rsidP="003C6E9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Evento Cliente aceita proposta</w:t>
            </w:r>
          </w:p>
        </w:tc>
      </w:tr>
      <w:tr w:rsidR="00A24797" w:rsidRPr="00A24797" w14:paraId="263355FE" w14:textId="77777777" w:rsidTr="003260D6">
        <w:trPr>
          <w:trHeight w:val="480"/>
        </w:trPr>
        <w:tc>
          <w:tcPr>
            <w:tcW w:w="967" w:type="dxa"/>
          </w:tcPr>
          <w:p w14:paraId="68F3797A" w14:textId="4C1CB1C7" w:rsidR="00A24797" w:rsidRPr="00A24797" w:rsidRDefault="00A24797" w:rsidP="003C6E9B">
            <w:pPr>
              <w:rPr>
                <w:rFonts w:ascii="Arial" w:hAnsi="Arial" w:cs="Arial"/>
                <w:sz w:val="20"/>
                <w:szCs w:val="20"/>
              </w:rPr>
            </w:pPr>
            <w:r w:rsidRPr="00A24797">
              <w:rPr>
                <w:rFonts w:ascii="Arial" w:hAnsi="Arial" w:cs="Arial"/>
                <w:sz w:val="20"/>
                <w:szCs w:val="20"/>
              </w:rPr>
              <w:t>002</w:t>
            </w:r>
          </w:p>
        </w:tc>
        <w:tc>
          <w:tcPr>
            <w:tcW w:w="6706" w:type="dxa"/>
          </w:tcPr>
          <w:p w14:paraId="5F881D60" w14:textId="3A8D4AB2" w:rsidR="00A24797" w:rsidRPr="00A24797" w:rsidRDefault="00342224" w:rsidP="003C6E9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cliente deve informar os dados de origem/destino após a </w:t>
            </w:r>
            <w:r w:rsidR="00563756">
              <w:rPr>
                <w:rFonts w:ascii="Arial" w:hAnsi="Arial" w:cs="Arial"/>
                <w:sz w:val="20"/>
                <w:szCs w:val="20"/>
              </w:rPr>
              <w:t>aceitação da proposta e envio do orçamento.</w:t>
            </w:r>
          </w:p>
        </w:tc>
        <w:tc>
          <w:tcPr>
            <w:tcW w:w="2539" w:type="dxa"/>
          </w:tcPr>
          <w:p w14:paraId="03DBE6D6" w14:textId="6CFFA2EE" w:rsidR="00A24797" w:rsidRPr="00A24797" w:rsidRDefault="00563756" w:rsidP="003C6E9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Evento Cliente </w:t>
            </w:r>
            <w:r>
              <w:rPr>
                <w:rFonts w:ascii="Arial" w:hAnsi="Arial" w:cs="Arial"/>
                <w:sz w:val="20"/>
                <w:szCs w:val="20"/>
              </w:rPr>
              <w:t>informa dados de origem/destino</w:t>
            </w:r>
          </w:p>
        </w:tc>
      </w:tr>
      <w:tr w:rsidR="003260D6" w:rsidRPr="00A24797" w14:paraId="2AD4CB63" w14:textId="77777777" w:rsidTr="003260D6">
        <w:trPr>
          <w:trHeight w:val="564"/>
        </w:trPr>
        <w:tc>
          <w:tcPr>
            <w:tcW w:w="967" w:type="dxa"/>
          </w:tcPr>
          <w:p w14:paraId="1A76B83C" w14:textId="03DCFAC9" w:rsidR="003260D6" w:rsidRPr="00A24797" w:rsidRDefault="003260D6" w:rsidP="003260D6">
            <w:pPr>
              <w:rPr>
                <w:rFonts w:ascii="Arial" w:hAnsi="Arial" w:cs="Arial"/>
                <w:sz w:val="20"/>
                <w:szCs w:val="20"/>
              </w:rPr>
            </w:pPr>
            <w:r w:rsidRPr="00A24797">
              <w:rPr>
                <w:rFonts w:ascii="Arial" w:hAnsi="Arial" w:cs="Arial"/>
                <w:sz w:val="20"/>
                <w:szCs w:val="20"/>
              </w:rPr>
              <w:t>003</w:t>
            </w:r>
          </w:p>
        </w:tc>
        <w:tc>
          <w:tcPr>
            <w:tcW w:w="6706" w:type="dxa"/>
          </w:tcPr>
          <w:p w14:paraId="578689CC" w14:textId="5C4460FE" w:rsidR="003260D6" w:rsidRPr="00A24797" w:rsidRDefault="003260D6" w:rsidP="003260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Cliente deve informar a resposta </w:t>
            </w:r>
            <w:r w:rsidR="00BE1961">
              <w:rPr>
                <w:rFonts w:ascii="Arial" w:hAnsi="Arial" w:cs="Arial"/>
                <w:sz w:val="20"/>
                <w:szCs w:val="20"/>
              </w:rPr>
              <w:t>para</w:t>
            </w:r>
            <w:r>
              <w:rPr>
                <w:rFonts w:ascii="Arial" w:hAnsi="Arial" w:cs="Arial"/>
                <w:sz w:val="20"/>
                <w:szCs w:val="20"/>
              </w:rPr>
              <w:t xml:space="preserve"> uma data de agendamento de serviço em até 5 dias.</w:t>
            </w:r>
          </w:p>
        </w:tc>
        <w:tc>
          <w:tcPr>
            <w:tcW w:w="2539" w:type="dxa"/>
          </w:tcPr>
          <w:p w14:paraId="2EF5E812" w14:textId="1E6DF351" w:rsidR="003260D6" w:rsidRPr="00A24797" w:rsidRDefault="003260D6" w:rsidP="003260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Evento Cliente </w:t>
            </w:r>
            <w:r>
              <w:rPr>
                <w:rFonts w:ascii="Arial" w:hAnsi="Arial" w:cs="Arial"/>
                <w:sz w:val="20"/>
                <w:szCs w:val="20"/>
              </w:rPr>
              <w:t>aceita data</w:t>
            </w:r>
          </w:p>
        </w:tc>
      </w:tr>
      <w:tr w:rsidR="00B54893" w:rsidRPr="00A24797" w14:paraId="7D77B748" w14:textId="77777777" w:rsidTr="003260D6">
        <w:trPr>
          <w:trHeight w:val="564"/>
        </w:trPr>
        <w:tc>
          <w:tcPr>
            <w:tcW w:w="967" w:type="dxa"/>
          </w:tcPr>
          <w:p w14:paraId="3D02DEC8" w14:textId="43B58DBA" w:rsidR="00B54893" w:rsidRPr="00A24797" w:rsidRDefault="00B54893" w:rsidP="003260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004</w:t>
            </w:r>
          </w:p>
        </w:tc>
        <w:tc>
          <w:tcPr>
            <w:tcW w:w="6706" w:type="dxa"/>
          </w:tcPr>
          <w:p w14:paraId="322966E3" w14:textId="4F788A47" w:rsidR="00B54893" w:rsidRDefault="00B54893" w:rsidP="003260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 cliente não aceite a data o processo é finalizado</w:t>
            </w:r>
          </w:p>
        </w:tc>
        <w:tc>
          <w:tcPr>
            <w:tcW w:w="2539" w:type="dxa"/>
          </w:tcPr>
          <w:p w14:paraId="795CF032" w14:textId="41D92227" w:rsidR="00B54893" w:rsidRDefault="00B54893" w:rsidP="003260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Processo Agendar Serviço / DFD Agendar Serviço</w:t>
            </w:r>
          </w:p>
        </w:tc>
      </w:tr>
      <w:tr w:rsidR="003260D6" w:rsidRPr="00A24797" w14:paraId="5B5A721B" w14:textId="77777777" w:rsidTr="003260D6">
        <w:trPr>
          <w:trHeight w:val="468"/>
        </w:trPr>
        <w:tc>
          <w:tcPr>
            <w:tcW w:w="967" w:type="dxa"/>
          </w:tcPr>
          <w:p w14:paraId="408B6E6E" w14:textId="31457FF7" w:rsidR="003260D6" w:rsidRPr="00A24797" w:rsidRDefault="003260D6" w:rsidP="003260D6">
            <w:pPr>
              <w:rPr>
                <w:rFonts w:ascii="Arial" w:hAnsi="Arial" w:cs="Arial"/>
                <w:sz w:val="20"/>
                <w:szCs w:val="20"/>
              </w:rPr>
            </w:pPr>
            <w:r w:rsidRPr="00A24797">
              <w:rPr>
                <w:rFonts w:ascii="Arial" w:hAnsi="Arial" w:cs="Arial"/>
                <w:sz w:val="20"/>
                <w:szCs w:val="20"/>
              </w:rPr>
              <w:t>00</w:t>
            </w:r>
            <w:r w:rsidR="00B5489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706" w:type="dxa"/>
          </w:tcPr>
          <w:p w14:paraId="40184728" w14:textId="62937EB4" w:rsidR="003260D6" w:rsidRPr="00A24797" w:rsidRDefault="00BE1961" w:rsidP="003260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 cliente solicite o cancelamento do serviço, ele deve ser cancelado em até 2 dias.</w:t>
            </w:r>
          </w:p>
        </w:tc>
        <w:tc>
          <w:tcPr>
            <w:tcW w:w="2539" w:type="dxa"/>
          </w:tcPr>
          <w:p w14:paraId="72C3C49B" w14:textId="335C8262" w:rsidR="003260D6" w:rsidRPr="00A24797" w:rsidRDefault="00BE1961" w:rsidP="003260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Evento Cliente </w:t>
            </w:r>
            <w:r>
              <w:rPr>
                <w:rFonts w:ascii="Arial" w:hAnsi="Arial" w:cs="Arial"/>
                <w:sz w:val="20"/>
                <w:szCs w:val="20"/>
              </w:rPr>
              <w:t>solicita cancelamento do agendamento</w:t>
            </w:r>
          </w:p>
        </w:tc>
      </w:tr>
      <w:tr w:rsidR="003260D6" w:rsidRPr="00A24797" w14:paraId="5313DB29" w14:textId="77777777" w:rsidTr="003260D6">
        <w:trPr>
          <w:trHeight w:val="528"/>
        </w:trPr>
        <w:tc>
          <w:tcPr>
            <w:tcW w:w="967" w:type="dxa"/>
          </w:tcPr>
          <w:p w14:paraId="37D86321" w14:textId="79C9BCBC" w:rsidR="003260D6" w:rsidRPr="00A24797" w:rsidRDefault="003260D6" w:rsidP="003260D6">
            <w:pPr>
              <w:rPr>
                <w:rFonts w:ascii="Arial" w:hAnsi="Arial" w:cs="Arial"/>
                <w:sz w:val="20"/>
                <w:szCs w:val="20"/>
              </w:rPr>
            </w:pPr>
            <w:r w:rsidRPr="00A24797">
              <w:rPr>
                <w:rFonts w:ascii="Arial" w:hAnsi="Arial" w:cs="Arial"/>
                <w:sz w:val="20"/>
                <w:szCs w:val="20"/>
              </w:rPr>
              <w:t>00</w:t>
            </w:r>
            <w:r w:rsidR="00B5489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706" w:type="dxa"/>
          </w:tcPr>
          <w:p w14:paraId="1B647CDB" w14:textId="500EE26A" w:rsidR="000F1245" w:rsidRPr="000F1245" w:rsidRDefault="000F1245" w:rsidP="000F1245">
            <w:pPr>
              <w:rPr>
                <w:rFonts w:ascii="Arial" w:hAnsi="Arial" w:cs="Arial"/>
                <w:sz w:val="20"/>
                <w:szCs w:val="20"/>
              </w:rPr>
            </w:pPr>
            <w:r w:rsidRPr="000F1245">
              <w:rPr>
                <w:rFonts w:ascii="Arial" w:hAnsi="Arial" w:cs="Arial"/>
                <w:sz w:val="20"/>
                <w:szCs w:val="20"/>
              </w:rPr>
              <w:t xml:space="preserve">Caso um </w:t>
            </w:r>
            <w:r w:rsidR="00357DCD">
              <w:rPr>
                <w:rFonts w:ascii="Arial" w:hAnsi="Arial" w:cs="Arial"/>
                <w:sz w:val="20"/>
                <w:szCs w:val="20"/>
              </w:rPr>
              <w:t>serviço</w:t>
            </w:r>
            <w:r w:rsidRPr="000F1245">
              <w:rPr>
                <w:rFonts w:ascii="Arial" w:hAnsi="Arial" w:cs="Arial"/>
                <w:sz w:val="20"/>
                <w:szCs w:val="20"/>
              </w:rPr>
              <w:t xml:space="preserve"> seja solicitado após às 17h no período de Segunda-Feira à Quinta-Feira, o </w:t>
            </w:r>
            <w:r w:rsidR="00357DCD">
              <w:rPr>
                <w:rFonts w:ascii="Arial" w:hAnsi="Arial" w:cs="Arial"/>
                <w:sz w:val="20"/>
                <w:szCs w:val="20"/>
              </w:rPr>
              <w:t>serviço</w:t>
            </w:r>
            <w:r w:rsidRPr="000F1245">
              <w:rPr>
                <w:rFonts w:ascii="Arial" w:hAnsi="Arial" w:cs="Arial"/>
                <w:sz w:val="20"/>
                <w:szCs w:val="20"/>
              </w:rPr>
              <w:t xml:space="preserve"> só poderá ter continuidade no dia seguinte a partir das 8h.</w:t>
            </w:r>
          </w:p>
          <w:p w14:paraId="035FC35B" w14:textId="56CC313E" w:rsidR="003260D6" w:rsidRPr="00A24797" w:rsidRDefault="003260D6" w:rsidP="003260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9" w:type="dxa"/>
          </w:tcPr>
          <w:p w14:paraId="32F3EE90" w14:textId="28CC76F7" w:rsidR="003260D6" w:rsidRPr="00A24797" w:rsidRDefault="000F1245" w:rsidP="003260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Evento Cliente solicita serviço</w:t>
            </w:r>
          </w:p>
        </w:tc>
      </w:tr>
      <w:tr w:rsidR="003260D6" w:rsidRPr="00A24797" w14:paraId="6BE57456" w14:textId="77777777" w:rsidTr="003260D6">
        <w:trPr>
          <w:trHeight w:val="432"/>
        </w:trPr>
        <w:tc>
          <w:tcPr>
            <w:tcW w:w="967" w:type="dxa"/>
          </w:tcPr>
          <w:p w14:paraId="3BCB8D5C" w14:textId="5E1FF45C" w:rsidR="003260D6" w:rsidRPr="00A24797" w:rsidRDefault="003260D6" w:rsidP="003260D6">
            <w:pPr>
              <w:rPr>
                <w:rFonts w:ascii="Arial" w:hAnsi="Arial" w:cs="Arial"/>
                <w:sz w:val="20"/>
                <w:szCs w:val="20"/>
              </w:rPr>
            </w:pPr>
            <w:r w:rsidRPr="00A24797">
              <w:rPr>
                <w:rFonts w:ascii="Arial" w:hAnsi="Arial" w:cs="Arial"/>
                <w:sz w:val="20"/>
                <w:szCs w:val="20"/>
              </w:rPr>
              <w:t>00</w:t>
            </w:r>
            <w:r w:rsidR="00B54893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706" w:type="dxa"/>
          </w:tcPr>
          <w:p w14:paraId="5B95B05B" w14:textId="78AF09F9" w:rsidR="000F1245" w:rsidRPr="000F1245" w:rsidRDefault="000F1245" w:rsidP="000F1245">
            <w:pPr>
              <w:rPr>
                <w:rFonts w:ascii="Arial" w:hAnsi="Arial" w:cs="Arial"/>
                <w:sz w:val="20"/>
                <w:szCs w:val="20"/>
              </w:rPr>
            </w:pPr>
            <w:r w:rsidRPr="000F1245">
              <w:rPr>
                <w:rFonts w:ascii="Arial" w:hAnsi="Arial" w:cs="Arial"/>
                <w:sz w:val="20"/>
                <w:szCs w:val="20"/>
              </w:rPr>
              <w:t xml:space="preserve">Caso o </w:t>
            </w:r>
            <w:r w:rsidR="00357DCD">
              <w:rPr>
                <w:rFonts w:ascii="Arial" w:hAnsi="Arial" w:cs="Arial"/>
                <w:sz w:val="20"/>
                <w:szCs w:val="20"/>
              </w:rPr>
              <w:t>serviço</w:t>
            </w:r>
            <w:r w:rsidRPr="000F1245">
              <w:rPr>
                <w:rFonts w:ascii="Arial" w:hAnsi="Arial" w:cs="Arial"/>
                <w:sz w:val="20"/>
                <w:szCs w:val="20"/>
              </w:rPr>
              <w:t xml:space="preserve"> seja solicitado após às 16h em uma Sexta-feira, o </w:t>
            </w:r>
            <w:r w:rsidR="00357DCD">
              <w:rPr>
                <w:rFonts w:ascii="Arial" w:hAnsi="Arial" w:cs="Arial"/>
                <w:sz w:val="20"/>
                <w:szCs w:val="20"/>
              </w:rPr>
              <w:t>serviço</w:t>
            </w:r>
            <w:r w:rsidRPr="000F1245">
              <w:rPr>
                <w:rFonts w:ascii="Arial" w:hAnsi="Arial" w:cs="Arial"/>
                <w:sz w:val="20"/>
                <w:szCs w:val="20"/>
              </w:rPr>
              <w:t xml:space="preserve"> só terá continuidade na próxima Segunda-Feira às 8h.</w:t>
            </w:r>
          </w:p>
          <w:p w14:paraId="0AFAD79E" w14:textId="46FCA71D" w:rsidR="003260D6" w:rsidRPr="00A24797" w:rsidRDefault="003260D6" w:rsidP="003260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9" w:type="dxa"/>
          </w:tcPr>
          <w:p w14:paraId="19584F43" w14:textId="5B897026" w:rsidR="003260D6" w:rsidRPr="00A24797" w:rsidRDefault="000F1245" w:rsidP="003260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Evento Cliente solicita serviço</w:t>
            </w:r>
          </w:p>
        </w:tc>
      </w:tr>
      <w:tr w:rsidR="00033AD6" w:rsidRPr="00A24797" w14:paraId="4CBF7B4C" w14:textId="77777777" w:rsidTr="00FC1736">
        <w:trPr>
          <w:trHeight w:val="983"/>
        </w:trPr>
        <w:tc>
          <w:tcPr>
            <w:tcW w:w="967" w:type="dxa"/>
          </w:tcPr>
          <w:p w14:paraId="5CACED85" w14:textId="305CE96C" w:rsidR="00033AD6" w:rsidRPr="00A24797" w:rsidRDefault="00B54893" w:rsidP="00033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008</w:t>
            </w:r>
          </w:p>
        </w:tc>
        <w:tc>
          <w:tcPr>
            <w:tcW w:w="6706" w:type="dxa"/>
          </w:tcPr>
          <w:p w14:paraId="408AFDF4" w14:textId="65BA4A29" w:rsidR="00033AD6" w:rsidRPr="00357DCD" w:rsidRDefault="00033AD6" w:rsidP="00033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 pedido seja solicitado no</w:t>
            </w:r>
            <w:r w:rsidRPr="00357DCD">
              <w:rPr>
                <w:rFonts w:ascii="Arial" w:hAnsi="Arial" w:cs="Arial"/>
                <w:sz w:val="20"/>
                <w:szCs w:val="20"/>
              </w:rPr>
              <w:t xml:space="preserve"> Sábado </w:t>
            </w:r>
            <w:r>
              <w:rPr>
                <w:rFonts w:ascii="Arial" w:hAnsi="Arial" w:cs="Arial"/>
                <w:sz w:val="20"/>
                <w:szCs w:val="20"/>
              </w:rPr>
              <w:t>ou</w:t>
            </w:r>
            <w:r w:rsidRPr="00357DCD">
              <w:rPr>
                <w:rFonts w:ascii="Arial" w:hAnsi="Arial" w:cs="Arial"/>
                <w:sz w:val="20"/>
                <w:szCs w:val="20"/>
              </w:rPr>
              <w:t xml:space="preserve"> Domingo</w:t>
            </w:r>
            <w:r>
              <w:rPr>
                <w:rFonts w:ascii="Arial" w:hAnsi="Arial" w:cs="Arial"/>
                <w:sz w:val="20"/>
                <w:szCs w:val="20"/>
              </w:rPr>
              <w:t>, ele não será contabilizado, pois n</w:t>
            </w:r>
            <w:r w:rsidRPr="00357DCD">
              <w:rPr>
                <w:rFonts w:ascii="Arial" w:hAnsi="Arial" w:cs="Arial"/>
                <w:sz w:val="20"/>
                <w:szCs w:val="20"/>
              </w:rPr>
              <w:t>ão existe atendimento</w:t>
            </w:r>
            <w:r>
              <w:rPr>
                <w:rFonts w:ascii="Arial" w:hAnsi="Arial" w:cs="Arial"/>
                <w:sz w:val="20"/>
                <w:szCs w:val="20"/>
              </w:rPr>
              <w:t xml:space="preserve"> aos fins de semana.</w:t>
            </w:r>
          </w:p>
          <w:p w14:paraId="7120DEE8" w14:textId="51E2595E" w:rsidR="00033AD6" w:rsidRPr="00A24797" w:rsidRDefault="00033AD6" w:rsidP="00033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9" w:type="dxa"/>
          </w:tcPr>
          <w:p w14:paraId="4777748F" w14:textId="4B13FE82" w:rsidR="00033AD6" w:rsidRPr="00A24797" w:rsidRDefault="00033AD6" w:rsidP="00033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Evento Cliente solicita serviço</w:t>
            </w:r>
          </w:p>
        </w:tc>
      </w:tr>
      <w:tr w:rsidR="00033AD6" w:rsidRPr="00A24797" w14:paraId="15BA1085" w14:textId="77777777" w:rsidTr="003260D6">
        <w:trPr>
          <w:trHeight w:val="396"/>
        </w:trPr>
        <w:tc>
          <w:tcPr>
            <w:tcW w:w="967" w:type="dxa"/>
          </w:tcPr>
          <w:p w14:paraId="68E9FB48" w14:textId="61E18187" w:rsidR="00033AD6" w:rsidRPr="00A24797" w:rsidRDefault="00B54893" w:rsidP="00033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009</w:t>
            </w:r>
          </w:p>
        </w:tc>
        <w:tc>
          <w:tcPr>
            <w:tcW w:w="6706" w:type="dxa"/>
          </w:tcPr>
          <w:p w14:paraId="7359EFD7" w14:textId="486FAB45" w:rsidR="00033AD6" w:rsidRPr="00A24797" w:rsidRDefault="00FC1736" w:rsidP="00033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Quando o motorista aceita um serviço, um contrato é </w:t>
            </w:r>
            <w:r w:rsidR="00514B2D">
              <w:rPr>
                <w:rFonts w:ascii="Arial" w:hAnsi="Arial" w:cs="Arial"/>
                <w:sz w:val="20"/>
                <w:szCs w:val="20"/>
              </w:rPr>
              <w:t>elaborado.</w:t>
            </w:r>
          </w:p>
        </w:tc>
        <w:tc>
          <w:tcPr>
            <w:tcW w:w="2539" w:type="dxa"/>
          </w:tcPr>
          <w:p w14:paraId="7747BA11" w14:textId="43DD2874" w:rsidR="00033AD6" w:rsidRPr="00A24797" w:rsidRDefault="00514B2D" w:rsidP="00033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Evento Motorista confirma serviço</w:t>
            </w:r>
          </w:p>
        </w:tc>
      </w:tr>
      <w:tr w:rsidR="009F57E0" w:rsidRPr="00A24797" w14:paraId="14A6A885" w14:textId="77777777" w:rsidTr="003260D6">
        <w:trPr>
          <w:trHeight w:val="396"/>
        </w:trPr>
        <w:tc>
          <w:tcPr>
            <w:tcW w:w="967" w:type="dxa"/>
          </w:tcPr>
          <w:p w14:paraId="522DAC4E" w14:textId="37BB8923" w:rsidR="009F57E0" w:rsidRPr="00A24797" w:rsidRDefault="00B54893" w:rsidP="00033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010</w:t>
            </w:r>
          </w:p>
        </w:tc>
        <w:tc>
          <w:tcPr>
            <w:tcW w:w="6706" w:type="dxa"/>
          </w:tcPr>
          <w:p w14:paraId="3D380547" w14:textId="47ED8FEE" w:rsidR="009F57E0" w:rsidRDefault="009F57E0" w:rsidP="00033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 motorista recuso o serviço o processo é finalizado</w:t>
            </w:r>
          </w:p>
        </w:tc>
        <w:tc>
          <w:tcPr>
            <w:tcW w:w="2539" w:type="dxa"/>
          </w:tcPr>
          <w:p w14:paraId="292F3F93" w14:textId="11826DF3" w:rsidR="009F57E0" w:rsidRDefault="009F57E0" w:rsidP="00033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Processo Contratar Serviço / DFD Solicitar Motorista</w:t>
            </w:r>
          </w:p>
        </w:tc>
      </w:tr>
      <w:tr w:rsidR="00033AD6" w:rsidRPr="00A24797" w14:paraId="2B42A5DA" w14:textId="77777777" w:rsidTr="003260D6">
        <w:trPr>
          <w:trHeight w:val="504"/>
        </w:trPr>
        <w:tc>
          <w:tcPr>
            <w:tcW w:w="967" w:type="dxa"/>
          </w:tcPr>
          <w:p w14:paraId="1E1878FD" w14:textId="6E09AE60" w:rsidR="00033AD6" w:rsidRPr="00A24797" w:rsidRDefault="00B54893" w:rsidP="00033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011</w:t>
            </w:r>
          </w:p>
        </w:tc>
        <w:tc>
          <w:tcPr>
            <w:tcW w:w="6706" w:type="dxa"/>
          </w:tcPr>
          <w:p w14:paraId="2BE63E01" w14:textId="232440A0" w:rsidR="00033AD6" w:rsidRPr="00A24797" w:rsidRDefault="00BE638E" w:rsidP="00033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Após a solicitação de manutenção, a oficina deve disponibilizar datas disponíveis em até 1 mês.</w:t>
            </w:r>
          </w:p>
        </w:tc>
        <w:tc>
          <w:tcPr>
            <w:tcW w:w="2539" w:type="dxa"/>
          </w:tcPr>
          <w:p w14:paraId="107D2009" w14:textId="00D7F194" w:rsidR="00033AD6" w:rsidRPr="00A24797" w:rsidRDefault="00BE638E" w:rsidP="00033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Evento Oficina disponibiliza datas</w:t>
            </w:r>
          </w:p>
        </w:tc>
      </w:tr>
      <w:tr w:rsidR="00033AD6" w:rsidRPr="00A24797" w14:paraId="45043170" w14:textId="77777777" w:rsidTr="003260D6">
        <w:trPr>
          <w:trHeight w:val="504"/>
        </w:trPr>
        <w:tc>
          <w:tcPr>
            <w:tcW w:w="967" w:type="dxa"/>
          </w:tcPr>
          <w:p w14:paraId="36E178F5" w14:textId="3DF032A9" w:rsidR="00033AD6" w:rsidRPr="00A24797" w:rsidRDefault="00B54893" w:rsidP="00033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012</w:t>
            </w:r>
          </w:p>
        </w:tc>
        <w:tc>
          <w:tcPr>
            <w:tcW w:w="6706" w:type="dxa"/>
          </w:tcPr>
          <w:p w14:paraId="02EA23E7" w14:textId="3897BAC7" w:rsidR="00033AD6" w:rsidRPr="00A24797" w:rsidRDefault="00104974" w:rsidP="00033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Caso </w:t>
            </w:r>
            <w:r>
              <w:rPr>
                <w:rFonts w:ascii="Arial" w:hAnsi="Arial" w:cs="Arial"/>
                <w:sz w:val="20"/>
                <w:szCs w:val="20"/>
              </w:rPr>
              <w:t>a oficina</w:t>
            </w:r>
            <w:r>
              <w:rPr>
                <w:rFonts w:ascii="Arial" w:hAnsi="Arial" w:cs="Arial"/>
                <w:sz w:val="20"/>
                <w:szCs w:val="20"/>
              </w:rPr>
              <w:t xml:space="preserve"> solicite o cancelamento </w:t>
            </w:r>
            <w:r>
              <w:rPr>
                <w:rFonts w:ascii="Arial" w:hAnsi="Arial" w:cs="Arial"/>
                <w:sz w:val="20"/>
                <w:szCs w:val="20"/>
              </w:rPr>
              <w:t>da manutenção</w:t>
            </w:r>
            <w:r>
              <w:rPr>
                <w:rFonts w:ascii="Arial" w:hAnsi="Arial" w:cs="Arial"/>
                <w:sz w:val="20"/>
                <w:szCs w:val="20"/>
              </w:rPr>
              <w:t>, ele deve ser cancelado em até 2 dias.</w:t>
            </w:r>
          </w:p>
        </w:tc>
        <w:tc>
          <w:tcPr>
            <w:tcW w:w="2539" w:type="dxa"/>
          </w:tcPr>
          <w:p w14:paraId="42D6C9B0" w14:textId="089383BE" w:rsidR="00033AD6" w:rsidRPr="00A24797" w:rsidRDefault="00104974" w:rsidP="00033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Evento Oficina solicita cancelamento da manutenção  </w:t>
            </w:r>
          </w:p>
        </w:tc>
      </w:tr>
      <w:tr w:rsidR="00033AD6" w:rsidRPr="00A24797" w14:paraId="3B8BB1E4" w14:textId="77777777" w:rsidTr="003260D6">
        <w:trPr>
          <w:trHeight w:val="540"/>
        </w:trPr>
        <w:tc>
          <w:tcPr>
            <w:tcW w:w="967" w:type="dxa"/>
          </w:tcPr>
          <w:p w14:paraId="4CE980FC" w14:textId="15E2C71A" w:rsidR="00033AD6" w:rsidRPr="00A24797" w:rsidRDefault="00B54893" w:rsidP="00033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013</w:t>
            </w:r>
          </w:p>
        </w:tc>
        <w:tc>
          <w:tcPr>
            <w:tcW w:w="6706" w:type="dxa"/>
          </w:tcPr>
          <w:p w14:paraId="1B9B2C4E" w14:textId="77777777" w:rsidR="001D08B8" w:rsidRPr="001D08B8" w:rsidRDefault="001D08B8" w:rsidP="001D08B8">
            <w:pPr>
              <w:rPr>
                <w:rFonts w:ascii="Arial" w:hAnsi="Arial" w:cs="Arial"/>
                <w:sz w:val="20"/>
                <w:szCs w:val="20"/>
              </w:rPr>
            </w:pPr>
            <w:r w:rsidRPr="001D08B8">
              <w:rPr>
                <w:rFonts w:ascii="Arial" w:hAnsi="Arial" w:cs="Arial"/>
                <w:sz w:val="20"/>
                <w:szCs w:val="20"/>
              </w:rPr>
              <w:t>Em casos de entregas ou coletas municipais no raio de 50 Km, com 5 volumes transportados, ela é realizada em um período de 24 horas.</w:t>
            </w:r>
          </w:p>
          <w:p w14:paraId="35062195" w14:textId="5FB4F666" w:rsidR="00033AD6" w:rsidRPr="00A24797" w:rsidRDefault="00033AD6" w:rsidP="00033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9" w:type="dxa"/>
          </w:tcPr>
          <w:p w14:paraId="7697E07A" w14:textId="20E39FD1" w:rsidR="00033AD6" w:rsidRPr="00A24797" w:rsidRDefault="00513CC8" w:rsidP="00033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Processo Tratar informações / DFD Fornecer Dados</w:t>
            </w:r>
          </w:p>
        </w:tc>
      </w:tr>
      <w:tr w:rsidR="001D08B8" w:rsidRPr="00A24797" w14:paraId="6A2FD63D" w14:textId="77777777" w:rsidTr="003260D6">
        <w:trPr>
          <w:trHeight w:val="540"/>
        </w:trPr>
        <w:tc>
          <w:tcPr>
            <w:tcW w:w="967" w:type="dxa"/>
          </w:tcPr>
          <w:p w14:paraId="4F8C0DF0" w14:textId="0C81F8A7" w:rsidR="001D08B8" w:rsidRPr="00A24797" w:rsidRDefault="00B54893" w:rsidP="00033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014</w:t>
            </w:r>
          </w:p>
        </w:tc>
        <w:tc>
          <w:tcPr>
            <w:tcW w:w="6706" w:type="dxa"/>
          </w:tcPr>
          <w:p w14:paraId="271FFF4D" w14:textId="77777777" w:rsidR="00513CC8" w:rsidRPr="00513CC8" w:rsidRDefault="00513CC8" w:rsidP="00513CC8">
            <w:pPr>
              <w:rPr>
                <w:rFonts w:ascii="Arial" w:hAnsi="Arial" w:cs="Arial"/>
                <w:sz w:val="20"/>
                <w:szCs w:val="20"/>
              </w:rPr>
            </w:pPr>
            <w:r w:rsidRPr="00513CC8">
              <w:rPr>
                <w:rFonts w:ascii="Arial" w:hAnsi="Arial" w:cs="Arial"/>
                <w:sz w:val="20"/>
                <w:szCs w:val="20"/>
              </w:rPr>
              <w:t>Em caso de coleta ou entrega para São Paulo capital em um raio de 50 Km, a entrega deve ser realizada em até 30 horas ou o cliente recebe o reembolso do valor.</w:t>
            </w:r>
          </w:p>
          <w:p w14:paraId="4AFF7FD6" w14:textId="77777777" w:rsidR="001D08B8" w:rsidRPr="00A24797" w:rsidRDefault="001D08B8" w:rsidP="00033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9" w:type="dxa"/>
          </w:tcPr>
          <w:p w14:paraId="46D811CE" w14:textId="26DD709D" w:rsidR="001D08B8" w:rsidRPr="00A24797" w:rsidRDefault="00513CC8" w:rsidP="00033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Processo Tratar informações / DFD Fornecer Dados</w:t>
            </w:r>
          </w:p>
        </w:tc>
      </w:tr>
      <w:tr w:rsidR="001D08B8" w:rsidRPr="00A24797" w14:paraId="7CA1416F" w14:textId="77777777" w:rsidTr="003260D6">
        <w:trPr>
          <w:trHeight w:val="540"/>
        </w:trPr>
        <w:tc>
          <w:tcPr>
            <w:tcW w:w="967" w:type="dxa"/>
          </w:tcPr>
          <w:p w14:paraId="058A1DED" w14:textId="76250766" w:rsidR="001D08B8" w:rsidRPr="00A24797" w:rsidRDefault="00B54893" w:rsidP="00033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015</w:t>
            </w:r>
          </w:p>
        </w:tc>
        <w:tc>
          <w:tcPr>
            <w:tcW w:w="6706" w:type="dxa"/>
          </w:tcPr>
          <w:p w14:paraId="56559590" w14:textId="77777777" w:rsidR="00513CC8" w:rsidRPr="00513CC8" w:rsidRDefault="00513CC8" w:rsidP="00513CC8">
            <w:pPr>
              <w:rPr>
                <w:rFonts w:ascii="Arial" w:hAnsi="Arial" w:cs="Arial"/>
                <w:sz w:val="20"/>
                <w:szCs w:val="20"/>
              </w:rPr>
            </w:pPr>
            <w:r w:rsidRPr="00513CC8">
              <w:rPr>
                <w:rFonts w:ascii="Arial" w:hAnsi="Arial" w:cs="Arial"/>
                <w:sz w:val="20"/>
                <w:szCs w:val="20"/>
              </w:rPr>
              <w:t>Se porventura em uma rota de entrega e/ou coleta houver pedágios será acrescido um valor no serviço.</w:t>
            </w:r>
          </w:p>
          <w:p w14:paraId="1EAACB71" w14:textId="77777777" w:rsidR="001D08B8" w:rsidRPr="00A24797" w:rsidRDefault="001D08B8" w:rsidP="00033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9" w:type="dxa"/>
          </w:tcPr>
          <w:p w14:paraId="194B6653" w14:textId="3591A30C" w:rsidR="001D08B8" w:rsidRPr="00A24797" w:rsidRDefault="00513CC8" w:rsidP="00033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Processo Tratar informações / DFD Fornecer Dados</w:t>
            </w:r>
          </w:p>
        </w:tc>
      </w:tr>
    </w:tbl>
    <w:p w14:paraId="50B95A76" w14:textId="42000FC1" w:rsidR="00056B28" w:rsidRPr="00513CC8" w:rsidRDefault="00056B28" w:rsidP="00513CC8"/>
    <w:sectPr w:rsidR="00056B28" w:rsidRPr="00513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D5370"/>
    <w:multiLevelType w:val="hybridMultilevel"/>
    <w:tmpl w:val="62DCE9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28"/>
    <w:rsid w:val="00033AD6"/>
    <w:rsid w:val="00056B28"/>
    <w:rsid w:val="000F1245"/>
    <w:rsid w:val="00104974"/>
    <w:rsid w:val="001D08B8"/>
    <w:rsid w:val="001D39CF"/>
    <w:rsid w:val="003260D6"/>
    <w:rsid w:val="00342224"/>
    <w:rsid w:val="00357DCD"/>
    <w:rsid w:val="003F0E35"/>
    <w:rsid w:val="00404C6F"/>
    <w:rsid w:val="00513CC8"/>
    <w:rsid w:val="00514B2D"/>
    <w:rsid w:val="00563756"/>
    <w:rsid w:val="0098545A"/>
    <w:rsid w:val="009F57E0"/>
    <w:rsid w:val="00A24797"/>
    <w:rsid w:val="00A27DA8"/>
    <w:rsid w:val="00B54893"/>
    <w:rsid w:val="00BE1961"/>
    <w:rsid w:val="00BE638E"/>
    <w:rsid w:val="00F169C8"/>
    <w:rsid w:val="00FC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4E454"/>
  <w15:chartTrackingRefBased/>
  <w15:docId w15:val="{E30F49CD-756E-43B5-849C-484E5AC98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C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6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2019-05-23T02:11:00Z</dcterms:created>
  <dcterms:modified xsi:type="dcterms:W3CDTF">2019-05-23T02:11:00Z</dcterms:modified>
</cp:coreProperties>
</file>