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b/>
          <w:bCs/>
          <w:color w:val="1F4E79"/>
          <w:sz w:val="52"/>
          <w:szCs w:val="52"/>
        </w:rPr>
        <w:t xml:space="preserve">요구사항 정의서</w:t>
      </w:r>
    </w:p>
    <w:p>
      <w:pPr>
        <w:spacing w:after="1600"/>
        <w:jc w:val="center"/>
      </w:pPr>
      <w:r>
        <w:rPr>
          <w:sz w:val="28"/>
          <w:szCs w:val="28"/>
        </w:rPr>
        <w:t xml:space="preserve">개인용 업무기록 · 업무일지 · 스케줄 관리 모듈 (worklog)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버전</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v1.9</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2026-10-06</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문서 상태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 결정 사항은 docs/결정기록.md</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기술 스택</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(MSA) / React / Railway / Vercel</w:t>
            </w:r>
          </w:p>
        </w:tc>
      </w:tr>
      <w:tr>
        <w:tc>
          <w:tcPr>
            <w:tcW w:type="dxa" w:w="270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관련 문서</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작업계획서_v2.1.docx, 화면정의서_v1.7.docx, docs/결정기록.md (결정 사항), docs/개정대기.md (개정 대기), contracts/*.yaml (API 계약), contracts/generated/*.json (명세 스냅샷), README (기술 버전)</w:t>
            </w:r>
          </w:p>
        </w:tc>
      </w:tr>
    </w:tbl>
    <w:p>
      <w:r>
        <w:br w:type="page"/>
      </w:r>
    </w:p>
    <w:p>
      <w:pPr>
        <w:pStyle w:val="Heading2"/>
      </w:pPr>
      <w:r>
        <w:t xml:space="preserve">문서 이력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624"/>
        <w:gridCol w:w="6319"/>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버전</w:t>
            </w:r>
          </w:p>
        </w:tc>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일자</w:t>
            </w:r>
          </w:p>
        </w:tc>
        <w:tc>
          <w:tcPr>
            <w:tcW w:type="dxa" w:w="631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변경 내용</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v0.1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최초 작성 (조사 결과 및 1차 범위 협의 반영)</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v1.0</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 확정 반영: 공개 서비스, 규칙 기반 일지, 회사 제출용 내보내기(EXP-04 필수), 회원 탈퇴·개인정보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v1.1</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2026-10-03</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제외(향후 근태 모듈), 시간 기록을 선택 기능(기본 꺼짐)으로 변경, 업무 기록(REC)·UX(UX) 요구사항 신설, 차별화 방향(2.3) 및 자동화 요구사항 추가</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v1.2</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정책 확정(쿠키 토큰, RS256·JWKS, 서비스별 JWT 검증, 가입 후 이메일 인증, 로그인 보호, Google 로그인) — AUTH-08~10·NFR-14 신설, AUTH-03 P1 이동. 화면정의서 v1.0 도출 항목 반영 — AUTH-07, TASK-08, SCH-07, UX-07·08, NFR-13, EXP-08 신설, SCH-01·03·05, NOTI-01, AUTH-05, NFR-10 수정. 데이터 모델·결정 사항(D-16~D-26) 갱신, D-11 도메인 구매로 변경</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v1.3</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아키텍처 결정 반영 — 사용자 데이터 위치와 서비스 간 연동(5.4), 서비스 간 인증, API 공통 규약(5.5), 백그라운드 작업(5.6), 배포 리전·국외 이전·백업·운영 관측(5.7). AUTH-01·04·05·06, NFR-03·05·09·10 수정, 데이터 모델(공통 프로필 identity 이동, 사용자 변경 피드·탈퇴 기록·서비스 클라이언트·사용자 사본) 갱신, 결정 사항 D-27~D-36 추가 (D-36 문구 말투는 화면정의서 측 결정)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v1.4</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화면정의서와 상호 점검 반영 — UX-09(키보드 단축키) 신설, AUTH-01·03·05·07·08, TASK-04·05, SCH-04, REC-03, LOG-02·04·09·14·16, EXP 공통 규칙, EXP-04, UX-03, NFR-04 수정, 확인 대기 생성 범위(5.6) 추가, 결정 사항 D-37~D-41 추가, 공휴일 데이터 공용(5.6)·Tag 엔티티 추가, LOG-13을 다음 근무일 기준으로 수정, QA 검증 보완(확인 대기 범위 기준, 날짜 계산 기준, 단축키 접근성, 파일명 규칙, 비밀번호 72바이트 한도)</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v1.5</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착수 후 확정 사항 반영 — Railway 프로젝트 구성(D-42), 백엔드 버전(D-43), 프론트 기술 선택(D-44), worklog 탈퇴 처리 세부(D-45), 인증 API 계약 세부(D-46), API 계약 관리(D-47). AUTH-01·02, NFR-03·09, 5.1·5.2·5.4·5.5·5.7, 6장(worklog DeletedUser·FeedCursor) 수정, Gateway 라우팅 규칙 구체화</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v1.6</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2026-10-04</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구현 확정 사항 반영 — 점검 응답 계약(D-48), 탈퇴 후 즉시 재가입·계정 행 실제 삭제(D-49), 서비스 클라이언트 비밀값과 운영 필수 환경변수(D-50), 사용자 변경 피드 보관 경계·재동기화(D-51), 배포 구성 세부(D-52). AUTH-01·02·06, NFR-03·05·13, 5.2·5.4·5.5·5.6·5.7, 6장(User·UserEvent·ServiceClient·UserCredential, FeedRetention 추가) 수정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v1.7</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P0 진행 중 확정 사항 반영 — 트랜잭션 처리 방침(D-53, 5.5), 백업 보관을 7일 이내로 조정(Railway Daily 6일, PITR 미사용, D-34·NFR-05), 도메인 구매 시점을 P1 메일 작업 전으로 변경(D-11), Railway 서비스 설정은 콘솔에서(5.7), 409 화면 동작 연결(5.5)</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v1.8</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2026-10-05</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결정 사항을 docs/결정기록.md로 분리(D-54) — 8장의 결정 목록(D-01~D-53)을 옮기고 8장은 안내 한 줄로 바꿈. 이후 결정은 결정기록에만 남기고 이 문서는 단계가 끝날 때 개정</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v1.9</w:t>
            </w:r>
          </w:p>
        </w:tc>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2026-10-06</w:t>
            </w:r>
          </w:p>
        </w:tc>
        <w:tc>
          <w:tcPr>
            <w:tcW w:type="dxa" w:w="631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P1 단계 말 일괄 개정(D-55~D-78) — AUTH-03·08·09, TASK-04, SCH-02·03, REC-04, UX-02·03 수정, 5.4 사본 갱신 기준(프로필 version), 5.5 VERSION_CONFLICT·PATCH version 필수, 5.6 공휴일 파일 위치, 5.7 운영 도메인·배포 브랜치·메일 국외 이전 대상, 6장(User·UserEvent·UserSnapshot·UserSetting·Project·Tag·Task·ScheduleEvent 칸 보완, VerificationCode 이름 정정, ScheduleException 추가) 수정</w:t>
            </w:r>
          </w:p>
        </w:tc>
      </w:tr>
    </w:tbl>
    <w:p>
      <w:pPr>
        <w:spacing w:after="120"/>
      </w:pPr>
    </w:p>
    <w:p>
      <w:pPr>
        <w:pStyle w:val="Heading1"/>
      </w:pPr>
      <w:r>
        <w:t xml:space="preserve">1. 개요</w:t>
      </w:r>
    </w:p>
    <w:p>
      <w:pPr>
        <w:pStyle w:val="Heading2"/>
      </w:pPr>
      <w:r>
        <w:t xml:space="preserve">1.1 목적</w:t>
      </w:r>
    </w:p>
    <w:p>
      <w:pPr>
        <w:spacing w:after="120" w:line="300"/>
      </w:pPr>
      <w:r>
        <w:t xml:space="preserve">본 문서는 개인 사용자가 한 일을 기록하고, 이를 바탕으로 일간·주간·월간 업무일지를 자동으로 작성하며, 일정을 관리할 수 있는 모듈(이하 "worklog")의 요구사항을 정의한다.</w:t>
      </w:r>
    </w:p>
    <w:p>
      <w:pPr>
        <w:pStyle w:val="Heading2"/>
      </w:pPr>
      <w:r>
        <w:t xml:space="preserve">1.2 범위</w:t>
      </w:r>
    </w:p>
    <w:p>
      <w:pPr>
        <w:spacing w:after="120" w:line="300"/>
        <w:rPr>
          <w:b/>
          <w:bCs/>
        </w:rPr>
      </w:pPr>
      <w:r>
        <w:rPr>
          <w:b/>
          <w:bCs/>
        </w:rPr>
        <w:t xml:space="preserve">포함 범위 (현재 개발 대상)</w:t>
      </w:r>
    </w:p>
    <w:p>
      <w:pPr>
        <w:pStyle w:val="ListParagraph"/>
        <w:numPr>
          <w:ilvl w:val="0"/>
          <w:numId w:val="2"/>
        </w:numPr>
        <w:spacing w:after="60" w:line="300"/>
      </w:pPr>
      <w:r>
        <w:t xml:space="preserve">회원 가입·로그인, 이메일 인증, 비밀번호 재설정·변경, 개인 프로필·설정·테마</w:t>
      </w:r>
    </w:p>
    <w:p>
      <w:pPr>
        <w:pStyle w:val="ListParagraph"/>
        <w:numPr>
          <w:ilvl w:val="0"/>
          <w:numId w:val="2"/>
        </w:numPr>
        <w:spacing w:after="60" w:line="300"/>
      </w:pPr>
      <w:r>
        <w:t xml:space="preserve">홈 대시보드: 오늘 일정·남은 업무·확인 대기·오늘 일지를 한 화면에</w:t>
      </w:r>
    </w:p>
    <w:p>
      <w:pPr>
        <w:pStyle w:val="ListParagraph"/>
        <w:numPr>
          <w:ilvl w:val="0"/>
          <w:numId w:val="2"/>
        </w:numPr>
        <w:spacing w:after="60" w:line="300"/>
      </w:pPr>
      <w:r>
        <w:t xml:space="preserve">업무(할 일) 관리: 상태, 우선순위, 마감일, 프로젝트·태그, 한 줄 빠른 입력, 보관함</w:t>
      </w:r>
    </w:p>
    <w:p>
      <w:pPr>
        <w:pStyle w:val="ListParagraph"/>
        <w:numPr>
          <w:ilvl w:val="0"/>
          <w:numId w:val="2"/>
        </w:numPr>
        <w:spacing w:after="60" w:line="300"/>
      </w:pPr>
      <w:r>
        <w:t xml:space="preserve">스케줄 관리: 일·주·월·연·목록 캘린더, 반복 일정, 공휴일 표시, 업무의 시간대 배치</w:t>
      </w:r>
    </w:p>
    <w:p>
      <w:pPr>
        <w:pStyle w:val="ListParagraph"/>
        <w:numPr>
          <w:ilvl w:val="0"/>
          <w:numId w:val="2"/>
        </w:numPr>
        <w:spacing w:after="60" w:line="300"/>
      </w:pPr>
      <w:r>
        <w:t xml:space="preserve">업무 기록: 한 일과 결과 기록, 계획 기반 자동 기록 후보</w:t>
      </w:r>
    </w:p>
    <w:p>
      <w:pPr>
        <w:pStyle w:val="ListParagraph"/>
        <w:numPr>
          <w:ilvl w:val="0"/>
          <w:numId w:val="2"/>
        </w:numPr>
        <w:spacing w:after="60" w:line="300"/>
      </w:pPr>
      <w:r>
        <w:t xml:space="preserve">업무별 시간 기록 (선택 기능, 기본 꺼짐)</w:t>
      </w:r>
    </w:p>
    <w:p>
      <w:pPr>
        <w:pStyle w:val="ListParagraph"/>
        <w:numPr>
          <w:ilvl w:val="0"/>
          <w:numId w:val="2"/>
        </w:numPr>
        <w:spacing w:after="60" w:line="300"/>
      </w:pPr>
      <w:r>
        <w:t xml:space="preserve">일간·주간·월간 업무일지 자동 생성, 실시간 미리보기, 하루 마감, 편집, 확정, 내보내기</w:t>
      </w:r>
    </w:p>
    <w:p>
      <w:pPr>
        <w:spacing w:after="120" w:line="300"/>
        <w:rPr>
          <w:b/>
          <w:bCs/>
        </w:rPr>
      </w:pPr>
      <w:r>
        <w:rPr>
          <w:b/>
          <w:bCs/>
        </w:rPr>
        <w:t xml:space="preserve">제외 범위 (향후 확장)</w:t>
      </w:r>
    </w:p>
    <w:p>
      <w:pPr>
        <w:pStyle w:val="ListParagraph"/>
        <w:numPr>
          <w:ilvl w:val="0"/>
          <w:numId w:val="2"/>
        </w:numPr>
        <w:spacing w:after="60" w:line="300"/>
      </w:pPr>
      <w:r>
        <w:t xml:space="preserve">출퇴근·휴게 기록 — 향후 별도 근태 모듈에서 제공</w:t>
      </w:r>
    </w:p>
    <w:p>
      <w:pPr>
        <w:pStyle w:val="ListParagraph"/>
        <w:numPr>
          <w:ilvl w:val="0"/>
          <w:numId w:val="2"/>
        </w:numPr>
        <w:spacing w:after="60" w:line="300"/>
      </w:pPr>
      <w:r>
        <w:t xml:space="preserve">팀·조직 단위 기능, 관리자 승인 흐름</w:t>
      </w:r>
    </w:p>
    <w:p>
      <w:pPr>
        <w:pStyle w:val="ListParagraph"/>
        <w:numPr>
          <w:ilvl w:val="0"/>
          <w:numId w:val="2"/>
        </w:numPr>
        <w:spacing w:after="60" w:line="300"/>
      </w:pPr>
      <w:r>
        <w:t xml:space="preserve">회사 단위 근태관리 (대한민국 근로기준법 기준 근로시간 분류, 연차 등)</w:t>
      </w:r>
    </w:p>
    <w:p>
      <w:pPr>
        <w:pStyle w:val="ListParagraph"/>
        <w:numPr>
          <w:ilvl w:val="0"/>
          <w:numId w:val="2"/>
        </w:numPr>
        <w:spacing w:after="60" w:line="300"/>
      </w:pPr>
      <w:r>
        <w:t xml:space="preserve">급여, 전자결재, 인사정보 등 ERP 기능</w:t>
      </w:r>
    </w:p>
    <w:p>
      <w:pPr>
        <w:spacing w:after="120" w:line="300"/>
      </w:pPr>
      <w:r>
        <w:t xml:space="preserve">제외 범위 기능은 구현하지 않되, 데이터 모델과 서비스 경계는 이를 수용할 수 있도록 설계한다 (5.3 확장성 참조).</w:t>
      </w:r>
    </w:p>
    <w:p>
      <w:pPr>
        <w:pStyle w:val="Heading2"/>
      </w:pPr>
      <w:r>
        <w:t xml:space="preserve">1.3 대상 사용자</w:t>
      </w:r>
    </w:p>
    <w:p>
      <w:pPr>
        <w:pStyle w:val="ListParagraph"/>
        <w:numPr>
          <w:ilvl w:val="0"/>
          <w:numId w:val="2"/>
        </w:numPr>
        <w:spacing w:after="60" w:line="300"/>
      </w:pPr>
      <w:r>
        <w:t xml:space="preserve">직장인: 본인 업무를 기록하고 업무일지·업무보고서를 회사에 제출해야 하는 사용자</w:t>
      </w:r>
    </w:p>
    <w:p>
      <w:pPr>
        <w:pStyle w:val="ListParagraph"/>
        <w:numPr>
          <w:ilvl w:val="0"/>
          <w:numId w:val="2"/>
        </w:numPr>
        <w:spacing w:after="60" w:line="300"/>
      </w:pPr>
      <w:r>
        <w:t xml:space="preserve">1인 사업자·프리랜서: 업무 이력을 스스로 관리하고자 하는 사용자</w:t>
      </w:r>
    </w:p>
    <w:p>
      <w:pPr>
        <w:pStyle w:val="Heading2"/>
      </w:pPr>
      <w:r>
        <w:t xml:space="preserve">1.4 용어 정의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용어</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정의</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(Task)</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수행할 일의 단위. 상태·우선순위·마감일·프로젝트를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(Schedule Event)</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캘린더상의 시간 구간. 반복 규칙을 가질 수 있으며 업무와 연결될 수 있다.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 (Work Record)</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"무엇을 했고 결과가 어떤가"를 남긴 기록. 시작·종료·소요시간은 시간 기록 옵션을 켰을 때만 사용하는 선택 항목이다.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 시각이 지난 계획 블록(일정)에서 자동 생성된 업무 기록 후보. 사용자가 확인해야 업무 기록이 된다.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소요시간을 기록·집계하는 선택 기능. 기본 꺼짐이며 설정에서 켠다.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 대기 기록 처리, 미완료 업무 이월, 이슈 입력을 거쳐 그날의 일간 일지를 확정하는 절차.</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 (Work Log)</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기간(일간/주간/월간) 단위로 실적·계획·이슈를 정리한 문서. 초안(DRAFT)과 확정(CONFIRMED) 상태를 가진다.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(Confirm)</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업무일지의 내용을 고정된 사본(스냅샷)으로 저장하는 행위. 이후 원본 기록이 바뀌어도 확정된 일지는 변하지 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요약 카드, 오늘 일정 타임라인, 남은 업무, 다가오는 일정, 오늘 일지 미리보기를 한 화면에 보여준다 (SCH-05).</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미인증 계정</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가입했지만 이메일 인증(AUTH-08)을 마치지 않은 계정. 바로 사용할 수 있으나 일지 내보내기 전에 인증이 필요하다.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세션 (family)</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1회로 시작되는 Refresh Token의 연쇄. 토큰을 갱신해도 같은 세션이며, 로그아웃·탈취 탐지 시 세션 단위로 폐기한다.</w:t>
            </w:r>
          </w:p>
        </w:tc>
      </w:tr>
    </w:tbl>
    <w:p>
      <w:pPr>
        <w:spacing w:after="120"/>
      </w:pPr>
    </w:p>
    <w:p>
      <w:pPr>
        <w:pStyle w:val="Heading1"/>
      </w:pPr>
      <w:r>
        <w:t xml:space="preserve">2. 배경 및 조사 결과</w:t>
      </w:r>
    </w:p>
    <w:p>
      <w:pPr>
        <w:spacing w:after="120" w:line="300"/>
      </w:pPr>
      <w:r>
        <w:t xml:space="preserve">국내 업무일지·업무보고서 표준 양식, 개인 플래너 앱, 시간 기록 도구 사용자 불만을 조사한 결과를 요구사항 도출 근거로 삼는다.</w:t>
      </w:r>
    </w:p>
    <w:p>
      <w:pPr>
        <w:pStyle w:val="Heading2"/>
      </w:pPr>
      <w:r>
        <w:t xml:space="preserve">2.1 업무일지 양식 공통 항목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보고 기간</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작성일(일간) 또는 대상 기간(주간·월간)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작성자</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완료·진행한 업무와 그 결과 (무엇을 → 얼마나 → 어떤 결과로)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기간에 수행할 업무 (측정 가능한 형태)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목표 대비 진척도</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이슈·건의사항</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지연, 문제, 지원 요청 사항</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4964"/>
        <w:gridCol w:w="2709"/>
      </w:tblGrid>
      <w:tr>
        <w:trPr>
          <w:tblHeader/>
        </w:trPr>
        <w:tc>
          <w:tcPr>
            <w:tcW w:type="dxa" w:w="135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핵심 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한 일 / 내일 할 일 / 특이사항</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행동 단위</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주간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이번 주 실적 / 다음 주 계획 / 이슈</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단위 요약</w:t>
            </w:r>
          </w:p>
        </w:tc>
      </w:tr>
      <w:tr>
        <w:tc>
          <w:tcPr>
            <w:tcW w:type="dxa" w:w="135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월간</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 성과 / 달성률 / 다음 달 방향</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성과·수치 중심</w:t>
            </w:r>
          </w:p>
        </w:tc>
      </w:tr>
    </w:tbl>
    <w:p>
      <w:pPr>
        <w:spacing w:after="120" w:before="120"/>
      </w:pPr>
      <w:r>
        <w:t xml:space="preserve">핵심 원리: 짧은 기간의 기록을 모으면 긴 기간의 보고가 된다. worklog는 일간 일지를 모아 주간·월간 일지를 자동 생성한다.</w:t>
      </w:r>
    </w:p>
    <w:p>
      <w:pPr>
        <w:pStyle w:val="Heading2"/>
      </w:pPr>
      <w:r>
        <w:t xml:space="preserve">2.2 개인 플래너 앱 공통 필수 요소</w:t>
      </w:r>
    </w:p>
    <w:p>
      <w:pPr>
        <w:pStyle w:val="ListParagraph"/>
        <w:numPr>
          <w:ilvl w:val="0"/>
          <w:numId w:val="2"/>
        </w:numPr>
        <w:spacing w:after="60" w:line="300"/>
      </w:pPr>
      <w:r>
        <w:t xml:space="preserve">업무·일정·기록을 한 화면에서 보는 통합 뷰</w:t>
      </w:r>
    </w:p>
    <w:p>
      <w:pPr>
        <w:pStyle w:val="ListParagraph"/>
        <w:numPr>
          <w:ilvl w:val="0"/>
          <w:numId w:val="2"/>
        </w:numPr>
        <w:spacing w:after="60" w:line="300"/>
      </w:pPr>
      <w:r>
        <w:t xml:space="preserve">타임블로킹: 업무를 캘린더 시간대에 배치</w:t>
      </w:r>
    </w:p>
    <w:p>
      <w:pPr>
        <w:pStyle w:val="ListParagraph"/>
        <w:numPr>
          <w:ilvl w:val="0"/>
          <w:numId w:val="2"/>
        </w:numPr>
        <w:spacing w:after="60" w:line="300"/>
      </w:pPr>
      <w:r>
        <w:t xml:space="preserve">반복 일정, 모바일 사용성, 설정 없이 즉시 사용 가능</w:t>
      </w:r>
    </w:p>
    <w:p>
      <w:pPr>
        <w:pStyle w:val="Heading2"/>
      </w:pPr>
      <w:r>
        <w:t xml:space="preserve">2.3 기존 도구의 한계와 차별화 방향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6770"/>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기존 도구의 문제</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잊는다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 시작·종료가 업무와 별개의 행정 행위라서, 일에 몰입하면 잊는다.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쓰다가 그만둔다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1~2주 지나면 타이머·기록이 습관에서 빠진다 (타이머 피로).</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기록의 보상이 안 보인다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기록해도 당장 돌아오는 것이 없어 동기가 사라진다.</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정리만 자동화한다</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기존 업무일지 자동화는 이미 쓴 메모를 AI·엑셀로 정리할 뿐, 기록 자체는 여전히 사람이 따로 한다.</w:t>
            </w:r>
          </w:p>
        </w:tc>
      </w:tr>
    </w:tbl>
    <w:p>
      <w:pPr>
        <w:spacing w:after="80" w:before="120"/>
        <w:rPr>
          <w:b/>
          <w:bCs/>
        </w:rPr>
      </w:pPr>
      <w:r>
        <w:rPr>
          <w:b/>
          <w:bCs/>
        </w:rPr>
        <w:t xml:space="preserve">제품 콘셉트: "따로 기록하지 않아도 일지가 써지는 도구". 기록을 업무의 부산물로 만든다.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964"/>
        <w:gridCol w:w="2077"/>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원칙</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07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대표 요구사항</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입력이 없는 게 기본</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계획한 것이 기록의 기본값이 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잊어도 괜찮게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빠진 기록을 쉽게 메울 수 있다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TIME-11</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보상이 바로 보이게</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기록하는 즉시 오늘 일지가 채워진다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LOG-12</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번에, 한 줄로</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모든 입력은 한 줄로 끝난다</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REC-04, LOG-13</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확인은 반드시 사람이</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기록은 사용자 확인 없이 확정되지 않는다 (제출용 일지의 신뢰성)</w:t>
            </w:r>
          </w:p>
        </w:tc>
        <w:tc>
          <w:tcPr>
            <w:tcW w:type="dxa" w:w="207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REC-03</w:t>
            </w:r>
          </w:p>
        </w:tc>
      </w:tr>
    </w:tbl>
    <w:p>
      <w:pPr>
        <w:spacing w:after="120"/>
      </w:pPr>
    </w:p>
    <w:p>
      <w:pPr>
        <w:pStyle w:val="Heading1"/>
      </w:pPr>
      <w:r>
        <w:t xml:space="preserve">3. 기능 요구사항</w:t>
      </w:r>
    </w:p>
    <w:p>
      <w:pPr>
        <w:spacing w:after="120" w:line="300"/>
      </w:pPr>
      <w:r>
        <w:t xml:space="preserve">우선순위: 필수(MVP에 반드시 포함) / 권장(MVP 직후) / 선택(추후 검토) / 폐기(범위 제외, ID는 재사용하지 않음). 단계는 7장 로드맵을 따른다.</w:t>
      </w:r>
    </w:p>
    <w:p>
      <w:pPr>
        <w:pStyle w:val="Heading2"/>
      </w:pPr>
      <w:r>
        <w:t xml:space="preserve">3.1 회원 및 프로필 (AUTH)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이메일·비밀번호로 가입하고 바로 사용한다 (이메일 인증은 AUTH-08). 가입에 성공하면 곧바로 로그인 상태가 된다 (201 응답과 함께 인증 쿠키 발급). 이메일은 앞뒤 공백을 지우고 소문자로 바꿔 저장·비교한다. 이용약관·개인정보 처리방침 동의를 받고, 가입 화면에 데이터 국외 보관·위탁 안내 문구를 표시한다 (별도 동의 아님, D-33). 비밀번호는 8자 이상 64자 이하이면서 UTF-8 72바이트 이하, 영문과 숫자를 포함하고 이메일과 다른 문자열이어야 한다 (D-38, 72바이트는 BCrypt 처리 한도). 비밀번호는 BCrypt로 저장하며, 로그인 수단은 사용자와 분리해 관리한다 (6장 UserCredential). 가입 시 기본 설정은 시간대 Asia/Seoul, 주 시작 월요일, 업무 요일 월~금, 테마 #4B3FD6·#F2F4FA다. 오류 코드는 API 계약(contracts/identity.yaml)을 따른다 (D-46).</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로그인·로그아웃</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JWT(RS256) 기반 인증. Access Token(10분)과 Refresh Token(14일)을 httpOnly 쿠키로 발급하고, Access Token이 만료되면 Refresh Token으로 갱신한다. Refresh Token은 갱신할 때마다 교체하며, 이미 교체된 토큰이 다시 쓰이면 탈취로 보고 해당 로그인 세션을 폐기한다. 단 직전 토큰이 교체된 지 30초가 지나지 않았고 같은 로그인 세션에 아직 유효한 토큰이 있으면(여러 탭 동시 갱신) 탈취로 보지 않고 새 Access Token만 발급하며 Refresh 쿠키는 다시 보내지 않는다 (Refresh Token은 해시로만 저장해 같은 토큰을 다시 줄 수 없음, D-46). 로그아웃 시 세션을 폐기한다.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재설정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메일로 받은 6자리 인증 코드(10분 유효, 5회 입력 제한)로 비밀번호를 재설정한다. 재설정을 마치면 메일 소유가 증명된 것으로 보고 이메일 인증도 완료 처리하며, 모든 기기의 로그인 세션을 폐기하고(모든 Refresh Token 폐기) 로그인 실패 횟수와 잠금을 해제한다 (D-64). 코드 저장·발급·재발송 한도와 IP별 발송 제한은 AUTH-08과 같다. 재설정 요청 응답으로 계정 존재 여부가 드러나는 것은 받아들인다 (D-65). 재설정 메일 제목에도 코드를 넣지 않는다 (D-41). 새 비밀번호는 AUTH-01 규칙을 따른다. 미인증 계정의 실제 이메일 주인은 이 흐름으로 계정을 되찾는다 (AUTH-08 이메일 선점 대응).</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이름, 소속, 직책(표시용 자유 입력)을 등록한다. 업무일지 작성자 정보로 사용한다. 첫 일지 생성 시점에 입력을 요청한다 (UX-04). 공통 프로필은 identity-service가 원본을 가진다 (5.4). 표시용 직책은 향후 권한용 역할과 별개다.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시간대·주 시작 요일·업무 요일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시간대(기본 Asia/Seoul), 주 시작 요일(기본 월요일), 업무 요일(기본 월~금)을 설정한다. 근무일은 업무 요일 중 공휴일(D-25)이 아닌 날이며, 주·월 마지막 근무일 판단(LOG-14, LOG-16)에 쓴다 (D-37). 시간대를 바꿔도 기존 기록의 날짜는 바뀌지 않는다 (NFR-04).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탈퇴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 시 계정과 모든 기록을 파기한다 (공개 서비스, 개인정보 보호법 대응). identity가 탈퇴 기록을 남기고 사용자 변경 피드로 각 모듈에 전파하며, 각 모듈은 자기 데이터를 파기하고 탈퇴 사용자의 남은 토큰 요청을 거부한다 (5.4). identity의 사용자·로그인 수단·Refresh Token 행은 소프트 삭제하지 않고 실제로 지우며 이메일을 보관하지 않으므로, 같은 이메일로 즉시 다시 가입할 수 있고 새 계정은 새 ID를 받는다. 탈퇴 직후 다른 기기에 남은 Access Token(최대 10분)의 요청은 USER_DELETED, Refresh 요청은 토큰이 지워져 REFRESH_INVALID, 로그인 시도는 계정이 없어 INVALID_CREDENTIALS로 거부된다 (D-49). 백업에 남은 데이터는 NFR-05에 따라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비밀번호 변경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상태에서 현재 비밀번호를 확인한 뒤 새 비밀번호로 바꾼다. 새 비밀번호는 AUTH-01 규칙을 따른다. 변경하면 다른 기기의 로그인 세션을 폐기하고, 화면에 "다른 기기에서 로그아웃됩니다"를 안내한다.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이메일 인증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가입 후 상단 배너로 인증을 안내하고 6자리 코드를 메일로 보낸다. 가입 직후 첫 코드를 자동으로 보낸다(아래 한도에 포함). 코드는 10분간 유효하고 SHA-256과 행별 salt로 저장하며 5회까지 입력할 수 있다. 새 코드를 발급하면 이전 코드는 무효가 된다. 재발송은 60초 간격, 보낸 시각부터 24시간 동안 10통까지다 (D-64). 인증·재설정 코드 메일은 합쳐서 IP당 1시간 10통으로 제한하며, 접속자 IP(X-Client-Ip, AUTH-09)가 없으면 이 제한은 건너뛴다 (D-65). 메일은 Gmail SMTP로 보내며(D-57) 발신 전용이고 회신은 확인하지 않는다 (D-63). 첫 일지 내보내기(텍스트 복사 포함) 전에는 인증을 마쳐야 한다 (내보내기 시점 강제는 P3). 텍스트 복사의 인증 요구는 화면 안내이며, 서버가 강제하는 대상은 파일 내보내기 API다. 인증 코드는 메일 본문에만 넣고 제목에는 넣지 않는다 (잠금 화면 알림 노출 방지, D-41).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 보호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연속 로그인 실패 시 응답을 점점 늦추고, 10회 실패하면 15분간 잠근다 (영구 잠금 없음 — 타인 계정 고의 잠금 방지). IP 단위 시도 제한을 보조로 둔다. 접속자 IP는 Gateway가 Vercel 비밀 헤더를 통과한 요청에서만 X-Client-Ip로 넘기고 외부에서 온 같은 헤더는 지우며, IP 단위 제한은 Bucket4j + Caffeine(메모리)으로 한다. 잠금 응답으로 계정 존재 여부가 드러나는 것은 받아들인다 (D-61).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AUTH-10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로그인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계정으로 가입·로그인한다. Google이 인증한 이메일(email_verified)이 이미 인증된 기존 계정의 이메일과 같을 때만 자동으로 연결한다. 미인증 계정에는 자동 연결하지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3.2 업무 관리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생성·조회·수정·삭제한다. 삭제는 기록 보존을 위해 보관(소프트 삭제) 처리한다.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할 일 / 진행 중 / 완료 / 보류 상태를 가진다. 완료 시 완료 일시를 기록한다.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우선순위·마감일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우선순위(높음/보통/낮음)와 마감일을 지정한다. 마감 임박·초과 업무를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프로젝트·태그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프로젝트로 분류하고 태그를 붙인다. 태그는 이름 변경·삭제와 사용 수 표시를 지원한다. 프로젝트는 삭제하지 않고 보관만 하며, 태그는 하드 삭제한다 (D-59). 태그 삭제는 확인창 없이 화면에서 바로 빼고 되돌리기 토스트가 닫힐 때 실제로 삭제한다 (D-68). 일지·통계의 집계 기준이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진행률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업무별 진행률(0~100%, 10% 단위)을 입력한다. 업무일지의 진행률 항목에 반영된다.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검색·필터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상태, 프로젝트, 태그, 기간으로 업무를 필터링하고 제목으로 검색한다.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업무</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아래 체크리스트 형태의 하위 업무를 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TASK-08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보관함</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보관(소프트 삭제)한 업무와 프로젝트를 모아 보고 복원한다. 영구 삭제는 없다.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3.3 스케줄 관리 (SCH)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일·주·월·연·목록 보기를 제공한다. 미니 달력, 프로젝트별 표시 필터, 공휴일 표시(D-25), 보기 전환 단축키(D/W/M/Y/A — 이 키들은 필수, 그 밖의 단축키는 UX-09), 빈 칸 클릭·드래그로 일정 빠른 생성을 지원한다.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일정 CRUD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제목, 시작~종료 일시, 종일 여부, 메모, 연결 업무(선택)를 가진 일정을 관리한다. 일정의 시간대는 만들 때 사용자 시간대로 고정한다 (D-70). 삭제는 서버에서 하드 삭제하고, 화면은 확인창 없이 되돌리기 토스트가 닫힐 때 실제로 삭제한다 (D-72). 회차는 기간(최대 400일)으로 조회하며 연결 업무(taskId)로 좁힐 수 있다 (D-78). 회차 응답에는 연결 업무의 프로젝트(projectId)를 함께 준다 (D-73).</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반복 일정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매일 / 매주(요일 지정, 시작일의 요일 포함) / 매월 같은 날 반복을 지원한다. 종료 조건은 날짜(until) 또는 횟수(count)이고 간격은 1이다. 규칙은 라이브러리 없이 직접 구현하고 RFC 5545 RRULE 문자열로 저장한다 (D-69). 회차는 일정 시간대의 같은 벽시계 시각에 둔다 (D-70). 반복 일정의 수정·삭제 범위는 "이 일정만 / 모든 일정" 두 가지다. "이 일정 및 이후"는 출시 후 검토한다 (D-24). 회차 키는 원래 시작 시각이며 회차를 옮겨도 바뀌지 않는다. "모든 일정"으로 시간이나 반복 규칙을 바꾸면 회차별 변경·삭제를 초기화한다(제목·메모·연결 업무만 바꾸면 유지). 업무 연결은 시리즈 전체에만 한다 (D-71).</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시간대 배치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캘린더 시간대에 배치(드래그 앤 드롭)하여 일정과 연결한다. 끌어 놓기, 빈 칸 드래그 생성, 길이 조절은 모두 15분 단위로 맞춘다.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홈 대시보드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앱의 기본 화면 (D-23). 요약 카드(남은 업무, 오늘 일정, 확인 대기, 이번 주 완료), 오늘 일정 타임라인(옵션 꺼짐: 계획과 완료 체크 / 켜짐: 계획·실제 두 열), 남은 업무(마감 초과·오늘·이번 주·날짜 없음 순), 다가오는 일정 7일, 오늘 일지 미리보기(LOG-12)와 하루 마감 진입, 이번 주 일지 현황을 보여준다. 단계별로 채운다 (P1 화면, P2 타임라인, P3 일지 영역).</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캘린더 연동</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Google Calendar와 일정을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SCH-07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업무 패널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캘린더 옆에 일정이 없는 업무를 마감순으로 보여주고, 캘린더에 끌어 놓으면 1시간 일정이 생겨 업무와 연결된다.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2"/>
      </w:pPr>
      <w:r>
        <w:t xml:space="preserve">3.4 업무 기록 (REC)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시 또는 수시로 "한 일"을 기록한다. 시간 없이 저장할 수 있다.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결과 한 줄·칩</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완료 처리 시 결과 입력창과 빠른 칩(완료 / 검토 요청 / 진행률)을 제시한다. 일지 실적의 원천이 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기반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업무가 연결된 일정(반복 일정 포함)의 종료 시각이 지나면 확인 대기 기록을 만든다. 사용자는 확인 / 수정 / 하지 않음 중 하나를 고르며, "모두 했어요"로 한 번에 확인할 수 있다. 사용자 확인 없이 확정하지 않으며, 미확인 기록은 일지에 넣지 않는다. 홈 표시와 자동 생성 범위는 사용자 시간대 기준 오늘을 포함한 최근 7일이다. 7일이 지난 미처리 기록은 상태를 유지한 채 홈에서 숨긴다. 날짜별 기록 화면(일 보기)을 열면 그날의 회차는 기간과 관계없이 생성되어 처리할 수 있다. "모두 했어요", 홈 요약 카드의 확인 대기 수, 알림(NOTI-01)의 개수는 최근 7일 범위만 대상으로 한다 (D-39).</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빠른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"14-16 견적서 작성 @영업 #견적 !높음 ~금" 형식의 한 줄로 업무·일정 시간·프로젝트·태그·우선순위·마감을 입력한다. @이름은 프로젝트(처음 것만), #이름은 태그(여러 개, 없으면 만듦)다 (D-67). "오늘·내일·다음주 수요일" 등 한국어 상대 날짜를 해석한다. 시간이 있으면 업무와 일정을 함께 만들고(날짜가 없으면 오늘), 시간 없이 날짜만 있으면 업무의 마감일로 저장한다. ~(마감)와 맨 날짜가 함께 있으면 ~ 쪽이 마감일이고 맨 날짜는 제목에 남긴다 (D-62).</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REC-05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자주 하는 업무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같은 요일·시간대에 자주 기록한 업무 상위 3개를 입력 후보로 제안한다 (빈도 집계, AI 미사용).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3.5 시간 기록 옵션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시작·종료</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휴게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향후 근태 모듈로 이관.</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업무를 선택해 타이머를 시작·정지한다. 동시에 하나의 타이머만 실행된다.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입력·수정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기록에 시작~종료 시각 또는 소요시간을 입력·수정한다.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메모·결과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REC-01, REC-02로 이관 (시간과 무관한 기능).</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유효성 검증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종료가 시작보다 앞서거나 업무 기록끼리 시간이 겹치면 경고한다.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집계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일·주·월 단위로 업무별·프로젝트별 소요시간을 집계한다.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자정 넘김 처리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세션 개념 제외로 폐기. 업무 기록은 시작 시각 기준 날짜에 귀속한다 (TIME-04).</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옵션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설정에서 시간 기록을 켜고 끈다. 기본값은 꺼짐. 꺼져 있으면 TIME-03~11 화면 요소를 숨긴다. 켜고 끄더라도 기존 데이터는 보존한다.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이어달리기 타이머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타이머를 정지하면 다음 계획 블록의 업무를 바로 시작하도록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TIME-11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빈 시간 메우기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설정한 업무 시간대(예: 09~18시) 중 기록이 없는 구간을 타임라인에 표시하고, 직전 업무·계획 업무·자주 하는 업무를 후보로 제시해 한 번에 채운다.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w:t>
            </w:r>
          </w:p>
        </w:tc>
      </w:tr>
    </w:tbl>
    <w:p>
      <w:pPr>
        <w:spacing w:after="120"/>
      </w:pPr>
    </w:p>
    <w:p>
      <w:pPr>
        <w:pStyle w:val="Heading2"/>
      </w:pPr>
      <w:r>
        <w:t xml:space="preserve">3.6 업무일지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일지 자동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날짜의 확정된 업무 기록, 완료 업무, 결과, (옵션) 소요시간으로 일간 일지 초안을 생성한다.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항목 구성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 작성자, 실적, 계획, 진행률, 이슈·특이사항으로 구성한다 (2.1 기준). 시간 기록 옵션 사용 시 소요시간을 추가한다. 일간 일지의 계획 항목 제목은 "다음 근무일 계획"으로 한다 (LOG-14). Word·Excel·PDF 서식에는 결재란(담당·팀장·부서장, 빈칸)을 두며, 텍스트 복사에는 넣지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계획·이슈 입력</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다음 기간 계획과 이슈를 입력한다. 미완료·마감 예정 업무를 계획 후보로 제안한다.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편집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자동 생성된 초안을 사용자가 자유롭게 수정한다. 원본 기록을 끌어서 실적에 추가할 수 있고, "원본에서 다시 채우기"로 초안을 다시 생성할 수 있다 (직접 고친 내용을 덮어쓰므로 경고창을 띄운다).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시 내용을 스냅샷으로 저장한다. 이후 원본 기록이 바뀌어도 확정 일지는 변하지 않는다.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해제</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확정 일지를 다시 초안으로 되돌려 재작성할 수 있다. 변경 이력을 남긴다.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주의 확정된 일간 일지를 모아 주간 일지 초안을 생성한다. 미확정 일은 원본 기록을 사용하고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월간 일지 생성</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해당 월의 주간·일간 일지를 모아 월간 일지를 생성한다. 완료 업무 수, 프로젝트별 실적, (옵션) 소요시간을 포함한다.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 목록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일지 목록과 상태를 캘린더 형태로 보여준다. 상태: 미작성(기록은 있으나 일지가 없음) / 초안 / 확정 / 기록 없음(기록과 일지가 모두 없음). 휴일(D-37의 비근무일)을 표시한다.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LOG-10</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사용자 정의</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항목 추가·삭제·순서 변경 등 일지 양식을 사용자가 정의한다.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AI 요약</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기록을 바탕으로 실적 문장을 AI가 작성한다 (Claude API). D-01 결정에 따라 MVP 제외.</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실시간 일지 미리보기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오늘 화면에 지금까지의 오늘 일지를 실시간으로 보여준다. 기록할 때마다 즉시 갱신된다.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버튼 또는 지정 시각 알림으로 시작하는 3단계 절차: ① 확인 대기 기록 처리(옵션 사용 시 빈 시간 포함) ② 미완료 업무 이월 선택 = 다음 근무일 계획 ③ 이슈 한 줄 입력 → 일간 일지 확정. 목표 소요시간 60초. 비근무일에도 하루 마감을 할 수 있으며, 이때도 이월은 다음 근무일로 간다.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미완료 자동 이월</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때 미완료 업무를 기본으로 모두 선택해 보여주고, 선택한 업무를 다음 근무일 계획으로 넘긴다. 주 마지막 근무일(AUTH-05)에는 다음 주 계획으로 넘긴다.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수치 자동 삽입</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완료 건수, 진행률, (옵션) 프로젝트별 소요시간 등 수치를 일지에 자동으로 넣는다.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주간·월간 자동 제안</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주 마지막 근무일의 하루 마감 직후 주간 일지를, 월 마지막 근무일에는 월간 일지를 이어서 제안한다 (근무일 기준은 AUTH-05). 두 날이 겹치면 주간 → 월간 순으로 이어서 제안한다. 그 주에 근무일이 하나도 없으면 주간 제안을 하지 않으며, 일지 목록에서 직접 만들 수 있다. 미확정 일을 알려준다.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LOG-17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Excel·Word 양식을 업로드하고 칸과 일지 항목을 한 번 매핑하면, 이후 회사 양식 그대로 채워 내보낸다.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3.7 내보내기 (EXP)</w:t>
      </w:r>
    </w:p>
    <w:p>
      <w:pPr>
        <w:spacing w:after="120" w:line="300"/>
      </w:pPr>
      <w:r>
        <w:t xml:space="preserve">공통: 초안 상태의 일지도 경고 후 내보낼 수 있다. 첫 내보내기(텍스트 복사 포함) 전에는 이메일 인증이 필요하다 (AUTH-08). 파일명은 업무일지_YYYY-MM-DD_이름.확장자 형식이며, 날짜는 일간은 해당 날짜, 주간·월간은 기간 시작일이다. 이름에 파일명으로 쓸 수 없는 문자(/ \ : * ? " &lt; &gt; |)는 _로 바꾸고, 응답 헤더는 RFC 6266 방식(filename*=UTF-8)으로 한글 파일명을 전달한다.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텍스트 복사</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서식 있는 텍스트로 클립보드에 복사한다 (메신저·메일 붙여넣기용).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일지를 표준 업무일지 서식(결재란 포함)의 PDF로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Excel</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일지와 기간별 업무 기록을 Excel로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Word</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표준 업무일지 서식(결재란 포함)의 Word(.docx)로 내려받는다 (D-02 회사 제출용).</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업무일지를 한글(.hwpx) 형식으로 내려받는다. 구버전 .hwp는 비공개 포맷이라 제외한다.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용도별 복사 형식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메신저용 요약본과 메일용 정식본을 골라 복사한다.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예약 발송</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지정 시각에 확정된 일지를 지정 이메일로 자동 발송한다.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EXP-08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내 데이터 내려받기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계정의 업무·일정·기록·일지 전체를 한 번에 내려받는다.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w:t>
            </w:r>
          </w:p>
        </w:tc>
      </w:tr>
    </w:tbl>
    <w:p>
      <w:pPr>
        <w:spacing w:after="120"/>
      </w:pPr>
    </w:p>
    <w:p>
      <w:pPr>
        <w:pStyle w:val="Heading2"/>
      </w:pPr>
      <w:r>
        <w:t xml:space="preserve">3.8 알림 및 통계 (NOTI / STAT)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사용자가 지정한 시각에 하루 마감(LOG-13)을 알린다. 확인 대기 기록이 있으면 개수를 함께 알린다. 앱 내 알림은 알림 센터에 모아 보여준다 (하루 마감, 주간·월간 일지 제안).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NOTI-02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근무 종료 누락 알림</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 기록 제외로 폐기 (향후 근태 모듈).</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폐기</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STAT-01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통계</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기간별 완료 업무 수 추이, 프로젝트별 실적, (옵션) 프로젝트별 소요시간 비중을 차트로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bl>
    <w:p>
      <w:pPr>
        <w:spacing w:after="120"/>
      </w:pPr>
    </w:p>
    <w:p>
      <w:pPr>
        <w:pStyle w:val="Heading2"/>
      </w:pPr>
      <w:r>
        <w:t xml:space="preserve">3.9 사용성 (UX)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92"/>
        <w:gridCol w:w="1805"/>
        <w:gridCol w:w="4242"/>
        <w:gridCol w:w="992"/>
        <w:gridCol w:w="995"/>
      </w:tblGrid>
      <w:tr>
        <w:trPr>
          <w:tblHeader/>
        </w:trPr>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80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c>
          <w:tcPr>
            <w:tcW w:type="dxa" w:w="424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상세 설명</w:t>
            </w:r>
          </w:p>
        </w:tc>
        <w:tc>
          <w:tcPr>
            <w:tcW w:type="dxa" w:w="99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우선순위</w:t>
            </w:r>
          </w:p>
        </w:tc>
        <w:tc>
          <w:tcPr>
            <w:tcW w:type="dxa" w:w="99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UX-01</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명령 팔레트</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Ctrl+K(맥 Cmd+K)로 모든 주요 동작(업무 추가, 화면 이동, 하루 마감 등)을 키보드로 실행한다.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UX-02</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빠른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 하단에 큰 빠른 기록 버튼을 둔다 (옵션 사용 시 "지금 하는 일" 타이머 전환). PWA 홈 화면 바로가기를 제공한다. P1에서는 모바일 하단 탭 가운데 "+"가 홈의 빠른 입력칸으로 이동해 포커스하며, 바텀시트형 빠른 기록은 P4에서 구현한다.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UX-03</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되돌리기</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삭제·보관·완료처럼 항목이 목록에서 사라지거나 되돌리기 어려운 동작은 확인창 없이 즉시 실행하고 되돌리기 토스트를 제공한다. 상세 패널·설정 화면에서 한 칸을 바꾸는 자동 저장(상태·우선순위·마감 등)은 그 칸을 다시 바꾸면 되므로 토스트 대상이 아니다. 하드 삭제 항목(태그, 일정)은 토스트가 닫힐 때 실제로 삭제하며(D-68·D-72), 그 전에 새로고침·탭 닫기·화면 숨김이 일어나면 삭제를 확정한다 (D-75). 예외로 일지 확정 해제, 회원 탈퇴, 일지 "원본에서 다시 채우기"는 영향이 커서 확인창을 쓴다.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UX-04</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설정 없이 시작</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첫 화면에서 바로 오늘 할 일을 입력하게 한다. 프로필 등 부가 정보는 필요한 시점(첫 일지 생성 등)에 요청한다.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UX-05</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예상 대비 실제 회고</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시간 기록 옵션 사용 시 일정에 배치한 예상 시간과 실제 소요시간의 차이를 주간 단위로 보여준다.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UX-06</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오프라인 기록</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네트워크가 없을 때도 기록하고 연결 시 동기화한다.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선택</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UX-07</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테마 설정</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 컬러(프리셋 8색 + 직접 선택)와 배경(쿨 그레이·웜 베이지·세이지·화이트)을 고른다. 키 컬러 위 글자색은 대비 4.5:1 이상이 되도록 흰색과 검은색 중에서 자동으로 고른다. 기록 상태 색과 프로젝트 색은 바뀌지 않는다. 다크 모드는 범위 밖이다. 색 토큰 구조는 P0에서 만든다.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필수</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UX-08</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소개(랜딩) 페이지</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로그인하지 않은 방문자에게 서비스를 소개하고 가입·로그인으로 안내한다. P3까지는 / 접속 시 로그인 화면으로 보낸다.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w:t>
            </w:r>
          </w:p>
        </w:tc>
      </w:tr>
      <w:tr>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UX-09</w:t>
            </w:r>
          </w:p>
        </w:tc>
        <w:tc>
          <w:tcPr>
            <w:tcW w:type="dxa" w:w="18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키보드 단축키</w:t>
            </w:r>
          </w:p>
        </w:tc>
        <w:tc>
          <w:tcPr>
            <w:tcW w:type="dxa" w:w="424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빠른 입력(N), 오늘(T)·이동(J/K)·생성(C) 등 주요 동작에 단축키를 제공한다 (캘린더 보기 전환 D/W/M/Y/A는 SCH-01). 수식키 없는 단일 문자 단축키는 입력창에 포커스가 있을 때 동작하지 않으며, 설정에서 끌 수 있다 (WCAG 2.1 SC 2.1.4). 한글 입력 상태에서도 동작하도록 입력된 문자가 아니라 물리 키(event.code)로 판별한다. 상세 키 배정은 화면정의서를 따른다.</w:t>
            </w:r>
          </w:p>
        </w:tc>
        <w:tc>
          <w:tcPr>
            <w:tcW w:type="dxa" w:w="99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권장</w:t>
            </w:r>
          </w:p>
        </w:tc>
        <w:tc>
          <w:tcPr>
            <w:tcW w:type="dxa" w:w="99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w:t>
            </w:r>
          </w:p>
        </w:tc>
      </w:tr>
    </w:tbl>
    <w:p>
      <w:pPr>
        <w:spacing w:after="120"/>
      </w:pPr>
    </w:p>
    <w:p>
      <w:pPr>
        <w:pStyle w:val="Heading1"/>
      </w:pPr>
      <w:r>
        <w:t xml:space="preserve">4. 비기능 요구사항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173"/>
        <w:gridCol w:w="6770"/>
      </w:tblGrid>
      <w:tr>
        <w:trPr>
          <w:tblHeader/>
        </w:trPr>
        <w:tc>
          <w:tcPr>
            <w:tcW w:type="dxa" w:w="108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ID</w:t>
            </w:r>
          </w:p>
        </w:tc>
        <w:tc>
          <w:tcPr>
            <w:tcW w:type="dxa" w:w="117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구분</w:t>
            </w:r>
          </w:p>
        </w:tc>
        <w:tc>
          <w:tcPr>
            <w:tcW w:type="dxa" w:w="677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요구사항</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성능</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일반 조회 API는 95% 요청이 500ms 이내 응답한다. 월간 일지 생성은 3초 이내 완료한다.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 구간 HTTPS. 비밀번호는 BCrypt 해시. 모든 데이터 조회는 소유자 본인으로 제한한다(owner_id 검증). 인증 토큰은 HttpOnly·Secure·SameSite=Strict 쿠키로만 주고받고(Access: Path=/api, Refresh: Path=/api/auth), 쓰기 요청(POST·PUT·PATCH·DELETE)은 Origin을 검사한다. CSP를 적용하고 토큰을 로그·오류 보고에 남기지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JWT는 RS256으로 서명하고 개인키는 identity-service만 가진다. 공개키는 JWKS 엔드포인트로 제공하며 키 교체는 kid로 무중단 처리한다. 클레임 규칙: iss=erp-identity, 사용자 토큰은 aud=erp-api(scope 없음), 서비스 토큰은 aud=erp-internal·sub=service:&lt;client_id&gt;·scope (D-46). API Gateway와 각 내부 서비스가 모두 JWT를 검증하고(사용자 ID 헤더를 신뢰하지 않음), Gateway는 외부에서 온 Authorization·X-User-* 헤더를 제거한다. 예외로 /api/auth/**는 Gateway가 토큰을 검증하지 않고 쿠키를 그대로 identity에 전달하며, 로그인이 필요한 auth 경로는 identity가 직접 검증한다. 내부 서비스는 Railway private network로만 통신한다. 사용자 요청이 없는 서비스 간 호출은 OAuth2 client credentials로 받은 서비스 토큰(RS256, 수명 5분, scope)으로 인증한다. 내부 API는 서비스 토큰만 받고 사용자 토큰은 거부하며, 경로에 필요한 scope가 없으면 403(INSUFFICIENT_SCOPE)으로 응답한다. 서비스 클라이언트 비밀값 관리는 5.4를 따른다 (D-50). 또한 /internal/**·/.well-known/**·/actuator/**는 Gateway가 외부로 라우팅하지 않는다.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UTC(Instant)로 저장하고, 표시는 사용자의 현재 시간대로 한다. 업무 기록의 날짜(work_date)는 저장 시점의 사용자 시간대로 start_at의 날짜를 계산하며, start_at이 없으면 사용자가 지정한 날짜를 쓴다. 확인 대기 기록은 일정에 저장된 시간대로 회차의 날짜를 계산한다. 저장한 날짜는 이후 시간대를 바꿔도 바뀌지 않는다 (D-40).</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NFR-05</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데이터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데이터 삭제는 소프트 삭제를 기본으로 한다. 회원 탈퇴 파기(AUTH-06)는 예외로 실제 삭제한다. 데이터베이스는 매일 백업하고 백업본은 7일 이내에 자동 파기한다 (Railway Daily 백업, 보관 6일). 시점 복구(PITR)는 쓰지 않는다 (D-34). 백업에서 복원하면 탈퇴 기록을 다시 적용해 탈퇴자 데이터를 파기하며, 탈퇴 기록은 백업 보관 기간보다 오래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NFR-06</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모바일(폭 360px 이상)과 데스크톱 모두에서 동작하는 반응형 UI. P4에서 PWA로 설치 가능하게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NFR-07</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호환성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최신 Chrome, Edge, Safari, Samsung Internet을 지원한다.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NFR-08</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품질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핵심 도메인 로직(기록 확정, 빠른 입력 파싱, 일지 생성, 시간 집계)은 단위 테스트 커버리지 80% 이상을 유지한다.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NFR-09</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운영</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서비스별 헬스체크 엔드포인트(Actuator)와 JSON 구조화 로그(Spring Boot 기본 구조화 로그)를 제공한다. Gateway가 요청마다 traceId를 만들어 내부 호출로 전달하고(Micrometer Tracing, Brave 브리지), 모든 로그와 오류 응답에 같은 traceId를 남기며 응답 헤더 X-Trace-Id로도 돌려준다. 프론트엔드 오류는 자체 엔드포인트로 수집한다 (5.7).</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NFR-10</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개인정보</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수집 항목을 최소화하고 개인정보 처리방침과 이용약관을 게시하며, 가입 시 동의를 받는다 (출시 전 필수). 처리방침에 국외 이전 항목(이전 항목·국가·시기·방법·이전받는 자·목적·보유 기간·거부 방법)과 백업 파기 기간을 공개한다. 탈퇴 시 개인정보와 기록을 지체 없이 파기한다.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NFR-11</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내보내기</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PDF·Word·Excel 내보내기에서 한글이 깨지지 않도록 한글 폰트를 포함한다.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NFR-12</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마감(LOG-13)은 기록이 정상적으로 쌓인 날 기준 60초 이내에 완료할 수 있어야 한다.</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NFR-13</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사용성</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404, 서버 오류, 점검, 네트워크 끊김(입력 비활성화, 로그인 전 화면 포함), 세션 만료(로그인 화면으로 이동 후 원래 경로로 복귀) 화면을 제공한다. 점검 화면은 Gateway가 503과 code=MAINTENANCE로 응답할 때만 보여 주며, Retry-After가 있으면 다시 이용할 수 있는 시각을 안내한다 (D-48). 기본 화면은 P0, 점검 모드와 다듬기는 P4.</w:t>
            </w:r>
          </w:p>
        </w:tc>
      </w:tr>
      <w:tr>
        <w:tc>
          <w:tcPr>
            <w:tcW w:type="dxa" w:w="108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NFR-14</w:t>
            </w:r>
          </w:p>
        </w:tc>
        <w:tc>
          <w:tcPr>
            <w:tcW w:type="dxa" w:w="117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보안</w:t>
            </w:r>
          </w:p>
        </w:tc>
        <w:tc>
          <w:tcPr>
            <w:tcW w:type="dxa" w:w="677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 쿠키의 CSRF 방어(SameSite=Strict + Origin 검사)는 프론트엔드와 API가 같은 사이트로 서비스되는 것을 전제로 한다. 현재는 Vercel rewrites로 /api/*를 Gateway에 프록시한다. 배포 환경을 바꿀 때는 이 전제를 먼저 확인하고, 다른 사이트가 되면 CSRF 토큰을 도입한다. SameSite=None은 별도 CSRF 대책 없이 쓰지 않는다.</w:t>
            </w:r>
          </w:p>
        </w:tc>
      </w:tr>
    </w:tbl>
    <w:p>
      <w:pPr>
        <w:spacing w:after="120"/>
      </w:pPr>
    </w:p>
    <w:p>
      <w:pPr>
        <w:pStyle w:val="Heading1"/>
      </w:pPr>
      <w:r>
        <w:t xml:space="preserve">5. 시스템 구성 및 기술 제약</w:t>
      </w:r>
    </w:p>
    <w:p>
      <w:pPr>
        <w:pStyle w:val="Heading2"/>
      </w:pPr>
      <w:r>
        <w:t xml:space="preserve">5.1 기술 스택</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4513"/>
        <w:gridCol w:w="2528"/>
      </w:tblGrid>
      <w:tr>
        <w:trPr>
          <w:tblHeader/>
        </w:trPr>
        <w:tc>
          <w:tcPr>
            <w:tcW w:type="dxa" w:w="1985"/>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영역</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기술</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배포</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프론트엔드</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React + Vite + TypeScript. 스타일은 CSS Modules + CSS 변수(파생 색은 color-mix), 전역 상태는 React Context, 서버 상태는 TanStack Query, 통신은 fetch 래퍼, 아이콘은 인라인 SVG, UI 글꼴 Pretendard는 npm 패키지로 같은 사이트에서 제공(D-26). 코드 품질은 Prettier와 oxlint (D-44)</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Vercel</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 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Cloud Gateway</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인증</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Security OAuth2 Resource Server (Nimbus JOSE), JWT RS256 + JWKS</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백엔드 서비스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Spring Boot 4.0.x, Spring Cloud 2025.1.x, Java 21(Gradle toolchain), Gradle Wrapper. 세부 버전은 저장소 README 버전 표가 기준이다 (D-43)</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데이터베이스</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PostgreSQL (서비스별 schema 분리). 로컬은 PostgreSQL 18, 운영은 Railway 제공 버전</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Railway</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기반</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ShedLock(주기 작업 중복 실행 방지), springdoc-openapi(API 명세), Micrometer Tracing + Brave(traceId 전달), Flyway·Hibernate·PostgreSQL JDBC는 Spring Boot 관리 버전</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w:t>
            </w:r>
          </w:p>
        </w:tc>
      </w:tr>
      <w:tr>
        <w:tc>
          <w:tcPr>
            <w:tcW w:type="dxa" w:w="198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저장소</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(backend: Gradle 멀티모듈, frontend)</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GitHub</w:t>
            </w:r>
          </w:p>
        </w:tc>
      </w:tr>
    </w:tbl>
    <w:p>
      <w:pPr>
        <w:spacing w:after="120"/>
      </w:pPr>
    </w:p>
    <w:p>
      <w:pPr>
        <w:pStyle w:val="Heading2"/>
      </w:pPr>
      <w:r>
        <w:t xml:space="preserve">5.2 서비스 구성 (초기)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4513"/>
        <w:gridCol w:w="2257"/>
      </w:tblGrid>
      <w:tr>
        <w:trPr>
          <w:tblHeader/>
        </w:trPr>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서비스</w:t>
            </w:r>
          </w:p>
        </w:tc>
        <w:tc>
          <w:tcPr>
            <w:tcW w:type="dxa" w:w="451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책임</w:t>
            </w:r>
          </w:p>
        </w:tc>
        <w:tc>
          <w:tcPr>
            <w:tcW w:type="dxa" w:w="2257"/>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api-gateway</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라우팅(/api/auth/** → identity, 토큰 검증 없이 쿠키 전달 / /api/users/me/**·/api/worklog/** → JWT 필수), 쿠키의 Access Token을 Authorization: Bearer로 옮겨 전달, JWT 검증, 외부에서 온 Authorization·X-User-* 헤더 제거, 쓰기 요청 Origin 검사, Vercel 프록시의 비밀 헤더가 없는 요청 거부(404), 점검 중 503(MAINTENANCE), /internal/**·/.well-known/**·/actuator/** 외부 미라우팅</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공개 유일 진입점</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회원 가입·로그인, 이메일 인증, 토큰 발급(RS256)과 JWKS 제공, Refresh Token 관리, 비밀번호 재설정·변경, 로그인 보호, 공통 프로필(사용자 디렉터리) 원본, 사용자 변경 피드, 서비스 토큰 발급</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schema</w:t>
            </w:r>
          </w:p>
        </w:tc>
      </w:tr>
      <w:tr>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w:t>
            </w:r>
          </w:p>
        </w:tc>
        <w:tc>
          <w:tcPr>
            <w:tcW w:type="dxa" w:w="451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일정, 업무 기록, 시간 기록 옵션, 업무일지, 내보내기, worklog 전용 설정, 공통 프로필의 읽기 전용 사본. 요청마다 JWT를 직접 검증해 사용자를 식별</w:t>
            </w:r>
          </w:p>
        </w:tc>
        <w:tc>
          <w:tcPr>
            <w:tcW w:type="dxa" w:w="225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 schema</w:t>
            </w:r>
          </w:p>
        </w:tc>
      </w:tr>
    </w:tbl>
    <w:p>
      <w:pPr>
        <w:spacing w:after="120" w:before="120"/>
      </w:pPr>
      <w:r>
        <w:t xml:space="preserve">초기에는 서비스 3개로 시작한다. 일지 생성·내보내기 부하가 커지면 report-service를, 알림 기능 도입 시 notification-service를 분리한다. 서비스 간에는 다른 서비스의 테이블을 직접 조회하지 않는다.</w:t>
      </w:r>
    </w:p>
    <w:p>
      <w:pPr>
        <w:spacing w:after="120"/>
      </w:pPr>
      <w:r>
        <w:t xml:space="preserve">프론트엔드는 Vercel rewrites로 /api/*를 api-gateway에 프록시해, 브라우저 입장에서 프론트와 API가 같은 사이트가 되게 한다. 인증 쿠키가 서드파티 쿠키로 차단되지 않게 하고 CORS를 없애기 위함이다 (NFR-14).</w:t>
      </w:r>
    </w:p>
    <w:p>
      <w:pPr>
        <w:spacing w:after="120"/>
      </w:pPr>
      <w:r>
        <w:t xml:space="preserve">Refresh Token은 PostgreSQL(identity schema)에 저장한다. 인스턴스가 여러 개가 되거나 Gateway 요청 제한이 필요해지면 Redis를 도입하고, 그때 사용자 단위 Access Token 즉시 무효화(비밀번호 변경·탈퇴·전체 로그아웃)를 함께 넣는다.</w:t>
      </w:r>
    </w:p>
    <w:p>
      <w:pPr>
        <w:pStyle w:val="Heading2"/>
      </w:pPr>
      <w:r>
        <w:t xml:space="preserve">5.3 확장성 설계 원칙</w:t>
      </w:r>
    </w:p>
    <w:p>
      <w:pPr>
        <w:pStyle w:val="ListParagraph"/>
        <w:numPr>
          <w:ilvl w:val="0"/>
          <w:numId w:val="2"/>
        </w:numPr>
        <w:spacing w:after="60" w:line="300"/>
      </w:pPr>
      <w:r>
        <w:t xml:space="preserve">모든 도메인 데이터는 owner_id를 가지며, 향후 팀·회사 확장을 위해 nullable workspace_id 칸을 둔다.</w:t>
      </w:r>
    </w:p>
    <w:p>
      <w:pPr>
        <w:pStyle w:val="ListParagraph"/>
        <w:numPr>
          <w:ilvl w:val="0"/>
          <w:numId w:val="2"/>
        </w:numPr>
        <w:spacing w:after="60" w:line="300"/>
      </w:pPr>
      <w:r>
        <w:t xml:space="preserve">출퇴근·휴게 기록은 향후 근태 모듈(attendance-service)이 담당한다. worklog는 업무 기록만 가지며, 근태 모듈이 날짜·사용자 기준으로 업무 기록을 조회할 수 있는 API를 둔다.</w:t>
      </w:r>
    </w:p>
    <w:p>
      <w:pPr>
        <w:pStyle w:val="ListParagraph"/>
        <w:numPr>
          <w:ilvl w:val="0"/>
          <w:numId w:val="2"/>
        </w:numPr>
        <w:spacing w:after="60" w:line="300"/>
      </w:pPr>
      <w:r>
        <w:t xml:space="preserve">향후 근태·ERP 기능의 법적 기준은 대한민국 근로기준법 및 동법 시행령으로 한다.</w:t>
      </w:r>
    </w:p>
    <w:p>
      <w:pPr>
        <w:pStyle w:val="Heading2"/>
      </w:pPr>
      <w:r>
        <w:t xml:space="preserve">5.4 사용자 데이터와 서비스 간 연동</w:t>
      </w:r>
    </w:p>
    <w:p>
      <w:pPr>
        <w:spacing w:after="120" w:line="300"/>
      </w:pPr>
      <w:r>
        <w:t xml:space="preserve">서비스는 다른 서비스의 테이블을 직접 조회하지 않는다 (5.2). 테이블 구조를 서비스마다 독립적으로 바꾸고, 서비스별로 배포하며, 업무 규칙 우회를 막고, 서비스별 DB 계정으로 보안 피해 범위를 줄이기 위함이다.</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256"/>
        <w:gridCol w:w="3160"/>
      </w:tblGrid>
      <w:tr>
        <w:trPr>
          <w:tblHeader/>
        </w:trPr>
        <w:tc>
          <w:tcPr>
            <w:tcW w:type="dxa" w:w="361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데이터</w:t>
            </w:r>
          </w:p>
        </w:tc>
        <w:tc>
          <w:tcPr>
            <w:tcW w:type="dxa" w:w="2256"/>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원본 위치</w:t>
            </w:r>
          </w:p>
        </w:tc>
        <w:tc>
          <w:tcPr>
            <w:tcW w:type="dxa" w:w="3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다른 모듈로 전달하는 방식</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계정·인증 (이메일, 로그인 수단, 토큰, 인증 상태)</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공통 프로필 (이름, 소속, 표시용 직책, 시간대, 주 시작 요일, 업무 요일, 테마)</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(사용자 디렉터리)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 → 각 모듈의 읽기 전용 사본</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(향후 워크스페이스 멤버십·역할)</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(커지면 조직 서비스로 분리)</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JWT 클레임</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 전용 설정 (시간 기록 옵션, 업무 시간대, 하루 마감 시각)</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각 모듈</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전달하지 않음</w:t>
            </w:r>
          </w:p>
        </w:tc>
      </w:tr>
      <w:tr>
        <w:tc>
          <w:tcPr>
            <w:tcW w:type="dxa" w:w="361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탈퇴</w:t>
            </w:r>
          </w:p>
        </w:tc>
        <w:tc>
          <w:tcPr>
            <w:tcW w:type="dxa" w:w="2256"/>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 (탈퇴 기록)</w:t>
            </w:r>
          </w:p>
        </w:tc>
        <w:tc>
          <w:tcPr>
            <w:tcW w:type="dxa" w:w="316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사용자 변경 피드</w:t>
            </w:r>
          </w:p>
        </w:tc>
      </w:tr>
    </w:tbl>
    <w:p>
      <w:pPr>
        <w:pStyle w:val="ListParagraph"/>
        <w:numPr>
          <w:ilvl w:val="0"/>
          <w:numId w:val="2"/>
        </w:numPr>
        <w:spacing w:after="60" w:line="300"/>
      </w:pPr>
      <w:r>
        <w:t xml:space="preserve">사용자 변경 피드: identity가 가입·프로필 변경·탈퇴 이벤트를 순번(seq)과 함께 쌓고 내부 API(/internal/user-events?after=&lt;seq&gt;)로 제공한다. 각 모듈은 주기적으로(약 30초) 가져가 사본을 갱신하고 탈퇴자 데이터를 파기하며, 마지막으로 처리한 순번(커서)을 저장한다. 탈퇴하면 그 사용자의 과거 가입·프로필 변경 이벤트(payload에 프로필 포함)를 지우고 탈퇴 이벤트만 남기므로, 순번은 늘어나기만 하지만 연속이 아닐 수 있다. 소비자는 연속을 가정하지 않고 커서보다 큰 순번만 읽는다.</w:t>
      </w:r>
    </w:p>
    <w:p>
      <w:pPr>
        <w:pStyle w:val="ListParagraph"/>
        <w:numPr>
          <w:ilvl w:val="0"/>
          <w:numId w:val="2"/>
        </w:numPr>
        <w:spacing w:after="60" w:line="300"/>
      </w:pPr>
      <w:r>
        <w:t xml:space="preserve">이벤트 누락 방지: 피드 기록은 잠금으로 직렬화한다 (순번 발급 순서와 커밋 순서가 어긋나 이벤트를 영구히 건너뛰는 문제 방지). 소비는 멱등하게 처리한다 (user_id 기준 갱신). 사본은 순번(seq)이 아니라 프로필 version(identity User의 낙관적 잠금 값)을 비교해, 들어온 값이 사본보다 클 때만 바꾼다. 피드든 저장 직후 즉시 재조회(POST /api/worklog/me/profile/refresh)든 같은 기준이라 오래된 이벤트가 새 값을 덮어쓰지 못한다 (D-58).</w:t>
      </w:r>
    </w:p>
    <w:p>
      <w:pPr>
        <w:pStyle w:val="ListParagraph"/>
        <w:numPr>
          <w:ilvl w:val="0"/>
          <w:numId w:val="2"/>
        </w:numPr>
        <w:spacing w:after="60" w:line="300"/>
      </w:pPr>
      <w:r>
        <w:t xml:space="preserve">즉시 반영: 사본이 없으면(가입 직후) 그 요청 안에서 사용자 토큰으로 identity를 조회해 저장한다. identity를 조회하지 못하면 503(PROFILE_UNAVAILABLE)으로 응답하고, 프론트엔드는 짧게 몇 번 재시도한 뒤 서버 오류로 처리한다 (재시도 간격은 화면정의서). 프로필·설정을 저장한 직후 프론트엔드가 모듈에 프로필 재조회를 요청한다.</w:t>
      </w:r>
    </w:p>
    <w:p>
      <w:pPr>
        <w:pStyle w:val="ListParagraph"/>
        <w:numPr>
          <w:ilvl w:val="0"/>
          <w:numId w:val="2"/>
        </w:numPr>
        <w:spacing w:after="60" w:line="300"/>
      </w:pPr>
      <w:r>
        <w:t xml:space="preserve">worklog의 피드 소비와 탈퇴 처리 (D-45): 피드는 30초마다 ShedLock으로 한 인스턴스에서만 가져오며, 커서는 worklog의 단일 행(FeedCursor)에 저장한다. 탈퇴 이벤트를 받으면 사용자 데이터를 파기하고 탈퇴 사용자 목록(worklog DeletedUser)에 올려 이후 요청을 거부한다(USER_DELETED). Access Token이 최대 10분 남아 있으므로 15분 뒤 한 번 더 파기하고, 목록의 행은 하루 1회 정리 작업으로 7일이 지나면 지운다. 백업에서 복원하면 커서도 과거로 돌아가 피드를 다시 읽고 다시 파기하므로 NFR-05와 충돌하지 않는다.</w:t>
      </w:r>
    </w:p>
    <w:p>
      <w:pPr>
        <w:pStyle w:val="ListParagraph"/>
        <w:numPr>
          <w:ilvl w:val="0"/>
          <w:numId w:val="2"/>
        </w:numPr>
        <w:spacing w:after="60" w:line="300"/>
      </w:pPr>
      <w:r>
        <w:t xml:space="preserve">재동기화: 피드는 30일 보관하며, 보관 기간 정리로 지운 마지막 순번(pruned_through)을 기록한다. 소비자의 커서가 이보다 작으면 410(FEED_CURSOR_EXPIRED)으로 응답하고, 소비자는 전체 목록 API로 사본을 다시 채운다. 탈퇴로 지운 이벤트는 pruned_through를 바꾸지 않는다 (탈퇴 이벤트가 남아 있어 놓쳐도 결과가 같음). 전체 목록 API는 첫 페이지를 만들 때의 asOfSeq(최신 순번과 pruned_through 중 큰 값)를 마지막 페이지까지 그대로 돌려주고, 소비자는 모든 페이지를 받은 뒤 커서를 asOfSeq로 두고 피드를 이어 읽는다. 신규 모듈 합류나 장기 장애 복구 때도 같은 방법을 쓴다. 탈퇴 기록은 백업 보관 기간보다 오래 유지한다 (NFR-05, D-51).</w:t>
      </w:r>
    </w:p>
    <w:p>
      <w:pPr>
        <w:pStyle w:val="ListParagraph"/>
        <w:numPr>
          <w:ilvl w:val="0"/>
          <w:numId w:val="2"/>
        </w:numPr>
        <w:spacing w:after="60" w:line="300"/>
      </w:pPr>
      <w:r>
        <w:t xml:space="preserve">서비스 간 인증: 피드·전체 목록 같은 내부 API는 서비스 토큰(client credentials, scope 예: user-events:read)으로만 호출한다. 사용자 토큰에는 scope가 없어 내부 API가 거부된다 (NFR-03).</w:t>
      </w:r>
    </w:p>
    <w:p>
      <w:pPr>
        <w:pStyle w:val="ListParagraph"/>
        <w:numPr>
          <w:ilvl w:val="0"/>
          <w:numId w:val="2"/>
        </w:numPr>
        <w:spacing w:after="60" w:line="300"/>
      </w:pPr>
      <w:r>
        <w:t xml:space="preserve">서비스 클라이언트 비밀값 (D-50): 서비스 클라이언트 목록과 비밀값은 identity 설정(환경변수)이 유일한 원본이다. identity는 기동할 때 비밀값의 BCrypt 해시를 ServiceClient에 반영(upsert)하고 설정에 없는 행은 지운다. 로컬·테스트는 고정 기본값을 쓰고, 운영은 Railway 환경변수로만 받으며 값이 없으면 기동에 실패한다. 호출하는 서비스(worklog)도 같은 비밀값을 자기 환경변수로 받는다.</w:t>
      </w:r>
    </w:p>
    <w:p>
      <w:pPr>
        <w:pStyle w:val="Heading2"/>
      </w:pPr>
      <w:r>
        <w:t xml:space="preserve">5.5 API 공통 규약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7402"/>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항목</w:t>
            </w:r>
          </w:p>
        </w:tc>
        <w:tc>
          <w:tcPr>
            <w:tcW w:type="dxa" w:w="7402"/>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규약</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외부에 노출되는 엔티티는 UUIDv7 (시간순). 애플리케이션에서 Hibernate @UuidGenerator(style = VERSION_7)로 생성하며, 엔티티 밖에서 필요해지면 uuid-creator를 추가한다 (D-43). 피드 순번처럼 내부 순서용 값만 bigint</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URL</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모듈별 접두사: /api/auth/**·/api/users/me/** (identity), /api/worklog/** (업무 모듈), 향후 /api/attendance/** 등. 내부 API는 /internal/**. Gateway 라우팅 규칙은 5.2를 따른다. URL에 버전을 넣지 않으며(쿠키 Path와 충돌 방지), 호환이 깨지는 변경은 새 엔드포인트를 추가한 뒤 단계적으로 폐기한다. 필드는 추가만 한다 (PWA에 캐시된 이전 프론트 대비)</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목록 조회</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기본은 cursor 방식 (?cursor=&amp;limit= → items, nextCursor). 캘린더·일지는 기간 조회 (?from=&amp;to=)</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오류 응답</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RFC 9457 Problem Details (application/problem+json) + code(기계 판독용), errors[](칸별 오류), traceId. 여러 모듈에 공통인 code: UNAUTHENTICATED(401), USER_DELETED(401, 탈퇴 사용자), VALIDATION_FAILED(400), INVALID_CURSOR(400, 잘못된 cursor), ORIGIN_REJECTED(403), VERSION_CONFLICT(409, 낙관적 잠금 충돌 — D-58), MAINTENANCE(503, Gateway 점검, 선택적 Retry-After — D-48). 모듈별 code는 contracts를 따른다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형식</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시각은 UTC ISO-8601 (2026-10-04T05:00:00Z), 날짜는 시간대 없는 YYYY-MM-DD, 시간대는 IANA 이름, JSON 필드는 camelCase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수정</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PATCH로 보낸 칸만 수정. PATCH는 version을 필수로 받고 엔티티 version으로 낙관적 잠금, 불일치 시 409(VERSION_CONFLICT). 자동 저장은 앞 응답의 version으로 순서대로 보낸다 (D-58). 409를 받은 화면 동작(다시 불러오기, 덮어쓰기 없음)은 화면정의서 2.5를 따른다</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트랜잭션</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트랜잭션은 서비스 계층(@Transactional)에서 열고, 조회만 하는 메서드는 readOnly로 둔다. 격리 수준은 PostgreSQL 기본값(READ COMMITTED). 트랜잭션은 한 서비스의 DB 안에서만 쓰고 서비스 간 분산 트랜잭션은 쓰지 않는다. 서비스 간 일관성은 사용자 변경 피드로 맞춘다 (변경과 피드 이벤트를 같은 트랜잭션에 기록, 소비는 멱등, 5.4). 동시 수정은 version 낙관적 잠금, 중복 생성은 유니크 제약(5.6), 순서가 중요한 곳(피드 기록, Refresh Token 교체)만 잠금으로 막는다. 메일 발송 같은 외부 호출은 트랜잭션 안에서 하지 않고 커밋 뒤에 한다 (롤백된 요청의 메일 발송, 외부 응답을 기다리는 동안의 DB 커넥션 점유 방지). 여러 단계 기능(하루 마감, 타이머 동시 1개)을 어디까지 한 트랜잭션으로 묶을지는 해당 작업 설계 때 정한다 (D-53)</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명세</w:t>
            </w:r>
          </w:p>
        </w:tc>
        <w:tc>
          <w:tcPr>
            <w:tcW w:type="dxa" w:w="740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구현 전에는 저장소 루트 contracts/{모듈}.yaml(OpenAPI)로 엔드포인트·오류 코드를 합의한다. Gateway가 직접 주는 응답은 contracts/gateway.yaml에 둔다. 구현 후에는 springdoc-openapi 출력이 기준이다. 출력은 contracts/generated/{모듈}.json 스냅샷으로 저장소에 두고 백엔드 테스트가 실제 출력과 같은지 검사하며, 프론트엔드 TS 타입은 이 스냅샷에서 openapi-typescript로 생성한다. 공통 오류 형식(Problem·401)은 공통 모듈이 명세에 자동으로 넣는다 (D-47)</w:t>
            </w:r>
          </w:p>
        </w:tc>
      </w:tr>
    </w:tbl>
    <w:p>
      <w:pPr>
        <w:pStyle w:val="Heading2"/>
      </w:pPr>
      <w:r>
        <w:t xml:space="preserve">5.6 백그라운드 작업</w:t>
      </w:r>
    </w:p>
    <w:p>
      <w:pPr>
        <w:pStyle w:val="ListParagraph"/>
        <w:numPr>
          <w:ilvl w:val="0"/>
          <w:numId w:val="2"/>
        </w:numPr>
        <w:spacing w:after="60" w:line="300"/>
      </w:pPr>
      <w:r>
        <w:t xml:space="preserve">확인 대기 기록(REC-03)은 미리 만들지 않고, 보여줄 때(홈 대시보드, 하루 마감, 알림 개수 계산) 해당 사용자의 끝난 회차 중 기록이 없는 것을 생성한다. (일정 ID, 회차 시작 시각) 유니크 제약으로 동시 호출에도 하나만 생성한다. 자동 생성 대상은 사용자 시간대 기준 오늘을 포함한 최근 7일 안에 끝난 회차로 한정하고, 일 보기를 열면 그날 회차를 생성한다 (보여줄 때 생성하므로 범위가 없으면 과거 회차 전체가 생성됨, D-39).</w:t>
      </w:r>
    </w:p>
    <w:p>
      <w:pPr>
        <w:pStyle w:val="ListParagraph"/>
        <w:numPr>
          <w:ilvl w:val="0"/>
          <w:numId w:val="2"/>
        </w:numPr>
        <w:spacing w:after="60" w:line="300"/>
      </w:pPr>
      <w:r>
        <w:t xml:space="preserve">공휴일 데이터(D-25)는 저장소 루트 shared/holidays/KR.json 한 파일을 프론트엔드 표시와 worklog-service 근무일 계산(AUTH-05)이 함께 쓴다. 연도별 {"날짜":"이름"} 형식이며, 출처는 행정안전부 월력요항이고 연 1회 수동 갱신한다 (D-74).</w:t>
      </w:r>
    </w:p>
    <w:p>
      <w:pPr>
        <w:pStyle w:val="ListParagraph"/>
        <w:numPr>
          <w:ilvl w:val="0"/>
          <w:numId w:val="2"/>
        </w:numPr>
        <w:spacing w:after="60" w:line="300"/>
      </w:pPr>
      <w:r>
        <w:t xml:space="preserve">주기 작업은 각 서비스 안에서 Spring @Scheduled + ShedLock으로 실행해 인스턴스가 여러 개여도 한 곳에서만 돈다: 사용자 변경 피드 가져오기(약 30초), identity 정리(매시: 만료 Refresh Token, 30일 지난 피드. 인증 코드 정리는 AUTH-08 구현 때 추가), 하루 마감 알림(P4). 작업이 무거워지면 별도 worker 서비스로 분리한다.</w:t>
      </w:r>
    </w:p>
    <w:p>
      <w:pPr>
        <w:pStyle w:val="ListParagraph"/>
        <w:numPr>
          <w:ilvl w:val="0"/>
          <w:numId w:val="2"/>
        </w:numPr>
        <w:spacing w:after="60" w:line="300"/>
      </w:pPr>
      <w:r>
        <w:t xml:space="preserve">하루 마감 알림은 사용자별 다음 알림 시각(next_notify_at, UTC)을 미리 계산해 두고 1분마다 지난 사용자만 발송한 뒤 다시 계산한다. 시간대·마감 시각이 바뀌면 다시 계산한다.</w:t>
      </w:r>
    </w:p>
    <w:p>
      <w:pPr>
        <w:pStyle w:val="Heading2"/>
      </w:pPr>
      <w:r>
        <w:t xml:space="preserve">5.7 배포 리전과 운영</w:t>
      </w:r>
    </w:p>
    <w:p>
      <w:pPr>
        <w:pStyle w:val="ListParagraph"/>
        <w:numPr>
          <w:ilvl w:val="0"/>
          <w:numId w:val="2"/>
        </w:numPr>
        <w:spacing w:after="60" w:line="300"/>
      </w:pPr>
      <w:r>
        <w:t xml:space="preserve">Gateway, 서비스, PostgreSQL은 모두 Railway Southeast Asia(싱가포르) 같은 리전에 둔다 (리전 선택은 Pro 요금제). 프론트엔드 정적 파일은 Vercel CDN으로 제공한다.</w:t>
      </w:r>
    </w:p>
    <w:p>
      <w:pPr>
        <w:pStyle w:val="ListParagraph"/>
        <w:numPr>
          <w:ilvl w:val="0"/>
          <w:numId w:val="2"/>
        </w:numPr>
        <w:spacing w:after="60" w:line="300"/>
      </w:pPr>
      <w:r>
        <w:t xml:space="preserve">Railway는 Pro 워크스페이스 WY-ERP의 플랫폼 단위 프로젝트 WY-ERP 하나에 모든 모듈 서비스와 PostgreSQL을 둔다. private network가 같은 프로젝트·환경 안에서만 연결되기 때문이며, 모듈이 늘어도 같은 프로젝트에 서비스를 추가한다 (D-42). 서비스 설정(빌드, 헬스체크, 재시작 정책)은 Railway가 폐지 중인 Config as Code 대신 콘솔에서 하며, 설정 기준은 infra/railway/README.md다.</w:t>
      </w:r>
    </w:p>
    <w:p>
      <w:pPr>
        <w:pStyle w:val="ListParagraph"/>
        <w:numPr>
          <w:ilvl w:val="0"/>
          <w:numId w:val="2"/>
        </w:numPr>
        <w:spacing w:after="60" w:line="300"/>
      </w:pPr>
      <w:r>
        <w:t xml:space="preserve">배포 구성 (D-52): Vercel은 Hobby 요금제를 쓴다. Gateway는 Vercel 프록시가 붙이는 비밀 헤더가 없거나 틀린 요청을 404로 거부해 공개 주소로 직접 접근하지 못하게 한다. 쓰기 요청 허용 Origin은 운영 도메인 하나(https://wy-worklog.com, www는 apex로 리디렉션, D-55)이며, Vercel 프리뷰 배포의 쓰기 요청은 거부된다(화면 확인은 로컬 mock 서버). API 서브도메인은 두지 않고 Vercel이 /api를 Gateway로 넘기는 같은 사이트 구성을 유지한다. 배포 브랜치는 main이다(P0 동안은 feature/P0-skeleton, PR #1 병합 후 전환, D-56). 운영 프로필은 서명 키·서비스 클라이언트 비밀값·프록시 비밀 헤더 같은 필수 환경변수가 없거나 해석되지 않으면 기동에 실패한다 (로컬 기본값으로 운영되는 사고 방지, D-50).</w:t>
      </w:r>
    </w:p>
    <w:p>
      <w:pPr>
        <w:pStyle w:val="ListParagraph"/>
        <w:numPr>
          <w:ilvl w:val="0"/>
          <w:numId w:val="2"/>
        </w:numPr>
        <w:spacing w:after="60" w:line="300"/>
      </w:pPr>
      <w:r>
        <w:t xml:space="preserve">국외 이전은 계약 이행에 필요한 처리위탁·보관이므로 개인정보 처리방침 공개로 처리한다 (개인정보 보호법 제28조의8). 이전 대상: Railway(싱가포르, 저장·처리), Vercel(요청 전달·로그), Google(미국, Gmail — 인증·재설정 메일 발송, D-57). 가입 화면에 안내 문구를 표시한다 (AUTH-01): "회원 정보와 서비스 이용 기록은 싱가포르 소재 서버(Railway)에 보관되며, 메일 발송 등 일부 업무는 국외 업체에 위탁하여 처리합니다." 국내 서버로 옮겨도 해외 업체 위탁은 남으므로 그때 고지 내용을 갱신한다.</w:t>
      </w:r>
    </w:p>
    <w:p>
      <w:pPr>
        <w:pStyle w:val="ListParagraph"/>
        <w:numPr>
          <w:ilvl w:val="0"/>
          <w:numId w:val="2"/>
        </w:numPr>
        <w:spacing w:after="60" w:line="300"/>
      </w:pPr>
      <w:r>
        <w:t xml:space="preserve">운영 관측은 외부 도구 없이 시작한다: JSON 로그와 traceId, Actuator 헬스체크, Railway 배포 헬스체크·재시작 정책, 프론트엔드 오류 자체 수집, (선택) 서버 오류 요약 메일. 외부 오류 추적·가동 감시 도구는 출시 직전에 다시 검토하며, 도입하면 국외 이전 대상에 추가한다.</w:t>
      </w:r>
    </w:p>
    <w:p>
      <w:pPr>
        <w:spacing w:after="120"/>
      </w:pPr>
    </w:p>
    <w:p>
      <w:pPr>
        <w:pStyle w:val="Heading1"/>
      </w:pPr>
      <w:r>
        <w:t xml:space="preserve">6. 데이터 모델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4964"/>
        <w:gridCol w:w="2528"/>
      </w:tblGrid>
      <w:tr>
        <w:trPr>
          <w:tblHeader/>
        </w:trPr>
        <w:tc>
          <w:tcPr>
            <w:tcW w:type="dxa" w:w="153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엔티티</w:t>
            </w:r>
          </w:p>
        </w:tc>
        <w:tc>
          <w:tcPr>
            <w:tcW w:type="dxa" w:w="496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주요 속성</w:t>
            </w:r>
          </w:p>
        </w:tc>
        <w:tc>
          <w:tcPr>
            <w:tcW w:type="dxa" w:w="252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관계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id(UUIDv7), email, email_verified_at?, name?, organization?, position?(표시용, 이름·소속·직책은 varchar(100)), timezone(기본 Asia/Seoul), week_start(기본 MONDAY), work_days(smallint 비트마스크 월=1…일=64, 기본 31=월~금, 1~127만 허용 — 요일 없음 금지, D-59), theme_accent(char(7), 기본 #4B3FD6), theme_ground(char(7), 기본 #F2F4FA), keyboard_shortcuts_enabled(boolean, 기본 true, API 이름 keyboardShortcutsEnabled — 내 정보 응답에 항상 포함·PATCH로 변경, 사용자 변경 피드에 넣지 않고 이 칸만 바뀌면 피드 이벤트를 만들지 않음, D-60), version(낙관적 잠금), failed_login_count, locked_until?(로그인 보호용, P0에 미리 만들고 AUTH-09부터 사용)</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공통 프로필 원본. 테마 파생 색은 저장하지 않고 프론트에서 계산. 탈퇴 시 실제 삭제 (D-49)</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seq(bigint), type(CREATED/PROFILE_UPDATED/DELETED), user_id, payload(JSON — CREATED·PROFILE_UPDATED는 Profile과 그 version, P0 이벤트는 없으면 0, D-58),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사용자 변경 피드. 기록은 직렬화, 30일 보관. 탈퇴 시 그 사용자의 CREATED·PROFILE_UPDATED 행을 지워 seq는 연속이 아닐 수 있음</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FeedRetention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pruned_through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보관 기간 정리로 지운 마지막 seq. 이보다 작은 커서는 410 (D-51)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탈퇴 기록. 식별 정보 없음, 백업 보관 기간보다 오래 유지</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ServiceClient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client_id, secret_hash(BCrypt), scopes,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(identity-service) 서비스 토큰 발급 대상. 설정이 원본이며 기동 시 반영 (D-50)</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UserCredential</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provider(PASSWORD/GOOGLE), provider_subject, password_hash?,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UNIQUE(provider, provider_subject). PASSWORD는 provider_subject에 사용자 ID</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RefreshToken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family_id, token_hash(SHA-256), expires_at, revoked_at?,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family = 로그인 세션 1개</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VerificationCode</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user_id, purpose(VERIFY_EMAIL/RESET_PASSWORD), code_hash(SHA-256, 행 id를 salt로 사용), expires_at, attempts,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 N:1 (identity-service). 새 코드를 발급하면 이전 코드는 무효, 발송 한도는 created_at으로 센다 (D-64)</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UserSnapshot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name, organization, position, timezone, week_start, work_days, last_seq, profile_version, synced_at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공통 프로필의 읽기 전용 사본. 피드 또는 저장 직후 재조회로 갱신하며, 들어온 Profile version이 profile_version보다 클 때만 교체 (D-58)</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DeletedUser (worklog)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user_id, deleted_at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탈퇴 사용자 요청 거부 목록. 개인정보 없음, 7일 뒤 정리. identity의 DeletedUser(장기 보관 탈퇴 기록)와 역할이 다르다</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FeedCursor</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last_seq, updated_at (단일 행)</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사용자 변경 피드 소비 위치</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UserSetting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owner_id, time_tracking_enabled(기본 false), work_hours_start(기본 09:00), work_hours_end(기본 18:00), daily_close_time(기본 18:00) — 세 시각은 null 불가, version, next_notify_at?(P4)</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(worklog-service) worklog 전용 설정</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 color(팔레트 키 P1~P8, 실제 색은 프론트 디자인 토큰), archived_at?(보관, 삭제 없음 — D-59), version,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1:N</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name(1~30자, 공백·# 불가, 사용자별 대소문자 무시 유일), version, created_at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N:M (TaskTag: task_id, tag_id). 사용 수는 TaskTag로 집계</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project_id, title, status, priority, due_date, progress, completed_at, memo(5000자 이하), carried_over_from, deleted_at?(보관), version, created_at, updated_at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Project N:1, Tag N:M (TaskTag)</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title, all_day, start_at·end_at(시간 일정) 또는 start_date·end_date(종일), timezone(만들 때 사용자 시간대, D-70), recurrence_rule?(RRULE 문자열, D-69), memo, version</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(선택). 테이블 schedule</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ScheduleException</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schedule_id, occurrence_start(원래 회차 시작 시각), cancelled, title?, start_at?·end_at? 또는 start_date?·end_date?, memo?</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ScheduleEvent N:1 (테이블 schedule_exception). 반복 일정의 회차별 변경·삭제, (schedule_id, occurrence_start)가 기본키. "모든 일정"으로 시간·규칙을 바꾸면 초기화 (D-71)</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WorkRecord</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task_id, schedule_event_id, occurrence_start?, status(PENDING/CONFIRMED/DISMISSED), work_date, content, result, start_at?, end_at?, duration_min?</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Task N:1, ScheduleEvent N:1 (선택). ?는 시간 기록 옵션용. (schedule_event_id, occurrence_start) 유니크</w:t>
            </w:r>
          </w:p>
        </w:tc>
      </w:tr>
      <w:tr>
        <w:tc>
          <w:tcPr>
            <w:tcW w:type="dxa" w:w="153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WorkLog</w:t>
            </w:r>
          </w:p>
        </w:tc>
        <w:tc>
          <w:tcPr>
            <w:tcW w:type="dxa" w:w="496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id, owner_id, period_type(DAILY/WEEKLY/MONTHLY), period_start, period_end, status(DRAFT/CONFIRMED), content(JSON), confirmed_at</w:t>
            </w:r>
          </w:p>
        </w:tc>
        <w:tc>
          <w:tcPr>
            <w:tcW w:type="dxa" w:w="252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하위 기간 WorkLog 참조</w:t>
            </w:r>
          </w:p>
        </w:tc>
      </w:tr>
    </w:tbl>
    <w:p>
      <w:pPr>
        <w:spacing w:after="120"/>
      </w:pPr>
    </w:p>
    <w:p>
      <w:pPr>
        <w:pStyle w:val="Heading1"/>
      </w:pPr>
      <w:r>
        <w:t xml:space="preserve">7. 단계별 로드맵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4874"/>
        <w:gridCol w:w="2708"/>
      </w:tblGrid>
      <w:tr>
        <w:trPr>
          <w:tblHeader/>
        </w:trPr>
        <w:tc>
          <w:tcPr>
            <w:tcW w:type="dxa" w:w="144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87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8"/>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완료 기준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P0 기반</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모노레포, gateway(JWT 검증), identity-service(쿠키 토큰·RS256), 기본 예외 화면, Railway·Vercel 배포 파이프라인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배포된 화면에서 가입·로그인 성공, 새로고침·새 탭에서도 로그인 유지</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P1 업무·스케줄</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CRUD, 프로젝트·태그, 한 줄 빠른 입력, 캘린더 일·주·월·연·목록, 반복 일정, 업무 패널, 홈 대시보드 1차, 명령 팔레트, 되돌리기, 이메일 인증, 비밀번호 재설정, 로그인 보호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한 줄 입력으로 만든 업무를 캘린더 시간대에 배치 가능, 인증 메일 수신·처리</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P2 업무 기록</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업무 기록·결과 칩, 계획 기반 기록(확인 대기), 자주 하는 업무 제안, 시간 기록 옵션(타이머·입력·집계·빈 시간), 홈 대시보드 타임라인</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계획 블록이 확인 대기 기록이 되고 탭 한 번으로 확정됨</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P3 업무일지</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일간 생성·실시간 미리보기·하루 마감·이월, 주간·월간 집계·자동 제안, 확정, 텍스트·PDF·Excel·Word 내보내기(첫 내보내기 전 이메일 인증)</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하루 마감 60초 이내, 1주일 기록으로 주간 일지 자동 생성</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P4 다듬기</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마감 알림·알림 센터, 통계, PWA·모바일 빠른 기록, 회고, 비밀번호 변경, 테마 설정, 보관함, 랜딩 페이지, 예외 화면 다듬기, 회원 탈퇴, 개인정보 처리방침·이용약관</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휴대폰에서 기록→하루 마감→내보내기 전 과정 수행</w:t>
            </w:r>
          </w:p>
        </w:tc>
      </w:tr>
      <w:tr>
        <w:tc>
          <w:tcPr>
            <w:tcW w:type="dxa" w:w="144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87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8"/>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그대로 일지 내보내기</w:t>
            </w:r>
          </w:p>
        </w:tc>
      </w:tr>
    </w:tbl>
    <w:p>
      <w:pPr>
        <w:spacing w:after="120"/>
      </w:pPr>
    </w:p>
    <w:p>
      <w:pPr>
        <w:pStyle w:val="Heading1"/>
      </w:pPr>
      <w:r>
        <w:t xml:space="preserve">8. 결정 사항</w:t>
      </w:r>
    </w:p>
    <w:p>
      <w:pPr>
        <w:spacing w:after="120" w:line="300"/>
      </w:pPr>
      <w:r>
        <w:t xml:space="preserve">결정 사항(D-nn)은 docs/결정기록.md에 기록한다. 본문의 D-nn은 그 문서의 ID를 가리킨다. 결정은 정한 날 결정기록에만 남기고, 이 문서는 단계가 끝날 때 개정 대기 목록(docs/개정대기.md)을 모아 개정한다 (D-54).</w:t>
      </w:r>
    </w:p>
    <w:p>
      <w:pPr>
        <w:spacing w:after="120"/>
      </w:pPr>
    </w:p>
    <w:p>
      <w:pPr>
        <w:pStyle w:val="Heading1"/>
      </w:pPr>
      <w:r>
        <w:t xml:space="preserve">9. 향후 확장 (범위 외)</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4"/>
        <w:gridCol w:w="4693"/>
        <w:gridCol w:w="2709"/>
      </w:tblGrid>
      <w:tr>
        <w:trPr>
          <w:tblHeader/>
        </w:trPr>
        <w:tc>
          <w:tcPr>
            <w:tcW w:type="dxa" w:w="1624"/>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단계</w:t>
            </w:r>
          </w:p>
        </w:tc>
        <w:tc>
          <w:tcPr>
            <w:tcW w:type="dxa" w:w="4693"/>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내용</w:t>
            </w:r>
          </w:p>
        </w:tc>
        <w:tc>
          <w:tcPr>
            <w:tcW w:type="dxa" w:w="2709"/>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pPr>
              <w:spacing w:after="0" w:line="276"/>
              <w:jc w:val="center"/>
            </w:pPr>
            <w:r>
              <w:rPr>
                <w:b/>
                <w:bCs/>
                <w:sz w:val="18"/>
                <w:szCs w:val="18"/>
              </w:rPr>
              <w:t xml:space="preserve">비고</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후 1차</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회사 양식 매핑 (LOG-17), Google 로그인 (AUTH-10)</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양식 매핑 약 2주 예상</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규모 확장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Redis 도입: Gateway 요청 제한, Access Token 사용자 단위 즉시 무효화. 무거운 주기 작업은 worker 서비스로 분리</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인스턴스가 여러 개가 될 때</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출시 직전 검토</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외부 오류 추적·가동 감시 도구 도입 여부 (D-35)</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도입 시 국외 이전 대상 추가</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 도입 시</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권한 모델(워크스페이스 멤버십·역할), 조직 서비스 분리 검토</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D-27</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근태 모듈</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출퇴근·휴게 기록, 근로시간 분류(연장·야간·휴일), 연차</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대한민국 근로기준법 기준, attendance-service</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팀·조직</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워크스페이스, 멤버 초대, 팀 일지 열람</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workspace_id 활용</w:t>
            </w:r>
          </w:p>
        </w:tc>
      </w:tr>
      <w:tr>
        <w:tc>
          <w:tcPr>
            <w:tcW w:type="dxa" w:w="16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center"/>
            </w:pPr>
            <w:r>
              <w:rPr>
                <w:b w:val="false"/>
                <w:bCs w:val="false"/>
                <w:sz w:val="18"/>
                <w:szCs w:val="18"/>
              </w:rPr>
              <w:t xml:space="preserve">ERP</w:t>
            </w:r>
          </w:p>
        </w:tc>
        <w:tc>
          <w:tcPr>
            <w:tcW w:type="dxa" w:w="4693"/>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전자결재, 급여·임금명세서, 인사정보</w:t>
            </w:r>
          </w:p>
        </w:tc>
        <w:tc>
          <w:tcPr>
            <w:tcW w:type="dxa" w:w="2709"/>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76"/>
              <w:jc w:val="left"/>
            </w:pPr>
            <w:r>
              <w:rPr>
                <w:b w:val="false"/>
                <w:bCs w:val="false"/>
                <w:sz w:val="18"/>
                <w:szCs w:val="18"/>
              </w:rPr>
              <w:t xml:space="preserve">서비스 추가 방식으로 확장</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worklog 요구사항 정의서 v1.9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60" w:before="360"/>
      <w:outlineLvl w:val="0"/>
    </w:pPr>
    <w:rPr>
      <w:rFonts w:ascii="Malgun Gothic" w:cs="Malgun Gothic" w:eastAsia="Malgun Gothic" w:hAnsi="Malgun Gothic"/>
      <w:b/>
      <w:bCs/>
      <w:color w:val="1F4E79"/>
      <w:sz w:val="30"/>
      <w:szCs w:val="30"/>
    </w:rPr>
  </w:style>
  <w:style w:type="paragraph" w:styleId="Heading2">
    <w:name w:val="Heading 2"/>
    <w:basedOn w:val="Normal"/>
    <w:next w:val="Normal"/>
    <w:qFormat/>
    <w:pPr>
      <w:spacing w:after="120" w:before="240"/>
      <w:outlineLvl w:val="1"/>
    </w:pPr>
    <w:rPr>
      <w:rFonts w:ascii="Malgun Gothic" w:cs="Malgun Gothic" w:eastAsia="Malgun Gothic" w:hAnsi="Malgun Gothic"/>
      <w:b/>
      <w:bCs/>
      <w:color w:val="26262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요구사항 정의서 - worklog</dc:title>
  <dc:creator>worklog</dc:creator>
  <cp:lastModifiedBy>Un-named</cp:lastModifiedBy>
  <cp:revision>1</cp:revision>
  <dcterms:created xsi:type="dcterms:W3CDTF">2026-10-06T07:43:46.596Z</dcterms:created>
  <dcterms:modified xsi:type="dcterms:W3CDTF">2026-10-06T07:43:46.596Z</dcterms:modified>
</cp:coreProperties>
</file>

<file path=docProps/custom.xml><?xml version="1.0" encoding="utf-8"?>
<Properties xmlns="http://schemas.openxmlformats.org/officeDocument/2006/custom-properties" xmlns:vt="http://schemas.openxmlformats.org/officeDocument/2006/docPropsVTypes"/>
</file>