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Bạn là senior software architect + senior C# desktop engineer chuyên xây dựng phần mềm quản lý kho cho doanh nghiệp vừa và nhỏ.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Hãy xây dựng một ứng dụng desktop quản lý xuất nhập tồn kho quần áo thể thao chạy OFFLINE trên Windows.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Ứng dụng cần có:</w:t>
      </w:r>
    </w:p>
    <w:p w:rsidR="000934B0" w:rsidRPr="000934B0" w:rsidRDefault="000934B0" w:rsidP="000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kiến trúc sạch</w:t>
      </w:r>
    </w:p>
    <w:p w:rsidR="000934B0" w:rsidRPr="000934B0" w:rsidRDefault="000934B0" w:rsidP="000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database chuẩn</w:t>
      </w:r>
    </w:p>
    <w:p w:rsidR="000934B0" w:rsidRPr="000934B0" w:rsidRDefault="000934B0" w:rsidP="000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UI đẹp</w:t>
      </w:r>
    </w:p>
    <w:p w:rsidR="000934B0" w:rsidRPr="000934B0" w:rsidRDefault="000934B0" w:rsidP="000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dễ mở rộng</w:t>
      </w:r>
    </w:p>
    <w:p w:rsidR="000934B0" w:rsidRDefault="000934B0" w:rsidP="000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tối ưu cho thao tác kho thực tế</w:t>
      </w:r>
    </w:p>
    <w:p w:rsidR="00DC342B" w:rsidRPr="000934B0" w:rsidRDefault="00DC342B" w:rsidP="0009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ngôn ngữ chính là tiếng Việt, có chuyển đổi sang tiếng Anh</w:t>
      </w:r>
      <w:bookmarkStart w:id="0" w:name="_GoBack"/>
      <w:bookmarkEnd w:id="0"/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CÔNG NGHỆ BẮT BUỘC</w:t>
      </w:r>
    </w:p>
    <w:p w:rsidR="000934B0" w:rsidRPr="000934B0" w:rsidRDefault="000934B0" w:rsidP="000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.NET 8</w:t>
      </w:r>
    </w:p>
    <w:p w:rsidR="000934B0" w:rsidRPr="000934B0" w:rsidRDefault="000934B0" w:rsidP="000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0934B0" w:rsidRPr="000934B0" w:rsidRDefault="000934B0" w:rsidP="000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WinForms</w:t>
      </w:r>
    </w:p>
    <w:p w:rsidR="000934B0" w:rsidRPr="000934B0" w:rsidRDefault="000934B0" w:rsidP="000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0934B0" w:rsidRPr="000934B0" w:rsidRDefault="000934B0" w:rsidP="000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Dapper</w:t>
      </w:r>
    </w:p>
    <w:p w:rsidR="000934B0" w:rsidRPr="000934B0" w:rsidRDefault="000934B0" w:rsidP="000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Guna UI 2</w:t>
      </w:r>
    </w:p>
    <w:p w:rsidR="000934B0" w:rsidRPr="000934B0" w:rsidRDefault="000934B0" w:rsidP="000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ClosedXML</w:t>
      </w:r>
    </w:p>
    <w:p w:rsidR="000934B0" w:rsidRPr="000934B0" w:rsidRDefault="000934B0" w:rsidP="0009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PdfSharp hoặc QuestPDF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Ứng dụng phải:</w:t>
      </w:r>
    </w:p>
    <w:p w:rsidR="000934B0" w:rsidRPr="000934B0" w:rsidRDefault="000934B0" w:rsidP="0009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chạy offline hoàn toàn</w:t>
      </w:r>
    </w:p>
    <w:p w:rsidR="000934B0" w:rsidRPr="000934B0" w:rsidRDefault="000934B0" w:rsidP="0009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database SQLite local</w:t>
      </w:r>
    </w:p>
    <w:p w:rsidR="000934B0" w:rsidRPr="000934B0" w:rsidRDefault="000934B0" w:rsidP="0009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build thành file .exe</w:t>
      </w:r>
    </w:p>
    <w:p w:rsidR="000934B0" w:rsidRPr="000934B0" w:rsidRDefault="000934B0" w:rsidP="0009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dễ backup database</w:t>
      </w:r>
    </w:p>
    <w:p w:rsidR="000934B0" w:rsidRPr="000934B0" w:rsidRDefault="000934B0" w:rsidP="0009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tốc độ nhanh</w:t>
      </w:r>
    </w:p>
    <w:p w:rsidR="000934B0" w:rsidRPr="000934B0" w:rsidRDefault="000934B0" w:rsidP="0009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giao diện hiện đại giống Inventory Storage Manager Pro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KIẾN TRÚC DỰ ÁN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Tạo solution theo cấu trúc:</w:t>
      </w:r>
    </w:p>
    <w:p w:rsidR="000934B0" w:rsidRPr="000934B0" w:rsidRDefault="000934B0" w:rsidP="0009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InventoryApp.UI</w:t>
      </w:r>
    </w:p>
    <w:p w:rsidR="000934B0" w:rsidRPr="000934B0" w:rsidRDefault="000934B0" w:rsidP="0009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InventoryApp.Core</w:t>
      </w:r>
    </w:p>
    <w:p w:rsidR="000934B0" w:rsidRPr="000934B0" w:rsidRDefault="000934B0" w:rsidP="0009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lastRenderedPageBreak/>
        <w:t>InventoryApp.Infrastructure</w:t>
      </w:r>
    </w:p>
    <w:p w:rsidR="000934B0" w:rsidRPr="000934B0" w:rsidRDefault="000934B0" w:rsidP="0009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InventoryApp.Database</w:t>
      </w:r>
    </w:p>
    <w:p w:rsidR="000934B0" w:rsidRPr="000934B0" w:rsidRDefault="000934B0" w:rsidP="0009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InventoryApp.Shared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Áp dụng:</w:t>
      </w:r>
    </w:p>
    <w:p w:rsidR="000934B0" w:rsidRPr="000934B0" w:rsidRDefault="000934B0" w:rsidP="0009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Repository Pattern</w:t>
      </w:r>
    </w:p>
    <w:p w:rsidR="000934B0" w:rsidRPr="000934B0" w:rsidRDefault="000934B0" w:rsidP="0009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Service Layer</w:t>
      </w:r>
    </w:p>
    <w:p w:rsidR="000934B0" w:rsidRPr="000934B0" w:rsidRDefault="000934B0" w:rsidP="0009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DTO</w:t>
      </w:r>
    </w:p>
    <w:p w:rsidR="000934B0" w:rsidRPr="000934B0" w:rsidRDefault="000934B0" w:rsidP="0009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:rsidR="000934B0" w:rsidRPr="000934B0" w:rsidRDefault="000934B0" w:rsidP="0009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async/await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DESIGN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Thiết kế SQLite database đầy đủ.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PRODUCTS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Mục đích:</w:t>
      </w:r>
    </w:p>
    <w:p w:rsidR="000934B0" w:rsidRPr="000934B0" w:rsidRDefault="000934B0" w:rsidP="00093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danh mục sản phẩm</w:t>
      </w:r>
    </w:p>
    <w:p w:rsidR="000934B0" w:rsidRPr="000934B0" w:rsidRDefault="000934B0" w:rsidP="00093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quản lý size quần áo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0934B0" w:rsidRPr="000934B0" w:rsidRDefault="000934B0" w:rsidP="000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934B0" w:rsidRPr="000934B0" w:rsidRDefault="000934B0" w:rsidP="000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0934B0" w:rsidRPr="000934B0" w:rsidRDefault="000934B0" w:rsidP="000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934B0" w:rsidRPr="000934B0" w:rsidRDefault="000934B0" w:rsidP="000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size</w:t>
      </w:r>
    </w:p>
    <w:p w:rsidR="000934B0" w:rsidRPr="000934B0" w:rsidRDefault="000934B0" w:rsidP="000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0934B0" w:rsidRPr="000934B0" w:rsidRDefault="000934B0" w:rsidP="000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unit</w:t>
      </w:r>
    </w:p>
    <w:p w:rsidR="000934B0" w:rsidRPr="000934B0" w:rsidRDefault="000934B0" w:rsidP="003B53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barcode</w:t>
      </w:r>
      <w:r w:rsidR="00713582" w:rsidRPr="00713582">
        <w:t xml:space="preserve"> </w:t>
      </w:r>
      <w:r w:rsidR="00713582" w:rsidRPr="00713582">
        <w:rPr>
          <w:rFonts w:ascii="Times New Roman" w:eastAsia="Times New Roman" w:hAnsi="Times New Roman" w:cs="Times New Roman"/>
          <w:sz w:val="24"/>
          <w:szCs w:val="24"/>
        </w:rPr>
        <w:t>(</w:t>
      </w:r>
      <w:r w:rsidR="003B533F" w:rsidRPr="003B533F">
        <w:rPr>
          <w:rFonts w:ascii="Times New Roman" w:eastAsia="Times New Roman" w:hAnsi="Times New Roman" w:cs="Times New Roman"/>
          <w:sz w:val="24"/>
          <w:szCs w:val="24"/>
        </w:rPr>
        <w:t>nullable, optional for future scanner support)</w:t>
      </w:r>
    </w:p>
    <w:p w:rsidR="000934B0" w:rsidRPr="000934B0" w:rsidRDefault="000934B0" w:rsidP="000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:rsidR="000934B0" w:rsidRPr="000934B0" w:rsidRDefault="000934B0" w:rsidP="00B30A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0934B0" w:rsidRPr="000934B0" w:rsidRDefault="000934B0" w:rsidP="000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0934B0" w:rsidRPr="000934B0" w:rsidRDefault="000934B0" w:rsidP="0009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updated_at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Yêu cầu:</w:t>
      </w:r>
    </w:p>
    <w:p w:rsidR="000934B0" w:rsidRPr="000934B0" w:rsidRDefault="000934B0" w:rsidP="000934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code UNIQUE</w:t>
      </w:r>
    </w:p>
    <w:p w:rsidR="000934B0" w:rsidRDefault="000934B0" w:rsidP="00B30A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index cho code</w:t>
      </w:r>
    </w:p>
    <w:p w:rsidR="00096C90" w:rsidRDefault="00096C90" w:rsidP="004D4B3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C90">
        <w:rPr>
          <w:rFonts w:ascii="Times New Roman" w:eastAsia="Times New Roman" w:hAnsi="Times New Roman" w:cs="Times New Roman"/>
          <w:sz w:val="24"/>
          <w:szCs w:val="24"/>
        </w:rPr>
        <w:t>size, category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53DB7" w:rsidRPr="00FD6DC7">
        <w:rPr>
          <w:rFonts w:ascii="Times New Roman" w:eastAsia="Times New Roman" w:hAnsi="Times New Roman" w:cs="Times New Roman"/>
          <w:sz w:val="24"/>
          <w:szCs w:val="24"/>
        </w:rPr>
        <w:t>barcode</w:t>
      </w:r>
      <w:r w:rsidR="00E53DB7">
        <w:rPr>
          <w:rFonts w:ascii="Times New Roman" w:eastAsia="Times New Roman" w:hAnsi="Times New Roman" w:cs="Times New Roman"/>
          <w:sz w:val="24"/>
          <w:szCs w:val="24"/>
        </w:rPr>
        <w:t xml:space="preserve">, color, note </w:t>
      </w:r>
      <w:r w:rsidR="00C86009">
        <w:rPr>
          <w:rFonts w:ascii="Times New Roman" w:eastAsia="Times New Roman" w:hAnsi="Times New Roman" w:cs="Times New Roman"/>
          <w:sz w:val="24"/>
          <w:szCs w:val="24"/>
        </w:rPr>
        <w:t xml:space="preserve">nên </w:t>
      </w:r>
      <w:r w:rsidR="00E53DB7">
        <w:rPr>
          <w:rFonts w:ascii="Times New Roman" w:eastAsia="Times New Roman" w:hAnsi="Times New Roman" w:cs="Times New Roman"/>
          <w:sz w:val="24"/>
          <w:szCs w:val="24"/>
        </w:rPr>
        <w:t>để nullable</w:t>
      </w:r>
    </w:p>
    <w:p w:rsidR="004D4B30" w:rsidRPr="000934B0" w:rsidRDefault="004D4B30" w:rsidP="004D4B3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C90">
        <w:rPr>
          <w:rFonts w:ascii="Times New Roman" w:eastAsia="Times New Roman" w:hAnsi="Times New Roman" w:cs="Times New Roman"/>
          <w:sz w:val="24"/>
          <w:szCs w:val="24"/>
        </w:rPr>
        <w:t>Không cho phép xóa sản phẩm nếu đã phát sinh transaction.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lastRenderedPageBreak/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842"/>
      </w:tblGrid>
      <w:tr w:rsidR="000934B0" w:rsidRPr="000934B0" w:rsidTr="00093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34B0" w:rsidRPr="000934B0" w:rsidRDefault="000934B0" w:rsidP="0009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0934B0" w:rsidRPr="000934B0" w:rsidRDefault="000934B0" w:rsidP="00093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34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0934B0" w:rsidRPr="000934B0" w:rsidTr="00093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4B0" w:rsidRPr="000934B0" w:rsidRDefault="000934B0" w:rsidP="000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4B0">
              <w:rPr>
                <w:rFonts w:ascii="Times New Roman" w:eastAsia="Times New Roman" w:hAnsi="Times New Roman" w:cs="Times New Roman"/>
                <w:sz w:val="24"/>
                <w:szCs w:val="24"/>
              </w:rPr>
              <w:t>DP.7</w:t>
            </w:r>
          </w:p>
        </w:tc>
        <w:tc>
          <w:tcPr>
            <w:tcW w:w="0" w:type="auto"/>
            <w:vAlign w:val="center"/>
            <w:hideMark/>
          </w:tcPr>
          <w:p w:rsidR="000934B0" w:rsidRPr="000934B0" w:rsidRDefault="000934B0" w:rsidP="000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4B0">
              <w:rPr>
                <w:rFonts w:ascii="Times New Roman" w:eastAsia="Times New Roman" w:hAnsi="Times New Roman" w:cs="Times New Roman"/>
                <w:sz w:val="24"/>
                <w:szCs w:val="24"/>
              </w:rPr>
              <w:t>Đồng phục size 7</w:t>
            </w:r>
          </w:p>
        </w:tc>
      </w:tr>
      <w:tr w:rsidR="000934B0" w:rsidRPr="000934B0" w:rsidTr="000934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34B0" w:rsidRPr="000934B0" w:rsidRDefault="000934B0" w:rsidP="000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4B0">
              <w:rPr>
                <w:rFonts w:ascii="Times New Roman" w:eastAsia="Times New Roman" w:hAnsi="Times New Roman" w:cs="Times New Roman"/>
                <w:sz w:val="24"/>
                <w:szCs w:val="24"/>
              </w:rPr>
              <w:t>DP.M</w:t>
            </w:r>
          </w:p>
        </w:tc>
        <w:tc>
          <w:tcPr>
            <w:tcW w:w="0" w:type="auto"/>
            <w:vAlign w:val="center"/>
            <w:hideMark/>
          </w:tcPr>
          <w:p w:rsidR="000934B0" w:rsidRPr="000934B0" w:rsidRDefault="000934B0" w:rsidP="000934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34B0">
              <w:rPr>
                <w:rFonts w:ascii="Times New Roman" w:eastAsia="Times New Roman" w:hAnsi="Times New Roman" w:cs="Times New Roman"/>
                <w:sz w:val="24"/>
                <w:szCs w:val="24"/>
              </w:rPr>
              <w:t>Đồng phục size M</w:t>
            </w:r>
          </w:p>
        </w:tc>
      </w:tr>
    </w:tbl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OPENING_STOCK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Mục đích:</w:t>
      </w:r>
    </w:p>
    <w:p w:rsidR="000934B0" w:rsidRPr="000934B0" w:rsidRDefault="000934B0" w:rsidP="000934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lưu số dư đầu kỳ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0934B0" w:rsidRPr="000934B0" w:rsidRDefault="000934B0" w:rsidP="0009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934B0" w:rsidRPr="000934B0" w:rsidRDefault="000934B0" w:rsidP="0009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product_id</w:t>
      </w:r>
    </w:p>
    <w:p w:rsidR="000934B0" w:rsidRPr="000934B0" w:rsidRDefault="000934B0" w:rsidP="0009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qty</w:t>
      </w:r>
    </w:p>
    <w:p w:rsidR="000934B0" w:rsidRPr="000934B0" w:rsidRDefault="000934B0" w:rsidP="0009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0934B0" w:rsidRPr="000934B0" w:rsidRDefault="000934B0" w:rsidP="0009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STOCK_DOCUMENTS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Mục đích:</w:t>
      </w:r>
    </w:p>
    <w:p w:rsidR="000934B0" w:rsidRPr="000934B0" w:rsidRDefault="000934B0" w:rsidP="000934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quản lý phiếu nhập/xuất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doc_no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doc_type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reference_doc_no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customer_name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sale_employee_name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request_employee_name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area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payment_method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reporting_period_id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0934B0" w:rsidRPr="000934B0" w:rsidRDefault="000934B0" w:rsidP="0009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updated_at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lastRenderedPageBreak/>
        <w:t>Giải thích: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sale_employee_name:</w:t>
      </w:r>
    </w:p>
    <w:p w:rsidR="000934B0" w:rsidRPr="000934B0" w:rsidRDefault="000934B0" w:rsidP="000934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nhân viên sale trực tiếp bán hàng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request_employee_name:</w:t>
      </w:r>
    </w:p>
    <w:p w:rsidR="000934B0" w:rsidRPr="000934B0" w:rsidRDefault="000934B0" w:rsidP="000934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người đề xuất/yêu cầu tạo đơn</w:t>
      </w:r>
    </w:p>
    <w:p w:rsidR="000934B0" w:rsidRPr="000934B0" w:rsidRDefault="000934B0" w:rsidP="000934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có thể là kế toán hoặc quản lý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doc_type:</w:t>
      </w:r>
    </w:p>
    <w:p w:rsidR="000934B0" w:rsidRPr="000934B0" w:rsidRDefault="000934B0" w:rsidP="000934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IMPORT</w:t>
      </w:r>
    </w:p>
    <w:p w:rsidR="000934B0" w:rsidRPr="000934B0" w:rsidRDefault="000934B0" w:rsidP="000934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EXPORT</w:t>
      </w:r>
    </w:p>
    <w:p w:rsidR="000934B0" w:rsidRPr="000934B0" w:rsidRDefault="000934B0" w:rsidP="000934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0934B0" w:rsidRPr="000934B0" w:rsidRDefault="000934B0" w:rsidP="000934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ADJUSTMENT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payment_method:</w:t>
      </w:r>
    </w:p>
    <w:p w:rsidR="000934B0" w:rsidRPr="000934B0" w:rsidRDefault="000934B0" w:rsidP="000934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:rsidR="000934B0" w:rsidRPr="000934B0" w:rsidRDefault="000934B0" w:rsidP="000934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BANK_TRANSFER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reference_doc_no:</w:t>
      </w:r>
    </w:p>
    <w:p w:rsidR="000934B0" w:rsidRPr="000934B0" w:rsidRDefault="000934B0" w:rsidP="000934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bill liên quan</w:t>
      </w:r>
    </w:p>
    <w:p w:rsidR="000934B0" w:rsidRPr="000934B0" w:rsidRDefault="000934B0" w:rsidP="000934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dùng cho HOLD / RETURN / đổi size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STOCK_DOCUMENT_ITEMS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Mục đích:</w:t>
      </w:r>
    </w:p>
    <w:p w:rsidR="000934B0" w:rsidRPr="000934B0" w:rsidRDefault="000934B0" w:rsidP="000934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lưu chi tiết từng dòng hàng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0934B0" w:rsidRPr="000934B0" w:rsidRDefault="000934B0" w:rsidP="000934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934B0" w:rsidRPr="000934B0" w:rsidRDefault="000934B0" w:rsidP="000934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document_id</w:t>
      </w:r>
    </w:p>
    <w:p w:rsidR="000934B0" w:rsidRPr="000934B0" w:rsidRDefault="000934B0" w:rsidP="000934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product_id</w:t>
      </w:r>
    </w:p>
    <w:p w:rsidR="000934B0" w:rsidRPr="000934B0" w:rsidRDefault="000934B0" w:rsidP="000934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qty</w:t>
      </w:r>
    </w:p>
    <w:p w:rsidR="000934B0" w:rsidRPr="000934B0" w:rsidRDefault="000934B0" w:rsidP="000934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line_type</w:t>
      </w:r>
    </w:p>
    <w:p w:rsidR="000934B0" w:rsidRPr="000934B0" w:rsidRDefault="000934B0" w:rsidP="000934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0934B0" w:rsidRPr="000934B0" w:rsidRDefault="000934B0" w:rsidP="000934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line_type:</w:t>
      </w:r>
    </w:p>
    <w:p w:rsidR="000934B0" w:rsidRPr="000934B0" w:rsidRDefault="000934B0" w:rsidP="000934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lastRenderedPageBreak/>
        <w:t>IMPORT</w:t>
      </w:r>
    </w:p>
    <w:p w:rsidR="000934B0" w:rsidRPr="000934B0" w:rsidRDefault="000934B0" w:rsidP="000934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EXPORT</w:t>
      </w:r>
    </w:p>
    <w:p w:rsidR="000934B0" w:rsidRPr="000934B0" w:rsidRDefault="000934B0" w:rsidP="000934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HOLD</w:t>
      </w:r>
    </w:p>
    <w:p w:rsidR="000934B0" w:rsidRPr="000934B0" w:rsidRDefault="000934B0" w:rsidP="000934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0934B0" w:rsidRPr="000934B0" w:rsidRDefault="000934B0" w:rsidP="000934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DAMAGE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0934B0" w:rsidRPr="000934B0" w:rsidRDefault="000934B0" w:rsidP="000934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HOLD</w:t>
      </w:r>
    </w:p>
    <w:p w:rsidR="000934B0" w:rsidRPr="000934B0" w:rsidRDefault="000934B0" w:rsidP="000934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SOLD</w:t>
      </w:r>
    </w:p>
    <w:p w:rsidR="000934B0" w:rsidRPr="000934B0" w:rsidRDefault="000934B0" w:rsidP="000934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RETURNED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BẢNG REPORTING_PERIODS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Mục đích:</w:t>
      </w:r>
    </w:p>
    <w:p w:rsidR="000934B0" w:rsidRPr="000934B0" w:rsidRDefault="000934B0" w:rsidP="000934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quản lý kỳ báo cáo</w:t>
      </w:r>
    </w:p>
    <w:p w:rsidR="000934B0" w:rsidRPr="000934B0" w:rsidRDefault="000934B0" w:rsidP="000934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khóa sổ kho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0934B0" w:rsidRPr="000934B0" w:rsidRDefault="000934B0" w:rsidP="000934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0934B0" w:rsidRPr="000934B0" w:rsidRDefault="000934B0" w:rsidP="000934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934B0" w:rsidRPr="000934B0" w:rsidRDefault="000934B0" w:rsidP="000934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start_date</w:t>
      </w:r>
    </w:p>
    <w:p w:rsidR="000934B0" w:rsidRPr="000934B0" w:rsidRDefault="000934B0" w:rsidP="000934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end_date</w:t>
      </w:r>
    </w:p>
    <w:p w:rsidR="000934B0" w:rsidRPr="000934B0" w:rsidRDefault="000934B0" w:rsidP="000934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is_closed</w:t>
      </w:r>
    </w:p>
    <w:p w:rsidR="000934B0" w:rsidRPr="000934B0" w:rsidRDefault="000934B0" w:rsidP="000934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created_at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0934B0" w:rsidRPr="000934B0" w:rsidRDefault="000934B0" w:rsidP="000934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Tháng 1/2025</w:t>
      </w:r>
    </w:p>
    <w:p w:rsidR="000934B0" w:rsidRPr="000934B0" w:rsidRDefault="000934B0" w:rsidP="000934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Quý 1/2025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 TRỌNG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KHÔNG được:</w:t>
      </w:r>
    </w:p>
    <w:p w:rsidR="000934B0" w:rsidRPr="000934B0" w:rsidRDefault="000934B0" w:rsidP="000934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lưu tồn kho cố định</w:t>
      </w:r>
    </w:p>
    <w:p w:rsidR="000934B0" w:rsidRPr="000934B0" w:rsidRDefault="000934B0" w:rsidP="000934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update stock trực tiếp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Tồn kho phải được tính từ transaction.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 TỒN KHO</w:t>
      </w:r>
    </w:p>
    <w:p w:rsidR="000934B0" w:rsidRPr="000934B0" w:rsidRDefault="00111742" w:rsidP="0011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Tồn cuối </w:t>
      </w:r>
      <w:r w:rsidR="00F46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 w:rsidR="00F46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Đầu kỳ+ Nhập- Xuất</w:t>
      </w:r>
      <w:r w:rsidRPr="00111742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="002C2332">
        <w:rPr>
          <w:rFonts w:ascii="Times New Roman" w:eastAsia="Times New Roman" w:hAnsi="Times New Roman" w:cs="Times New Roman"/>
          <w:sz w:val="24"/>
          <w:szCs w:val="24"/>
        </w:rPr>
        <w:t>Trả hàng</w:t>
      </w:r>
      <w:r w:rsidR="000858BD">
        <w:rPr>
          <w:rFonts w:ascii="Times New Roman" w:eastAsia="Times New Roman" w:hAnsi="Times New Roman" w:cs="Times New Roman"/>
          <w:sz w:val="24"/>
          <w:szCs w:val="24"/>
        </w:rPr>
        <w:t>-Hư hỏng</w:t>
      </w:r>
      <w:r w:rsidR="002C2332">
        <w:rPr>
          <w:rFonts w:ascii="Times New Roman" w:eastAsia="Times New Roman" w:hAnsi="Times New Roman" w:cs="Times New Roman"/>
          <w:sz w:val="24"/>
          <w:szCs w:val="24"/>
        </w:rPr>
        <w:t xml:space="preserve"> (xuất bao gồm export và hold, </w:t>
      </w:r>
      <w:r w:rsidR="000858BD">
        <w:rPr>
          <w:rFonts w:ascii="Times New Roman" w:eastAsia="Times New Roman" w:hAnsi="Times New Roman" w:cs="Times New Roman"/>
          <w:sz w:val="24"/>
          <w:szCs w:val="24"/>
        </w:rPr>
        <w:t xml:space="preserve">Trả hàng là </w:t>
      </w:r>
      <w:r w:rsidR="00D012E1">
        <w:rPr>
          <w:rFonts w:ascii="Times New Roman" w:eastAsia="Times New Roman" w:hAnsi="Times New Roman" w:cs="Times New Roman"/>
          <w:sz w:val="24"/>
          <w:szCs w:val="24"/>
        </w:rPr>
        <w:t>return</w:t>
      </w:r>
      <w:r w:rsidR="002C233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NGHIỆP VỤ HOLD / ĐỔI SIZE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Hệ thống phải hỗ trợ:</w:t>
      </w:r>
    </w:p>
    <w:p w:rsidR="000934B0" w:rsidRPr="000934B0" w:rsidRDefault="000934B0" w:rsidP="004757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gửi nhiều size thử</w:t>
      </w:r>
    </w:p>
    <w:p w:rsidR="000934B0" w:rsidRPr="000934B0" w:rsidRDefault="000934B0" w:rsidP="004757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đổi size</w:t>
      </w:r>
    </w:p>
    <w:p w:rsidR="000934B0" w:rsidRPr="000934B0" w:rsidRDefault="000934B0" w:rsidP="004757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trả size không phù hợp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Ví dụ workflow: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Khách thử:</w:t>
      </w:r>
    </w:p>
    <w:p w:rsidR="000934B0" w:rsidRPr="000934B0" w:rsidRDefault="000934B0" w:rsidP="004757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DP.7</w:t>
      </w:r>
    </w:p>
    <w:p w:rsidR="000934B0" w:rsidRPr="000934B0" w:rsidRDefault="000934B0" w:rsidP="004757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DP.9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Ban đầu:</w:t>
      </w:r>
    </w:p>
    <w:p w:rsidR="000934B0" w:rsidRPr="000934B0" w:rsidRDefault="000934B0" w:rsidP="004757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cả 2 là HOLD</w:t>
      </w:r>
    </w:p>
    <w:p w:rsidR="000934B0" w:rsidRPr="000934B0" w:rsidRDefault="000934B0" w:rsidP="004757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tồn kho giảm cả 2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Sau đó:</w:t>
      </w:r>
    </w:p>
    <w:p w:rsidR="000934B0" w:rsidRPr="000934B0" w:rsidRDefault="000934B0" w:rsidP="004757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khách lấy DP.9</w:t>
      </w:r>
    </w:p>
    <w:p w:rsidR="000934B0" w:rsidRPr="000934B0" w:rsidRDefault="000934B0" w:rsidP="004757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trả DP.7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Hệ thống phải:</w:t>
      </w:r>
    </w:p>
    <w:p w:rsidR="000934B0" w:rsidRPr="000934B0" w:rsidRDefault="000934B0" w:rsidP="004757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DP.9 =&gt; SOLD</w:t>
      </w:r>
    </w:p>
    <w:p w:rsidR="000934B0" w:rsidRPr="000934B0" w:rsidRDefault="000934B0" w:rsidP="004757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DP.7 =&gt; RETURNED</w:t>
      </w:r>
    </w:p>
    <w:p w:rsid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RETURNED phải tự động cộng tồn lại.</w:t>
      </w:r>
    </w:p>
    <w:p w:rsidR="00F55315" w:rsidRPr="000934B0" w:rsidRDefault="00F55315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HOLD đổi sang SOLD không trừ kho nữa vì khi HOLD đã trừ rồi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THEO KỲ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Hệ thống phải hỗ trợ:</w:t>
      </w:r>
    </w:p>
    <w:p w:rsidR="000934B0" w:rsidRPr="000934B0" w:rsidRDefault="000934B0" w:rsidP="004757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báo cáo tháng</w:t>
      </w:r>
    </w:p>
    <w:p w:rsidR="000934B0" w:rsidRPr="000934B0" w:rsidRDefault="000934B0" w:rsidP="004757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báo cáo quý</w:t>
      </w:r>
    </w:p>
    <w:p w:rsidR="000934B0" w:rsidRPr="000934B0" w:rsidRDefault="000934B0" w:rsidP="004757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báo cáo năm</w:t>
      </w:r>
    </w:p>
    <w:p w:rsidR="000934B0" w:rsidRPr="000934B0" w:rsidRDefault="000934B0" w:rsidP="004757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lastRenderedPageBreak/>
        <w:t>báo cáo theo khoảng ngày bất kỳ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:rsidR="000934B0" w:rsidRPr="000934B0" w:rsidRDefault="000934B0" w:rsidP="004757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01/01 -&gt; 31/01</w:t>
      </w:r>
    </w:p>
    <w:p w:rsidR="000934B0" w:rsidRPr="000934B0" w:rsidRDefault="000934B0" w:rsidP="004757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01/01 -&gt; hôm nay</w:t>
      </w:r>
    </w:p>
    <w:p w:rsidR="000934B0" w:rsidRPr="000934B0" w:rsidRDefault="000934B0" w:rsidP="004757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quý 1</w:t>
      </w:r>
    </w:p>
    <w:p w:rsidR="000934B0" w:rsidRPr="000934B0" w:rsidRDefault="000934B0" w:rsidP="004757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6 tháng gần nhất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 TRỌNG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KHÔNG lưu tồn theo tháng cố định.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Hệ thống phải:</w:t>
      </w:r>
    </w:p>
    <w:p w:rsidR="000934B0" w:rsidRPr="000934B0" w:rsidRDefault="000934B0" w:rsidP="004757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tính tồn động theo date range</w:t>
      </w:r>
    </w:p>
    <w:p w:rsidR="000934B0" w:rsidRPr="000934B0" w:rsidRDefault="000934B0" w:rsidP="004757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đọc transaction history</w:t>
      </w:r>
    </w:p>
    <w:p w:rsidR="000934B0" w:rsidRPr="000934B0" w:rsidRDefault="000934B0" w:rsidP="004757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hỗ trợ khóa sổ kỳ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 BÁO CÁO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Đầu kỳ:</w:t>
      </w:r>
    </w:p>
    <w:p w:rsidR="000934B0" w:rsidRPr="000934B0" w:rsidRDefault="000934B0" w:rsidP="004757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tổng transaction trước start_date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Nhập:</w:t>
      </w:r>
    </w:p>
    <w:p w:rsidR="000934B0" w:rsidRPr="000934B0" w:rsidRDefault="000934B0" w:rsidP="004757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IMPORT trong kỳ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Xuất:</w:t>
      </w:r>
    </w:p>
    <w:p w:rsidR="000934B0" w:rsidRPr="000934B0" w:rsidRDefault="000934B0" w:rsidP="004757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EXPORT trong kỳ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:rsidR="000934B0" w:rsidRPr="000934B0" w:rsidRDefault="000934B0" w:rsidP="004757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RETURN trong kỳ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Tồn cuối:</w:t>
      </w:r>
    </w:p>
    <w:p w:rsidR="000934B0" w:rsidRPr="000934B0" w:rsidRDefault="00E02800" w:rsidP="004757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Đầu kỳ + Nhập - Xuất</w:t>
      </w:r>
      <w:r w:rsidRPr="00111742"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r w:rsidRPr="000934B0"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Hư hỏng (xuất bao gồm export và hold)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 REQUIREMENTS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lastRenderedPageBreak/>
        <w:t>Thiết kế UI:</w:t>
      </w:r>
    </w:p>
    <w:p w:rsidR="000934B0" w:rsidRPr="000934B0" w:rsidRDefault="000934B0" w:rsidP="004757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hiện đại</w:t>
      </w:r>
    </w:p>
    <w:p w:rsidR="000934B0" w:rsidRPr="000934B0" w:rsidRDefault="000934B0" w:rsidP="004757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dark/light mode</w:t>
      </w:r>
    </w:p>
    <w:p w:rsidR="000934B0" w:rsidRPr="000934B0" w:rsidRDefault="000934B0" w:rsidP="004757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bo góc</w:t>
      </w:r>
    </w:p>
    <w:p w:rsidR="000934B0" w:rsidRPr="000934B0" w:rsidRDefault="000934B0" w:rsidP="004757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dashboard card</w:t>
      </w:r>
    </w:p>
    <w:p w:rsidR="000934B0" w:rsidRPr="000934B0" w:rsidRDefault="000934B0" w:rsidP="004757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datagrid đẹp</w:t>
      </w:r>
    </w:p>
    <w:p w:rsidR="000934B0" w:rsidRPr="000934B0" w:rsidRDefault="000934B0" w:rsidP="004757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hỗ trợ keyboard shortcut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Màu:</w:t>
      </w:r>
    </w:p>
    <w:p w:rsidR="000934B0" w:rsidRPr="000934B0" w:rsidRDefault="000934B0" w:rsidP="004757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xanh lá hoặc xanh dương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FORM CẦN TẠO</w:t>
      </w:r>
    </w:p>
    <w:p w:rsidR="000934B0" w:rsidRPr="000934B0" w:rsidRDefault="000934B0" w:rsidP="0047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LoginForm</w:t>
      </w:r>
    </w:p>
    <w:p w:rsidR="000934B0" w:rsidRPr="000934B0" w:rsidRDefault="000934B0" w:rsidP="0047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DashboardForm</w:t>
      </w:r>
    </w:p>
    <w:p w:rsidR="000934B0" w:rsidRPr="000934B0" w:rsidRDefault="000934B0" w:rsidP="0047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ProductForm</w:t>
      </w:r>
    </w:p>
    <w:p w:rsidR="000934B0" w:rsidRPr="000934B0" w:rsidRDefault="000934B0" w:rsidP="0047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OpeningStockForm</w:t>
      </w:r>
    </w:p>
    <w:p w:rsidR="000934B0" w:rsidRPr="000934B0" w:rsidRDefault="000934B0" w:rsidP="0047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StockInForm</w:t>
      </w:r>
    </w:p>
    <w:p w:rsidR="000934B0" w:rsidRPr="000934B0" w:rsidRDefault="000934B0" w:rsidP="0047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StockOutForm</w:t>
      </w:r>
    </w:p>
    <w:p w:rsidR="000934B0" w:rsidRPr="000934B0" w:rsidRDefault="000934B0" w:rsidP="0047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ReportForm</w:t>
      </w:r>
    </w:p>
    <w:p w:rsidR="000934B0" w:rsidRPr="000934B0" w:rsidRDefault="000934B0" w:rsidP="0047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ReportingPeriodForm</w:t>
      </w:r>
    </w:p>
    <w:p w:rsidR="000934B0" w:rsidRDefault="000934B0" w:rsidP="004757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SettingsForm</w:t>
      </w:r>
    </w:p>
    <w:p w:rsidR="00C922EB" w:rsidRPr="000934B0" w:rsidRDefault="00C922EB" w:rsidP="00C922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C922EB">
        <w:rPr>
          <w:rFonts w:ascii="Times New Roman" w:eastAsia="Times New Roman" w:hAnsi="Times New Roman" w:cs="Times New Roman"/>
          <w:sz w:val="24"/>
          <w:szCs w:val="24"/>
        </w:rPr>
        <w:t>tockOutForm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5FC4">
        <w:rPr>
          <w:rFonts w:ascii="Times New Roman" w:eastAsia="Times New Roman" w:hAnsi="Times New Roman" w:cs="Times New Roman"/>
          <w:sz w:val="24"/>
          <w:szCs w:val="24"/>
        </w:rPr>
        <w:t xml:space="preserve">hỗ trợ cả </w:t>
      </w:r>
      <w:r w:rsidR="008D5FC4" w:rsidRPr="008D5FC4">
        <w:rPr>
          <w:rFonts w:ascii="Times New Roman" w:eastAsia="Times New Roman" w:hAnsi="Times New Roman" w:cs="Times New Roman"/>
          <w:sz w:val="24"/>
          <w:szCs w:val="24"/>
        </w:rPr>
        <w:t>normal export</w:t>
      </w:r>
      <w:r w:rsidR="008D5FC4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8D5FC4" w:rsidRPr="008D5FC4">
        <w:rPr>
          <w:rFonts w:ascii="Times New Roman" w:eastAsia="Times New Roman" w:hAnsi="Times New Roman" w:cs="Times New Roman"/>
          <w:sz w:val="24"/>
          <w:szCs w:val="24"/>
        </w:rPr>
        <w:t>HOLD workflow</w:t>
      </w:r>
      <w:r w:rsidR="008D5FC4">
        <w:rPr>
          <w:rFonts w:ascii="Times New Roman" w:eastAsia="Times New Roman" w:hAnsi="Times New Roman" w:cs="Times New Roman"/>
          <w:sz w:val="24"/>
          <w:szCs w:val="24"/>
        </w:rPr>
        <w:t>. 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hi </w:t>
      </w:r>
      <w:r w:rsidRPr="00C922EB">
        <w:rPr>
          <w:rFonts w:ascii="Times New Roman" w:eastAsia="Times New Roman" w:hAnsi="Times New Roman" w:cs="Times New Roman"/>
          <w:sz w:val="24"/>
          <w:szCs w:val="24"/>
        </w:rPr>
        <w:t>thêm sản phẩm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thể chọn </w:t>
      </w:r>
      <w:r w:rsidRPr="00C922EB">
        <w:rPr>
          <w:rFonts w:ascii="Times New Roman" w:eastAsia="Times New Roman" w:hAnsi="Times New Roman" w:cs="Times New Roman"/>
          <w:sz w:val="24"/>
          <w:szCs w:val="24"/>
        </w:rPr>
        <w:t>EXPORT</w:t>
      </w:r>
      <w:r w:rsidR="00FE0029">
        <w:rPr>
          <w:rFonts w:ascii="Times New Roman" w:eastAsia="Times New Roman" w:hAnsi="Times New Roman" w:cs="Times New Roman"/>
          <w:sz w:val="24"/>
          <w:szCs w:val="24"/>
        </w:rPr>
        <w:t xml:space="preserve"> (SOLD)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hoặc HOLD</w:t>
      </w:r>
      <w:r w:rsidR="00C502D1">
        <w:rPr>
          <w:rFonts w:ascii="Times New Roman" w:eastAsia="Times New Roman" w:hAnsi="Times New Roman" w:cs="Times New Roman"/>
          <w:sz w:val="24"/>
          <w:szCs w:val="24"/>
        </w:rPr>
        <w:t>, có thể để nếu không chọn HOLD thì tự động coi như đã bán</w:t>
      </w:r>
      <w:r w:rsidR="00B732F8">
        <w:rPr>
          <w:rFonts w:ascii="Times New Roman" w:eastAsia="Times New Roman" w:hAnsi="Times New Roman" w:cs="Times New Roman"/>
          <w:sz w:val="24"/>
          <w:szCs w:val="24"/>
        </w:rPr>
        <w:t xml:space="preserve">. Sau này phải dẽ dàng tìm kiểm bill đang holding để thay đổi trạng thái thành </w:t>
      </w:r>
      <w:r w:rsidR="00B732F8" w:rsidRPr="00B732F8">
        <w:rPr>
          <w:rFonts w:ascii="Times New Roman" w:eastAsia="Times New Roman" w:hAnsi="Times New Roman" w:cs="Times New Roman"/>
          <w:sz w:val="24"/>
          <w:szCs w:val="24"/>
        </w:rPr>
        <w:t>SOLD</w:t>
      </w:r>
      <w:r w:rsidR="00B732F8">
        <w:rPr>
          <w:rFonts w:ascii="Times New Roman" w:eastAsia="Times New Roman" w:hAnsi="Times New Roman" w:cs="Times New Roman"/>
          <w:sz w:val="24"/>
          <w:szCs w:val="24"/>
        </w:rPr>
        <w:t>/RETURN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Hiển thị:</w:t>
      </w:r>
    </w:p>
    <w:p w:rsidR="000934B0" w:rsidRPr="000934B0" w:rsidRDefault="000934B0" w:rsidP="0047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tổng tồn kho</w:t>
      </w:r>
    </w:p>
    <w:p w:rsidR="000934B0" w:rsidRPr="000934B0" w:rsidRDefault="000934B0" w:rsidP="0047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hàng sắp hết</w:t>
      </w:r>
    </w:p>
    <w:p w:rsidR="000934B0" w:rsidRPr="000934B0" w:rsidRDefault="000934B0" w:rsidP="0047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bill HOLD chưa trả</w:t>
      </w:r>
    </w:p>
    <w:p w:rsidR="000934B0" w:rsidRPr="000934B0" w:rsidRDefault="000934B0" w:rsidP="0047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top sản phẩm xuất nhiều</w:t>
      </w:r>
    </w:p>
    <w:p w:rsidR="000934B0" w:rsidRPr="000934B0" w:rsidRDefault="000934B0" w:rsidP="004757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doanh số theo ngày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 EXCEL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Hỗ trợ import:</w:t>
      </w:r>
    </w:p>
    <w:p w:rsidR="000934B0" w:rsidRPr="000934B0" w:rsidRDefault="000934B0" w:rsidP="004757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lastRenderedPageBreak/>
        <w:t>sản phẩm</w:t>
      </w:r>
    </w:p>
    <w:p w:rsidR="000934B0" w:rsidRPr="000934B0" w:rsidRDefault="000934B0" w:rsidP="004757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tồn đầu kỳ</w:t>
      </w:r>
    </w:p>
    <w:p w:rsidR="000934B0" w:rsidRPr="000934B0" w:rsidRDefault="000934B0" w:rsidP="004757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lịch sử nhập xuất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Dùng ClosedXML.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EXPORT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Cho phép export:</w:t>
      </w:r>
    </w:p>
    <w:p w:rsidR="000934B0" w:rsidRPr="000934B0" w:rsidRDefault="000934B0" w:rsidP="004757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:rsidR="000934B0" w:rsidRPr="000934B0" w:rsidRDefault="000934B0" w:rsidP="004757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REPORTS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Tạo:</w:t>
      </w:r>
    </w:p>
    <w:p w:rsidR="000934B0" w:rsidRPr="000934B0" w:rsidRDefault="000934B0" w:rsidP="0047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báo cáo tổng hợp xuất nhập tồn</w:t>
      </w:r>
    </w:p>
    <w:p w:rsidR="000934B0" w:rsidRPr="000934B0" w:rsidRDefault="000934B0" w:rsidP="0047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lịch sử sản phẩm</w:t>
      </w:r>
    </w:p>
    <w:p w:rsidR="000934B0" w:rsidRPr="000934B0" w:rsidRDefault="000934B0" w:rsidP="0047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báo cáo HOLD</w:t>
      </w:r>
    </w:p>
    <w:p w:rsidR="000934B0" w:rsidRPr="000934B0" w:rsidRDefault="000934B0" w:rsidP="0047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báo cáo đổi size</w:t>
      </w:r>
    </w:p>
    <w:p w:rsidR="000934B0" w:rsidRPr="000934B0" w:rsidRDefault="000934B0" w:rsidP="0047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báo cáo theo nhân viên sale</w:t>
      </w:r>
    </w:p>
    <w:p w:rsidR="000934B0" w:rsidRPr="000934B0" w:rsidRDefault="000934B0" w:rsidP="004757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báo cáo theo người đề xuất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Tối ưu:</w:t>
      </w:r>
    </w:p>
    <w:p w:rsidR="000934B0" w:rsidRPr="000934B0" w:rsidRDefault="000934B0" w:rsidP="004757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SQLite index</w:t>
      </w:r>
    </w:p>
    <w:p w:rsidR="000934B0" w:rsidRPr="000934B0" w:rsidRDefault="000934B0" w:rsidP="004757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async query</w:t>
      </w:r>
    </w:p>
    <w:p w:rsidR="000934B0" w:rsidRPr="000934B0" w:rsidRDefault="000934B0" w:rsidP="004757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paging cho DataGridView</w:t>
      </w:r>
    </w:p>
    <w:p w:rsidR="000934B0" w:rsidRPr="000934B0" w:rsidRDefault="000934B0" w:rsidP="004757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search realtime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</w:t>
      </w:r>
    </w:p>
    <w:p w:rsidR="000934B0" w:rsidRPr="000934B0" w:rsidRDefault="000934B0" w:rsidP="004757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login cơ bản</w:t>
      </w:r>
    </w:p>
    <w:p w:rsidR="000934B0" w:rsidRPr="000934B0" w:rsidRDefault="000934B0" w:rsidP="004757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role:</w:t>
      </w:r>
    </w:p>
    <w:p w:rsidR="000934B0" w:rsidRPr="000934B0" w:rsidRDefault="000934B0" w:rsidP="0047577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0934B0" w:rsidRPr="000934B0" w:rsidRDefault="000934B0" w:rsidP="0047577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employee</w:t>
      </w:r>
    </w:p>
    <w:p w:rsidR="000934B0" w:rsidRPr="000934B0" w:rsidRDefault="000934B0" w:rsidP="00475775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viewer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OUTPUT YÊU CẦU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Hãy thực hiện theo từng bước: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1</w:t>
      </w:r>
    </w:p>
    <w:p w:rsidR="000934B0" w:rsidRPr="000934B0" w:rsidRDefault="000934B0" w:rsidP="0047577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thiết kế architecture</w:t>
      </w:r>
    </w:p>
    <w:p w:rsidR="000934B0" w:rsidRPr="000934B0" w:rsidRDefault="000934B0" w:rsidP="0047577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2</w:t>
      </w:r>
    </w:p>
    <w:p w:rsidR="000934B0" w:rsidRPr="000934B0" w:rsidRDefault="000934B0" w:rsidP="0047577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tạo SQLite schema đầy đủ</w:t>
      </w:r>
    </w:p>
    <w:p w:rsidR="000934B0" w:rsidRPr="000934B0" w:rsidRDefault="000934B0" w:rsidP="0047577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foreign key</w:t>
      </w:r>
    </w:p>
    <w:p w:rsidR="000934B0" w:rsidRPr="000934B0" w:rsidRDefault="000934B0" w:rsidP="0047577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indexes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3</w:t>
      </w:r>
    </w:p>
    <w:p w:rsidR="000934B0" w:rsidRPr="000934B0" w:rsidRDefault="000934B0" w:rsidP="004757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tạo model classes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4</w:t>
      </w:r>
    </w:p>
    <w:p w:rsidR="000934B0" w:rsidRPr="000934B0" w:rsidRDefault="000934B0" w:rsidP="0047577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repository + services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5</w:t>
      </w:r>
    </w:p>
    <w:p w:rsidR="000934B0" w:rsidRPr="000934B0" w:rsidRDefault="000934B0" w:rsidP="0047577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tạo WinForms UI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6</w:t>
      </w:r>
    </w:p>
    <w:p w:rsidR="000934B0" w:rsidRPr="000934B0" w:rsidRDefault="000934B0" w:rsidP="0047577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tạo dashboard đẹp bằng Guna UI 2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7</w:t>
      </w:r>
    </w:p>
    <w:p w:rsidR="000934B0" w:rsidRPr="000934B0" w:rsidRDefault="000934B0" w:rsidP="0047577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implement import/export excel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8</w:t>
      </w:r>
    </w:p>
    <w:p w:rsidR="000934B0" w:rsidRPr="000934B0" w:rsidRDefault="000934B0" w:rsidP="0047577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implement HOLD / SOLD / RETURNED workflow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9</w:t>
      </w:r>
    </w:p>
    <w:p w:rsidR="000934B0" w:rsidRPr="000934B0" w:rsidRDefault="000934B0" w:rsidP="0047577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implement reporting engine theo date range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STEP 10</w:t>
      </w:r>
    </w:p>
    <w:p w:rsidR="000934B0" w:rsidRPr="000934B0" w:rsidRDefault="000934B0" w:rsidP="0047577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lastRenderedPageBreak/>
        <w:t>hướng dẫn publish thành file .exe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REQUIREMENTS</w:t>
      </w:r>
    </w:p>
    <w:p w:rsidR="000934B0" w:rsidRPr="000934B0" w:rsidRDefault="000934B0" w:rsidP="0047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clean code</w:t>
      </w:r>
    </w:p>
    <w:p w:rsidR="000934B0" w:rsidRPr="000934B0" w:rsidRDefault="000934B0" w:rsidP="0047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SOLID</w:t>
      </w:r>
    </w:p>
    <w:p w:rsidR="000934B0" w:rsidRPr="000934B0" w:rsidRDefault="000934B0" w:rsidP="0047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async/await</w:t>
      </w:r>
    </w:p>
    <w:p w:rsidR="000934B0" w:rsidRPr="000934B0" w:rsidRDefault="000934B0" w:rsidP="0047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comments rõ ràng</w:t>
      </w:r>
    </w:p>
    <w:p w:rsidR="000934B0" w:rsidRPr="000934B0" w:rsidRDefault="000934B0" w:rsidP="0047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dễ maintain</w:t>
      </w:r>
    </w:p>
    <w:p w:rsidR="000934B0" w:rsidRPr="000934B0" w:rsidRDefault="000934B0" w:rsidP="0047577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production-ready</w:t>
      </w:r>
    </w:p>
    <w:p w:rsidR="000934B0" w:rsidRPr="000934B0" w:rsidRDefault="000934B0" w:rsidP="0009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 TRỌNG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Code đầy đủ, không pseudo code.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Nếu file dài:</w:t>
      </w:r>
    </w:p>
    <w:p w:rsidR="000934B0" w:rsidRPr="000934B0" w:rsidRDefault="000934B0" w:rsidP="0047577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chia thành nhiều file</w:t>
      </w:r>
    </w:p>
    <w:p w:rsidR="000934B0" w:rsidRPr="000934B0" w:rsidRDefault="000934B0" w:rsidP="0047577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ghi rõ đường dẫn file</w:t>
      </w:r>
    </w:p>
    <w:p w:rsidR="000934B0" w:rsidRPr="000934B0" w:rsidRDefault="000934B0" w:rsidP="0009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Bắt đầu từ:</w:t>
      </w:r>
    </w:p>
    <w:p w:rsidR="000934B0" w:rsidRPr="000934B0" w:rsidRDefault="000934B0" w:rsidP="0047577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0934B0" w:rsidRPr="000934B0" w:rsidRDefault="000934B0" w:rsidP="0047577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SQLite schema</w:t>
      </w:r>
    </w:p>
    <w:p w:rsidR="000934B0" w:rsidRPr="000934B0" w:rsidRDefault="000934B0" w:rsidP="0047577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models</w:t>
      </w:r>
    </w:p>
    <w:p w:rsidR="000934B0" w:rsidRPr="000934B0" w:rsidRDefault="000934B0" w:rsidP="0047577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repository</w:t>
      </w:r>
    </w:p>
    <w:p w:rsidR="00475775" w:rsidRDefault="00475775" w:rsidP="0047577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:rsidR="000934B0" w:rsidRPr="000934B0" w:rsidRDefault="000934B0" w:rsidP="0047577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B0">
        <w:rPr>
          <w:rFonts w:ascii="Times New Roman" w:eastAsia="Times New Roman" w:hAnsi="Times New Roman" w:cs="Times New Roman"/>
          <w:sz w:val="24"/>
          <w:szCs w:val="24"/>
        </w:rPr>
        <w:t>sau đó mới đến UI.</w:t>
      </w:r>
    </w:p>
    <w:p w:rsidR="00687B3E" w:rsidRPr="000934B0" w:rsidRDefault="00DC342B" w:rsidP="000934B0"/>
    <w:sectPr w:rsidR="00687B3E" w:rsidRPr="0009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E26D3"/>
    <w:multiLevelType w:val="multilevel"/>
    <w:tmpl w:val="4A32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A2515D"/>
    <w:multiLevelType w:val="multilevel"/>
    <w:tmpl w:val="422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FD7DB2"/>
    <w:multiLevelType w:val="multilevel"/>
    <w:tmpl w:val="F09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0C5734"/>
    <w:multiLevelType w:val="multilevel"/>
    <w:tmpl w:val="73B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1B781C"/>
    <w:multiLevelType w:val="multilevel"/>
    <w:tmpl w:val="5E3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10734F"/>
    <w:multiLevelType w:val="multilevel"/>
    <w:tmpl w:val="E6E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E70670"/>
    <w:multiLevelType w:val="multilevel"/>
    <w:tmpl w:val="572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B02209"/>
    <w:multiLevelType w:val="multilevel"/>
    <w:tmpl w:val="F37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2F190A"/>
    <w:multiLevelType w:val="multilevel"/>
    <w:tmpl w:val="BA2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7F4FF4"/>
    <w:multiLevelType w:val="multilevel"/>
    <w:tmpl w:val="3380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6F24A2"/>
    <w:multiLevelType w:val="multilevel"/>
    <w:tmpl w:val="149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4E3C38"/>
    <w:multiLevelType w:val="multilevel"/>
    <w:tmpl w:val="E01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732E0B"/>
    <w:multiLevelType w:val="multilevel"/>
    <w:tmpl w:val="3F1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D23C68"/>
    <w:multiLevelType w:val="multilevel"/>
    <w:tmpl w:val="3EA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8A54F5"/>
    <w:multiLevelType w:val="multilevel"/>
    <w:tmpl w:val="E77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BC6208"/>
    <w:multiLevelType w:val="multilevel"/>
    <w:tmpl w:val="32569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E166313"/>
    <w:multiLevelType w:val="multilevel"/>
    <w:tmpl w:val="484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DB68AF"/>
    <w:multiLevelType w:val="multilevel"/>
    <w:tmpl w:val="7C5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F761E8"/>
    <w:multiLevelType w:val="multilevel"/>
    <w:tmpl w:val="95C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8357AA"/>
    <w:multiLevelType w:val="multilevel"/>
    <w:tmpl w:val="B12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536105"/>
    <w:multiLevelType w:val="multilevel"/>
    <w:tmpl w:val="AEB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0E1393"/>
    <w:multiLevelType w:val="multilevel"/>
    <w:tmpl w:val="4E8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1D316A"/>
    <w:multiLevelType w:val="multilevel"/>
    <w:tmpl w:val="E83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AA7FFD"/>
    <w:multiLevelType w:val="multilevel"/>
    <w:tmpl w:val="C84C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D05BA0"/>
    <w:multiLevelType w:val="multilevel"/>
    <w:tmpl w:val="BB6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C0D0606"/>
    <w:multiLevelType w:val="multilevel"/>
    <w:tmpl w:val="73E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B201DA"/>
    <w:multiLevelType w:val="multilevel"/>
    <w:tmpl w:val="715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060967"/>
    <w:multiLevelType w:val="multilevel"/>
    <w:tmpl w:val="B3E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F31081A"/>
    <w:multiLevelType w:val="multilevel"/>
    <w:tmpl w:val="227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01C253C"/>
    <w:multiLevelType w:val="multilevel"/>
    <w:tmpl w:val="3C4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3637C0D"/>
    <w:multiLevelType w:val="multilevel"/>
    <w:tmpl w:val="9A8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3A26EB1"/>
    <w:multiLevelType w:val="multilevel"/>
    <w:tmpl w:val="7C70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3A2B74"/>
    <w:multiLevelType w:val="multilevel"/>
    <w:tmpl w:val="976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5854B03"/>
    <w:multiLevelType w:val="multilevel"/>
    <w:tmpl w:val="CEC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6AA2F6F"/>
    <w:multiLevelType w:val="multilevel"/>
    <w:tmpl w:val="D476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77D4319"/>
    <w:multiLevelType w:val="multilevel"/>
    <w:tmpl w:val="B26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B8F61DC"/>
    <w:multiLevelType w:val="multilevel"/>
    <w:tmpl w:val="1F4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F7A2FF4"/>
    <w:multiLevelType w:val="multilevel"/>
    <w:tmpl w:val="D476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F7F7EF7"/>
    <w:multiLevelType w:val="multilevel"/>
    <w:tmpl w:val="2EF2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1E3277E"/>
    <w:multiLevelType w:val="multilevel"/>
    <w:tmpl w:val="6DE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4A16740"/>
    <w:multiLevelType w:val="multilevel"/>
    <w:tmpl w:val="9EF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64E3FE4"/>
    <w:multiLevelType w:val="multilevel"/>
    <w:tmpl w:val="9684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AE42E8"/>
    <w:multiLevelType w:val="multilevel"/>
    <w:tmpl w:val="09E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ADE3671"/>
    <w:multiLevelType w:val="multilevel"/>
    <w:tmpl w:val="AC8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BAF0C29"/>
    <w:multiLevelType w:val="multilevel"/>
    <w:tmpl w:val="71F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DF84589"/>
    <w:multiLevelType w:val="multilevel"/>
    <w:tmpl w:val="D7B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EE95DD8"/>
    <w:multiLevelType w:val="multilevel"/>
    <w:tmpl w:val="036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0BD729A"/>
    <w:multiLevelType w:val="multilevel"/>
    <w:tmpl w:val="BCF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1275B24"/>
    <w:multiLevelType w:val="multilevel"/>
    <w:tmpl w:val="94E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4D63666"/>
    <w:multiLevelType w:val="multilevel"/>
    <w:tmpl w:val="3EF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62E4F04"/>
    <w:multiLevelType w:val="multilevel"/>
    <w:tmpl w:val="FF12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7B2602B"/>
    <w:multiLevelType w:val="multilevel"/>
    <w:tmpl w:val="36F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D477B02"/>
    <w:multiLevelType w:val="multilevel"/>
    <w:tmpl w:val="9E9A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2600FCF"/>
    <w:multiLevelType w:val="multilevel"/>
    <w:tmpl w:val="54D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4407D82"/>
    <w:multiLevelType w:val="multilevel"/>
    <w:tmpl w:val="735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45E17BF"/>
    <w:multiLevelType w:val="multilevel"/>
    <w:tmpl w:val="6736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5B27AC6"/>
    <w:multiLevelType w:val="multilevel"/>
    <w:tmpl w:val="BDD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7CF1302"/>
    <w:multiLevelType w:val="multilevel"/>
    <w:tmpl w:val="ED5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E845E6A"/>
    <w:multiLevelType w:val="multilevel"/>
    <w:tmpl w:val="C65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F6B128D"/>
    <w:multiLevelType w:val="multilevel"/>
    <w:tmpl w:val="981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8"/>
  </w:num>
  <w:num w:numId="3">
    <w:abstractNumId w:val="50"/>
  </w:num>
  <w:num w:numId="4">
    <w:abstractNumId w:val="28"/>
  </w:num>
  <w:num w:numId="5">
    <w:abstractNumId w:val="57"/>
  </w:num>
  <w:num w:numId="6">
    <w:abstractNumId w:val="32"/>
  </w:num>
  <w:num w:numId="7">
    <w:abstractNumId w:val="41"/>
  </w:num>
  <w:num w:numId="8">
    <w:abstractNumId w:val="56"/>
  </w:num>
  <w:num w:numId="9">
    <w:abstractNumId w:val="40"/>
  </w:num>
  <w:num w:numId="10">
    <w:abstractNumId w:val="22"/>
  </w:num>
  <w:num w:numId="11">
    <w:abstractNumId w:val="1"/>
  </w:num>
  <w:num w:numId="12">
    <w:abstractNumId w:val="6"/>
  </w:num>
  <w:num w:numId="13">
    <w:abstractNumId w:val="9"/>
  </w:num>
  <w:num w:numId="14">
    <w:abstractNumId w:val="42"/>
  </w:num>
  <w:num w:numId="15">
    <w:abstractNumId w:val="16"/>
  </w:num>
  <w:num w:numId="16">
    <w:abstractNumId w:val="5"/>
  </w:num>
  <w:num w:numId="17">
    <w:abstractNumId w:val="27"/>
  </w:num>
  <w:num w:numId="18">
    <w:abstractNumId w:val="34"/>
  </w:num>
  <w:num w:numId="19">
    <w:abstractNumId w:val="12"/>
  </w:num>
  <w:num w:numId="20">
    <w:abstractNumId w:val="10"/>
  </w:num>
  <w:num w:numId="21">
    <w:abstractNumId w:val="52"/>
  </w:num>
  <w:num w:numId="22">
    <w:abstractNumId w:val="44"/>
  </w:num>
  <w:num w:numId="23">
    <w:abstractNumId w:val="49"/>
  </w:num>
  <w:num w:numId="24">
    <w:abstractNumId w:val="53"/>
  </w:num>
  <w:num w:numId="25">
    <w:abstractNumId w:val="8"/>
  </w:num>
  <w:num w:numId="26">
    <w:abstractNumId w:val="58"/>
  </w:num>
  <w:num w:numId="27">
    <w:abstractNumId w:val="23"/>
  </w:num>
  <w:num w:numId="28">
    <w:abstractNumId w:val="39"/>
  </w:num>
  <w:num w:numId="29">
    <w:abstractNumId w:val="25"/>
  </w:num>
  <w:num w:numId="30">
    <w:abstractNumId w:val="33"/>
  </w:num>
  <w:num w:numId="31">
    <w:abstractNumId w:val="54"/>
  </w:num>
  <w:num w:numId="32">
    <w:abstractNumId w:val="21"/>
  </w:num>
  <w:num w:numId="33">
    <w:abstractNumId w:val="20"/>
  </w:num>
  <w:num w:numId="34">
    <w:abstractNumId w:val="2"/>
  </w:num>
  <w:num w:numId="35">
    <w:abstractNumId w:val="59"/>
  </w:num>
  <w:num w:numId="36">
    <w:abstractNumId w:val="30"/>
  </w:num>
  <w:num w:numId="37">
    <w:abstractNumId w:val="4"/>
  </w:num>
  <w:num w:numId="38">
    <w:abstractNumId w:val="31"/>
  </w:num>
  <w:num w:numId="39">
    <w:abstractNumId w:val="13"/>
  </w:num>
  <w:num w:numId="40">
    <w:abstractNumId w:val="26"/>
  </w:num>
  <w:num w:numId="41">
    <w:abstractNumId w:val="51"/>
  </w:num>
  <w:num w:numId="42">
    <w:abstractNumId w:val="48"/>
  </w:num>
  <w:num w:numId="43">
    <w:abstractNumId w:val="14"/>
  </w:num>
  <w:num w:numId="44">
    <w:abstractNumId w:val="35"/>
  </w:num>
  <w:num w:numId="45">
    <w:abstractNumId w:val="45"/>
  </w:num>
  <w:num w:numId="46">
    <w:abstractNumId w:val="29"/>
  </w:num>
  <w:num w:numId="47">
    <w:abstractNumId w:val="46"/>
  </w:num>
  <w:num w:numId="48">
    <w:abstractNumId w:val="24"/>
  </w:num>
  <w:num w:numId="49">
    <w:abstractNumId w:val="3"/>
  </w:num>
  <w:num w:numId="50">
    <w:abstractNumId w:val="38"/>
  </w:num>
  <w:num w:numId="51">
    <w:abstractNumId w:val="0"/>
  </w:num>
  <w:num w:numId="52">
    <w:abstractNumId w:val="36"/>
  </w:num>
  <w:num w:numId="53">
    <w:abstractNumId w:val="19"/>
  </w:num>
  <w:num w:numId="54">
    <w:abstractNumId w:val="47"/>
  </w:num>
  <w:num w:numId="55">
    <w:abstractNumId w:val="55"/>
  </w:num>
  <w:num w:numId="56">
    <w:abstractNumId w:val="17"/>
  </w:num>
  <w:num w:numId="57">
    <w:abstractNumId w:val="43"/>
  </w:num>
  <w:num w:numId="58">
    <w:abstractNumId w:val="7"/>
  </w:num>
  <w:num w:numId="59">
    <w:abstractNumId w:val="11"/>
  </w:num>
  <w:num w:numId="60">
    <w:abstractNumId w:val="15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C63"/>
    <w:rsid w:val="000858BD"/>
    <w:rsid w:val="000934B0"/>
    <w:rsid w:val="00096C90"/>
    <w:rsid w:val="00111742"/>
    <w:rsid w:val="002C2332"/>
    <w:rsid w:val="003B533F"/>
    <w:rsid w:val="003D7ACA"/>
    <w:rsid w:val="00454588"/>
    <w:rsid w:val="004671B2"/>
    <w:rsid w:val="00475775"/>
    <w:rsid w:val="004D4B30"/>
    <w:rsid w:val="005E625D"/>
    <w:rsid w:val="006C4FCC"/>
    <w:rsid w:val="00713582"/>
    <w:rsid w:val="00777C63"/>
    <w:rsid w:val="00803EB4"/>
    <w:rsid w:val="008D5FC4"/>
    <w:rsid w:val="0094312E"/>
    <w:rsid w:val="00B30A78"/>
    <w:rsid w:val="00B414BE"/>
    <w:rsid w:val="00B732F8"/>
    <w:rsid w:val="00C502D1"/>
    <w:rsid w:val="00C674DE"/>
    <w:rsid w:val="00C86009"/>
    <w:rsid w:val="00C922EB"/>
    <w:rsid w:val="00D012E1"/>
    <w:rsid w:val="00D219D4"/>
    <w:rsid w:val="00D81414"/>
    <w:rsid w:val="00DC342B"/>
    <w:rsid w:val="00E02800"/>
    <w:rsid w:val="00E53DB7"/>
    <w:rsid w:val="00F46112"/>
    <w:rsid w:val="00F55315"/>
    <w:rsid w:val="00FA100E"/>
    <w:rsid w:val="00FA3BC2"/>
    <w:rsid w:val="00FD6DC7"/>
    <w:rsid w:val="00FE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4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93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96C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4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93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96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36</cp:revision>
  <dcterms:created xsi:type="dcterms:W3CDTF">2026-05-09T03:08:00Z</dcterms:created>
  <dcterms:modified xsi:type="dcterms:W3CDTF">2026-05-09T04:07:00Z</dcterms:modified>
</cp:coreProperties>
</file>