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9E9" w:rsidRDefault="00171CAB">
      <w:bookmarkStart w:id="0" w:name="_GoBack"/>
      <w:r>
        <w:rPr>
          <w:rFonts w:hint="eastAsia"/>
        </w:rPr>
        <w:t xml:space="preserve">Unlike some </w:t>
      </w:r>
      <w:r>
        <w:t>available</w:t>
      </w:r>
      <w:r>
        <w:rPr>
          <w:rFonts w:hint="eastAsia"/>
        </w:rPr>
        <w:t xml:space="preserve"> solution in the ma</w:t>
      </w:r>
      <w:r>
        <w:t>rket, my solution reduced the dependency on word-typing effort to maintain electronic health record for Hong Kong Traditional Chinese Medicine Industry. A drug selection panel is introduced to allow user to select drug instead of typing drug names with some difficult uncommon characters. It allow user to screen out the wanted drug using professional and layman way. Furthermore, it provide health record sharing feature. It allows sharing patients’ health records across different clinics within the system upon permission.</w:t>
      </w:r>
      <w:bookmarkEnd w:id="0"/>
    </w:p>
    <w:sectPr w:rsidR="00D049E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CAB"/>
    <w:rsid w:val="00166ABD"/>
    <w:rsid w:val="00171CAB"/>
    <w:rsid w:val="005F6AD4"/>
    <w:rsid w:val="00D65A70"/>
    <w:rsid w:val="00F966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A539C-1BE7-4491-AA62-25316DBB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TSE</dc:creator>
  <cp:keywords/>
  <dc:description/>
  <cp:lastModifiedBy>Jason TSE</cp:lastModifiedBy>
  <cp:revision>1</cp:revision>
  <dcterms:created xsi:type="dcterms:W3CDTF">2015-02-07T19:33:00Z</dcterms:created>
  <dcterms:modified xsi:type="dcterms:W3CDTF">2015-02-07T19:42:00Z</dcterms:modified>
</cp:coreProperties>
</file>