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word/footer1.xml" ContentType="application/vnd.openxmlformats-officedocument.wordprocessingml.footer+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lang w:val="en-US"/>
        </w:rPr>
        <w:br w:type="textWrapping"/>
      </w:r>
      <w:r>
        <w:rPr>
          <w:rFonts w:ascii="Arial" w:cs="Arial" w:hAnsi="Arial"/>
          <w:color w:val="000000"/>
          <w:sz w:val="24"/>
          <w:szCs w:val="24"/>
          <w:rtl w:val="off"/>
          <w:lang w:val="en-US"/>
        </w:rPr>
        <w:t xml:space="preserve">Q4. </w:t>
      </w:r>
      <w:r>
        <w:rPr>
          <w:rFonts w:ascii="Arial" w:cs="Arial" w:hAnsi="Arial"/>
          <w:color w:val="000000"/>
          <w:sz w:val="24"/>
          <w:szCs w:val="24"/>
          <w:rtl w:val="off"/>
          <w:lang w:val="en-US"/>
        </w:rPr>
        <w:t>Why we use ip address, &amp; how to get public ip address in our machine/pc.</w:t>
      </w:r>
      <w:r>
        <w:rPr>
          <w:rFonts w:ascii="Arial" w:cs="Arial" w:hAnsi="Arial"/>
          <w:color w:val="000000"/>
          <w:sz w:val="24"/>
          <w:szCs w:val="24"/>
          <w:rtl w:val="off"/>
          <w:lang w:val="en-US"/>
        </w:rPr>
        <w:t xml:space="preserve"> </w:t>
      </w:r>
    </w:p>
    <w:p>
      <w:pPr>
        <w:shd w:val="clear" w:fill="ffffff"/>
        <w:spacing w:before="240" w:after="0" w:line="276" w:lineRule="auto"/>
        <w:ind w:left="0" w:right="60" w:firstLine="0"/>
        <w:jc w:val="both"/>
        <w:rPr>
          <w:rFonts w:ascii="Arial" w:cs="Arial" w:eastAsia="Arial" w:hAnsi="Arial"/>
          <w:color w:val="333333"/>
          <w:sz w:val="24"/>
          <w:szCs w:val="24"/>
          <w:highlight w:val="white"/>
        </w:rPr>
      </w:pPr>
      <w:r>
        <w:rPr>
          <w:rFonts w:ascii="Arial" w:cs="Arial" w:eastAsia="Arial" w:hAnsi="Arial"/>
          <w:color w:val="333333"/>
          <w:sz w:val="24"/>
          <w:szCs w:val="24"/>
          <w:highlight w:val="white"/>
        </w:rPr>
        <w:t>Ans: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b w:val="off"/>
          <w:bCs w:val="off"/>
          <w:color w:val="000000"/>
          <w:sz w:val="24"/>
          <w:szCs w:val="24"/>
          <w:rtl w:val="off"/>
          <w:lang w:val="en-US"/>
        </w:rPr>
        <w:t>An IP is an internet protocol address and every type of network device — ie anything connected to the internet — is assigned one</w:t>
      </w:r>
      <w:r>
        <w:rPr>
          <w:rFonts w:ascii="Arial" w:cs="Arial" w:hAnsi="Arial"/>
          <w:b w:val="off"/>
          <w:bCs w:val="off"/>
          <w:color w:val="000000"/>
          <w:sz w:val="24"/>
          <w:szCs w:val="24"/>
          <w:rtl w:val="off"/>
          <w:lang w:val="en-US"/>
        </w:rPr>
        <w:t xml:space="preserve"> </w:t>
      </w:r>
      <w:r>
        <w:rPr>
          <w:rFonts w:ascii="Arial" w:cs="Arial" w:hAnsi="Arial"/>
          <w:color w:val="000000"/>
          <w:sz w:val="24"/>
          <w:szCs w:val="24"/>
          <w:rtl w:val="off"/>
          <w:lang w:val="en-US"/>
        </w:rPr>
        <w:t>An IP is an internet protocol address. Essentially, it is a numeric value assigned to a network device, and it is used for the identification and location of a network device.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IP addresses are assigned to every type of network device. It could be an IP camera, a laptop, a desktop device, an IP phone, a cell phone on a wireless network, computer servers, or websites. Even children’s toys that are internet connected will have an IP address assigned to them.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IPs are broken up into IPv4 and IPv6. IPv4 is made up of a 32-bit address. IPv6 is the new standard and is made up of 128-bit addresses. IPv6 came out because all possible IPv4 addresses are close to being assigned, so IPv6 is the new standard.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 subnet cannot have a duplicate IP address. This means that if your laptop has an IP address of 10.1.10.1, no other devices on your network can have that IP address as it causes an IP conflict. If two devices have the same IP address, the network will confuse the devices, and to resolve the conflict, one will be kicked off the network.</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Generally, the network will initially accept the second device, and when it realises there is a conflict, it will kick the first device off the network.</w:t>
      </w:r>
      <w:r>
        <w:rPr>
          <w:rFonts w:ascii="Arial" w:cs="Arial" w:hAnsi="Arial"/>
          <w:color w:val="000000"/>
          <w:sz w:val="24"/>
          <w:szCs w:val="24"/>
          <w:rtl w:val="off"/>
          <w:lang w:val="en-US"/>
        </w:rPr>
        <w:t xml:space="preserve"> </w:t>
      </w:r>
    </w:p>
    <w:p>
      <w:pPr>
        <w:shd w:val="clear" w:fill="ffffff"/>
        <w:spacing w:before="240" w:after="0" w:line="276" w:lineRule="auto"/>
        <w:ind w:left="0" w:right="60" w:firstLine="0"/>
        <w:jc w:val="both"/>
        <w:rPr>
          <w:rFonts w:ascii="Arial" w:cs="Arial" w:eastAsia="Arial" w:hAnsi="Arial"/>
          <w:color w:val="333333"/>
          <w:sz w:val="24"/>
          <w:szCs w:val="24"/>
          <w:highlight w:val="white"/>
        </w:rPr>
      </w:pP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24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For Wi-Fi connection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after="0" w:line="276" w:lineRule="auto"/>
        <w:ind w:left="720" w:right="0" w:firstLine="0"/>
        <w:jc w:val="left"/>
        <w:rPr>
          <w:rFonts w:ascii="Arial" w:cs="Arial" w:hAnsi="Arial"/>
          <w:b/>
          <w:bCs/>
          <w:color w:val="000000"/>
          <w:sz w:val="28"/>
          <w:szCs w:val="28"/>
          <w:lang w:val="en-US"/>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450"/>
        </w:tabs>
        <w:bidi w:val="off"/>
        <w:spacing w:after="0" w:line="276" w:lineRule="auto"/>
        <w:ind w:left="450" w:right="0" w:hanging="360"/>
        <w:jc w:val="left"/>
        <w:rPr>
          <w:rFonts w:ascii="Arial" w:cs="Arial" w:hAnsi="Arial"/>
          <w:color w:val="000000"/>
          <w:sz w:val="24"/>
          <w:szCs w:val="24"/>
          <w:lang w:val="en-US"/>
        </w:rPr>
      </w:pPr>
      <w:r>
        <w:rPr>
          <w:rFonts w:ascii="Arial" w:cs="Arial" w:hAnsi="Arial"/>
          <w:color w:val="000000"/>
          <w:sz w:val="24"/>
          <w:szCs w:val="24"/>
          <w:rtl w:val="off"/>
          <w:lang w:val="en-US"/>
        </w:rPr>
        <w:t>Select</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 xml:space="preserve">Start </w:t>
      </w:r>
      <w:r>
        <w:rPr>
          <w:rFonts w:ascii="Arial" w:cs="Arial" w:hAnsi="Arial"/>
          <w:color w:val="000000"/>
          <w:sz w:val="24"/>
          <w:szCs w:val="24"/>
          <w:rtl w:val="off"/>
          <w:lang w:val="en-US"/>
        </w:rPr>
        <w:t xml:space="preserve">&gt; </w:t>
      </w:r>
      <w:r>
        <w:rPr>
          <w:rFonts w:ascii="Arial" w:cs="Arial" w:hAnsi="Arial"/>
          <w:b/>
          <w:color w:val="000000"/>
          <w:sz w:val="24"/>
          <w:szCs w:val="24"/>
          <w:rtl w:val="off"/>
          <w:lang w:val="en-US"/>
        </w:rPr>
        <w:t>Settings</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&gt;</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Network &amp; internet</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&gt;</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Wi-Fi</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and then select the Wi-Fi network you're connected to.</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450"/>
        </w:tabs>
        <w:bidi w:val="off"/>
        <w:spacing w:after="0" w:line="276" w:lineRule="auto"/>
        <w:ind w:left="450" w:right="0" w:hanging="360"/>
        <w:jc w:val="left"/>
        <w:rPr>
          <w:rFonts w:ascii="Arial" w:cs="Arial" w:hAnsi="Arial"/>
          <w:color w:val="000000"/>
          <w:sz w:val="24"/>
          <w:szCs w:val="24"/>
          <w:lang w:val="en-US"/>
        </w:rPr>
      </w:pPr>
      <w:r>
        <w:rPr>
          <w:rFonts w:ascii="Arial" w:cs="Arial" w:hAnsi="Arial"/>
          <w:color w:val="000000"/>
          <w:sz w:val="24"/>
          <w:szCs w:val="24"/>
          <w:rtl w:val="off"/>
          <w:lang w:val="en-US"/>
        </w:rPr>
        <w:t>Under</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Properties</w:t>
      </w:r>
      <w:r>
        <w:rPr>
          <w:rFonts w:ascii="Arial" w:cs="Arial" w:hAnsi="Arial"/>
          <w:color w:val="000000"/>
          <w:sz w:val="24"/>
          <w:szCs w:val="24"/>
          <w:rtl w:val="off"/>
          <w:lang w:val="en-US"/>
        </w:rPr>
        <w:t>, look for your IP address listed next to</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IPv4 address</w:t>
      </w:r>
      <w:r>
        <w:rPr>
          <w:rFonts w:ascii="Arial" w:cs="Arial" w:hAnsi="Arial"/>
          <w:color w:val="000000"/>
          <w:sz w:val="24"/>
          <w:szCs w:val="24"/>
          <w:rtl w:val="off"/>
          <w:lang w:val="en-US"/>
        </w:rPr>
        <w:t>.</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bidi w:val="off"/>
        <w:spacing w:before="24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For Ethernet connection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after="0" w:line="276" w:lineRule="auto"/>
        <w:ind w:left="720" w:right="0" w:firstLine="0"/>
        <w:jc w:val="left"/>
        <w:rPr>
          <w:rFonts w:ascii="Arial" w:cs="Arial" w:hAnsi="Arial"/>
          <w:b/>
          <w:bCs/>
          <w:color w:val="000000"/>
          <w:sz w:val="28"/>
          <w:szCs w:val="28"/>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45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 xml:space="preserve">Select </w:t>
      </w:r>
      <w:r>
        <w:rPr>
          <w:rFonts w:ascii="Arial" w:cs="Arial" w:hAnsi="Arial"/>
          <w:b/>
          <w:color w:val="000000"/>
          <w:sz w:val="24"/>
          <w:szCs w:val="24"/>
          <w:rtl w:val="off"/>
          <w:lang w:val="en-US"/>
        </w:rPr>
        <w:t>Start</w:t>
      </w:r>
      <w:r>
        <w:rPr>
          <w:rFonts w:ascii="Arial" w:cs="Arial" w:hAnsi="Arial"/>
          <w:color w:val="000000"/>
          <w:sz w:val="24"/>
          <w:szCs w:val="24"/>
          <w:rtl w:val="off"/>
          <w:lang w:val="en-US"/>
        </w:rPr>
        <w:t xml:space="preserve"> &gt;</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Settings</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&gt;</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Network &amp; internet</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 xml:space="preserve">&gt; </w:t>
      </w:r>
      <w:r>
        <w:rPr>
          <w:rFonts w:ascii="Arial" w:cs="Arial" w:hAnsi="Arial"/>
          <w:b/>
          <w:color w:val="000000"/>
          <w:sz w:val="24"/>
          <w:szCs w:val="24"/>
          <w:rtl w:val="off"/>
          <w:lang w:val="en-US"/>
        </w:rPr>
        <w:t>Ethernet</w:t>
      </w:r>
      <w:r>
        <w:rPr>
          <w:rFonts w:ascii="Arial" w:cs="Arial" w:hAnsi="Arial"/>
          <w:color w:val="000000"/>
          <w:sz w:val="24"/>
          <w:szCs w:val="24"/>
          <w:rtl w:val="off"/>
          <w:lang w:val="en-US"/>
        </w:rPr>
        <w:t>.</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450"/>
        </w:tabs>
        <w:bidi w:val="off"/>
        <w:spacing w:after="0" w:line="276" w:lineRule="auto"/>
        <w:jc w:val="left"/>
        <w:rPr>
          <w:rFonts w:ascii="Arial" w:cs="Arial" w:hAnsi="Arial"/>
          <w:b/>
          <w:bCs/>
          <w:color w:val="000000"/>
          <w:sz w:val="28"/>
          <w:szCs w:val="28"/>
          <w:rtl w:val="off"/>
          <w:lang w:val="en-US"/>
        </w:rPr>
      </w:pPr>
      <w:r>
        <w:rPr>
          <w:rFonts w:ascii="Arial" w:cs="Arial" w:hAnsi="Arial"/>
          <w:color w:val="000000"/>
          <w:sz w:val="24"/>
          <w:szCs w:val="24"/>
          <w:rtl w:val="off"/>
          <w:lang w:val="en-US"/>
        </w:rPr>
        <w:t>Under</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Properties</w:t>
      </w:r>
      <w:r>
        <w:rPr>
          <w:rFonts w:ascii="Arial" w:cs="Arial" w:hAnsi="Arial"/>
          <w:color w:val="000000"/>
          <w:sz w:val="24"/>
          <w:szCs w:val="24"/>
          <w:rtl w:val="off"/>
          <w:lang w:val="en-US"/>
        </w:rPr>
        <w:t>, look for your IP address listed next to</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IPv4 address</w:t>
      </w:r>
      <w:r>
        <w:rPr>
          <w:rFonts w:ascii="Arial" w:cs="Arial" w:hAnsi="Arial"/>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720" w:right="0" w:firstLine="0"/>
        <w:jc w:val="left"/>
        <w:rPr>
          <w:rFonts w:ascii="Arial" w:cs="Arial" w:hAnsi="Arial"/>
          <w:b/>
          <w:bCs/>
          <w:color w:val="000000"/>
          <w:sz w:val="28"/>
          <w:szCs w:val="28"/>
          <w:rtl w:val="off"/>
          <w:lang w:val="en-US"/>
        </w:rPr>
      </w:pP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bidi w:val="off"/>
        <w:spacing w:before="24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Find your public IP address using the Command Prompt (CMD)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The Windows Command Prompt tool can also help you get your public IP address. Here’s how to find your external IP address with Command Prompt.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after="0" w:line="276" w:lineRule="auto"/>
        <w:ind w:left="0" w:right="0" w:firstLine="0"/>
        <w:jc w:val="left"/>
        <w:rPr>
          <w:rFonts w:ascii="Arial" w:cs="Arial" w:hAnsi="Arial"/>
          <w:color w:val="000000"/>
          <w:sz w:val="24"/>
          <w:szCs w:val="24"/>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60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Open the Start menu and type</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cmd</w:t>
      </w:r>
      <w:r>
        <w:rPr>
          <w:rFonts w:ascii="Arial" w:cs="Arial" w:hAnsi="Arial"/>
          <w:color w:val="000000"/>
          <w:sz w:val="24"/>
          <w:szCs w:val="24"/>
          <w:rtl w:val="off"/>
          <w:lang w:val="en-US"/>
        </w:rPr>
        <w:t>.</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60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Enter the following command into the Command Prompt and press</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Enter</w:t>
      </w:r>
      <w:r>
        <w:rPr>
          <w:rFonts w:ascii="Arial" w:cs="Arial" w:hAnsi="Arial"/>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after="0" w:line="276" w:lineRule="auto"/>
        <w:ind w:left="0" w:right="0" w:firstLine="0"/>
        <w:jc w:val="center"/>
        <w:rPr>
          <w:rFonts w:ascii="Arial" w:cs="Arial" w:hAnsi="Arial"/>
          <w:color w:val="000000"/>
          <w:sz w:val="24"/>
          <w:szCs w:val="24"/>
          <w:lang w:val="en-US"/>
        </w:rPr>
      </w:pPr>
      <w:r>
        <w:rPr>
          <w:rFonts w:ascii="Arial" w:cs="Arial" w:hAnsi="Arial"/>
          <w:b/>
          <w:color w:val="000000"/>
          <w:sz w:val="24"/>
          <w:szCs w:val="24"/>
          <w:rtl w:val="off"/>
          <w:lang w:val="en-US"/>
        </w:rPr>
        <w:t>nslookup myip.opendns.com resolver1.opendns.com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450"/>
        </w:tabs>
        <w:bidi w:val="off"/>
        <w:spacing w:before="240" w:after="0" w:line="276" w:lineRule="auto"/>
        <w:ind w:left="450" w:right="0" w:firstLine="0"/>
        <w:jc w:val="left"/>
        <w:rPr>
          <w:rFonts w:ascii="Arial" w:cs="Arial" w:hAnsi="Arial"/>
          <w:color w:val="000000"/>
          <w:sz w:val="24"/>
          <w:szCs w:val="24"/>
          <w:lang w:val="en-US"/>
        </w:rPr>
      </w:pP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bidi w:val="off"/>
        <w:spacing w:before="240" w:after="0" w:line="276" w:lineRule="auto"/>
        <w:jc w:val="left"/>
        <w:rPr>
          <w:rFonts w:ascii="Arial" w:cs="Arial" w:hAnsi="Arial"/>
          <w:b/>
          <w:bCs/>
          <w:color w:val="000000"/>
          <w:sz w:val="28"/>
          <w:szCs w:val="28"/>
          <w:lang w:val="en-US"/>
        </w:rPr>
      </w:pPr>
      <w:r>
        <w:rPr>
          <w:rFonts w:ascii="Arial" w:cs="Arial" w:hAnsi="Arial"/>
          <w:b/>
          <w:bCs/>
          <w:color w:val="000000"/>
          <w:sz w:val="28"/>
          <w:szCs w:val="28"/>
          <w:rtl w:val="off"/>
          <w:lang w:val="en-US"/>
        </w:rPr>
        <w:t>Find your IP address using the command prompt (CMD)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You can quickly get your local IP address on your computer with the Windows Command Prompt tool. It’ll show you both your</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IPv4 address as well as IPv6 address</w:t>
      </w:r>
      <w:r>
        <w:rPr>
          <w:rFonts w:ascii="Arial" w:cs="Arial" w:hAnsi="Arial"/>
          <w:color w:val="000000"/>
          <w:sz w:val="24"/>
          <w:szCs w:val="24"/>
          <w:rtl w:val="off"/>
          <w:lang w:val="en-US"/>
        </w:rPr>
        <w:t>. Here’s how to find your IP address using CMD: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p>
    <w:p>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60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Open the Start menu and type</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cmd</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to open the Command Prompt.</w:t>
      </w:r>
    </w:p>
    <w:p>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60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Type</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ipconfig</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into the Command Prompt and press</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Enter</w:t>
      </w:r>
      <w:r>
        <w:rPr>
          <w:rFonts w:ascii="Arial" w:cs="Arial" w:hAnsi="Arial"/>
          <w:color w:val="000000"/>
          <w:sz w:val="24"/>
          <w:szCs w:val="24"/>
          <w:rtl w:val="off"/>
          <w:lang w:val="en-US"/>
        </w:rPr>
        <w:t>. The tool will return a set of data that includes your IP address.</w:t>
      </w:r>
    </w:p>
    <w:p>
      <w:pPr>
        <w:shd w:val="clear" w:fill="ffffff"/>
        <w:spacing w:after="0" w:line="276" w:lineRule="auto"/>
        <w:ind w:left="0" w:right="60" w:firstLine="0"/>
        <w:jc w:val="both"/>
        <w:rPr>
          <w:rFonts w:ascii="Arial" w:cs="Arial" w:eastAsia="Arial" w:hAnsi="Arial"/>
          <w:color w:val="333333"/>
          <w:sz w:val="24"/>
          <w:szCs w:val="24"/>
          <w:highlight w:val="white"/>
        </w:rPr>
      </w:pPr>
    </w:p>
    <w:sectPr>
      <w:headerReference w:type="default" r:id="rId11"/>
      <w:footerReference w:type="default" r:id="rId12"/>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Georgia"/>
  <w:font w:name="Arial"/>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light">
    <w:charset w:val="00"/>
  </w:font>
  <w:font w:name="Segoe UI">
    <w:charset w:val="00"/>
  </w:font>
  <w:font w:name="roboto">
    <w:charset w:val="00"/>
  </w:font>
  <w:font w:name="arial">
    <w:charset w:val="00"/>
  </w:font>
  <w:font w:name="europa">
    <w:charset w:val="00"/>
  </w:font>
  <w:font w:name="mier b">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left"/>
      <w:rPr>
        <w:rFonts w:ascii="Calibri" w:cs="Calibri" w:eastAsia="Calibri" w:hAnsi="Calibri"/>
        <w:b w:val="off"/>
        <w:i w:val="off"/>
        <w:smallCaps w:val="off"/>
        <w:color w:val="000000"/>
        <w:sz w:val="22"/>
        <w:szCs w:val="22"/>
        <w:u w:val="none"/>
        <w:shd w:val="clear" w:fill="auto"/>
        <w:vertAlign w:val="baseline"/>
      </w:rPr>
    </w:pPr>
    <w:r>
      <w:rPr>
        <w:rFonts w:ascii="Calibri" w:cs="Calibri" w:eastAsia="Calibri" w:hAnsi="Calibri"/>
        <w:b w:val="off"/>
        <w:i w:val="off"/>
        <w:smallCaps w:val="off"/>
        <w:color w:val="000000"/>
        <w:sz w:val="22"/>
        <w:szCs w:val="22"/>
        <w:u w:val="none"/>
        <w:shd w:val="clear" w:fill="auto"/>
        <w:vertAlign w:val="baseline"/>
        <w:rtl w:val="off"/>
      </w:rPr>
      <w:tab/>
      <w:t xml:space="preserve">Website: </w:t>
    </w:r>
    <w:r>
      <w:fldChar w:fldCharType="begin"/>
    </w:r>
    <w:r>
      <w:instrText xml:space="preserve">HYPERLINK "http://www.fireshark.in" </w:instrText>
    </w:r>
    <w:r>
      <w:fldChar w:fldCharType="separate"/>
    </w:r>
    <w:r>
      <w:rPr>
        <w:rFonts w:ascii="Calibri" w:cs="Calibri" w:eastAsia="Calibri" w:hAnsi="Calibri"/>
        <w:b w:val="off"/>
        <w:i w:val="off"/>
        <w:smallCaps w:val="off"/>
        <w:color w:val="0563c1"/>
        <w:sz w:val="22"/>
        <w:szCs w:val="22"/>
        <w:u w:val="single"/>
        <w:shd w:val="clear" w:fill="auto"/>
        <w:vertAlign w:val="baseline"/>
        <w:rtl w:val="off"/>
      </w:rPr>
      <w:t>http://www.fireshark.in</w:t>
    </w:r>
    <w:r>
      <w:fldChar w:fldCharType="end"/>
    </w:r>
    <w:r>
      <w:rPr>
        <w:rFonts w:ascii="Calibri" w:cs="Calibri" w:eastAsia="Calibri" w:hAnsi="Calibri"/>
        <w:b w:val="off"/>
        <w:i w:val="off"/>
        <w:smallCaps w:val="off"/>
        <w:color w:val="000000"/>
        <w:sz w:val="22"/>
        <w:szCs w:val="22"/>
        <w:u w:val="none"/>
        <w:shd w:val="clear" w:fill="auto"/>
        <w:vertAlign w:val="baseline"/>
        <w:rtl w:val="off"/>
      </w:rPr>
      <w:t xml:space="preserve">  Email:info@fireshark.in  Hello India: +91 8881442525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both"/>
      <w:rPr>
        <w:rFonts w:ascii="Calibri" w:cs="Calibri" w:eastAsia="Calibri" w:hAnsi="Calibri"/>
        <w:b w:val="off"/>
        <w:i w:val="off"/>
        <w:smallCaps w:val="off"/>
        <w:color w:val="000000"/>
        <w:sz w:val="22"/>
        <w:szCs w:val="22"/>
        <w:u w:val="none"/>
        <w:shd w:val="clear" w:fill="auto"/>
        <w:vertAlign w:val="baseline"/>
      </w:rPr>
    </w:pPr>
    <w:r>
      <w:rPr/>
      <w:drawing xmlns:mc="http://schemas.openxmlformats.org/markup-compatibility/2006">
        <wp:anchor allowOverlap="1" behindDoc="0" distT="0" distB="0" distL="114300" distR="114300" layoutInCell="1" locked="0" relativeHeight="0" simplePos="0">
          <wp:simplePos x="0" y="0"/>
          <wp:positionH relativeFrom="column">
            <wp:posOffset>3984625</wp:posOffset>
          </wp:positionH>
          <wp:positionV relativeFrom="paragraph">
            <wp:posOffset>3810</wp:posOffset>
          </wp:positionV>
          <wp:extent cx="1746885" cy="410210"/>
          <wp:effectExtent l="0" t="0" r="0" b="0"/>
          <wp:wrapNone/>
          <wp:docPr id="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3"/>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3">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4">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1."/>
        <w:rPr/>
      </w:lvl>
    </w:lvlOverride>
  </w:num>
  <w:num w:numId="4">
    <w:abstractNumId w:val="3"/>
    <w:lvlOverride w:ilvl="0">
      <w:lvl w:ilvl="0" w:tentative="1">
        <w:numFmt w:val="bullet"/>
        <w:suff w:val="tab"/>
        <w:lvlText w:val="2."/>
        <w:rPr/>
      </w:lvl>
    </w:lvlOverride>
  </w:num>
  <w:num w:numId="5">
    <w:abstractNumId w:val="5"/>
  </w:num>
  <w:num w:numId="6">
    <w:abstractNumId w:val="7"/>
  </w:num>
  <w:num w:numId="7">
    <w:abstractNumId w:val="9"/>
  </w:num>
  <w:num w:numId="8">
    <w:abstractNumId w:val="11"/>
  </w:num>
  <w:num w:numId="9">
    <w:abstractNumId w:val="12"/>
  </w:num>
  <w:num w:numId="10">
    <w:abstractNumId w:val="13"/>
  </w:num>
  <w:num w:numId="11">
    <w:abstractNumId w:val="14"/>
  </w:num>
  <w:num w:numId="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default="1" w:styleId="Normal">
    <w:name w:val="Normal"/>
    <w:next w:val="Normal"/>
    <w:uiPriority w:val="99"/>
    <w:qFormat w:val="off"/>
    <w:pPr>
      <w:spacing w:after="160" w:line="259" w:lineRule="auto"/>
    </w:pPr>
    <w:rPr>
      <w:w w:val="100"/>
      <w:position w:val="-1"/>
      <w:sz w:val="22"/>
      <w:szCs w:val="22"/>
      <w:vertAlign w:val="baseline"/>
      <w:cs w:val="off"/>
      <w:lang w:val="en-IN" w:bidi="ar-SA" w:eastAsia="en-US"/>
    </w:rPr>
  </w:style>
  <w:style w:type="character" w:styleId="DefaultParagraphFont">
    <w:name w:val="Default Paragraph Font"/>
    <w:uiPriority w:val="99"/>
    <w:qFormat w:val="on"/>
    <w:rPr>
      <w:w w:val="100"/>
      <w:position w:val="-1"/>
      <w:vertAlign w:val="baseline"/>
      <w:cs w:val="off"/>
    </w:rPr>
  </w:style>
  <w:style w:type="table" w:styleId="TableNormal">
    <w:name w:val="Table Normal"/>
    <w:uiPriority w:val="99"/>
    <w:qFormat w:val="on"/>
    <w:pPr>
      <w:spacing w:line="1" w:lineRule="atLeast"/>
    </w:pPr>
    <w:rPr>
      <w:w w:val="100"/>
      <w:position w:val="-1"/>
      <w:vertAlign w:val="baseline"/>
      <w:cs w:val="off"/>
    </w:rPr>
    <w:tblPr>
      <w:jc w:val="left"/>
      <w:tblInd w:w="0" w:type="dxa"/>
      <w:tblCellMar>
        <w:top w:w="0" w:type="dxa"/>
        <w:left w:w="108" w:type="dxa"/>
        <w:bottom w:w="0" w:type="dxa"/>
        <w:right w:w="108" w:type="dxa"/>
      </w:tblCellMar>
    </w:tblPr>
  </w:style>
  <w:style w:type="numbering" w:styleId="NoList">
    <w:name w:val="No List"/>
    <w:uiPriority w:val="99"/>
    <w:qFormat w:val="on"/>
    <w:pPr>
      <w:spacing w:line="1" w:lineRule="atLeast"/>
    </w:pPr>
  </w:style>
  <w:style w:type="paragraph" w:styleId="Header">
    <w:name w:val="Header"/>
    <w:basedOn w:val="Normal"/>
    <w:next w:val="Head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HeaderChar">
    <w:name w:val="Header Char"/>
    <w:uiPriority w:val="99"/>
    <w:qFormat w:val="off"/>
    <w:rPr>
      <w:w w:val="100"/>
      <w:position w:val="-1"/>
      <w:sz w:val="22"/>
      <w:szCs w:val="22"/>
      <w:vertAlign w:val="baseline"/>
      <w:cs w:val="off"/>
      <w:lang w:eastAsia="en-US"/>
    </w:rPr>
  </w:style>
  <w:style w:type="paragraph" w:styleId="Footer">
    <w:name w:val="Footer"/>
    <w:basedOn w:val="Normal"/>
    <w:next w:val="Foot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FooterChar">
    <w:name w:val="Footer Char"/>
    <w:uiPriority w:val="99"/>
    <w:qFormat w:val="off"/>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6"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

<file path=docProps/custom.xml><?xml version="1.0" encoding="utf-8"?>
<Properties xmlns="http://schemas.openxmlformats.org/officeDocument/2006/custom-properties" xmlns:vt="http://schemas.openxmlformats.org/officeDocument/2006/docPropsVTypes"/>
</file>