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Ind w:w="96" w:type="dxa"/>
        <w:shd w:val="clear" w:color="auto" w:fill="FFFFFF"/>
        <w:tblCellMar>
          <w:left w:w="0" w:type="dxa"/>
          <w:right w:w="0" w:type="dxa"/>
        </w:tblCellMar>
        <w:tblLook w:val="04A0"/>
      </w:tblPr>
      <w:tblGrid>
        <w:gridCol w:w="9086"/>
      </w:tblGrid>
      <w:tr w:rsidR="005749B1" w:rsidRPr="005749B1" w:rsidTr="005749B1">
        <w:trPr>
          <w:tblCellSpacing w:w="15" w:type="dxa"/>
        </w:trPr>
        <w:tc>
          <w:tcPr>
            <w:tcW w:w="0" w:type="auto"/>
            <w:shd w:val="clear" w:color="auto" w:fill="F5F5F5"/>
            <w:vAlign w:val="center"/>
            <w:hideMark/>
          </w:tcPr>
          <w:tbl>
            <w:tblPr>
              <w:tblW w:w="5000" w:type="pct"/>
              <w:tblCellSpacing w:w="15" w:type="dxa"/>
              <w:tblInd w:w="96" w:type="dxa"/>
              <w:shd w:val="clear" w:color="auto" w:fill="FFFFFF"/>
              <w:tblCellMar>
                <w:left w:w="0" w:type="dxa"/>
                <w:right w:w="0" w:type="dxa"/>
              </w:tblCellMar>
              <w:tblLook w:val="04A0"/>
            </w:tblPr>
            <w:tblGrid>
              <w:gridCol w:w="1480"/>
              <w:gridCol w:w="2113"/>
              <w:gridCol w:w="1075"/>
              <w:gridCol w:w="4358"/>
            </w:tblGrid>
            <w:tr w:rsidR="005749B1" w:rsidRPr="005749B1">
              <w:trPr>
                <w:tblCellSpacing w:w="15" w:type="dxa"/>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Roll no</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12D260011</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Name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roofErr w:type="spellStart"/>
                  <w:r w:rsidRPr="005749B1">
                    <w:rPr>
                      <w:rFonts w:ascii="Verdana" w:eastAsia="Times New Roman" w:hAnsi="Verdana" w:cs="Times New Roman"/>
                      <w:color w:val="000000"/>
                      <w:sz w:val="13"/>
                      <w:szCs w:val="13"/>
                      <w:lang w:eastAsia="en-IN"/>
                    </w:rPr>
                    <w:t>Anindita</w:t>
                  </w:r>
                  <w:proofErr w:type="spellEnd"/>
                  <w:r w:rsidRPr="005749B1">
                    <w:rPr>
                      <w:rFonts w:ascii="Verdana" w:eastAsia="Times New Roman" w:hAnsi="Verdana" w:cs="Times New Roman"/>
                      <w:color w:val="000000"/>
                      <w:sz w:val="13"/>
                      <w:szCs w:val="13"/>
                      <w:lang w:eastAsia="en-IN"/>
                    </w:rPr>
                    <w:t xml:space="preserve"> </w:t>
                  </w:r>
                  <w:proofErr w:type="spellStart"/>
                  <w:r w:rsidRPr="005749B1">
                    <w:rPr>
                      <w:rFonts w:ascii="Verdana" w:eastAsia="Times New Roman" w:hAnsi="Verdana" w:cs="Times New Roman"/>
                      <w:color w:val="000000"/>
                      <w:sz w:val="13"/>
                      <w:szCs w:val="13"/>
                      <w:lang w:eastAsia="en-IN"/>
                    </w:rPr>
                    <w:t>Maiti</w:t>
                  </w:r>
                  <w:proofErr w:type="spellEnd"/>
                </w:p>
              </w:tc>
            </w:tr>
            <w:tr w:rsidR="005749B1" w:rsidRPr="005749B1">
              <w:trPr>
                <w:tblCellSpacing w:w="15" w:type="dxa"/>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Department</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Engineering Physics</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Program</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 xml:space="preserve">Dual Degree Programme ( </w:t>
                  </w:r>
                  <w:proofErr w:type="spellStart"/>
                  <w:r w:rsidRPr="005749B1">
                    <w:rPr>
                      <w:rFonts w:ascii="Verdana" w:eastAsia="Times New Roman" w:hAnsi="Verdana" w:cs="Times New Roman"/>
                      <w:color w:val="000000"/>
                      <w:sz w:val="13"/>
                      <w:szCs w:val="13"/>
                      <w:lang w:eastAsia="en-IN"/>
                    </w:rPr>
                    <w:t>Nanoscience</w:t>
                  </w:r>
                  <w:proofErr w:type="spellEnd"/>
                  <w:r w:rsidRPr="005749B1">
                    <w:rPr>
                      <w:rFonts w:ascii="Verdana" w:eastAsia="Times New Roman" w:hAnsi="Verdana" w:cs="Times New Roman"/>
                      <w:color w:val="000000"/>
                      <w:sz w:val="13"/>
                      <w:szCs w:val="13"/>
                      <w:lang w:eastAsia="en-IN"/>
                    </w:rPr>
                    <w:t xml:space="preserve"> )</w:t>
                  </w:r>
                </w:p>
              </w:tc>
            </w:tr>
          </w:tbl>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
        </w:tc>
      </w:tr>
    </w:tbl>
    <w:p w:rsidR="005749B1" w:rsidRPr="005749B1" w:rsidRDefault="005749B1" w:rsidP="005749B1">
      <w:pPr>
        <w:spacing w:before="100" w:beforeAutospacing="1" w:after="100" w:afterAutospacing="1" w:line="240" w:lineRule="auto"/>
        <w:jc w:val="center"/>
        <w:outlineLvl w:val="0"/>
        <w:rPr>
          <w:rFonts w:ascii="Verdana" w:eastAsia="Times New Roman" w:hAnsi="Verdana" w:cs="Times New Roman"/>
          <w:b/>
          <w:bCs/>
          <w:color w:val="A52A2A"/>
          <w:kern w:val="36"/>
          <w:sz w:val="17"/>
          <w:szCs w:val="17"/>
          <w:lang w:eastAsia="en-IN"/>
        </w:rPr>
      </w:pPr>
      <w:r w:rsidRPr="005749B1">
        <w:rPr>
          <w:rFonts w:ascii="Verdana" w:eastAsia="Times New Roman" w:hAnsi="Verdana" w:cs="Times New Roman"/>
          <w:b/>
          <w:bCs/>
          <w:color w:val="A52A2A"/>
          <w:kern w:val="36"/>
          <w:sz w:val="17"/>
          <w:szCs w:val="17"/>
          <w:lang w:eastAsia="en-IN"/>
        </w:rPr>
        <w:t>Table of Contents</w:t>
      </w:r>
    </w:p>
    <w:tbl>
      <w:tblPr>
        <w:tblW w:w="5000" w:type="pct"/>
        <w:jc w:val="center"/>
        <w:tblCellSpacing w:w="15" w:type="dxa"/>
        <w:tblInd w:w="96" w:type="dxa"/>
        <w:shd w:val="clear" w:color="auto" w:fill="FFFFFF"/>
        <w:tblCellMar>
          <w:left w:w="0" w:type="dxa"/>
          <w:right w:w="0" w:type="dxa"/>
        </w:tblCellMar>
        <w:tblLook w:val="04A0"/>
      </w:tblPr>
      <w:tblGrid>
        <w:gridCol w:w="9086"/>
      </w:tblGrid>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
        </w:tc>
      </w:tr>
    </w:tbl>
    <w:p w:rsidR="005749B1" w:rsidRPr="005749B1" w:rsidRDefault="005749B1" w:rsidP="005749B1">
      <w:pPr>
        <w:spacing w:after="0" w:line="240" w:lineRule="auto"/>
        <w:jc w:val="center"/>
        <w:rPr>
          <w:rFonts w:ascii="Verdana" w:eastAsia="Times New Roman" w:hAnsi="Verdana" w:cs="Times New Roman"/>
          <w:color w:val="0000FF"/>
          <w:sz w:val="10"/>
          <w:szCs w:val="10"/>
          <w:u w:val="single"/>
          <w:lang w:eastAsia="en-IN"/>
        </w:rPr>
      </w:pPr>
      <w:r w:rsidRPr="005749B1">
        <w:rPr>
          <w:rFonts w:ascii="Verdana" w:eastAsia="Times New Roman" w:hAnsi="Verdana" w:cs="Times New Roman"/>
          <w:color w:val="00008B"/>
          <w:sz w:val="13"/>
          <w:szCs w:val="13"/>
          <w:lang w:eastAsia="en-IN"/>
        </w:rPr>
        <w:br/>
      </w:r>
      <w:r w:rsidRPr="005749B1">
        <w:rPr>
          <w:rFonts w:ascii="Verdana" w:eastAsia="Times New Roman" w:hAnsi="Verdana" w:cs="Times New Roman"/>
          <w:color w:val="FF0000"/>
          <w:sz w:val="13"/>
          <w:szCs w:val="13"/>
          <w:lang w:eastAsia="en-IN"/>
        </w:rPr>
        <w:br/>
        <w:t>In case of Project Courses (Stage I and II) : CPI for the course credits and the project credits will be separately calculated and will be shown in the semester grade card, along with the course CPI, Project CPI and overall CPI [Ref : 194th Senate Meeting].  </w:t>
      </w:r>
      <w:r w:rsidRPr="005749B1">
        <w:rPr>
          <w:rFonts w:ascii="Verdana" w:eastAsia="Times New Roman" w:hAnsi="Verdana" w:cs="Times New Roman"/>
          <w:color w:val="FF0000"/>
          <w:sz w:val="13"/>
          <w:lang w:eastAsia="en-IN"/>
        </w:rPr>
        <w:t> </w:t>
      </w:r>
      <w:r w:rsidRPr="005749B1">
        <w:rPr>
          <w:rFonts w:ascii="Verdana" w:eastAsia="Times New Roman" w:hAnsi="Verdana" w:cs="Times New Roman"/>
          <w:color w:val="FF0000"/>
          <w:sz w:val="13"/>
          <w:szCs w:val="13"/>
          <w:lang w:eastAsia="en-IN"/>
        </w:rPr>
        <w:br/>
        <w:t xml:space="preserve">For further clarification please refer rule book </w:t>
      </w:r>
      <w:proofErr w:type="gramStart"/>
      <w:r w:rsidRPr="005749B1">
        <w:rPr>
          <w:rFonts w:ascii="Verdana" w:eastAsia="Times New Roman" w:hAnsi="Verdana" w:cs="Times New Roman"/>
          <w:color w:val="FF0000"/>
          <w:sz w:val="13"/>
          <w:szCs w:val="13"/>
          <w:lang w:eastAsia="en-IN"/>
        </w:rPr>
        <w:t>at :</w:t>
      </w:r>
      <w:proofErr w:type="gramEnd"/>
      <w:r w:rsidRPr="005749B1">
        <w:rPr>
          <w:rFonts w:ascii="Verdana" w:eastAsia="Times New Roman" w:hAnsi="Verdana" w:cs="Times New Roman"/>
          <w:color w:val="FF0000"/>
          <w:sz w:val="13"/>
          <w:szCs w:val="13"/>
          <w:lang w:eastAsia="en-IN"/>
        </w:rPr>
        <w:t xml:space="preserve"> http://www.iitb.ac.in/newacadhome/rules.jsp</w:t>
      </w:r>
      <w:r w:rsidRPr="005749B1">
        <w:rPr>
          <w:rFonts w:ascii="Verdana" w:eastAsia="Times New Roman" w:hAnsi="Verdana" w:cs="Times New Roman"/>
          <w:color w:val="FF0000"/>
          <w:sz w:val="13"/>
          <w:lang w:eastAsia="en-IN"/>
        </w:rPr>
        <w:t> </w:t>
      </w:r>
      <w:bookmarkStart w:id="0" w:name="performanceSummary"/>
    </w:p>
    <w:p w:rsidR="005749B1" w:rsidRPr="005749B1" w:rsidRDefault="005749B1" w:rsidP="005749B1">
      <w:pPr>
        <w:spacing w:before="100" w:beforeAutospacing="1" w:after="100" w:afterAutospacing="1" w:line="240" w:lineRule="auto"/>
        <w:jc w:val="center"/>
        <w:outlineLvl w:val="1"/>
        <w:rPr>
          <w:rFonts w:ascii="Verdana" w:eastAsia="Times New Roman" w:hAnsi="Verdana" w:cs="Times New Roman"/>
          <w:b/>
          <w:bCs/>
          <w:color w:val="A52A2A"/>
          <w:sz w:val="15"/>
          <w:szCs w:val="15"/>
          <w:u w:val="single"/>
          <w:lang w:eastAsia="en-IN"/>
        </w:rPr>
      </w:pPr>
      <w:r w:rsidRPr="005749B1">
        <w:rPr>
          <w:rFonts w:ascii="Verdana" w:eastAsia="Times New Roman" w:hAnsi="Verdana" w:cs="Times New Roman"/>
          <w:b/>
          <w:bCs/>
          <w:color w:val="A52A2A"/>
          <w:sz w:val="15"/>
          <w:szCs w:val="15"/>
          <w:u w:val="single"/>
          <w:lang w:eastAsia="en-IN"/>
        </w:rPr>
        <w:t>Academic Performance Summary</w:t>
      </w:r>
    </w:p>
    <w:tbl>
      <w:tblPr>
        <w:tblW w:w="5000" w:type="pct"/>
        <w:jc w:val="center"/>
        <w:tblCellSpacing w:w="15" w:type="dxa"/>
        <w:tblInd w:w="96" w:type="dxa"/>
        <w:shd w:val="clear" w:color="auto" w:fill="FFFFFF"/>
        <w:tblCellMar>
          <w:left w:w="0" w:type="dxa"/>
          <w:right w:w="0" w:type="dxa"/>
        </w:tblCellMar>
        <w:tblLook w:val="04A0"/>
      </w:tblPr>
      <w:tblGrid>
        <w:gridCol w:w="882"/>
        <w:gridCol w:w="1245"/>
        <w:gridCol w:w="730"/>
        <w:gridCol w:w="730"/>
        <w:gridCol w:w="2154"/>
        <w:gridCol w:w="3365"/>
      </w:tblGrid>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bookmarkEnd w:id="0"/>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Year</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proofErr w:type="spellStart"/>
            <w:r w:rsidRPr="005749B1">
              <w:rPr>
                <w:rFonts w:ascii="Verdana" w:eastAsia="Times New Roman" w:hAnsi="Verdana" w:cs="Times New Roman"/>
                <w:b/>
                <w:bCs/>
                <w:color w:val="000000"/>
                <w:sz w:val="13"/>
                <w:szCs w:val="13"/>
                <w:lang w:eastAsia="en-IN"/>
              </w:rPr>
              <w:t>Sem</w:t>
            </w:r>
            <w:proofErr w:type="spellEnd"/>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proofErr w:type="spellStart"/>
            <w:r w:rsidRPr="005749B1">
              <w:rPr>
                <w:rFonts w:ascii="Verdana" w:eastAsia="Times New Roman" w:hAnsi="Verdana" w:cs="Times New Roman"/>
                <w:b/>
                <w:bCs/>
                <w:color w:val="000000"/>
                <w:sz w:val="13"/>
                <w:szCs w:val="13"/>
                <w:lang w:eastAsia="en-IN"/>
              </w:rPr>
              <w:t>Spi</w:t>
            </w:r>
            <w:proofErr w:type="spellEnd"/>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proofErr w:type="spellStart"/>
            <w:r w:rsidRPr="005749B1">
              <w:rPr>
                <w:rFonts w:ascii="Verdana" w:eastAsia="Times New Roman" w:hAnsi="Verdana" w:cs="Times New Roman"/>
                <w:b/>
                <w:bCs/>
                <w:color w:val="000000"/>
                <w:sz w:val="13"/>
                <w:szCs w:val="13"/>
                <w:lang w:eastAsia="en-IN"/>
              </w:rPr>
              <w:t>Cpi</w:t>
            </w:r>
            <w:proofErr w:type="spellEnd"/>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proofErr w:type="spellStart"/>
            <w:r w:rsidRPr="005749B1">
              <w:rPr>
                <w:rFonts w:ascii="Verdana" w:eastAsia="Times New Roman" w:hAnsi="Verdana" w:cs="Times New Roman"/>
                <w:b/>
                <w:bCs/>
                <w:color w:val="000000"/>
                <w:sz w:val="13"/>
                <w:szCs w:val="13"/>
                <w:lang w:eastAsia="en-IN"/>
              </w:rPr>
              <w:t>Sem</w:t>
            </w:r>
            <w:proofErr w:type="spellEnd"/>
            <w:r w:rsidRPr="005749B1">
              <w:rPr>
                <w:rFonts w:ascii="Verdana" w:eastAsia="Times New Roman" w:hAnsi="Verdana" w:cs="Times New Roman"/>
                <w:b/>
                <w:bCs/>
                <w:color w:val="000000"/>
                <w:sz w:val="13"/>
                <w:szCs w:val="13"/>
                <w:lang w:eastAsia="en-IN"/>
              </w:rPr>
              <w:t xml:space="preserve"> Credits</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Cumulative Credits</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2012</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Spring</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7.82</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8.24</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33.0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67.0</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2012</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Autumn</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8.65</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8.65</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34.0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34.0</w:t>
            </w:r>
          </w:p>
        </w:tc>
      </w:tr>
    </w:tbl>
    <w:p w:rsidR="005749B1" w:rsidRPr="005749B1" w:rsidRDefault="005749B1" w:rsidP="005749B1">
      <w:pPr>
        <w:spacing w:before="100" w:beforeAutospacing="1" w:after="100" w:afterAutospacing="1" w:line="240" w:lineRule="auto"/>
        <w:jc w:val="center"/>
        <w:outlineLvl w:val="1"/>
        <w:rPr>
          <w:rFonts w:ascii="Verdana" w:eastAsia="Times New Roman" w:hAnsi="Verdana" w:cs="Times New Roman"/>
          <w:b/>
          <w:bCs/>
          <w:color w:val="A52A2A"/>
          <w:sz w:val="15"/>
          <w:szCs w:val="15"/>
          <w:u w:val="single"/>
          <w:lang w:eastAsia="en-IN"/>
        </w:rPr>
      </w:pPr>
      <w:bookmarkStart w:id="1" w:name="semDetails"/>
      <w:proofErr w:type="spellStart"/>
      <w:r w:rsidRPr="005749B1">
        <w:rPr>
          <w:rFonts w:ascii="Verdana" w:eastAsia="Times New Roman" w:hAnsi="Verdana" w:cs="Times New Roman"/>
          <w:b/>
          <w:bCs/>
          <w:color w:val="A52A2A"/>
          <w:sz w:val="15"/>
          <w:szCs w:val="15"/>
          <w:u w:val="single"/>
          <w:lang w:eastAsia="en-IN"/>
        </w:rPr>
        <w:t>Semesterwise</w:t>
      </w:r>
      <w:proofErr w:type="spellEnd"/>
      <w:r w:rsidRPr="005749B1">
        <w:rPr>
          <w:rFonts w:ascii="Verdana" w:eastAsia="Times New Roman" w:hAnsi="Verdana" w:cs="Times New Roman"/>
          <w:b/>
          <w:bCs/>
          <w:color w:val="A52A2A"/>
          <w:sz w:val="15"/>
          <w:szCs w:val="15"/>
          <w:u w:val="single"/>
          <w:lang w:eastAsia="en-IN"/>
        </w:rPr>
        <w:t xml:space="preserve"> Details</w:t>
      </w:r>
    </w:p>
    <w:bookmarkEnd w:id="1"/>
    <w:p w:rsidR="005749B1" w:rsidRPr="005749B1" w:rsidRDefault="005749B1" w:rsidP="005749B1">
      <w:pPr>
        <w:spacing w:before="100" w:beforeAutospacing="1" w:after="100" w:afterAutospacing="1" w:line="240" w:lineRule="auto"/>
        <w:jc w:val="center"/>
        <w:outlineLvl w:val="2"/>
        <w:rPr>
          <w:rFonts w:ascii="Verdana" w:eastAsia="Times New Roman" w:hAnsi="Verdana" w:cs="Times New Roman"/>
          <w:b/>
          <w:bCs/>
          <w:color w:val="00008B"/>
          <w:sz w:val="27"/>
          <w:szCs w:val="27"/>
          <w:lang w:eastAsia="en-IN"/>
        </w:rPr>
      </w:pPr>
      <w:r w:rsidRPr="005749B1">
        <w:rPr>
          <w:rFonts w:ascii="Verdana" w:eastAsia="Times New Roman" w:hAnsi="Verdana" w:cs="Times New Roman"/>
          <w:b/>
          <w:bCs/>
          <w:color w:val="00008B"/>
          <w:sz w:val="27"/>
          <w:szCs w:val="27"/>
          <w:lang w:eastAsia="en-IN"/>
        </w:rPr>
        <w:t>Year/</w:t>
      </w:r>
      <w:proofErr w:type="spellStart"/>
      <w:r w:rsidRPr="005749B1">
        <w:rPr>
          <w:rFonts w:ascii="Verdana" w:eastAsia="Times New Roman" w:hAnsi="Verdana" w:cs="Times New Roman"/>
          <w:b/>
          <w:bCs/>
          <w:color w:val="00008B"/>
          <w:sz w:val="27"/>
          <w:szCs w:val="27"/>
          <w:lang w:eastAsia="en-IN"/>
        </w:rPr>
        <w:t>Semeser</w:t>
      </w:r>
      <w:proofErr w:type="spellEnd"/>
      <w:r w:rsidRPr="005749B1">
        <w:rPr>
          <w:rFonts w:ascii="Verdana" w:eastAsia="Times New Roman" w:hAnsi="Verdana" w:cs="Times New Roman"/>
          <w:b/>
          <w:bCs/>
          <w:color w:val="00008B"/>
          <w:sz w:val="27"/>
          <w:szCs w:val="27"/>
          <w:lang w:eastAsia="en-IN"/>
        </w:rPr>
        <w:t>: 2013-14/Autumn</w:t>
      </w:r>
    </w:p>
    <w:tbl>
      <w:tblPr>
        <w:tblW w:w="5000" w:type="pct"/>
        <w:jc w:val="center"/>
        <w:tblCellSpacing w:w="15" w:type="dxa"/>
        <w:tblInd w:w="96" w:type="dxa"/>
        <w:shd w:val="clear" w:color="auto" w:fill="FFFFFF"/>
        <w:tblCellMar>
          <w:left w:w="0" w:type="dxa"/>
          <w:right w:w="0" w:type="dxa"/>
        </w:tblCellMar>
        <w:tblLook w:val="04A0"/>
      </w:tblPr>
      <w:tblGrid>
        <w:gridCol w:w="9086"/>
      </w:tblGrid>
      <w:tr w:rsidR="005749B1" w:rsidRPr="005749B1" w:rsidTr="005749B1">
        <w:trPr>
          <w:tblCellSpacing w:w="15" w:type="dxa"/>
          <w:jc w:val="center"/>
        </w:trPr>
        <w:tc>
          <w:tcPr>
            <w:tcW w:w="0" w:type="auto"/>
            <w:shd w:val="clear" w:color="auto" w:fill="FFFFFF"/>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
        </w:tc>
      </w:tr>
    </w:tbl>
    <w:p w:rsidR="005749B1" w:rsidRPr="005749B1" w:rsidRDefault="005749B1" w:rsidP="005749B1">
      <w:pPr>
        <w:spacing w:after="0" w:line="240" w:lineRule="auto"/>
        <w:jc w:val="center"/>
        <w:rPr>
          <w:rFonts w:ascii="Verdana" w:eastAsia="Times New Roman" w:hAnsi="Verdana" w:cs="Times New Roman"/>
          <w:vanish/>
          <w:color w:val="00008B"/>
          <w:sz w:val="13"/>
          <w:szCs w:val="13"/>
          <w:lang w:eastAsia="en-IN"/>
        </w:rPr>
      </w:pPr>
    </w:p>
    <w:tbl>
      <w:tblPr>
        <w:tblW w:w="5000" w:type="pct"/>
        <w:jc w:val="center"/>
        <w:tblCellSpacing w:w="15" w:type="dxa"/>
        <w:tblInd w:w="96" w:type="dxa"/>
        <w:shd w:val="clear" w:color="auto" w:fill="FFFFFF"/>
        <w:tblCellMar>
          <w:left w:w="0" w:type="dxa"/>
          <w:right w:w="0" w:type="dxa"/>
        </w:tblCellMar>
        <w:tblLook w:val="04A0"/>
      </w:tblPr>
      <w:tblGrid>
        <w:gridCol w:w="854"/>
        <w:gridCol w:w="5386"/>
        <w:gridCol w:w="567"/>
        <w:gridCol w:w="1316"/>
        <w:gridCol w:w="983"/>
      </w:tblGrid>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Course Code</w:t>
            </w:r>
          </w:p>
        </w:tc>
        <w:tc>
          <w:tcPr>
            <w:tcW w:w="3000" w:type="pct"/>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Course Name</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Credits</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Grade</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Credit/Audit</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PH 542</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Non-linear Dynamics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jc w:val="center"/>
              <w:rPr>
                <w:rFonts w:ascii="Verdana" w:eastAsia="Times New Roman" w:hAnsi="Verdana" w:cs="Times New Roman"/>
                <w:color w:val="000000"/>
                <w:sz w:val="13"/>
                <w:szCs w:val="13"/>
                <w:lang w:eastAsia="en-IN"/>
              </w:rPr>
            </w:pPr>
            <w:hyperlink r:id="rId4" w:history="1">
              <w:r w:rsidRPr="005749B1">
                <w:rPr>
                  <w:rFonts w:ascii="Verdana" w:eastAsia="Times New Roman" w:hAnsi="Verdana" w:cs="Times New Roman"/>
                  <w:color w:val="FF0000"/>
                  <w:sz w:val="12"/>
                  <w:u w:val="single"/>
                  <w:lang w:eastAsia="en-IN"/>
                </w:rPr>
                <w:t xml:space="preserve">Please fill course </w:t>
              </w:r>
              <w:proofErr w:type="spellStart"/>
              <w:r w:rsidRPr="005749B1">
                <w:rPr>
                  <w:rFonts w:ascii="Verdana" w:eastAsia="Times New Roman" w:hAnsi="Verdana" w:cs="Times New Roman"/>
                  <w:color w:val="FF0000"/>
                  <w:sz w:val="12"/>
                  <w:u w:val="single"/>
                  <w:lang w:eastAsia="en-IN"/>
                </w:rPr>
                <w:t>eval</w:t>
              </w:r>
              <w:proofErr w:type="spellEnd"/>
              <w:r w:rsidRPr="005749B1">
                <w:rPr>
                  <w:rFonts w:ascii="Verdana" w:eastAsia="Times New Roman" w:hAnsi="Verdana" w:cs="Times New Roman"/>
                  <w:color w:val="FF0000"/>
                  <w:sz w:val="12"/>
                  <w:u w:val="single"/>
                  <w:lang w:eastAsia="en-IN"/>
                </w:rPr>
                <w:t xml:space="preserve"> form</w:t>
              </w:r>
            </w:hyperlink>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MA 207</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Differential Equations II</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4.0</w:t>
            </w:r>
          </w:p>
        </w:tc>
        <w:tc>
          <w:tcPr>
            <w:tcW w:w="0" w:type="auto"/>
            <w:shd w:val="clear" w:color="auto" w:fill="F5F5F5"/>
            <w:vAlign w:val="center"/>
            <w:hideMark/>
          </w:tcPr>
          <w:p w:rsidR="005749B1" w:rsidRPr="005749B1" w:rsidRDefault="005749B1" w:rsidP="005749B1">
            <w:pPr>
              <w:spacing w:before="96" w:after="96" w:line="240" w:lineRule="auto"/>
              <w:jc w:val="center"/>
              <w:rPr>
                <w:rFonts w:ascii="Verdana" w:eastAsia="Times New Roman" w:hAnsi="Verdana" w:cs="Times New Roman"/>
                <w:color w:val="000000"/>
                <w:sz w:val="13"/>
                <w:szCs w:val="13"/>
                <w:lang w:eastAsia="en-IN"/>
              </w:rPr>
            </w:pPr>
            <w:hyperlink r:id="rId5" w:history="1">
              <w:r w:rsidRPr="005749B1">
                <w:rPr>
                  <w:rFonts w:ascii="Verdana" w:eastAsia="Times New Roman" w:hAnsi="Verdana" w:cs="Times New Roman"/>
                  <w:color w:val="FF0000"/>
                  <w:sz w:val="12"/>
                  <w:u w:val="single"/>
                  <w:lang w:eastAsia="en-IN"/>
                </w:rPr>
                <w:t xml:space="preserve">Please fill course </w:t>
              </w:r>
              <w:proofErr w:type="spellStart"/>
              <w:r w:rsidRPr="005749B1">
                <w:rPr>
                  <w:rFonts w:ascii="Verdana" w:eastAsia="Times New Roman" w:hAnsi="Verdana" w:cs="Times New Roman"/>
                  <w:color w:val="FF0000"/>
                  <w:sz w:val="12"/>
                  <w:u w:val="single"/>
                  <w:lang w:eastAsia="en-IN"/>
                </w:rPr>
                <w:t>eval</w:t>
              </w:r>
              <w:proofErr w:type="spellEnd"/>
              <w:r w:rsidRPr="005749B1">
                <w:rPr>
                  <w:rFonts w:ascii="Verdana" w:eastAsia="Times New Roman" w:hAnsi="Verdana" w:cs="Times New Roman"/>
                  <w:color w:val="FF0000"/>
                  <w:sz w:val="12"/>
                  <w:u w:val="single"/>
                  <w:lang w:eastAsia="en-IN"/>
                </w:rPr>
                <w:t xml:space="preserve"> form</w:t>
              </w:r>
            </w:hyperlink>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MA 205</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Complex Analysis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4.0</w:t>
            </w:r>
          </w:p>
        </w:tc>
        <w:tc>
          <w:tcPr>
            <w:tcW w:w="0" w:type="auto"/>
            <w:shd w:val="clear" w:color="auto" w:fill="F5F5F5"/>
            <w:vAlign w:val="center"/>
            <w:hideMark/>
          </w:tcPr>
          <w:p w:rsidR="005749B1" w:rsidRPr="005749B1" w:rsidRDefault="005749B1" w:rsidP="005749B1">
            <w:pPr>
              <w:spacing w:before="96" w:after="96" w:line="240" w:lineRule="auto"/>
              <w:jc w:val="center"/>
              <w:rPr>
                <w:rFonts w:ascii="Verdana" w:eastAsia="Times New Roman" w:hAnsi="Verdana" w:cs="Times New Roman"/>
                <w:color w:val="000000"/>
                <w:sz w:val="13"/>
                <w:szCs w:val="13"/>
                <w:lang w:eastAsia="en-IN"/>
              </w:rPr>
            </w:pPr>
            <w:hyperlink r:id="rId6" w:history="1">
              <w:r w:rsidRPr="005749B1">
                <w:rPr>
                  <w:rFonts w:ascii="Verdana" w:eastAsia="Times New Roman" w:hAnsi="Verdana" w:cs="Times New Roman"/>
                  <w:color w:val="FF0000"/>
                  <w:sz w:val="12"/>
                  <w:u w:val="single"/>
                  <w:lang w:eastAsia="en-IN"/>
                </w:rPr>
                <w:t xml:space="preserve">Please fill course </w:t>
              </w:r>
              <w:proofErr w:type="spellStart"/>
              <w:r w:rsidRPr="005749B1">
                <w:rPr>
                  <w:rFonts w:ascii="Verdana" w:eastAsia="Times New Roman" w:hAnsi="Verdana" w:cs="Times New Roman"/>
                  <w:color w:val="FF0000"/>
                  <w:sz w:val="12"/>
                  <w:u w:val="single"/>
                  <w:lang w:eastAsia="en-IN"/>
                </w:rPr>
                <w:t>eval</w:t>
              </w:r>
              <w:proofErr w:type="spellEnd"/>
              <w:r w:rsidRPr="005749B1">
                <w:rPr>
                  <w:rFonts w:ascii="Verdana" w:eastAsia="Times New Roman" w:hAnsi="Verdana" w:cs="Times New Roman"/>
                  <w:color w:val="FF0000"/>
                  <w:sz w:val="12"/>
                  <w:u w:val="single"/>
                  <w:lang w:eastAsia="en-IN"/>
                </w:rPr>
                <w:t xml:space="preserve"> form</w:t>
              </w:r>
            </w:hyperlink>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IC 211</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Experimental and Measurement Laboratory</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4.0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Not allotted</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EP 222</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Classical Mechanics I</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jc w:val="center"/>
              <w:rPr>
                <w:rFonts w:ascii="Verdana" w:eastAsia="Times New Roman" w:hAnsi="Verdana" w:cs="Times New Roman"/>
                <w:color w:val="000000"/>
                <w:sz w:val="13"/>
                <w:szCs w:val="13"/>
                <w:lang w:eastAsia="en-IN"/>
              </w:rPr>
            </w:pPr>
            <w:hyperlink r:id="rId7" w:history="1">
              <w:r w:rsidRPr="005749B1">
                <w:rPr>
                  <w:rFonts w:ascii="Verdana" w:eastAsia="Times New Roman" w:hAnsi="Verdana" w:cs="Times New Roman"/>
                  <w:color w:val="FF0000"/>
                  <w:sz w:val="12"/>
                  <w:u w:val="single"/>
                  <w:lang w:eastAsia="en-IN"/>
                </w:rPr>
                <w:t xml:space="preserve">Please fill course </w:t>
              </w:r>
              <w:proofErr w:type="spellStart"/>
              <w:r w:rsidRPr="005749B1">
                <w:rPr>
                  <w:rFonts w:ascii="Verdana" w:eastAsia="Times New Roman" w:hAnsi="Verdana" w:cs="Times New Roman"/>
                  <w:color w:val="FF0000"/>
                  <w:sz w:val="12"/>
                  <w:u w:val="single"/>
                  <w:lang w:eastAsia="en-IN"/>
                </w:rPr>
                <w:t>eval</w:t>
              </w:r>
              <w:proofErr w:type="spellEnd"/>
              <w:r w:rsidRPr="005749B1">
                <w:rPr>
                  <w:rFonts w:ascii="Verdana" w:eastAsia="Times New Roman" w:hAnsi="Verdana" w:cs="Times New Roman"/>
                  <w:color w:val="FF0000"/>
                  <w:sz w:val="12"/>
                  <w:u w:val="single"/>
                  <w:lang w:eastAsia="en-IN"/>
                </w:rPr>
                <w:t xml:space="preserve"> form</w:t>
              </w:r>
            </w:hyperlink>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EP 215</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Electronics Laboratory I</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3.0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Not allotted</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EP 201</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Optics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jc w:val="center"/>
              <w:rPr>
                <w:rFonts w:ascii="Verdana" w:eastAsia="Times New Roman" w:hAnsi="Verdana" w:cs="Times New Roman"/>
                <w:color w:val="000000"/>
                <w:sz w:val="13"/>
                <w:szCs w:val="13"/>
                <w:lang w:eastAsia="en-IN"/>
              </w:rPr>
            </w:pPr>
            <w:hyperlink r:id="rId8" w:history="1">
              <w:r w:rsidRPr="005749B1">
                <w:rPr>
                  <w:rFonts w:ascii="Verdana" w:eastAsia="Times New Roman" w:hAnsi="Verdana" w:cs="Times New Roman"/>
                  <w:color w:val="FF0000"/>
                  <w:sz w:val="12"/>
                  <w:u w:val="single"/>
                  <w:lang w:eastAsia="en-IN"/>
                </w:rPr>
                <w:t xml:space="preserve">Please fill course </w:t>
              </w:r>
              <w:proofErr w:type="spellStart"/>
              <w:r w:rsidRPr="005749B1">
                <w:rPr>
                  <w:rFonts w:ascii="Verdana" w:eastAsia="Times New Roman" w:hAnsi="Verdana" w:cs="Times New Roman"/>
                  <w:color w:val="FF0000"/>
                  <w:sz w:val="12"/>
                  <w:u w:val="single"/>
                  <w:lang w:eastAsia="en-IN"/>
                </w:rPr>
                <w:t>eval</w:t>
              </w:r>
              <w:proofErr w:type="spellEnd"/>
              <w:r w:rsidRPr="005749B1">
                <w:rPr>
                  <w:rFonts w:ascii="Verdana" w:eastAsia="Times New Roman" w:hAnsi="Verdana" w:cs="Times New Roman"/>
                  <w:color w:val="FF0000"/>
                  <w:sz w:val="12"/>
                  <w:u w:val="single"/>
                  <w:lang w:eastAsia="en-IN"/>
                </w:rPr>
                <w:t xml:space="preserve"> form</w:t>
              </w:r>
            </w:hyperlink>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EE 101</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Introduction to Electrical and Electronics Circuits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8.0</w:t>
            </w:r>
          </w:p>
        </w:tc>
        <w:tc>
          <w:tcPr>
            <w:tcW w:w="0" w:type="auto"/>
            <w:shd w:val="clear" w:color="auto" w:fill="F5F5F5"/>
            <w:vAlign w:val="center"/>
            <w:hideMark/>
          </w:tcPr>
          <w:p w:rsidR="005749B1" w:rsidRPr="005749B1" w:rsidRDefault="005749B1" w:rsidP="005749B1">
            <w:pPr>
              <w:spacing w:before="96" w:after="96" w:line="240" w:lineRule="auto"/>
              <w:jc w:val="center"/>
              <w:rPr>
                <w:rFonts w:ascii="Verdana" w:eastAsia="Times New Roman" w:hAnsi="Verdana" w:cs="Times New Roman"/>
                <w:color w:val="000000"/>
                <w:sz w:val="13"/>
                <w:szCs w:val="13"/>
                <w:lang w:eastAsia="en-IN"/>
              </w:rPr>
            </w:pPr>
            <w:hyperlink r:id="rId9" w:history="1">
              <w:r w:rsidRPr="005749B1">
                <w:rPr>
                  <w:rFonts w:ascii="Verdana" w:eastAsia="Times New Roman" w:hAnsi="Verdana" w:cs="Times New Roman"/>
                  <w:color w:val="FF0000"/>
                  <w:sz w:val="12"/>
                  <w:u w:val="single"/>
                  <w:lang w:eastAsia="en-IN"/>
                </w:rPr>
                <w:t xml:space="preserve">Please fill course </w:t>
              </w:r>
              <w:proofErr w:type="spellStart"/>
              <w:r w:rsidRPr="005749B1">
                <w:rPr>
                  <w:rFonts w:ascii="Verdana" w:eastAsia="Times New Roman" w:hAnsi="Verdana" w:cs="Times New Roman"/>
                  <w:color w:val="FF0000"/>
                  <w:sz w:val="12"/>
                  <w:u w:val="single"/>
                  <w:lang w:eastAsia="en-IN"/>
                </w:rPr>
                <w:t>eval</w:t>
              </w:r>
              <w:proofErr w:type="spellEnd"/>
              <w:r w:rsidRPr="005749B1">
                <w:rPr>
                  <w:rFonts w:ascii="Verdana" w:eastAsia="Times New Roman" w:hAnsi="Verdana" w:cs="Times New Roman"/>
                  <w:color w:val="FF0000"/>
                  <w:sz w:val="12"/>
                  <w:u w:val="single"/>
                  <w:lang w:eastAsia="en-IN"/>
                </w:rPr>
                <w:t xml:space="preserve"> form</w:t>
              </w:r>
            </w:hyperlink>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bl>
    <w:p w:rsidR="005749B1" w:rsidRPr="005749B1" w:rsidRDefault="005749B1" w:rsidP="005749B1">
      <w:pPr>
        <w:spacing w:before="100" w:beforeAutospacing="1" w:after="100" w:afterAutospacing="1" w:line="240" w:lineRule="auto"/>
        <w:jc w:val="center"/>
        <w:outlineLvl w:val="2"/>
        <w:rPr>
          <w:rFonts w:ascii="Verdana" w:eastAsia="Times New Roman" w:hAnsi="Verdana" w:cs="Times New Roman"/>
          <w:b/>
          <w:bCs/>
          <w:color w:val="00008B"/>
          <w:sz w:val="27"/>
          <w:szCs w:val="27"/>
          <w:lang w:eastAsia="en-IN"/>
        </w:rPr>
      </w:pPr>
      <w:r w:rsidRPr="005749B1">
        <w:rPr>
          <w:rFonts w:ascii="Verdana" w:eastAsia="Times New Roman" w:hAnsi="Verdana" w:cs="Times New Roman"/>
          <w:b/>
          <w:bCs/>
          <w:color w:val="00008B"/>
          <w:sz w:val="27"/>
          <w:szCs w:val="27"/>
          <w:lang w:eastAsia="en-IN"/>
        </w:rPr>
        <w:t>Year/</w:t>
      </w:r>
      <w:proofErr w:type="spellStart"/>
      <w:r w:rsidRPr="005749B1">
        <w:rPr>
          <w:rFonts w:ascii="Verdana" w:eastAsia="Times New Roman" w:hAnsi="Verdana" w:cs="Times New Roman"/>
          <w:b/>
          <w:bCs/>
          <w:color w:val="00008B"/>
          <w:sz w:val="27"/>
          <w:szCs w:val="27"/>
          <w:lang w:eastAsia="en-IN"/>
        </w:rPr>
        <w:t>Semeser</w:t>
      </w:r>
      <w:proofErr w:type="spellEnd"/>
      <w:r w:rsidRPr="005749B1">
        <w:rPr>
          <w:rFonts w:ascii="Verdana" w:eastAsia="Times New Roman" w:hAnsi="Verdana" w:cs="Times New Roman"/>
          <w:b/>
          <w:bCs/>
          <w:color w:val="00008B"/>
          <w:sz w:val="27"/>
          <w:szCs w:val="27"/>
          <w:lang w:eastAsia="en-IN"/>
        </w:rPr>
        <w:t>: 2012-13/Spring</w:t>
      </w:r>
    </w:p>
    <w:tbl>
      <w:tblPr>
        <w:tblW w:w="5000" w:type="pct"/>
        <w:jc w:val="center"/>
        <w:tblCellSpacing w:w="15" w:type="dxa"/>
        <w:tblInd w:w="96" w:type="dxa"/>
        <w:shd w:val="clear" w:color="auto" w:fill="FFFFFF"/>
        <w:tblCellMar>
          <w:left w:w="0" w:type="dxa"/>
          <w:right w:w="0" w:type="dxa"/>
        </w:tblCellMar>
        <w:tblLook w:val="04A0"/>
      </w:tblPr>
      <w:tblGrid>
        <w:gridCol w:w="1205"/>
        <w:gridCol w:w="5386"/>
        <w:gridCol w:w="701"/>
        <w:gridCol w:w="598"/>
        <w:gridCol w:w="1216"/>
      </w:tblGrid>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Course Code</w:t>
            </w:r>
          </w:p>
        </w:tc>
        <w:tc>
          <w:tcPr>
            <w:tcW w:w="3000" w:type="pct"/>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Course Name</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Credits</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Grade</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Credit/Audit</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MA 108</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Differential Equations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4.0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IC 102</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Data Analysis and Interpretation</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ME 113</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Workshop Practice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4.0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AB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PH 103</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Electricity &amp; Magnetism</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BC</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NOCS02</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NCC/NSS/NSO</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0.0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pp</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CH 103</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Chemistry</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BC</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lastRenderedPageBreak/>
              <w:t>CH 117</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Chemistry Lab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3.0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AA</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MA 106</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Linear Algebra</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4.0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BC</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bl>
    <w:p w:rsidR="005749B1" w:rsidRPr="005749B1" w:rsidRDefault="005749B1" w:rsidP="005749B1">
      <w:pPr>
        <w:spacing w:before="100" w:beforeAutospacing="1" w:after="100" w:afterAutospacing="1" w:line="240" w:lineRule="auto"/>
        <w:jc w:val="center"/>
        <w:outlineLvl w:val="2"/>
        <w:rPr>
          <w:rFonts w:ascii="Verdana" w:eastAsia="Times New Roman" w:hAnsi="Verdana" w:cs="Times New Roman"/>
          <w:b/>
          <w:bCs/>
          <w:color w:val="00008B"/>
          <w:sz w:val="27"/>
          <w:szCs w:val="27"/>
          <w:lang w:eastAsia="en-IN"/>
        </w:rPr>
      </w:pPr>
      <w:r w:rsidRPr="005749B1">
        <w:rPr>
          <w:rFonts w:ascii="Verdana" w:eastAsia="Times New Roman" w:hAnsi="Verdana" w:cs="Times New Roman"/>
          <w:b/>
          <w:bCs/>
          <w:color w:val="00008B"/>
          <w:sz w:val="27"/>
          <w:szCs w:val="27"/>
          <w:lang w:eastAsia="en-IN"/>
        </w:rPr>
        <w:t>Year/</w:t>
      </w:r>
      <w:proofErr w:type="spellStart"/>
      <w:r w:rsidRPr="005749B1">
        <w:rPr>
          <w:rFonts w:ascii="Verdana" w:eastAsia="Times New Roman" w:hAnsi="Verdana" w:cs="Times New Roman"/>
          <w:b/>
          <w:bCs/>
          <w:color w:val="00008B"/>
          <w:sz w:val="27"/>
          <w:szCs w:val="27"/>
          <w:lang w:eastAsia="en-IN"/>
        </w:rPr>
        <w:t>Semeser</w:t>
      </w:r>
      <w:proofErr w:type="spellEnd"/>
      <w:r w:rsidRPr="005749B1">
        <w:rPr>
          <w:rFonts w:ascii="Verdana" w:eastAsia="Times New Roman" w:hAnsi="Verdana" w:cs="Times New Roman"/>
          <w:b/>
          <w:bCs/>
          <w:color w:val="00008B"/>
          <w:sz w:val="27"/>
          <w:szCs w:val="27"/>
          <w:lang w:eastAsia="en-IN"/>
        </w:rPr>
        <w:t>: 2012-13/Autumn</w:t>
      </w:r>
    </w:p>
    <w:tbl>
      <w:tblPr>
        <w:tblW w:w="5000" w:type="pct"/>
        <w:jc w:val="center"/>
        <w:tblCellSpacing w:w="15" w:type="dxa"/>
        <w:tblInd w:w="96" w:type="dxa"/>
        <w:shd w:val="clear" w:color="auto" w:fill="FFFFFF"/>
        <w:tblCellMar>
          <w:left w:w="0" w:type="dxa"/>
          <w:right w:w="0" w:type="dxa"/>
        </w:tblCellMar>
        <w:tblLook w:val="04A0"/>
      </w:tblPr>
      <w:tblGrid>
        <w:gridCol w:w="1205"/>
        <w:gridCol w:w="5386"/>
        <w:gridCol w:w="701"/>
        <w:gridCol w:w="598"/>
        <w:gridCol w:w="1216"/>
      </w:tblGrid>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Course Code</w:t>
            </w:r>
          </w:p>
        </w:tc>
        <w:tc>
          <w:tcPr>
            <w:tcW w:w="3000" w:type="pct"/>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Course Name</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Credits</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Grade</w:t>
            </w:r>
          </w:p>
        </w:tc>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Credit/Audit</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CS 101</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Computer Programming and Utilization</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NOCS01</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NCC/NSS/NSO</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0.0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PP</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MA 105</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Calculus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8.0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PH 105</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Modern Physics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BB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PH 117</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Physics Lab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3.0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AA</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HS 101</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Economics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6.0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AB</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r w:rsidR="005749B1" w:rsidRPr="005749B1" w:rsidTr="005749B1">
        <w:trPr>
          <w:tblCellSpacing w:w="15" w:type="dxa"/>
          <w:jc w:val="center"/>
        </w:trPr>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ME 119</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Engineering Graphics &amp; Drawing</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5.0</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AA</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C</w:t>
            </w:r>
          </w:p>
        </w:tc>
      </w:tr>
    </w:tbl>
    <w:p w:rsidR="005749B1" w:rsidRPr="005749B1" w:rsidRDefault="005749B1" w:rsidP="005749B1">
      <w:pPr>
        <w:spacing w:before="100" w:beforeAutospacing="1" w:after="100" w:afterAutospacing="1" w:line="240" w:lineRule="auto"/>
        <w:jc w:val="center"/>
        <w:outlineLvl w:val="1"/>
        <w:rPr>
          <w:rFonts w:ascii="Verdana" w:eastAsia="Times New Roman" w:hAnsi="Verdana" w:cs="Times New Roman"/>
          <w:b/>
          <w:bCs/>
          <w:color w:val="A52A2A"/>
          <w:sz w:val="15"/>
          <w:szCs w:val="15"/>
          <w:u w:val="single"/>
          <w:lang w:eastAsia="en-IN"/>
        </w:rPr>
      </w:pPr>
      <w:bookmarkStart w:id="2" w:name="personalInfo"/>
      <w:r w:rsidRPr="005749B1">
        <w:rPr>
          <w:rFonts w:ascii="Verdana" w:eastAsia="Times New Roman" w:hAnsi="Verdana" w:cs="Times New Roman"/>
          <w:b/>
          <w:bCs/>
          <w:color w:val="A52A2A"/>
          <w:sz w:val="15"/>
          <w:szCs w:val="15"/>
          <w:u w:val="single"/>
          <w:lang w:eastAsia="en-IN"/>
        </w:rPr>
        <w:t>Personal Info</w:t>
      </w:r>
    </w:p>
    <w:tbl>
      <w:tblPr>
        <w:tblW w:w="5000" w:type="pct"/>
        <w:jc w:val="center"/>
        <w:tblCellSpacing w:w="15" w:type="dxa"/>
        <w:tblInd w:w="96" w:type="dxa"/>
        <w:shd w:val="clear" w:color="auto" w:fill="FFFFFF"/>
        <w:tblCellMar>
          <w:left w:w="0" w:type="dxa"/>
          <w:right w:w="0" w:type="dxa"/>
        </w:tblCellMar>
        <w:tblLook w:val="04A0"/>
      </w:tblPr>
      <w:tblGrid>
        <w:gridCol w:w="1968"/>
        <w:gridCol w:w="7128"/>
      </w:tblGrid>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bookmarkEnd w:id="2"/>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Name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roofErr w:type="spellStart"/>
            <w:r w:rsidRPr="005749B1">
              <w:rPr>
                <w:rFonts w:ascii="Verdana" w:eastAsia="Times New Roman" w:hAnsi="Verdana" w:cs="Times New Roman"/>
                <w:color w:val="000000"/>
                <w:sz w:val="13"/>
                <w:szCs w:val="13"/>
                <w:lang w:eastAsia="en-IN"/>
              </w:rPr>
              <w:t>AninditaMaiti</w:t>
            </w:r>
            <w:proofErr w:type="spellEnd"/>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Email</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12D260011@iitb.ac.in</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Current Address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0</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Current Phone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Permanent Address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 xml:space="preserve">7/1A Sir </w:t>
            </w:r>
            <w:proofErr w:type="spellStart"/>
            <w:r w:rsidRPr="005749B1">
              <w:rPr>
                <w:rFonts w:ascii="Verdana" w:eastAsia="Times New Roman" w:hAnsi="Verdana" w:cs="Times New Roman"/>
                <w:color w:val="000000"/>
                <w:sz w:val="13"/>
                <w:szCs w:val="13"/>
                <w:lang w:eastAsia="en-IN"/>
              </w:rPr>
              <w:t>Debaprasad</w:t>
            </w:r>
            <w:proofErr w:type="spellEnd"/>
            <w:r w:rsidRPr="005749B1">
              <w:rPr>
                <w:rFonts w:ascii="Verdana" w:eastAsia="Times New Roman" w:hAnsi="Verdana" w:cs="Times New Roman"/>
                <w:color w:val="000000"/>
                <w:sz w:val="13"/>
                <w:szCs w:val="13"/>
                <w:lang w:eastAsia="en-IN"/>
              </w:rPr>
              <w:t xml:space="preserve"> Row, Kolkata - 700014 0</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Permanent Phone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Alternate Phone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Date of Birth</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1992-12-31</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Vaccination Status</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Vaccinated</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Hostel/Room</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NA/</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Nationality</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Gender</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F</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Name of Parent</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 xml:space="preserve">Dr. </w:t>
            </w:r>
            <w:proofErr w:type="spellStart"/>
            <w:r w:rsidRPr="005749B1">
              <w:rPr>
                <w:rFonts w:ascii="Verdana" w:eastAsia="Times New Roman" w:hAnsi="Verdana" w:cs="Times New Roman"/>
                <w:color w:val="000000"/>
                <w:sz w:val="13"/>
                <w:szCs w:val="13"/>
                <w:lang w:eastAsia="en-IN"/>
              </w:rPr>
              <w:t>Gopinath</w:t>
            </w:r>
            <w:proofErr w:type="spellEnd"/>
            <w:r w:rsidRPr="005749B1">
              <w:rPr>
                <w:rFonts w:ascii="Verdana" w:eastAsia="Times New Roman" w:hAnsi="Verdana" w:cs="Times New Roman"/>
                <w:color w:val="000000"/>
                <w:sz w:val="13"/>
                <w:szCs w:val="13"/>
                <w:lang w:eastAsia="en-IN"/>
              </w:rPr>
              <w:t xml:space="preserve"> </w:t>
            </w:r>
            <w:proofErr w:type="spellStart"/>
            <w:r w:rsidRPr="005749B1">
              <w:rPr>
                <w:rFonts w:ascii="Verdana" w:eastAsia="Times New Roman" w:hAnsi="Verdana" w:cs="Times New Roman"/>
                <w:color w:val="000000"/>
                <w:sz w:val="13"/>
                <w:szCs w:val="13"/>
                <w:lang w:eastAsia="en-IN"/>
              </w:rPr>
              <w:t>Maiti</w:t>
            </w:r>
            <w:proofErr w:type="spellEnd"/>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Emergency Contact</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PROF. BIVAS DASGUPTA 1001,NILEEMA 12th ROAD,KHAR WEST MUM BAI-400052</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Lab/Office Phone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9769469760</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Joining Date</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2012-07-18</w:t>
            </w:r>
          </w:p>
        </w:tc>
      </w:tr>
      <w:tr w:rsidR="005749B1" w:rsidRPr="005749B1" w:rsidTr="005749B1">
        <w:trPr>
          <w:tblCellSpacing w:w="15" w:type="dxa"/>
          <w:jc w:val="center"/>
        </w:trPr>
        <w:tc>
          <w:tcPr>
            <w:tcW w:w="0" w:type="auto"/>
            <w:shd w:val="clear" w:color="auto" w:fill="A9C5EB"/>
            <w:tcMar>
              <w:top w:w="10" w:type="dxa"/>
              <w:left w:w="10" w:type="dxa"/>
              <w:bottom w:w="10" w:type="dxa"/>
              <w:right w:w="10" w:type="dxa"/>
            </w:tcMar>
            <w:vAlign w:val="center"/>
            <w:hideMark/>
          </w:tcPr>
          <w:p w:rsidR="005749B1" w:rsidRPr="005749B1" w:rsidRDefault="005749B1" w:rsidP="005749B1">
            <w:pPr>
              <w:spacing w:before="96" w:after="96" w:line="240" w:lineRule="auto"/>
              <w:jc w:val="center"/>
              <w:rPr>
                <w:rFonts w:ascii="Verdana" w:eastAsia="Times New Roman" w:hAnsi="Verdana" w:cs="Times New Roman"/>
                <w:b/>
                <w:bCs/>
                <w:color w:val="000000"/>
                <w:sz w:val="13"/>
                <w:szCs w:val="13"/>
                <w:lang w:eastAsia="en-IN"/>
              </w:rPr>
            </w:pPr>
            <w:r w:rsidRPr="005749B1">
              <w:rPr>
                <w:rFonts w:ascii="Verdana" w:eastAsia="Times New Roman" w:hAnsi="Verdana" w:cs="Times New Roman"/>
                <w:b/>
                <w:bCs/>
                <w:color w:val="000000"/>
                <w:sz w:val="13"/>
                <w:szCs w:val="13"/>
                <w:lang w:eastAsia="en-IN"/>
              </w:rPr>
              <w:t>Admission Category</w:t>
            </w:r>
          </w:p>
        </w:tc>
        <w:tc>
          <w:tcPr>
            <w:tcW w:w="0" w:type="auto"/>
            <w:shd w:val="clear" w:color="auto" w:fill="F5F5F5"/>
            <w:vAlign w:val="center"/>
            <w:hideMark/>
          </w:tcPr>
          <w:p w:rsidR="005749B1" w:rsidRPr="005749B1" w:rsidRDefault="005749B1" w:rsidP="005749B1">
            <w:pPr>
              <w:spacing w:before="96" w:after="96" w:line="240" w:lineRule="auto"/>
              <w:rPr>
                <w:rFonts w:ascii="Verdana" w:eastAsia="Times New Roman" w:hAnsi="Verdana" w:cs="Times New Roman"/>
                <w:color w:val="000000"/>
                <w:sz w:val="13"/>
                <w:szCs w:val="13"/>
                <w:lang w:eastAsia="en-IN"/>
              </w:rPr>
            </w:pPr>
            <w:r w:rsidRPr="005749B1">
              <w:rPr>
                <w:rFonts w:ascii="Verdana" w:eastAsia="Times New Roman" w:hAnsi="Verdana" w:cs="Times New Roman"/>
                <w:color w:val="000000"/>
                <w:sz w:val="13"/>
                <w:szCs w:val="13"/>
                <w:lang w:eastAsia="en-IN"/>
              </w:rPr>
              <w:t>REGULAR</w:t>
            </w:r>
          </w:p>
        </w:tc>
      </w:tr>
    </w:tbl>
    <w:p w:rsidR="006E5180" w:rsidRDefault="006E5180"/>
    <w:sectPr w:rsidR="006E5180" w:rsidSect="006E5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5749B1"/>
    <w:rsid w:val="005749B1"/>
    <w:rsid w:val="006E51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180"/>
  </w:style>
  <w:style w:type="paragraph" w:styleId="Heading1">
    <w:name w:val="heading 1"/>
    <w:basedOn w:val="Normal"/>
    <w:link w:val="Heading1Char"/>
    <w:uiPriority w:val="9"/>
    <w:qFormat/>
    <w:rsid w:val="005749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49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49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49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749B1"/>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5749B1"/>
  </w:style>
  <w:style w:type="character" w:styleId="Hyperlink">
    <w:name w:val="Hyperlink"/>
    <w:basedOn w:val="DefaultParagraphFont"/>
    <w:uiPriority w:val="99"/>
    <w:semiHidden/>
    <w:unhideWhenUsed/>
    <w:rsid w:val="005749B1"/>
    <w:rPr>
      <w:color w:val="0000FF"/>
      <w:u w:val="single"/>
    </w:rPr>
  </w:style>
</w:styles>
</file>

<file path=word/webSettings.xml><?xml version="1.0" encoding="utf-8"?>
<w:webSettings xmlns:r="http://schemas.openxmlformats.org/officeDocument/2006/relationships" xmlns:w="http://schemas.openxmlformats.org/wordprocessingml/2006/main">
  <w:divs>
    <w:div w:id="20150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itb.ac.in/asc/JSP/studentinfo/DisplayCourses.jsp?toshowgrade=true&amp;acadyear=2013&amp;acadsem=1" TargetMode="External"/><Relationship Id="rId3" Type="http://schemas.openxmlformats.org/officeDocument/2006/relationships/webSettings" Target="webSettings.xml"/><Relationship Id="rId7" Type="http://schemas.openxmlformats.org/officeDocument/2006/relationships/hyperlink" Target="http://www.iitb.ac.in/asc/JSP/studentinfo/DisplayCourses.jsp?toshowgrade=true&amp;acadyear=2013&amp;acadsem=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itb.ac.in/asc/JSP/studentinfo/DisplayCourses.jsp?toshowgrade=true&amp;acadyear=2013&amp;acadsem=1" TargetMode="External"/><Relationship Id="rId11" Type="http://schemas.openxmlformats.org/officeDocument/2006/relationships/theme" Target="theme/theme1.xml"/><Relationship Id="rId5" Type="http://schemas.openxmlformats.org/officeDocument/2006/relationships/hyperlink" Target="http://www.iitb.ac.in/asc/JSP/studentinfo/DisplayCourses.jsp?toshowgrade=true&amp;acadyear=2013&amp;acadsem=1" TargetMode="External"/><Relationship Id="rId10" Type="http://schemas.openxmlformats.org/officeDocument/2006/relationships/fontTable" Target="fontTable.xml"/><Relationship Id="rId4" Type="http://schemas.openxmlformats.org/officeDocument/2006/relationships/hyperlink" Target="http://www.iitb.ac.in/asc/JSP/studentinfo/DisplayCourses.jsp?toshowgrade=true&amp;acadyear=2013&amp;acadsem=1" TargetMode="External"/><Relationship Id="rId9" Type="http://schemas.openxmlformats.org/officeDocument/2006/relationships/hyperlink" Target="http://www.iitb.ac.in/asc/JSP/studentinfo/DisplayCourses.jsp?toshowgrade=true&amp;acadyear=2013&amp;acadse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2013-08-01T14:14:00Z</dcterms:created>
  <dcterms:modified xsi:type="dcterms:W3CDTF">2013-08-01T14:16:00Z</dcterms:modified>
</cp:coreProperties>
</file>