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2018.12.18</w:t>
      </w:r>
      <w:r>
        <w:rPr>
          <w:rFonts w:hint="eastAsia" w:ascii="黑体" w:hAnsi="黑体" w:eastAsia="黑体" w:cs="黑体"/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在</w:t>
      </w:r>
      <w:r>
        <w:rPr>
          <w:rFonts w:hint="eastAsia" w:ascii="黑体" w:hAnsi="黑体" w:eastAsia="黑体" w:cs="黑体"/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与</w:t>
      </w:r>
      <w:r>
        <w:rPr>
          <w:rFonts w:hint="eastAsia" w:ascii="黑体" w:hAnsi="黑体" w:eastAsia="黑体" w:cs="黑体"/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慢病</w:t>
      </w:r>
      <w:r>
        <w:rPr>
          <w:rFonts w:hint="eastAsia" w:ascii="黑体" w:hAnsi="黑体" w:eastAsia="黑体" w:cs="黑体"/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客服</w:t>
      </w:r>
      <w:r>
        <w:rPr>
          <w:rFonts w:hint="eastAsia" w:ascii="黑体" w:hAnsi="黑体" w:eastAsia="黑体" w:cs="黑体"/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同事</w:t>
      </w:r>
      <w:r>
        <w:rPr>
          <w:rFonts w:hint="eastAsia" w:ascii="黑体" w:hAnsi="黑体" w:eastAsia="黑体" w:cs="黑体"/>
          <w:b/>
          <w:bCs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>的</w:t>
      </w:r>
      <w:r>
        <w:rPr>
          <w:rFonts w:hint="eastAsia" w:ascii="黑体" w:hAnsi="黑体" w:eastAsia="黑体" w:cs="黑体"/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沟通</w:t>
      </w:r>
      <w:r>
        <w:rPr>
          <w:rFonts w:hint="eastAsia" w:ascii="黑体" w:hAnsi="黑体" w:eastAsia="黑体" w:cs="黑体"/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交流中，</w:t>
      </w:r>
      <w:r>
        <w:rPr>
          <w:rFonts w:hint="eastAsia" w:ascii="黑体" w:hAnsi="黑体" w:eastAsia="黑体" w:cs="黑体"/>
          <w:b/>
          <w:bCs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>客服同事反馈了</w:t>
      </w:r>
      <w:r>
        <w:rPr>
          <w:rFonts w:hint="eastAsia" w:ascii="黑体" w:hAnsi="黑体" w:eastAsia="黑体" w:cs="黑体"/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3个与C</w:t>
      </w:r>
      <w:r>
        <w:rPr>
          <w:rFonts w:hint="eastAsia" w:ascii="黑体" w:hAnsi="黑体" w:eastAsia="黑体" w:cs="黑体"/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RM</w:t>
      </w:r>
      <w:r>
        <w:rPr>
          <w:rFonts w:hint="eastAsia" w:ascii="黑体" w:hAnsi="黑体" w:eastAsia="黑体" w:cs="黑体"/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系统相关的问题</w:t>
      </w:r>
      <w:r>
        <w:rPr>
          <w:rFonts w:hint="eastAsia" w:ascii="黑体" w:hAnsi="黑体" w:eastAsia="黑体" w:cs="黑体"/>
          <w:b/>
          <w:bCs/>
          <w:color w:val="ED7D31" w:themeColor="accent2"/>
          <w:sz w:val="28"/>
          <w:szCs w:val="28"/>
          <w:lang w:eastAsia="zh-CN"/>
          <w14:textFill>
            <w14:solidFill>
              <w14:schemeClr w14:val="accent2"/>
            </w14:solidFill>
          </w14:textFill>
        </w:rPr>
        <w:t>。</w:t>
      </w:r>
      <w:r>
        <w:rPr>
          <w:rFonts w:hint="eastAsia" w:ascii="黑体" w:hAnsi="黑体" w:eastAsia="黑体" w:cs="黑体"/>
          <w:b/>
          <w:b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记录如下，以作备忘：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填写</w:t>
      </w:r>
      <w:r>
        <w:rPr>
          <w:rFonts w:hint="eastAsia" w:ascii="微软雅黑" w:hAnsi="微软雅黑" w:eastAsia="微软雅黑" w:cs="微软雅黑"/>
          <w:b/>
          <w:bCs/>
        </w:rPr>
        <w:t>回访记录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的页面</w:t>
      </w:r>
      <w:r>
        <w:rPr>
          <w:rFonts w:hint="eastAsia" w:ascii="微软雅黑" w:hAnsi="微软雅黑" w:eastAsia="微软雅黑" w:cs="微软雅黑"/>
          <w:b/>
          <w:bCs/>
        </w:rPr>
        <w:t>中，无法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直接</w:t>
      </w:r>
      <w:r>
        <w:rPr>
          <w:rFonts w:hint="eastAsia" w:ascii="微软雅黑" w:hAnsi="微软雅黑" w:eastAsia="微软雅黑" w:cs="微软雅黑"/>
          <w:b/>
          <w:bCs/>
        </w:rPr>
        <w:t>填写年龄，现在是必须选择出生年月，很不合理。</w:t>
      </w:r>
    </w:p>
    <w:p>
      <w:pPr>
        <w:pStyle w:val="4"/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客服的场景是通常一边</w:t>
      </w:r>
      <w:r>
        <w:rPr>
          <w:rFonts w:hint="eastAsia"/>
          <w:lang w:val="en-US" w:eastAsia="zh-CN"/>
        </w:rPr>
        <w:t>与客户</w:t>
      </w:r>
      <w:r>
        <w:rPr>
          <w:rFonts w:hint="eastAsia"/>
        </w:rPr>
        <w:t>打电话</w:t>
      </w:r>
      <w:r>
        <w:rPr>
          <w:rFonts w:hint="eastAsia"/>
          <w:lang w:val="en-US" w:eastAsia="zh-CN"/>
        </w:rPr>
        <w:t>沟通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一边填写相关资料。试想</w:t>
      </w:r>
      <w:r>
        <w:rPr>
          <w:rFonts w:hint="eastAsia"/>
        </w:rPr>
        <w:t>客服</w:t>
      </w:r>
      <w:r>
        <w:rPr>
          <w:rFonts w:hint="eastAsia"/>
          <w:lang w:val="en-US" w:eastAsia="zh-CN"/>
        </w:rPr>
        <w:t>通过声音判断出客户年龄在四十多岁，她还得</w:t>
      </w:r>
      <w:r>
        <w:rPr>
          <w:rFonts w:hint="eastAsia"/>
        </w:rPr>
        <w:t>脑补做减法，</w:t>
      </w:r>
      <w:r>
        <w:rPr>
          <w:rFonts w:hint="eastAsia"/>
          <w:lang w:val="en-US" w:eastAsia="zh-CN"/>
        </w:rPr>
        <w:t>然后才可以填写出生是哪一年的。</w:t>
      </w:r>
      <w:r>
        <w:rPr>
          <w:rFonts w:hint="eastAsia"/>
        </w:rPr>
        <w:t>比如一个客户估计</w:t>
      </w:r>
      <w:r>
        <w:rPr>
          <w:rFonts w:hint="eastAsia"/>
          <w:lang w:val="en-US" w:eastAsia="zh-CN"/>
        </w:rPr>
        <w:t>5</w:t>
      </w:r>
      <w:r>
        <w:t>0</w:t>
      </w:r>
      <w:r>
        <w:rPr>
          <w:rFonts w:hint="eastAsia"/>
        </w:rPr>
        <w:t>多岁，还得</w:t>
      </w:r>
      <w:r>
        <w:rPr>
          <w:rFonts w:hint="eastAsia"/>
          <w:lang w:val="en-US" w:eastAsia="zh-CN"/>
        </w:rPr>
        <w:t>脑补</w:t>
      </w:r>
      <w:r>
        <w:rPr>
          <w:rFonts w:hint="eastAsia"/>
        </w:rPr>
        <w:t>计算出生年份大概是</w:t>
      </w:r>
      <w:r>
        <w:rPr>
          <w:rFonts w:hint="eastAsia"/>
          <w:lang w:val="en-US" w:eastAsia="zh-CN"/>
        </w:rPr>
        <w:t>1960</w:t>
      </w:r>
      <w:r>
        <w:rPr>
          <w:rFonts w:hint="eastAsia"/>
        </w:rPr>
        <w:t>年，然后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还得点很多次才能选定到这个年份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操作很麻烦。</w:t>
      </w:r>
    </w:p>
    <w:p>
      <w:pPr>
        <w:pStyle w:val="4"/>
        <w:numPr>
          <w:numId w:val="0"/>
        </w:numPr>
        <w:ind w:firstLine="420" w:firstLineChars="200"/>
      </w:pPr>
      <w:r>
        <w:rPr>
          <w:rFonts w:hint="eastAsia"/>
        </w:rPr>
        <w:t>这也是为什么系统中很多年龄是一岁的客户，因为很多客服</w:t>
      </w:r>
      <w:r>
        <w:rPr>
          <w:rFonts w:hint="eastAsia"/>
          <w:lang w:val="en-US" w:eastAsia="zh-CN"/>
        </w:rPr>
        <w:t>因为操作太麻烦</w:t>
      </w:r>
      <w:r>
        <w:rPr>
          <w:rFonts w:hint="eastAsia"/>
        </w:rPr>
        <w:t>就懒得选了，这样就是系统默认</w:t>
      </w:r>
      <w:r>
        <w:rPr>
          <w:rFonts w:hint="eastAsia"/>
          <w:lang w:val="en-US" w:eastAsia="zh-CN"/>
        </w:rPr>
        <w:t>当前时间，最后得到的年龄就是一岁</w:t>
      </w:r>
      <w:r>
        <w:rPr>
          <w:rFonts w:hint="eastAsia"/>
        </w:rPr>
        <w:t>。</w:t>
      </w:r>
    </w:p>
    <w:p>
      <w:pPr>
        <w:pStyle w:val="4"/>
        <w:numPr>
          <w:numId w:val="0"/>
        </w:numPr>
        <w:ind w:leftChars="0"/>
      </w:pPr>
      <w:r>
        <w:drawing>
          <wp:inline distT="0" distB="0" distL="114300" distR="114300">
            <wp:extent cx="5269230" cy="2517140"/>
            <wp:effectExtent l="0" t="0" r="762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1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回访记录查询页面无法根据填写的回访内容信息来搜索，客服无法根据详细的回访记录来找回相应的客户，降低客服的客户管理效率。</w:t>
      </w:r>
      <w:bookmarkStart w:id="0" w:name="_GoBack"/>
      <w:bookmarkEnd w:id="0"/>
    </w:p>
    <w:p>
      <w:pPr>
        <w:pStyle w:val="4"/>
        <w:numPr>
          <w:numId w:val="0"/>
        </w:numPr>
        <w:ind w:leftChars="0"/>
      </w:pPr>
    </w:p>
    <w:p>
      <w:pPr>
        <w:pStyle w:val="4"/>
        <w:numPr>
          <w:numId w:val="0"/>
        </w:numPr>
        <w:ind w:leftChars="0"/>
      </w:pPr>
      <w:r>
        <w:drawing>
          <wp:inline distT="0" distB="0" distL="114300" distR="114300">
            <wp:extent cx="5274310" cy="2174875"/>
            <wp:effectExtent l="0" t="0" r="254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客服通常会在回访内容中记录与客户电话沟通中获取的有用信息，以方便后期跟进。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如下面截图中的内容：</w:t>
      </w:r>
    </w:p>
    <w:p>
      <w:pPr>
        <w:pStyle w:val="4"/>
        <w:numPr>
          <w:numId w:val="0"/>
        </w:numPr>
        <w:ind w:leftChars="0"/>
      </w:pPr>
      <w:r>
        <w:drawing>
          <wp:inline distT="0" distB="0" distL="114300" distR="114300">
            <wp:extent cx="5271135" cy="2545715"/>
            <wp:effectExtent l="0" t="0" r="571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有客服同事反馈这些写的较详细的回访内容，几乎一写完对于他们来说就石沉大海、很难再主动找回了。因为他们维护的客户数量比较多，不可能一个客户一个客户点进去再看。如果我们的CRM系统有按照回访内容快速搜索的功能，他们可以更加好的利用这块的信息，提升客户管理效率。</w:t>
      </w:r>
    </w:p>
    <w:p>
      <w:pPr>
        <w:pStyle w:val="4"/>
        <w:numPr>
          <w:numId w:val="0"/>
        </w:numPr>
        <w:ind w:leftChars="0"/>
      </w:pPr>
    </w:p>
    <w:p>
      <w:pPr>
        <w:pStyle w:val="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一线客服与客户的交流内容，在二线客服打电话时是看不到的。</w:t>
      </w:r>
    </w:p>
    <w:p>
      <w:pPr>
        <w:pStyle w:val="4"/>
        <w:numPr>
          <w:ilvl w:val="0"/>
          <w:numId w:val="0"/>
        </w:numPr>
        <w:ind w:firstLine="420" w:firstLineChars="200"/>
      </w:pPr>
      <w:r>
        <w:rPr>
          <w:rFonts w:hint="eastAsia"/>
        </w:rPr>
        <w:t>这部分信息</w:t>
      </w:r>
      <w:r>
        <w:rPr>
          <w:rFonts w:hint="eastAsia"/>
          <w:lang w:val="en-US" w:eastAsia="zh-CN"/>
        </w:rPr>
        <w:t>对于慢病客服外呼时蛮</w:t>
      </w:r>
      <w:r>
        <w:rPr>
          <w:rFonts w:hint="eastAsia"/>
        </w:rPr>
        <w:t>有用的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打电话之前</w:t>
      </w:r>
      <w:r>
        <w:rPr>
          <w:rFonts w:hint="eastAsia"/>
        </w:rPr>
        <w:t>可以预先知道一些客户的信息，在电话沟通的时候可以更加有针对性，避免问一些重复性的问题，而且提及之前记录下来的客户相关的个人信息时，会给客户</w:t>
      </w:r>
      <w:r>
        <w:rPr>
          <w:rFonts w:hint="eastAsia"/>
          <w:lang w:val="en-US" w:eastAsia="zh-CN"/>
        </w:rPr>
        <w:t>获得尊重和重视的感觉</w:t>
      </w:r>
      <w:r>
        <w:rPr>
          <w:rFonts w:hint="eastAsia"/>
        </w:rPr>
        <w:t>，提升一些成交概率。</w:t>
      </w:r>
    </w:p>
    <w:p>
      <w:pPr>
        <w:pStyle w:val="4"/>
        <w:numPr>
          <w:numId w:val="0"/>
        </w:numPr>
        <w:ind w:firstLine="420" w:firstLineChars="200"/>
      </w:pPr>
      <w:r>
        <w:rPr>
          <w:rFonts w:hint="eastAsia"/>
          <w:lang w:val="en-US" w:eastAsia="zh-CN"/>
        </w:rPr>
        <w:t>据客服主管黄杞荣说</w:t>
      </w:r>
      <w:r>
        <w:rPr>
          <w:rFonts w:hint="eastAsia"/>
        </w:rPr>
        <w:t>其实</w:t>
      </w:r>
      <w:r>
        <w:rPr>
          <w:rFonts w:hint="eastAsia"/>
          <w:lang w:val="en-US" w:eastAsia="zh-CN"/>
        </w:rPr>
        <w:t>这块的信息之前的系统是能看到的。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E355A"/>
    <w:multiLevelType w:val="multilevel"/>
    <w:tmpl w:val="600E355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77D"/>
    <w:rsid w:val="00394CF3"/>
    <w:rsid w:val="00522D29"/>
    <w:rsid w:val="007C088E"/>
    <w:rsid w:val="00830609"/>
    <w:rsid w:val="0090477D"/>
    <w:rsid w:val="00DD709E"/>
    <w:rsid w:val="00E14BE0"/>
    <w:rsid w:val="00E37680"/>
    <w:rsid w:val="00E720B0"/>
    <w:rsid w:val="00FF6401"/>
    <w:rsid w:val="05C45A5E"/>
    <w:rsid w:val="0B6B1650"/>
    <w:rsid w:val="186305C1"/>
    <w:rsid w:val="1F5D4E24"/>
    <w:rsid w:val="244A5814"/>
    <w:rsid w:val="2CFD6CDA"/>
    <w:rsid w:val="310C2617"/>
    <w:rsid w:val="35E80846"/>
    <w:rsid w:val="387F1AE2"/>
    <w:rsid w:val="392F592C"/>
    <w:rsid w:val="3AA452AA"/>
    <w:rsid w:val="3D4837A2"/>
    <w:rsid w:val="425A3CF7"/>
    <w:rsid w:val="4E611C87"/>
    <w:rsid w:val="52672A7C"/>
    <w:rsid w:val="5F54198B"/>
    <w:rsid w:val="6DC239A9"/>
    <w:rsid w:val="7AA2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329</Characters>
  <Lines>2</Lines>
  <Paragraphs>1</Paragraphs>
  <TotalTime>0</TotalTime>
  <ScaleCrop>false</ScaleCrop>
  <LinksUpToDate>false</LinksUpToDate>
  <CharactersWithSpaces>385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2018-12-18T15:43:00Z</dcterms:created>
  <dc:creator>松高 涂</dc:creator>
  <cp:lastModifiedBy>安迪_Tu</cp:lastModifiedBy>
  <dcterms:modified xsi:type="dcterms:W3CDTF">2018-12-19T01:48:00Z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