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E6364F" w14:textId="77777777" w:rsidR="0085640A" w:rsidRDefault="00EE7D63" w:rsidP="00042106">
      <w:pPr>
        <w:pBdr>
          <w:top w:val="nil"/>
          <w:left w:val="nil"/>
          <w:bottom w:val="nil"/>
          <w:right w:val="nil"/>
          <w:between w:val="nil"/>
        </w:pBdr>
        <w:tabs>
          <w:tab w:val="left" w:pos="4536"/>
          <w:tab w:val="left" w:pos="9923"/>
          <w:tab w:val="left" w:pos="10065"/>
        </w:tabs>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РЕФЕРАТ</w:t>
      </w:r>
    </w:p>
    <w:p w14:paraId="62BE61F1" w14:textId="300372BA" w:rsidR="0085640A" w:rsidRDefault="00EE7D63" w:rsidP="00042106">
      <w:pPr>
        <w:pBdr>
          <w:top w:val="nil"/>
          <w:left w:val="nil"/>
          <w:bottom w:val="nil"/>
          <w:right w:val="nil"/>
          <w:between w:val="nil"/>
        </w:pBdr>
        <w:spacing w:after="0" w:line="360" w:lineRule="auto"/>
        <w:rPr>
          <w:rFonts w:ascii="Liberation Serif" w:eastAsia="Liberation Serif" w:hAnsi="Liberation Serif" w:cs="Liberation Serif"/>
          <w:sz w:val="24"/>
          <w:szCs w:val="24"/>
        </w:rPr>
      </w:pPr>
      <w:r>
        <w:rPr>
          <w:rFonts w:ascii="Liberation Serif" w:eastAsia="Liberation Serif" w:hAnsi="Liberation Serif" w:cs="Liberation Serif"/>
          <w:sz w:val="24"/>
          <w:szCs w:val="24"/>
        </w:rPr>
        <w:tab/>
      </w:r>
      <w:r>
        <w:rPr>
          <w:rFonts w:ascii="Liberation Serif" w:eastAsia="Liberation Serif" w:hAnsi="Liberation Serif" w:cs="Liberation Serif"/>
          <w:sz w:val="28"/>
          <w:szCs w:val="28"/>
        </w:rPr>
        <w:t xml:space="preserve">Выпускная квалификационная работа содержит: 26 страниц, </w:t>
      </w:r>
      <w:r w:rsidR="0092657F">
        <w:rPr>
          <w:rFonts w:ascii="Liberation Serif" w:eastAsia="Liberation Serif" w:hAnsi="Liberation Serif" w:cs="Liberation Serif"/>
          <w:sz w:val="28"/>
          <w:szCs w:val="28"/>
        </w:rPr>
        <w:t>11</w:t>
      </w:r>
      <w:r>
        <w:rPr>
          <w:rFonts w:ascii="Liberation Serif" w:eastAsia="Liberation Serif" w:hAnsi="Liberation Serif" w:cs="Liberation Serif"/>
          <w:sz w:val="28"/>
          <w:szCs w:val="28"/>
        </w:rPr>
        <w:t xml:space="preserve"> рисунков,</w:t>
      </w:r>
      <w:r w:rsidR="0092657F">
        <w:rPr>
          <w:rFonts w:ascii="Liberation Serif" w:eastAsia="Liberation Serif" w:hAnsi="Liberation Serif" w:cs="Liberation Serif"/>
          <w:sz w:val="28"/>
          <w:szCs w:val="28"/>
        </w:rPr>
        <w:t xml:space="preserve"> </w:t>
      </w:r>
      <w:r>
        <w:rPr>
          <w:rFonts w:ascii="Liberation Serif" w:eastAsia="Liberation Serif" w:hAnsi="Liberation Serif" w:cs="Liberation Serif"/>
          <w:sz w:val="28"/>
          <w:szCs w:val="28"/>
        </w:rPr>
        <w:t>5 источников.</w:t>
      </w:r>
    </w:p>
    <w:p w14:paraId="3CC0544F" w14:textId="0AB6B4DC" w:rsidR="0085640A" w:rsidRPr="00EB21C6"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4"/>
          <w:szCs w:val="24"/>
          <w:lang w:val="en-US"/>
        </w:rPr>
      </w:pPr>
      <w:r>
        <w:rPr>
          <w:rFonts w:ascii="Liberation Serif" w:eastAsia="Liberation Serif" w:hAnsi="Liberation Serif" w:cs="Liberation Serif"/>
          <w:sz w:val="28"/>
          <w:szCs w:val="28"/>
        </w:rPr>
        <w:tab/>
        <w:t>МАТРИЦА</w:t>
      </w:r>
      <w:r w:rsidR="00054A59">
        <w:rPr>
          <w:rFonts w:ascii="Liberation Serif" w:eastAsia="Liberation Serif" w:hAnsi="Liberation Serif" w:cs="Liberation Serif"/>
          <w:sz w:val="28"/>
          <w:szCs w:val="28"/>
        </w:rPr>
        <w:t xml:space="preserve"> </w:t>
      </w:r>
      <w:r>
        <w:rPr>
          <w:rFonts w:ascii="Liberation Serif" w:eastAsia="Liberation Serif" w:hAnsi="Liberation Serif" w:cs="Liberation Serif"/>
          <w:sz w:val="28"/>
          <w:szCs w:val="28"/>
        </w:rPr>
        <w:t>АДАМАРА, КЛАССЫ ЭКВИВАЛЕНТНОСТИ, ЭКВИВАЛЕНТНОСТЬ МАТРИЦ ПО ХОЛЛУ, АЛГОРИТМ ПОИСКА МИНИМАЛЬНОЙ МАТРИЦЫ</w:t>
      </w:r>
      <w:r w:rsidR="00EF13CA">
        <w:rPr>
          <w:rFonts w:ascii="Liberation Serif" w:eastAsia="Liberation Serif" w:hAnsi="Liberation Serif" w:cs="Liberation Serif"/>
          <w:sz w:val="28"/>
          <w:szCs w:val="28"/>
        </w:rPr>
        <w:t>, КРИПТОГРАФИЯ.</w:t>
      </w:r>
    </w:p>
    <w:p w14:paraId="396F3AE8" w14:textId="77777777" w:rsidR="0085640A"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Pr>
          <w:rFonts w:ascii="Liberation Serif" w:eastAsia="Liberation Serif" w:hAnsi="Liberation Serif" w:cs="Liberation Serif"/>
          <w:sz w:val="28"/>
          <w:szCs w:val="28"/>
        </w:rPr>
        <w:tab/>
        <w:t>В выпускной квалификационной работе рассмотрен и реализован алгоритм нахождения минимальной матрицы и проверки эквивалентности двух матриц Адамара, изложены математическое описание и реализация алгоритма.</w:t>
      </w:r>
    </w:p>
    <w:p w14:paraId="7B33B8CF" w14:textId="77777777" w:rsidR="0085640A"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Pr>
          <w:rFonts w:ascii="Liberation Serif" w:eastAsia="Liberation Serif" w:hAnsi="Liberation Serif" w:cs="Liberation Serif"/>
          <w:sz w:val="28"/>
          <w:szCs w:val="28"/>
        </w:rPr>
        <w:tab/>
        <w:t>В теоретической части работы дано математическое описание исследуемых сущностей, необходимых для реализации алгоритма.</w:t>
      </w:r>
    </w:p>
    <w:p w14:paraId="0A45D7EF" w14:textId="77777777" w:rsidR="0085640A"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Pr>
          <w:rFonts w:ascii="Liberation Serif" w:eastAsia="Liberation Serif" w:hAnsi="Liberation Serif" w:cs="Liberation Serif"/>
          <w:sz w:val="28"/>
          <w:szCs w:val="28"/>
        </w:rPr>
        <w:tab/>
        <w:t>В практической части приведены детали реализации, описаны тестовые данные, на которых запускался алгоритм, проведено сравнение результатов работы наивного и эффективного алгоритмов.</w:t>
      </w:r>
    </w:p>
    <w:p w14:paraId="3479B3AE" w14:textId="77777777" w:rsidR="0085640A" w:rsidRDefault="00EE7D63" w:rsidP="00042106">
      <w:pPr>
        <w:pBdr>
          <w:top w:val="nil"/>
          <w:left w:val="nil"/>
          <w:bottom w:val="nil"/>
          <w:right w:val="nil"/>
          <w:between w:val="nil"/>
        </w:pBdr>
        <w:spacing w:after="0" w:line="360" w:lineRule="auto"/>
        <w:rPr>
          <w:rFonts w:ascii="Liberation Serif" w:eastAsia="Liberation Serif" w:hAnsi="Liberation Serif" w:cs="Liberation Serif"/>
          <w:sz w:val="28"/>
          <w:szCs w:val="28"/>
        </w:rPr>
      </w:pPr>
      <w:r>
        <w:br w:type="page"/>
      </w:r>
    </w:p>
    <w:p w14:paraId="3BEEFB78" w14:textId="77777777" w:rsidR="0085640A" w:rsidRDefault="00EE7D63"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СОДЕРЖАНИЕ</w:t>
      </w:r>
    </w:p>
    <w:p w14:paraId="5A31FB97" w14:textId="77777777" w:rsidR="0085640A" w:rsidRDefault="00EE7D63" w:rsidP="009040A4">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ВВЕДЕНИЕ......................................................................................................4</w:t>
      </w:r>
    </w:p>
    <w:p w14:paraId="4A8DB742" w14:textId="77777777" w:rsidR="0085640A" w:rsidRDefault="00EE7D63" w:rsidP="009040A4">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ОСНОВНАЯ ЧАСТЬ.......................................................................................6</w:t>
      </w:r>
    </w:p>
    <w:p w14:paraId="39BC2BEE" w14:textId="77777777" w:rsidR="0085640A" w:rsidRDefault="00EE7D63" w:rsidP="009040A4">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 ТЕОРЕТИЧЕСКАЯ ЧАСТЬ.........................................................................7</w:t>
      </w:r>
    </w:p>
    <w:p w14:paraId="02EE11D9" w14:textId="77777777" w:rsidR="0085640A" w:rsidRDefault="00EE7D63" w:rsidP="009040A4">
      <w:pPr>
        <w:pBdr>
          <w:top w:val="nil"/>
          <w:left w:val="nil"/>
          <w:bottom w:val="nil"/>
          <w:right w:val="nil"/>
          <w:between w:val="nil"/>
        </w:pBd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1.1 Матрица Адамара........................................................................…7</w:t>
      </w:r>
    </w:p>
    <w:p w14:paraId="022F50C8" w14:textId="77777777" w:rsidR="0085640A" w:rsidRDefault="00EE7D63" w:rsidP="009040A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1.2 Классы эквивалентности………....................................................7</w:t>
      </w:r>
    </w:p>
    <w:p w14:paraId="6C3ABCCE" w14:textId="112AA14C" w:rsidR="0085640A" w:rsidRDefault="00EE7D63" w:rsidP="009040A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1.3 Операции </w:t>
      </w:r>
      <w:r w:rsidR="00830450">
        <w:rPr>
          <w:rFonts w:ascii="Times New Roman" w:eastAsia="Times New Roman" w:hAnsi="Times New Roman" w:cs="Times New Roman"/>
          <w:sz w:val="28"/>
          <w:szCs w:val="28"/>
        </w:rPr>
        <w:t>переключения…</w:t>
      </w:r>
      <w:r>
        <w:rPr>
          <w:rFonts w:ascii="Times New Roman" w:eastAsia="Times New Roman" w:hAnsi="Times New Roman" w:cs="Times New Roman"/>
          <w:sz w:val="28"/>
          <w:szCs w:val="28"/>
        </w:rPr>
        <w:t>.….......................................................8</w:t>
      </w:r>
    </w:p>
    <w:p w14:paraId="246A2BDC" w14:textId="199B35A4" w:rsidR="0085640A" w:rsidRDefault="00EE7D63" w:rsidP="009040A4">
      <w:pPr>
        <w:pBdr>
          <w:top w:val="nil"/>
          <w:left w:val="nil"/>
          <w:bottom w:val="nil"/>
          <w:right w:val="nil"/>
          <w:between w:val="nil"/>
        </w:pBd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1.4 Минимальная матрица</w:t>
      </w:r>
      <w:r w:rsidR="00830450">
        <w:rPr>
          <w:rFonts w:ascii="Times New Roman" w:eastAsia="Times New Roman" w:hAnsi="Times New Roman" w:cs="Times New Roman"/>
          <w:sz w:val="28"/>
          <w:szCs w:val="28"/>
        </w:rPr>
        <w:t>……</w:t>
      </w:r>
      <w:r>
        <w:rPr>
          <w:rFonts w:ascii="Times New Roman" w:eastAsia="Times New Roman" w:hAnsi="Times New Roman" w:cs="Times New Roman"/>
          <w:sz w:val="28"/>
          <w:szCs w:val="28"/>
        </w:rPr>
        <w:t>.….......................................................9</w:t>
      </w:r>
    </w:p>
    <w:p w14:paraId="18216107" w14:textId="77777777" w:rsidR="0085640A" w:rsidRDefault="00EE7D63" w:rsidP="009040A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1.5 Алгоритм нахождения минимальной матрицы Адамара….......12</w:t>
      </w:r>
    </w:p>
    <w:p w14:paraId="539415AB" w14:textId="77777777" w:rsidR="0085640A" w:rsidRDefault="00EE7D63" w:rsidP="009040A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1.6 Оценка вычислительной сложности алгоритма..........................13</w:t>
      </w:r>
    </w:p>
    <w:p w14:paraId="73102FF0" w14:textId="77777777" w:rsidR="0085640A" w:rsidRDefault="00EE7D63" w:rsidP="009040A4">
      <w:pPr>
        <w:pBdr>
          <w:top w:val="nil"/>
          <w:left w:val="nil"/>
          <w:bottom w:val="nil"/>
          <w:right w:val="nil"/>
          <w:between w:val="nil"/>
        </w:pBd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1.7 Оптимизация базового алгоритма………....................................14</w:t>
      </w:r>
    </w:p>
    <w:p w14:paraId="4F0BFCD4" w14:textId="6BFDD5AC" w:rsidR="0085640A" w:rsidRDefault="00EE7D63" w:rsidP="009040A4">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 ПРАКТИЧЕСКАЯ ЧАСТЬ..........................................................................1</w:t>
      </w:r>
      <w:r w:rsidR="008E464F">
        <w:rPr>
          <w:rFonts w:ascii="Times New Roman" w:eastAsia="Times New Roman" w:hAnsi="Times New Roman" w:cs="Times New Roman"/>
          <w:sz w:val="28"/>
          <w:szCs w:val="28"/>
        </w:rPr>
        <w:t>5</w:t>
      </w:r>
    </w:p>
    <w:p w14:paraId="19EF278F" w14:textId="5062F3D5" w:rsidR="0085640A" w:rsidRDefault="00EE7D63" w:rsidP="009040A4">
      <w:pPr>
        <w:pBdr>
          <w:top w:val="nil"/>
          <w:left w:val="nil"/>
          <w:bottom w:val="nil"/>
          <w:right w:val="nil"/>
          <w:between w:val="nil"/>
        </w:pBd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2.1 Инструментарий разработки….............…....................................1</w:t>
      </w:r>
      <w:r w:rsidR="008E464F">
        <w:rPr>
          <w:rFonts w:ascii="Times New Roman" w:eastAsia="Times New Roman" w:hAnsi="Times New Roman" w:cs="Times New Roman"/>
          <w:sz w:val="28"/>
          <w:szCs w:val="28"/>
        </w:rPr>
        <w:t>5</w:t>
      </w:r>
    </w:p>
    <w:p w14:paraId="06CD6AED" w14:textId="77777777" w:rsidR="0085640A" w:rsidRDefault="00EE7D63" w:rsidP="009040A4">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2.2 Реализация наивного алгоритма...........…....................................17</w:t>
      </w:r>
    </w:p>
    <w:p w14:paraId="118BAEA3" w14:textId="16DCBB76" w:rsidR="0085640A" w:rsidRDefault="00EE7D63" w:rsidP="009040A4">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2.3 Реализация основного алгоритма.....…........................................1</w:t>
      </w:r>
      <w:r w:rsidR="008E464F">
        <w:rPr>
          <w:rFonts w:ascii="Times New Roman" w:eastAsia="Times New Roman" w:hAnsi="Times New Roman" w:cs="Times New Roman"/>
          <w:sz w:val="28"/>
          <w:szCs w:val="28"/>
        </w:rPr>
        <w:t>7</w:t>
      </w:r>
    </w:p>
    <w:p w14:paraId="36B760F5" w14:textId="60A96985" w:rsidR="0085640A" w:rsidRDefault="00EE7D63" w:rsidP="009040A4">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2.4 Модификация реализации…………………….............................</w:t>
      </w:r>
      <w:r w:rsidR="008E464F">
        <w:rPr>
          <w:rFonts w:ascii="Times New Roman" w:eastAsia="Times New Roman" w:hAnsi="Times New Roman" w:cs="Times New Roman"/>
          <w:sz w:val="28"/>
          <w:szCs w:val="28"/>
        </w:rPr>
        <w:t>19</w:t>
      </w:r>
    </w:p>
    <w:p w14:paraId="340F6442" w14:textId="77777777" w:rsidR="0085640A" w:rsidRDefault="00EE7D63" w:rsidP="009040A4">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2.5 Демонстрация работы программы…...........................................20</w:t>
      </w:r>
    </w:p>
    <w:p w14:paraId="4D85F5DE" w14:textId="77777777" w:rsidR="0085640A" w:rsidRDefault="00EE7D63" w:rsidP="009040A4">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2.6 </w:t>
      </w:r>
      <w:r>
        <w:rPr>
          <w:rFonts w:ascii="Times New Roman" w:eastAsia="Times New Roman" w:hAnsi="Times New Roman" w:cs="Times New Roman"/>
          <w:color w:val="000000"/>
          <w:sz w:val="28"/>
          <w:szCs w:val="28"/>
        </w:rPr>
        <w:t>Тест производительности..........…................................................</w:t>
      </w:r>
      <w:r>
        <w:rPr>
          <w:rFonts w:ascii="Times New Roman" w:eastAsia="Times New Roman" w:hAnsi="Times New Roman" w:cs="Times New Roman"/>
          <w:sz w:val="28"/>
          <w:szCs w:val="28"/>
        </w:rPr>
        <w:t>21</w:t>
      </w:r>
    </w:p>
    <w:p w14:paraId="273620D7" w14:textId="77777777" w:rsidR="0085640A" w:rsidRDefault="00EE7D63" w:rsidP="009040A4">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ЗАКЛЮЧЕНИЕ..............................................................................................25</w:t>
      </w:r>
    </w:p>
    <w:p w14:paraId="62968DC1" w14:textId="77777777" w:rsidR="0085640A" w:rsidRDefault="00EE7D63" w:rsidP="009040A4">
      <w:pPr>
        <w:pBdr>
          <w:top w:val="nil"/>
          <w:left w:val="nil"/>
          <w:bottom w:val="nil"/>
          <w:right w:val="nil"/>
          <w:between w:val="nil"/>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СПИСОК ИСПОЛЬЗОВАННЫХ ИСТОЧНИКОВ.....................................</w:t>
      </w:r>
      <w:r>
        <w:rPr>
          <w:rFonts w:ascii="Times New Roman" w:eastAsia="Times New Roman" w:hAnsi="Times New Roman" w:cs="Times New Roman"/>
          <w:sz w:val="28"/>
          <w:szCs w:val="28"/>
        </w:rPr>
        <w:tab/>
        <w:t>26</w:t>
      </w:r>
    </w:p>
    <w:p w14:paraId="44C9010D" w14:textId="77777777" w:rsidR="0085640A" w:rsidRDefault="00EE7D63" w:rsidP="00042106">
      <w:pPr>
        <w:pBdr>
          <w:top w:val="nil"/>
          <w:left w:val="nil"/>
          <w:bottom w:val="nil"/>
          <w:right w:val="nil"/>
          <w:between w:val="nil"/>
        </w:pBdr>
        <w:spacing w:after="0" w:line="360" w:lineRule="auto"/>
        <w:ind w:firstLine="567"/>
        <w:rPr>
          <w:rFonts w:ascii="Times New Roman" w:eastAsia="Times New Roman" w:hAnsi="Times New Roman" w:cs="Times New Roman"/>
          <w:sz w:val="28"/>
          <w:szCs w:val="28"/>
        </w:rPr>
      </w:pPr>
      <w:r>
        <w:br w:type="page"/>
      </w:r>
    </w:p>
    <w:p w14:paraId="6E3A24B0" w14:textId="77777777" w:rsidR="0085640A" w:rsidRDefault="00EE7D63" w:rsidP="00042106">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ВВЕДЕНИЕ</w:t>
      </w:r>
    </w:p>
    <w:p w14:paraId="479E7364" w14:textId="77777777" w:rsidR="0085640A"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Выпускная квалификационная работа посвящена исследованию матриц Адамара. Матрицы Адамара находят множество применений в разных областях, таких как:</w:t>
      </w:r>
    </w:p>
    <w:p w14:paraId="24BD9C1F" w14:textId="77777777" w:rsidR="0085640A" w:rsidRDefault="00EE7D63" w:rsidP="0004210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комбинаторика,</w:t>
      </w:r>
    </w:p>
    <w:p w14:paraId="191B0E1B" w14:textId="77777777" w:rsidR="0085640A" w:rsidRDefault="00EE7D63" w:rsidP="0004210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теория кодирования,</w:t>
      </w:r>
    </w:p>
    <w:p w14:paraId="3DF8E82B" w14:textId="77777777" w:rsidR="0085640A" w:rsidRDefault="00EE7D63" w:rsidP="0004210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численный анализ,</w:t>
      </w:r>
    </w:p>
    <w:p w14:paraId="10EF829B" w14:textId="77777777" w:rsidR="0085640A" w:rsidRDefault="00EE7D63" w:rsidP="0004210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цифровая обработка сигналов,</w:t>
      </w:r>
    </w:p>
    <w:p w14:paraId="4F7224A3" w14:textId="77777777" w:rsidR="0085640A" w:rsidRDefault="00EE7D63" w:rsidP="00042106">
      <w:pPr>
        <w:numPr>
          <w:ilvl w:val="0"/>
          <w:numId w:val="2"/>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другие.</w:t>
      </w:r>
    </w:p>
    <w:p w14:paraId="68F4611F" w14:textId="77777777" w:rsidR="0085640A"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Рассмотрим некоторые приложения матриц, чтобы обозначить актуальность данной работы.</w:t>
      </w:r>
    </w:p>
    <w:p w14:paraId="023ECF49" w14:textId="77777777" w:rsidR="0085640A"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Одним из применений это преобразование Уолша-Адамара, которое широко используется в качестве быстрого дискретного преобразования. Коды с исправлением ошибок (коды Рида-Мюллера), используемые при передаче сигналов спутникам, основаны на матрицах Адамара. Каналы передачи данных с множественным доступом путем разделения по кодам (CDMA) используют матрицы Адамара для модуляции передачи по восходящей линии связи и минимизации помех от других передач. Повсюду нас окружают новые приложения, например, в области распознавания образов, оптической связи и сокрытия информации. Несмотря на это, до сих пор нет единого метода построения всех известных матриц Адамара.</w:t>
      </w:r>
    </w:p>
    <w:p w14:paraId="3EA2E203" w14:textId="77777777" w:rsidR="0085640A"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Матрицы Адамара были расширены и обобщены для недвоичных алфавитов и для более высокой размерности, а их отличительные свойства адаптированы для многоуровневых и многофазных приложений в обработке сигналов, кодировании и криптографии.</w:t>
      </w:r>
    </w:p>
    <w:p w14:paraId="09C5534E" w14:textId="77777777" w:rsidR="0085640A"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Матрицы Адамара безусловно являются важным объектом исследований и могут быть использованы для решения многих математических задач. Вышеперечисленные области применений лишь подтверждают этот факт.</w:t>
      </w:r>
    </w:p>
    <w:p w14:paraId="72198304" w14:textId="77777777" w:rsidR="0085640A"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Целью данной работы является создание алгоритма нахождения минимальной матрицы данного класса эквивалентности и проверки матриц </w:t>
      </w:r>
      <w:r>
        <w:rPr>
          <w:rFonts w:ascii="Times New Roman" w:eastAsia="Times New Roman" w:hAnsi="Times New Roman" w:cs="Times New Roman"/>
          <w:color w:val="000000"/>
          <w:sz w:val="28"/>
          <w:szCs w:val="28"/>
        </w:rPr>
        <w:lastRenderedPageBreak/>
        <w:t>Адамара на эквивалентность, с помощью которого можно будет находить переход между классами эквивалентности.</w:t>
      </w:r>
    </w:p>
    <w:p w14:paraId="57C42CAF" w14:textId="77777777" w:rsidR="0085640A" w:rsidRDefault="0085640A" w:rsidP="00042106">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1BF315B6" w14:textId="77777777" w:rsidR="0085640A" w:rsidRDefault="00EE7D63" w:rsidP="00042106">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br w:type="page"/>
      </w:r>
    </w:p>
    <w:p w14:paraId="57949C51" w14:textId="77777777" w:rsidR="0085640A" w:rsidRDefault="0085640A" w:rsidP="00042106">
      <w:pPr>
        <w:pBdr>
          <w:top w:val="nil"/>
          <w:left w:val="nil"/>
          <w:bottom w:val="nil"/>
          <w:right w:val="nil"/>
          <w:between w:val="nil"/>
        </w:pBdr>
        <w:spacing w:after="0" w:line="360" w:lineRule="auto"/>
        <w:rPr>
          <w:rFonts w:ascii="Times New Roman" w:eastAsia="Times New Roman" w:hAnsi="Times New Roman" w:cs="Times New Roman"/>
          <w:sz w:val="28"/>
          <w:szCs w:val="28"/>
        </w:rPr>
      </w:pPr>
    </w:p>
    <w:p w14:paraId="7B3DA7EA"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075FA9B5"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7BFE353B"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624D0647"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3FF6B6B9"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76CCA461"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23CB20E4"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42B983D9"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6203FE70"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4E44EA06"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44D2D221"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66D40FAE"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706A824A" w14:textId="77777777" w:rsidR="0085640A" w:rsidRDefault="0085640A"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4115494B" w14:textId="77777777" w:rsidR="0085640A" w:rsidRDefault="00EE7D63"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ОСНОВНАЯ ЧАСТЬ</w:t>
      </w:r>
    </w:p>
    <w:p w14:paraId="68A99830" w14:textId="77777777" w:rsidR="0085640A" w:rsidRDefault="00EE7D63" w:rsidP="008E464F">
      <w:pPr>
        <w:pBdr>
          <w:top w:val="nil"/>
          <w:left w:val="nil"/>
          <w:bottom w:val="nil"/>
          <w:right w:val="nil"/>
          <w:between w:val="nil"/>
        </w:pBdr>
        <w:spacing w:after="0" w:line="360" w:lineRule="auto"/>
        <w:rPr>
          <w:rFonts w:ascii="Times New Roman" w:eastAsia="Times New Roman" w:hAnsi="Times New Roman" w:cs="Times New Roman"/>
          <w:sz w:val="28"/>
          <w:szCs w:val="28"/>
        </w:rPr>
      </w:pPr>
      <w:r>
        <w:br w:type="page"/>
      </w:r>
    </w:p>
    <w:p w14:paraId="4D405063" w14:textId="77777777" w:rsidR="0085640A" w:rsidRDefault="00EE7D63"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ТЕОРЕТИЧЕСКАЯ ЧАСТЬ</w:t>
      </w:r>
    </w:p>
    <w:p w14:paraId="3758D5D5" w14:textId="77777777" w:rsidR="0085640A" w:rsidRDefault="00EE7D63"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 Матрица Адамара</w:t>
      </w:r>
    </w:p>
    <w:p w14:paraId="66102D7C" w14:textId="2CDF773C" w:rsidR="0085640A" w:rsidRDefault="00EE7D63" w:rsidP="00042106">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 xml:space="preserve">Матрица Адамара – квадратная матрица порядка </w:t>
      </w:r>
      <m:oMath>
        <m:r>
          <w:rPr>
            <w:rFonts w:ascii="Cambria Math" w:eastAsia="Cambria Math" w:hAnsi="Cambria Math" w:cs="Times New Roman"/>
            <w:sz w:val="28"/>
            <w:szCs w:val="28"/>
          </w:rPr>
          <m:t>n</m:t>
        </m:r>
      </m:oMath>
      <w:r w:rsidRPr="00054A59">
        <w:rPr>
          <w:rFonts w:ascii="Times New Roman" w:eastAsia="Times New Roman" w:hAnsi="Times New Roman" w:cs="Times New Roman"/>
          <w:sz w:val="28"/>
          <w:szCs w:val="28"/>
        </w:rPr>
        <w:t>, состоящая из элементов 1 и -1, строки (столбцы) которой ортогональны друг другу. То есть выполняется условие</w:t>
      </w:r>
    </w:p>
    <w:tbl>
      <w:tblPr>
        <w:tblStyle w:val="ab"/>
        <w:tblW w:w="0" w:type="auto"/>
        <w:tblLook w:val="04A0" w:firstRow="1" w:lastRow="0" w:firstColumn="1" w:lastColumn="0" w:noHBand="0" w:noVBand="1"/>
      </w:tblPr>
      <w:tblGrid>
        <w:gridCol w:w="8784"/>
        <w:gridCol w:w="845"/>
      </w:tblGrid>
      <w:tr w:rsidR="0092657F" w14:paraId="53FBEF59" w14:textId="77777777" w:rsidTr="0011679C">
        <w:tc>
          <w:tcPr>
            <w:tcW w:w="8784" w:type="dxa"/>
            <w:tcBorders>
              <w:top w:val="nil"/>
              <w:left w:val="nil"/>
              <w:bottom w:val="nil"/>
              <w:right w:val="nil"/>
            </w:tcBorders>
          </w:tcPr>
          <w:p w14:paraId="1FCA8C88" w14:textId="106B48AF" w:rsidR="0092657F" w:rsidRDefault="0011679C" w:rsidP="00042106">
            <w:pPr>
              <w:spacing w:line="360" w:lineRule="auto"/>
              <w:jc w:val="both"/>
              <w:rPr>
                <w:rFonts w:ascii="Times New Roman" w:eastAsia="Liberation Serif" w:hAnsi="Times New Roman" w:cs="Times New Roman"/>
                <w:sz w:val="28"/>
                <w:szCs w:val="28"/>
              </w:rPr>
            </w:pPr>
            <m:oMathPara>
              <m:oMath>
                <m:r>
                  <w:rPr>
                    <w:rFonts w:ascii="Cambria Math" w:eastAsia="Cambria Math" w:hAnsi="Cambria Math" w:cs="Times New Roman"/>
                    <w:sz w:val="28"/>
                    <w:szCs w:val="28"/>
                  </w:rPr>
                  <m:t>H⋅</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H</m:t>
                    </m:r>
                  </m:e>
                  <m:sup>
                    <m:r>
                      <w:rPr>
                        <w:rFonts w:ascii="Cambria Math" w:eastAsia="Cambria Math" w:hAnsi="Cambria Math" w:cs="Times New Roman"/>
                        <w:sz w:val="28"/>
                        <w:szCs w:val="28"/>
                      </w:rPr>
                      <m:t>T</m:t>
                    </m:r>
                  </m:sup>
                </m:sSup>
                <m:r>
                  <w:rPr>
                    <w:rFonts w:ascii="Cambria Math" w:eastAsia="Cambria Math" w:hAnsi="Cambria Math" w:cs="Times New Roman"/>
                    <w:sz w:val="28"/>
                    <w:szCs w:val="28"/>
                  </w:rPr>
                  <m:t>=n⋅I,</m:t>
                </m:r>
              </m:oMath>
            </m:oMathPara>
          </w:p>
        </w:tc>
        <w:tc>
          <w:tcPr>
            <w:tcW w:w="845" w:type="dxa"/>
            <w:tcBorders>
              <w:top w:val="nil"/>
              <w:left w:val="nil"/>
              <w:bottom w:val="nil"/>
              <w:right w:val="nil"/>
            </w:tcBorders>
          </w:tcPr>
          <w:p w14:paraId="387DFA66" w14:textId="1A558C90" w:rsidR="0092657F" w:rsidRDefault="0011679C" w:rsidP="00042106">
            <w:pPr>
              <w:spacing w:line="360" w:lineRule="auto"/>
              <w:jc w:val="both"/>
              <w:rPr>
                <w:rFonts w:ascii="Times New Roman" w:eastAsia="Liberation Serif" w:hAnsi="Times New Roman" w:cs="Times New Roman"/>
                <w:sz w:val="28"/>
                <w:szCs w:val="28"/>
              </w:rPr>
            </w:pPr>
            <w:r>
              <w:rPr>
                <w:rFonts w:ascii="Times New Roman" w:eastAsia="Liberation Serif" w:hAnsi="Times New Roman" w:cs="Times New Roman"/>
                <w:sz w:val="28"/>
                <w:szCs w:val="28"/>
              </w:rPr>
              <w:t>(1.1)</w:t>
            </w:r>
          </w:p>
        </w:tc>
      </w:tr>
    </w:tbl>
    <w:p w14:paraId="15ADD779" w14:textId="19703146" w:rsidR="0085640A" w:rsidRPr="00054A59" w:rsidRDefault="0085640A" w:rsidP="0011679C">
      <w:pPr>
        <w:pBdr>
          <w:top w:val="nil"/>
          <w:left w:val="nil"/>
          <w:bottom w:val="nil"/>
          <w:right w:val="nil"/>
          <w:between w:val="nil"/>
        </w:pBdr>
        <w:spacing w:after="0" w:line="360" w:lineRule="auto"/>
        <w:rPr>
          <w:rFonts w:ascii="Times New Roman" w:eastAsia="Liberation Serif" w:hAnsi="Times New Roman" w:cs="Times New Roman"/>
          <w:sz w:val="28"/>
          <w:szCs w:val="28"/>
        </w:rPr>
      </w:pPr>
    </w:p>
    <w:p w14:paraId="4930063D" w14:textId="501E142B" w:rsidR="008F420D" w:rsidRPr="00054A59" w:rsidRDefault="00EE7D63" w:rsidP="00042106">
      <w:pPr>
        <w:pBdr>
          <w:top w:val="nil"/>
          <w:left w:val="nil"/>
          <w:bottom w:val="nil"/>
          <w:right w:val="nil"/>
          <w:between w:val="nil"/>
        </w:pBdr>
        <w:spacing w:after="0" w:line="360" w:lineRule="auto"/>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 xml:space="preserve">где </w:t>
      </w:r>
      <m:oMath>
        <m:r>
          <w:rPr>
            <w:rFonts w:ascii="Cambria Math" w:eastAsia="Cambria Math" w:hAnsi="Cambria Math" w:cs="Times New Roman"/>
            <w:sz w:val="28"/>
            <w:szCs w:val="28"/>
          </w:rPr>
          <m:t>I</m:t>
        </m:r>
      </m:oMath>
      <w:r w:rsidRPr="00054A59">
        <w:rPr>
          <w:rFonts w:ascii="Times New Roman" w:eastAsia="Times New Roman" w:hAnsi="Times New Roman" w:cs="Times New Roman"/>
          <w:sz w:val="28"/>
          <w:szCs w:val="28"/>
        </w:rPr>
        <w:t xml:space="preserve">– единичная матрица порядка </w:t>
      </w:r>
      <m:oMath>
        <m:r>
          <w:rPr>
            <w:rFonts w:ascii="Cambria Math" w:eastAsia="Cambria Math" w:hAnsi="Cambria Math" w:cs="Times New Roman"/>
            <w:sz w:val="28"/>
            <w:szCs w:val="28"/>
          </w:rPr>
          <m:t>n</m:t>
        </m:r>
      </m:oMath>
      <w:r w:rsidRPr="00054A59">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n=1,2,4k</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при натуральном </w:t>
      </w:r>
      <m:oMath>
        <m:r>
          <w:rPr>
            <w:rFonts w:ascii="Cambria Math" w:eastAsia="Cambria Math" w:hAnsi="Cambria Math" w:cs="Times New Roman"/>
            <w:sz w:val="28"/>
            <w:szCs w:val="28"/>
          </w:rPr>
          <m:t>k</m:t>
        </m:r>
      </m:oMath>
      <w:r w:rsidRPr="00054A59">
        <w:rPr>
          <w:rFonts w:ascii="Times New Roman" w:eastAsia="Times New Roman" w:hAnsi="Times New Roman" w:cs="Times New Roman"/>
          <w:sz w:val="28"/>
          <w:szCs w:val="28"/>
        </w:rPr>
        <w:t>.</w:t>
      </w:r>
    </w:p>
    <w:p w14:paraId="526C1E5D" w14:textId="77777777" w:rsidR="008F420D" w:rsidRPr="00054A59" w:rsidRDefault="008F420D" w:rsidP="00042106">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Пример Матрицы Адамара 4-го порядка:</w:t>
      </w:r>
    </w:p>
    <w:p w14:paraId="18D5A536" w14:textId="3D716450" w:rsidR="008F420D" w:rsidRPr="00054A59" w:rsidRDefault="009040A4" w:rsidP="00042106">
      <w:pPr>
        <w:pBdr>
          <w:top w:val="nil"/>
          <w:left w:val="nil"/>
          <w:bottom w:val="nil"/>
          <w:right w:val="nil"/>
          <w:between w:val="nil"/>
        </w:pBdr>
        <w:spacing w:after="0" w:line="360" w:lineRule="auto"/>
        <w:rPr>
          <w:rFonts w:ascii="Times New Roman" w:eastAsia="Times New Roman" w:hAnsi="Times New Roman" w:cs="Times New Roman"/>
          <w:sz w:val="28"/>
          <w:szCs w:val="28"/>
        </w:rPr>
      </w:pPr>
      <m:oMathPara>
        <m:oMathParaPr>
          <m:jc m:val="left"/>
        </m:oMathPara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H</m:t>
              </m:r>
            </m:e>
            <m:sub>
              <m:r>
                <w:rPr>
                  <w:rFonts w:ascii="Cambria Math" w:eastAsia="Times New Roman" w:hAnsi="Cambria Math" w:cs="Times New Roman"/>
                  <w:sz w:val="28"/>
                  <w:szCs w:val="28"/>
                </w:rPr>
                <m:t>4</m:t>
              </m:r>
            </m:sub>
          </m:sSub>
          <m:r>
            <w:rPr>
              <w:rFonts w:ascii="Cambria Math" w:eastAsia="Times New Roman" w:hAnsi="Cambria Math" w:cs="Times New Roman"/>
              <w:sz w:val="28"/>
              <w:szCs w:val="28"/>
            </w:rPr>
            <m:t xml:space="preserve">= </m:t>
          </m:r>
          <m:d>
            <m:dPr>
              <m:ctrlPr>
                <w:rPr>
                  <w:rFonts w:ascii="Cambria Math" w:eastAsia="Times New Roman" w:hAnsi="Cambria Math" w:cs="Times New Roman"/>
                  <w:i/>
                  <w:sz w:val="28"/>
                  <w:szCs w:val="28"/>
                </w:rPr>
              </m:ctrlPr>
            </m:dPr>
            <m:e>
              <m:m>
                <m:mPr>
                  <m:mcs>
                    <m:mc>
                      <m:mcPr>
                        <m:count m:val="3"/>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e>
                    <m:r>
                      <w:rPr>
                        <w:rFonts w:ascii="Cambria Math" w:eastAsia="Times New Roman" w:hAnsi="Cambria Math" w:cs="Times New Roman"/>
                        <w:sz w:val="28"/>
                        <w:szCs w:val="28"/>
                      </w:rPr>
                      <m:t>1</m:t>
                    </m:r>
                  </m:e>
                  <m:e>
                    <m:m>
                      <m:mPr>
                        <m:mcs>
                          <m:mc>
                            <m:mcPr>
                              <m:count m:val="2"/>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e>
                          <m:r>
                            <w:rPr>
                              <w:rFonts w:ascii="Cambria Math" w:eastAsia="Times New Roman" w:hAnsi="Cambria Math" w:cs="Times New Roman"/>
                              <w:sz w:val="28"/>
                              <w:szCs w:val="28"/>
                            </w:rPr>
                            <m:t>1</m:t>
                          </m:r>
                        </m:e>
                      </m:mr>
                    </m:m>
                  </m:e>
                </m:mr>
                <m:mr>
                  <m:e>
                    <m:r>
                      <w:rPr>
                        <w:rFonts w:ascii="Cambria Math" w:eastAsia="Times New Roman" w:hAnsi="Cambria Math" w:cs="Times New Roman"/>
                        <w:sz w:val="28"/>
                        <w:szCs w:val="28"/>
                      </w:rPr>
                      <m:t>1</m:t>
                    </m:r>
                  </m:e>
                  <m:e>
                    <m:r>
                      <w:rPr>
                        <w:rFonts w:ascii="Cambria Math" w:eastAsia="Times New Roman" w:hAnsi="Cambria Math" w:cs="Times New Roman"/>
                        <w:sz w:val="28"/>
                        <w:szCs w:val="28"/>
                      </w:rPr>
                      <m:t>-1</m:t>
                    </m:r>
                  </m:e>
                  <m:e>
                    <m:m>
                      <m:mPr>
                        <m:mcs>
                          <m:mc>
                            <m:mcPr>
                              <m:count m:val="2"/>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e>
                          <m:r>
                            <w:rPr>
                              <w:rFonts w:ascii="Cambria Math" w:eastAsia="Times New Roman" w:hAnsi="Cambria Math" w:cs="Times New Roman"/>
                              <w:sz w:val="28"/>
                              <w:szCs w:val="28"/>
                            </w:rPr>
                            <m:t>-1</m:t>
                          </m:r>
                        </m:e>
                      </m:mr>
                    </m:m>
                  </m:e>
                </m:mr>
                <m:mr>
                  <m:e>
                    <m:m>
                      <m:mPr>
                        <m:mcs>
                          <m:mc>
                            <m:mcPr>
                              <m:count m:val="1"/>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mr>
                      <m:mr>
                        <m:e>
                          <m:r>
                            <w:rPr>
                              <w:rFonts w:ascii="Cambria Math" w:eastAsia="Times New Roman" w:hAnsi="Cambria Math" w:cs="Times New Roman"/>
                              <w:sz w:val="28"/>
                              <w:szCs w:val="28"/>
                            </w:rPr>
                            <m:t>1</m:t>
                          </m:r>
                        </m:e>
                      </m:mr>
                    </m:m>
                  </m:e>
                  <m:e>
                    <m:m>
                      <m:mPr>
                        <m:mcs>
                          <m:mc>
                            <m:mcPr>
                              <m:count m:val="1"/>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mr>
                      <m:mr>
                        <m:e>
                          <m:r>
                            <w:rPr>
                              <w:rFonts w:ascii="Cambria Math" w:eastAsia="Times New Roman" w:hAnsi="Cambria Math" w:cs="Times New Roman"/>
                              <w:sz w:val="28"/>
                              <w:szCs w:val="28"/>
                            </w:rPr>
                            <m:t>-1</m:t>
                          </m:r>
                        </m:e>
                      </m:mr>
                    </m:m>
                  </m:e>
                  <m:e>
                    <m:m>
                      <m:mPr>
                        <m:mcs>
                          <m:mc>
                            <m:mcPr>
                              <m:count m:val="2"/>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e>
                          <m:r>
                            <w:rPr>
                              <w:rFonts w:ascii="Cambria Math" w:eastAsia="Times New Roman" w:hAnsi="Cambria Math" w:cs="Times New Roman"/>
                              <w:sz w:val="28"/>
                              <w:szCs w:val="28"/>
                            </w:rPr>
                            <m:t>-1</m:t>
                          </m:r>
                        </m:e>
                      </m:mr>
                      <m:mr>
                        <m:e>
                          <m:r>
                            <w:rPr>
                              <w:rFonts w:ascii="Cambria Math" w:eastAsia="Times New Roman" w:hAnsi="Cambria Math" w:cs="Times New Roman"/>
                              <w:sz w:val="28"/>
                              <w:szCs w:val="28"/>
                            </w:rPr>
                            <m:t>-1</m:t>
                          </m:r>
                        </m:e>
                        <m:e>
                          <m:r>
                            <w:rPr>
                              <w:rFonts w:ascii="Cambria Math" w:eastAsia="Times New Roman" w:hAnsi="Cambria Math" w:cs="Times New Roman"/>
                              <w:sz w:val="28"/>
                              <w:szCs w:val="28"/>
                            </w:rPr>
                            <m:t>1</m:t>
                          </m:r>
                        </m:e>
                      </m:mr>
                    </m:m>
                  </m:e>
                </m:mr>
              </m:m>
            </m:e>
          </m:d>
        </m:oMath>
      </m:oMathPara>
    </w:p>
    <w:p w14:paraId="572FD0C6" w14:textId="77777777" w:rsidR="0085640A" w:rsidRDefault="0085640A" w:rsidP="00042106">
      <w:pPr>
        <w:pBdr>
          <w:top w:val="nil"/>
          <w:left w:val="nil"/>
          <w:bottom w:val="nil"/>
          <w:right w:val="nil"/>
          <w:between w:val="nil"/>
        </w:pBdr>
        <w:spacing w:after="0" w:line="360" w:lineRule="auto"/>
        <w:rPr>
          <w:rFonts w:ascii="Times New Roman" w:eastAsia="Times New Roman" w:hAnsi="Times New Roman" w:cs="Times New Roman"/>
          <w:sz w:val="28"/>
          <w:szCs w:val="28"/>
        </w:rPr>
      </w:pPr>
    </w:p>
    <w:p w14:paraId="606912B2" w14:textId="77777777" w:rsidR="0085640A" w:rsidRDefault="00EE7D63"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 Классы эквивалентности</w:t>
      </w:r>
    </w:p>
    <w:p w14:paraId="39FF1D8B" w14:textId="77777777" w:rsidR="0085640A" w:rsidRDefault="00EE7D63" w:rsidP="00042106">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Две матрицы Адамара одинакового порядка называются эквивалентными по Холлу, если одна может быть получена из другой с помощью любой комбинации следующих операций:</w:t>
      </w:r>
    </w:p>
    <w:p w14:paraId="0B1D2009" w14:textId="77777777" w:rsidR="0085640A" w:rsidRDefault="00EE7D63" w:rsidP="00042106">
      <w:pPr>
        <w:pBdr>
          <w:top w:val="nil"/>
          <w:left w:val="nil"/>
          <w:bottom w:val="nil"/>
          <w:right w:val="nil"/>
          <w:between w:val="nil"/>
        </w:pBd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1) перестановка двух строк</w:t>
      </w:r>
    </w:p>
    <w:p w14:paraId="7762B822" w14:textId="77777777" w:rsidR="0085640A" w:rsidRDefault="00EE7D63" w:rsidP="00042106">
      <w:pPr>
        <w:pBdr>
          <w:top w:val="nil"/>
          <w:left w:val="nil"/>
          <w:bottom w:val="nil"/>
          <w:right w:val="nil"/>
          <w:between w:val="nil"/>
        </w:pBd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2) перестановка двух столбцов</w:t>
      </w:r>
    </w:p>
    <w:p w14:paraId="213ED967" w14:textId="77777777" w:rsidR="0085640A" w:rsidRDefault="00EE7D63" w:rsidP="00042106">
      <w:pPr>
        <w:pBdr>
          <w:top w:val="nil"/>
          <w:left w:val="nil"/>
          <w:bottom w:val="nil"/>
          <w:right w:val="nil"/>
          <w:between w:val="nil"/>
        </w:pBd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3) умножение на -1 любой строки</w:t>
      </w:r>
    </w:p>
    <w:p w14:paraId="03271160" w14:textId="77777777" w:rsidR="0085640A" w:rsidRDefault="00EE7D63" w:rsidP="00042106">
      <w:pPr>
        <w:pBdr>
          <w:top w:val="nil"/>
          <w:left w:val="nil"/>
          <w:bottom w:val="nil"/>
          <w:right w:val="nil"/>
          <w:between w:val="nil"/>
        </w:pBdr>
        <w:spacing w:after="0" w:line="360" w:lineRule="auto"/>
        <w:ind w:firstLine="567"/>
        <w:rPr>
          <w:rFonts w:ascii="Times New Roman" w:eastAsia="Times New Roman" w:hAnsi="Times New Roman" w:cs="Times New Roman"/>
          <w:sz w:val="28"/>
          <w:szCs w:val="28"/>
        </w:rPr>
      </w:pPr>
      <w:r>
        <w:rPr>
          <w:rFonts w:ascii="Times New Roman" w:eastAsia="Times New Roman" w:hAnsi="Times New Roman" w:cs="Times New Roman"/>
          <w:sz w:val="28"/>
          <w:szCs w:val="28"/>
        </w:rPr>
        <w:t>4) умножение на -1 любого столбца</w:t>
      </w:r>
    </w:p>
    <w:p w14:paraId="0CD231E5" w14:textId="2CF885A5" w:rsidR="0085640A" w:rsidRPr="00830450" w:rsidRDefault="00EE7D63" w:rsidP="00042106">
      <w:pPr>
        <w:pBdr>
          <w:top w:val="nil"/>
          <w:left w:val="nil"/>
          <w:bottom w:val="nil"/>
          <w:right w:val="nil"/>
          <w:between w:val="nil"/>
        </w:pBdr>
        <w:spacing w:after="0" w:line="360" w:lineRule="auto"/>
        <w:ind w:firstLine="567"/>
        <w:jc w:val="both"/>
        <w:rPr>
          <w:rFonts w:ascii="Times New Roman" w:eastAsia="Liberation Serif" w:hAnsi="Times New Roman" w:cs="Times New Roman"/>
          <w:sz w:val="28"/>
          <w:szCs w:val="28"/>
        </w:rPr>
      </w:pPr>
      <w:r w:rsidRPr="00830450">
        <w:rPr>
          <w:rFonts w:ascii="Times New Roman" w:eastAsia="Times New Roman" w:hAnsi="Times New Roman" w:cs="Times New Roman"/>
          <w:sz w:val="28"/>
          <w:szCs w:val="28"/>
        </w:rPr>
        <w:t xml:space="preserve">Нетрудно посчитать, что для матрицы размером </w:t>
      </w:r>
      <m:oMath>
        <m:r>
          <w:rPr>
            <w:rFonts w:ascii="Cambria Math" w:eastAsia="Cambria Math" w:hAnsi="Cambria Math" w:cs="Times New Roman"/>
            <w:sz w:val="28"/>
            <w:szCs w:val="28"/>
          </w:rPr>
          <m:t>m×n</m:t>
        </m:r>
      </m:oMath>
      <w:r w:rsidRPr="00830450">
        <w:rPr>
          <w:rFonts w:ascii="Times New Roman" w:eastAsia="Times New Roman" w:hAnsi="Times New Roman" w:cs="Times New Roman"/>
          <w:sz w:val="28"/>
          <w:szCs w:val="28"/>
        </w:rPr>
        <w:t xml:space="preserve"> существует </w:t>
      </w:r>
      <m:oMath>
        <m:r>
          <w:rPr>
            <w:rFonts w:ascii="Cambria Math" w:eastAsia="Cambria Math" w:hAnsi="Cambria Math" w:cs="Times New Roman"/>
            <w:sz w:val="28"/>
            <w:szCs w:val="28"/>
          </w:rPr>
          <m:t>n!</m:t>
        </m:r>
      </m:oMath>
      <w:r w:rsidRPr="00830450">
        <w:rPr>
          <w:rFonts w:ascii="Times New Roman" w:eastAsia="Times New Roman" w:hAnsi="Times New Roman" w:cs="Times New Roman"/>
          <w:sz w:val="28"/>
          <w:szCs w:val="28"/>
        </w:rPr>
        <w:t xml:space="preserve"> перестановок столбцов, </w:t>
      </w:r>
      <m:oMath>
        <m:r>
          <w:rPr>
            <w:rFonts w:ascii="Cambria Math" w:eastAsia="Cambria Math" w:hAnsi="Cambria Math" w:cs="Times New Roman"/>
            <w:sz w:val="28"/>
            <w:szCs w:val="28"/>
          </w:rPr>
          <m:t>m!</m:t>
        </m:r>
      </m:oMath>
      <w:r w:rsidRPr="00830450">
        <w:rPr>
          <w:rFonts w:ascii="Times New Roman" w:eastAsia="Times New Roman" w:hAnsi="Times New Roman" w:cs="Times New Roman"/>
          <w:sz w:val="28"/>
          <w:szCs w:val="28"/>
        </w:rPr>
        <w:t xml:space="preserve"> перестановок строк,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2</m:t>
            </m:r>
          </m:e>
          <m:sup>
            <m:r>
              <w:rPr>
                <w:rFonts w:ascii="Cambria Math" w:eastAsia="Cambria Math" w:hAnsi="Cambria Math" w:cs="Times New Roman"/>
                <w:sz w:val="28"/>
                <w:szCs w:val="28"/>
              </w:rPr>
              <m:t>n</m:t>
            </m:r>
          </m:sup>
        </m:sSup>
      </m:oMath>
      <w:r w:rsidRPr="00830450">
        <w:rPr>
          <w:rFonts w:ascii="Times New Roman" w:eastAsia="Times New Roman" w:hAnsi="Times New Roman" w:cs="Times New Roman"/>
          <w:sz w:val="28"/>
          <w:szCs w:val="28"/>
        </w:rPr>
        <w:t xml:space="preserve"> способов умножения столбцов на -1 и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2</m:t>
            </m:r>
          </m:e>
          <m:sup>
            <m:r>
              <w:rPr>
                <w:rFonts w:ascii="Cambria Math" w:eastAsia="Cambria Math" w:hAnsi="Cambria Math" w:cs="Times New Roman"/>
                <w:sz w:val="28"/>
                <w:szCs w:val="28"/>
              </w:rPr>
              <m:t>m</m:t>
            </m:r>
          </m:sup>
        </m:sSup>
      </m:oMath>
      <w:r w:rsidRPr="00830450">
        <w:rPr>
          <w:rFonts w:ascii="Times New Roman" w:eastAsia="Times New Roman" w:hAnsi="Times New Roman" w:cs="Times New Roman"/>
          <w:sz w:val="28"/>
          <w:szCs w:val="28"/>
        </w:rPr>
        <w:t xml:space="preserve"> способов умножения строк на -1. Поэтому существует </w:t>
      </w:r>
      <m:oMath>
        <m:r>
          <w:rPr>
            <w:rFonts w:ascii="Cambria Math" w:eastAsia="Cambria Math" w:hAnsi="Cambria Math" w:cs="Times New Roman"/>
            <w:sz w:val="28"/>
            <w:szCs w:val="28"/>
          </w:rPr>
          <m:t>m!×n!×</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2</m:t>
            </m:r>
          </m:e>
          <m:sup>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m+n</m:t>
                </m:r>
              </m:e>
            </m:d>
          </m:sup>
        </m:sSup>
      </m:oMath>
      <w:r w:rsidR="00054A59" w:rsidRPr="00830450">
        <w:rPr>
          <w:rFonts w:ascii="Times New Roman" w:eastAsia="Times New Roman" w:hAnsi="Times New Roman" w:cs="Times New Roman"/>
          <w:sz w:val="28"/>
          <w:szCs w:val="28"/>
        </w:rPr>
        <w:t xml:space="preserve"> </w:t>
      </w:r>
      <w:r w:rsidRPr="00830450">
        <w:rPr>
          <w:rFonts w:ascii="Times New Roman" w:eastAsia="Times New Roman" w:hAnsi="Times New Roman" w:cs="Times New Roman"/>
          <w:sz w:val="28"/>
          <w:szCs w:val="28"/>
        </w:rPr>
        <w:t>различных матриц, которые являются эквивалентными. Любой класс эквивалентности имеет такое количество элементов.</w:t>
      </w:r>
    </w:p>
    <w:p w14:paraId="76D0E380" w14:textId="77777777" w:rsidR="0085640A" w:rsidRDefault="00EE7D63" w:rsidP="00042106">
      <w:pPr>
        <w:pBdr>
          <w:top w:val="nil"/>
          <w:left w:val="nil"/>
          <w:bottom w:val="nil"/>
          <w:right w:val="nil"/>
          <w:between w:val="nil"/>
        </w:pBdr>
        <w:spacing w:after="0" w:line="360" w:lineRule="auto"/>
        <w:ind w:firstLine="567"/>
        <w:jc w:val="both"/>
        <w:rPr>
          <w:rFonts w:ascii="Liberation Serif" w:eastAsia="Liberation Serif" w:hAnsi="Liberation Serif" w:cs="Liberation Serif"/>
          <w:sz w:val="24"/>
          <w:szCs w:val="24"/>
        </w:rPr>
      </w:pPr>
      <w:r>
        <w:rPr>
          <w:rFonts w:ascii="Times New Roman" w:eastAsia="Times New Roman" w:hAnsi="Times New Roman" w:cs="Times New Roman"/>
          <w:sz w:val="28"/>
          <w:szCs w:val="28"/>
        </w:rPr>
        <w:t xml:space="preserve">Матрица Адамара называется нормализованной, если первые строка и столбец состоят из 1. Любой класс эквивалентности будет содержать хотя бы одну нормализованную матрицу. </w:t>
      </w:r>
    </w:p>
    <w:p w14:paraId="2DC178A6" w14:textId="594A24FC" w:rsidR="00830450"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В общем, можно легко получить много разных матриц, которые эквивалентны исходной, применяя любую комбинацию вышеупомянутых операций, которые сохраняют эквивалентность. Но в то же время довольно сложно проверить эквивалентны или нет две исходных матрицы Адамара одинакового порядка.</w:t>
      </w:r>
    </w:p>
    <w:p w14:paraId="0C79D043" w14:textId="77777777" w:rsidR="00830450" w:rsidRPr="00830450" w:rsidRDefault="00830450" w:rsidP="00042106">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619C7750" w14:textId="2014E8B3" w:rsidR="0085640A" w:rsidRDefault="00EE7D63" w:rsidP="00830450">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sidRPr="009040A4">
        <w:rPr>
          <w:rFonts w:ascii="Times New Roman" w:hAnsi="Times New Roman" w:cs="Times New Roman"/>
          <w:noProof/>
          <w:sz w:val="28"/>
          <w:szCs w:val="28"/>
        </w:rPr>
        <w:drawing>
          <wp:anchor distT="0" distB="0" distL="0" distR="0" simplePos="0" relativeHeight="251658240" behindDoc="0" locked="0" layoutInCell="1" hidden="0" allowOverlap="1" wp14:anchorId="341B6577" wp14:editId="1A105B6D">
            <wp:simplePos x="0" y="0"/>
            <wp:positionH relativeFrom="column">
              <wp:posOffset>0</wp:posOffset>
            </wp:positionH>
            <wp:positionV relativeFrom="paragraph">
              <wp:posOffset>635</wp:posOffset>
            </wp:positionV>
            <wp:extent cx="5939790" cy="2723515"/>
            <wp:effectExtent l="0" t="0" r="0" b="0"/>
            <wp:wrapSquare wrapText="bothSides" distT="0" distB="0" distL="0" distR="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39790" cy="2723515"/>
                    </a:xfrm>
                    <a:prstGeom prst="rect">
                      <a:avLst/>
                    </a:prstGeom>
                    <a:ln/>
                  </pic:spPr>
                </pic:pic>
              </a:graphicData>
            </a:graphic>
          </wp:anchor>
        </w:drawing>
      </w:r>
      <w:r w:rsidR="00830450">
        <w:rPr>
          <w:rFonts w:ascii="Times New Roman" w:eastAsia="Times New Roman" w:hAnsi="Times New Roman" w:cs="Times New Roman"/>
          <w:sz w:val="28"/>
          <w:szCs w:val="28"/>
        </w:rPr>
        <w:t>Рис. 1.1 Число классов эквивалентности матриц Адамара</w:t>
      </w:r>
    </w:p>
    <w:p w14:paraId="5D2FCD87" w14:textId="77777777" w:rsidR="00830450" w:rsidRDefault="00830450" w:rsidP="00830450">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p>
    <w:p w14:paraId="4A9A2888" w14:textId="77777777" w:rsidR="0085640A" w:rsidRDefault="00EE7D63" w:rsidP="00042106">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таблице мы можем увидеть количество классов эквивалентности для соответствующих порядков матриц. Нетрудно заметить, что при увеличении порядка, увеличивается и число классов, причем рост числа классов заметно быстрее роста порядка. Поэтому для матриц порядка выше 32 число классов эквивалентности еще не посчитано. Сложность подсчета классов связана с тем, что надо уметь находить неэквивалентные друг другу матрицы за приемлемое время, что является пока еще нерешенной задачей.</w:t>
      </w:r>
    </w:p>
    <w:p w14:paraId="1711B589" w14:textId="77777777" w:rsidR="0085640A" w:rsidRDefault="0085640A" w:rsidP="00042106">
      <w:pPr>
        <w:pBdr>
          <w:top w:val="nil"/>
          <w:left w:val="nil"/>
          <w:bottom w:val="nil"/>
          <w:right w:val="nil"/>
          <w:between w:val="nil"/>
        </w:pBdr>
        <w:spacing w:after="0" w:line="360" w:lineRule="auto"/>
        <w:ind w:firstLine="567"/>
        <w:rPr>
          <w:rFonts w:ascii="Times New Roman" w:eastAsia="Times New Roman" w:hAnsi="Times New Roman" w:cs="Times New Roman"/>
          <w:sz w:val="28"/>
          <w:szCs w:val="28"/>
        </w:rPr>
      </w:pPr>
    </w:p>
    <w:p w14:paraId="1D6E113A" w14:textId="77777777" w:rsidR="0085640A" w:rsidRDefault="00EE7D63" w:rsidP="00042106">
      <w:pPr>
        <w:pBdr>
          <w:top w:val="nil"/>
          <w:left w:val="nil"/>
          <w:bottom w:val="nil"/>
          <w:right w:val="nil"/>
          <w:between w:val="nil"/>
        </w:pBdr>
        <w:spacing w:after="0" w:line="360" w:lineRule="auto"/>
        <w:ind w:firstLine="56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 Операции переключения</w:t>
      </w:r>
    </w:p>
    <w:p w14:paraId="2297AA59" w14:textId="552BE47B" w:rsidR="0085640A"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4"/>
          <w:szCs w:val="24"/>
        </w:rPr>
      </w:pPr>
      <w:r>
        <w:rPr>
          <w:rFonts w:ascii="Times New Roman" w:eastAsia="Times New Roman" w:hAnsi="Times New Roman" w:cs="Times New Roman"/>
          <w:sz w:val="28"/>
          <w:szCs w:val="28"/>
        </w:rPr>
        <w:tab/>
        <w:t xml:space="preserve">Как уже было замечено, при увеличении порядка число классов растет очень быстро, до сих пор не существует общего метода для получения количества классов для больших порядков. В связи с чем возникают две проблемы – высокая вычислительная сложность перечисления всех матриц </w:t>
      </w:r>
      <w:r>
        <w:rPr>
          <w:rFonts w:ascii="Times New Roman" w:eastAsia="Times New Roman" w:hAnsi="Times New Roman" w:cs="Times New Roman"/>
          <w:sz w:val="28"/>
          <w:szCs w:val="28"/>
        </w:rPr>
        <w:lastRenderedPageBreak/>
        <w:t xml:space="preserve">одного класса и нахождение всех неэквивалентных классы (нет понимания как осуществляется переход от одного класса к другому). Как можно решить эти проблему? Можно ввести новые операции, которые сохраняют свойства матрицы Адамара. Эти операции, как правило, порождают много неэквивалентных матриц Адамара. Кроме того, добавление новых операций дает новое понятие эквивалентности. Эта более «слабая» эквивалентность может быть полезна при классификации матриц Адамара, поскольку она разбивает множество матриц на гораздо меньшее число классов эквивалентности, чем эквивалентность по Холлу, но в то же время обеспечивает более эффективное перечисление всех элементов новых классов эквивалентности. </w:t>
      </w:r>
    </w:p>
    <w:p w14:paraId="2F6EEEBA" w14:textId="77777777" w:rsidR="0085640A"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Получив новое определение эквивалентности, так называемую Q-эквивалентность, которая уменьшит количество классов, мы сможем вычислять их быстрее. Так, для порядков 4, 8, 12, 16, 20, 24, 28 известны количества «классических» классов эквивалентности – 1, 1, 1, 5, 3, 60, 487, тогда как для Q-эквивалентности число таких классов равно 1, 1, 1, 1, 1, 2, 2. </w:t>
      </w:r>
    </w:p>
    <w:p w14:paraId="4DC9199B" w14:textId="77777777" w:rsidR="0085640A" w:rsidRDefault="0085640A" w:rsidP="00042106">
      <w:pPr>
        <w:pBdr>
          <w:top w:val="nil"/>
          <w:left w:val="nil"/>
          <w:bottom w:val="nil"/>
          <w:right w:val="nil"/>
          <w:between w:val="nil"/>
        </w:pBdr>
        <w:spacing w:after="0" w:line="360" w:lineRule="auto"/>
        <w:ind w:firstLine="567"/>
        <w:rPr>
          <w:rFonts w:ascii="Times New Roman" w:eastAsia="Times New Roman" w:hAnsi="Times New Roman" w:cs="Times New Roman"/>
          <w:sz w:val="28"/>
          <w:szCs w:val="28"/>
        </w:rPr>
      </w:pPr>
    </w:p>
    <w:p w14:paraId="36E82673" w14:textId="77777777" w:rsidR="0085640A" w:rsidRPr="00054A59" w:rsidRDefault="00EE7D63" w:rsidP="00042106">
      <w:pPr>
        <w:pBdr>
          <w:top w:val="nil"/>
          <w:left w:val="nil"/>
          <w:bottom w:val="nil"/>
          <w:right w:val="nil"/>
          <w:between w:val="nil"/>
        </w:pBdr>
        <w:spacing w:after="0" w:line="360" w:lineRule="auto"/>
        <w:ind w:firstLine="567"/>
        <w:jc w:val="center"/>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1.4 Минимальная матрица</w:t>
      </w:r>
    </w:p>
    <w:p w14:paraId="0317ED23" w14:textId="77777777" w:rsidR="0085640A" w:rsidRPr="00054A59" w:rsidRDefault="00EE7D63" w:rsidP="00042106">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Заметим, что если в матрице Адамара все элементы 1 заменить на 0, а элементы -1 заменить на 1, то исходная матрица превратится в двоичную матрицу.</w:t>
      </w:r>
    </w:p>
    <w:p w14:paraId="47F105A5" w14:textId="77777777" w:rsidR="0085640A" w:rsidRPr="00054A59" w:rsidRDefault="00EE7D63" w:rsidP="00042106">
      <w:pPr>
        <w:pBdr>
          <w:top w:val="nil"/>
          <w:left w:val="nil"/>
          <w:bottom w:val="nil"/>
          <w:right w:val="nil"/>
          <w:between w:val="nil"/>
        </w:pBdr>
        <w:spacing w:after="0" w:line="360" w:lineRule="auto"/>
        <w:ind w:firstLine="567"/>
        <w:jc w:val="both"/>
        <w:rPr>
          <w:rFonts w:ascii="Times New Roman" w:eastAsia="Liberation Serif" w:hAnsi="Times New Roman" w:cs="Times New Roman"/>
          <w:sz w:val="28"/>
          <w:szCs w:val="28"/>
        </w:rPr>
      </w:pPr>
      <w:r w:rsidRPr="00054A59">
        <w:rPr>
          <w:rFonts w:ascii="Times New Roman" w:eastAsia="Times New Roman" w:hAnsi="Times New Roman" w:cs="Times New Roman"/>
          <w:sz w:val="28"/>
          <w:szCs w:val="28"/>
        </w:rPr>
        <w:t xml:space="preserve">Определим функцию </w:t>
      </w:r>
      <m:oMath>
        <m:r>
          <w:rPr>
            <w:rFonts w:ascii="Cambria Math" w:hAnsi="Cambria Math" w:cs="Times New Roman"/>
            <w:sz w:val="28"/>
            <w:szCs w:val="28"/>
          </w:rPr>
          <m:t>ρ</m:t>
        </m:r>
      </m:oMath>
      <w:r w:rsidRPr="00054A59">
        <w:rPr>
          <w:rFonts w:ascii="Times New Roman" w:eastAsia="Times New Roman" w:hAnsi="Times New Roman" w:cs="Times New Roman"/>
          <w:sz w:val="28"/>
          <w:szCs w:val="28"/>
        </w:rPr>
        <w:t xml:space="preserve">, которая отображает двоичную матрицу в целое число. Наш алгоритм будет минимизировать это значение в данном классе эквивалентности. Элемент класса, который имеет минимальное </w:t>
      </w:r>
      <m:oMath>
        <m:r>
          <w:rPr>
            <w:rFonts w:ascii="Cambria Math" w:hAnsi="Cambria Math" w:cs="Times New Roman"/>
            <w:sz w:val="28"/>
            <w:szCs w:val="28"/>
          </w:rPr>
          <m:t>ρ</m:t>
        </m:r>
      </m:oMath>
      <w:r w:rsidRPr="00054A59">
        <w:rPr>
          <w:rFonts w:ascii="Times New Roman" w:eastAsia="Times New Roman" w:hAnsi="Times New Roman" w:cs="Times New Roman"/>
          <w:sz w:val="28"/>
          <w:szCs w:val="28"/>
        </w:rPr>
        <w:t xml:space="preserve">, является уникальным, назовём его минимальной матрицей. </w:t>
      </w:r>
    </w:p>
    <w:p w14:paraId="0472720D" w14:textId="422231B8" w:rsidR="0085640A" w:rsidRDefault="00EE7D63" w:rsidP="00042106">
      <w:pPr>
        <w:pBdr>
          <w:top w:val="nil"/>
          <w:left w:val="nil"/>
          <w:bottom w:val="nil"/>
          <w:right w:val="nil"/>
          <w:between w:val="nil"/>
        </w:pBdr>
        <w:spacing w:after="0" w:line="360" w:lineRule="auto"/>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ab/>
        <w:t xml:space="preserve">Пусть </w:t>
      </w:r>
      <m:oMath>
        <m:r>
          <w:rPr>
            <w:rFonts w:ascii="Cambria Math" w:eastAsia="Cambria Math" w:hAnsi="Cambria Math" w:cs="Times New Roman"/>
            <w:sz w:val="28"/>
            <w:szCs w:val="28"/>
          </w:rPr>
          <m:t>A=</m:t>
        </m:r>
        <m:d>
          <m:dPr>
            <m:ctrlPr>
              <w:rPr>
                <w:rFonts w:ascii="Cambria Math" w:eastAsia="Cambria Math" w:hAnsi="Cambria Math" w:cs="Times New Roman"/>
                <w:sz w:val="28"/>
                <w:szCs w:val="28"/>
              </w:rPr>
            </m:ctrlPr>
          </m:dPr>
          <m:e>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a</m:t>
                </m:r>
              </m:e>
              <m:sub>
                <m:r>
                  <w:rPr>
                    <w:rFonts w:ascii="Cambria Math" w:eastAsia="Cambria Math" w:hAnsi="Cambria Math" w:cs="Times New Roman"/>
                    <w:sz w:val="28"/>
                    <w:szCs w:val="28"/>
                  </w:rPr>
                  <m:t>ij</m:t>
                </m:r>
              </m:sub>
            </m:sSub>
          </m:e>
        </m:d>
      </m:oMath>
      <w:r w:rsidRPr="00054A59">
        <w:rPr>
          <w:rFonts w:ascii="Times New Roman" w:eastAsia="Times New Roman" w:hAnsi="Times New Roman" w:cs="Times New Roman"/>
          <w:sz w:val="28"/>
          <w:szCs w:val="28"/>
        </w:rPr>
        <w:t xml:space="preserve"> – двоичная матрица размера </w:t>
      </w:r>
      <m:oMath>
        <m:r>
          <w:rPr>
            <w:rFonts w:ascii="Cambria Math" w:eastAsia="Cambria Math" w:hAnsi="Cambria Math" w:cs="Times New Roman"/>
            <w:sz w:val="28"/>
            <w:szCs w:val="28"/>
          </w:rPr>
          <m:t>m×n</m:t>
        </m:r>
      </m:oMath>
      <w:r w:rsidRPr="00054A59">
        <w:rPr>
          <w:rFonts w:ascii="Times New Roman" w:eastAsia="Times New Roman" w:hAnsi="Times New Roman" w:cs="Times New Roman"/>
          <w:sz w:val="28"/>
          <w:szCs w:val="28"/>
        </w:rPr>
        <w:t xml:space="preserve">, где </w:t>
      </w:r>
      <m:oMath>
        <m:r>
          <w:rPr>
            <w:rFonts w:ascii="Cambria Math" w:eastAsia="Cambria Math" w:hAnsi="Cambria Math" w:cs="Times New Roman"/>
            <w:sz w:val="28"/>
            <w:szCs w:val="28"/>
          </w:rPr>
          <m:t>i=1,2,…,m</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и </w:t>
      </w:r>
      <m:oMath>
        <m:r>
          <w:rPr>
            <w:rFonts w:ascii="Cambria Math" w:eastAsia="Cambria Math" w:hAnsi="Cambria Math" w:cs="Times New Roman"/>
            <w:sz w:val="28"/>
            <w:szCs w:val="28"/>
          </w:rPr>
          <m:t>j=1,2,…,n</m:t>
        </m:r>
      </m:oMath>
      <w:r w:rsidRPr="00054A59">
        <w:rPr>
          <w:rFonts w:ascii="Times New Roman" w:eastAsia="Times New Roman" w:hAnsi="Times New Roman" w:cs="Times New Roman"/>
          <w:sz w:val="28"/>
          <w:szCs w:val="28"/>
        </w:rPr>
        <w:t>. Тогда,</w:t>
      </w:r>
    </w:p>
    <w:tbl>
      <w:tblPr>
        <w:tblStyle w:val="ab"/>
        <w:tblW w:w="0" w:type="auto"/>
        <w:tblLook w:val="04A0" w:firstRow="1" w:lastRow="0" w:firstColumn="1" w:lastColumn="0" w:noHBand="0" w:noVBand="1"/>
      </w:tblPr>
      <w:tblGrid>
        <w:gridCol w:w="8784"/>
        <w:gridCol w:w="845"/>
      </w:tblGrid>
      <w:tr w:rsidR="0011679C" w14:paraId="0303C9F0" w14:textId="77777777" w:rsidTr="0011679C">
        <w:tc>
          <w:tcPr>
            <w:tcW w:w="8784" w:type="dxa"/>
            <w:tcBorders>
              <w:top w:val="nil"/>
              <w:left w:val="nil"/>
              <w:bottom w:val="nil"/>
              <w:right w:val="nil"/>
            </w:tcBorders>
          </w:tcPr>
          <w:p w14:paraId="759535CE" w14:textId="3A6316C9" w:rsidR="0011679C" w:rsidRDefault="0011679C" w:rsidP="00042106">
            <w:pPr>
              <w:spacing w:line="360" w:lineRule="auto"/>
              <w:rPr>
                <w:rFonts w:ascii="Times New Roman" w:eastAsia="Liberation Serif" w:hAnsi="Times New Roman" w:cs="Times New Roman"/>
                <w:sz w:val="28"/>
                <w:szCs w:val="28"/>
              </w:rPr>
            </w:pPr>
            <m:oMathPara>
              <m:oMath>
                <m:r>
                  <w:rPr>
                    <w:rFonts w:ascii="Cambria Math" w:hAnsi="Cambria Math" w:cs="Times New Roman"/>
                    <w:sz w:val="28"/>
                    <w:szCs w:val="28"/>
                  </w:rPr>
                  <m:t>ρ</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A</m:t>
                    </m:r>
                  </m:e>
                </m:d>
                <m:r>
                  <w:rPr>
                    <w:rFonts w:ascii="Cambria Math" w:eastAsia="Cambria Math" w:hAnsi="Cambria Math" w:cs="Times New Roman"/>
                    <w:sz w:val="28"/>
                    <w:szCs w:val="28"/>
                  </w:rPr>
                  <m:t>=</m:t>
                </m:r>
                <m:nary>
                  <m:naryPr>
                    <m:chr m:val="∑"/>
                    <m:ctrlPr>
                      <w:rPr>
                        <w:rFonts w:ascii="Cambria Math" w:eastAsia="Cambria Math" w:hAnsi="Cambria Math" w:cs="Times New Roman"/>
                        <w:sz w:val="28"/>
                        <w:szCs w:val="28"/>
                      </w:rPr>
                    </m:ctrlPr>
                  </m:naryPr>
                  <m:sub>
                    <m:r>
                      <w:rPr>
                        <w:rFonts w:ascii="Cambria Math" w:eastAsia="Cambria Math" w:hAnsi="Cambria Math" w:cs="Times New Roman"/>
                        <w:sz w:val="28"/>
                        <w:szCs w:val="28"/>
                      </w:rPr>
                      <m:t>i=1</m:t>
                    </m:r>
                  </m:sub>
                  <m:sup>
                    <m:r>
                      <w:rPr>
                        <w:rFonts w:ascii="Cambria Math" w:eastAsia="Cambria Math" w:hAnsi="Cambria Math" w:cs="Times New Roman"/>
                        <w:sz w:val="28"/>
                        <w:szCs w:val="28"/>
                      </w:rPr>
                      <m:t>m</m:t>
                    </m:r>
                  </m:sup>
                  <m:e>
                    <m:nary>
                      <m:naryPr>
                        <m:chr m:val="∑"/>
                        <m:ctrlPr>
                          <w:rPr>
                            <w:rFonts w:ascii="Cambria Math" w:eastAsia="Cambria Math" w:hAnsi="Cambria Math" w:cs="Times New Roman"/>
                            <w:sz w:val="28"/>
                            <w:szCs w:val="28"/>
                          </w:rPr>
                        </m:ctrlPr>
                      </m:naryPr>
                      <m:sub>
                        <m:r>
                          <w:rPr>
                            <w:rFonts w:ascii="Cambria Math" w:eastAsia="Cambria Math" w:hAnsi="Cambria Math" w:cs="Times New Roman"/>
                            <w:sz w:val="28"/>
                            <w:szCs w:val="28"/>
                          </w:rPr>
                          <m:t>j=1</m:t>
                        </m:r>
                      </m:sub>
                      <m:sup>
                        <m:r>
                          <w:rPr>
                            <w:rFonts w:ascii="Cambria Math" w:eastAsia="Cambria Math" w:hAnsi="Cambria Math" w:cs="Times New Roman"/>
                            <w:sz w:val="28"/>
                            <w:szCs w:val="28"/>
                          </w:rPr>
                          <m:t>n</m:t>
                        </m:r>
                      </m:sup>
                      <m:e>
                        <m:d>
                          <m:dPr>
                            <m:begChr m:val="["/>
                            <m:endChr m:val="]"/>
                            <m:ctrlPr>
                              <w:rPr>
                                <w:rFonts w:ascii="Cambria Math" w:eastAsia="Cambria Math" w:hAnsi="Cambria Math" w:cs="Times New Roman"/>
                                <w:sz w:val="28"/>
                                <w:szCs w:val="28"/>
                              </w:rPr>
                            </m:ctrlPr>
                          </m:dPr>
                          <m:e>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a</m:t>
                                </m:r>
                              </m:e>
                              <m:sub>
                                <m:r>
                                  <w:rPr>
                                    <w:rFonts w:ascii="Cambria Math" w:eastAsia="Cambria Math" w:hAnsi="Cambria Math" w:cs="Times New Roman"/>
                                    <w:sz w:val="28"/>
                                    <w:szCs w:val="28"/>
                                  </w:rPr>
                                  <m:t>ij</m:t>
                                </m:r>
                              </m:sub>
                            </m:sSub>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2</m:t>
                                </m:r>
                              </m:e>
                              <m:sup>
                                <m:r>
                                  <w:rPr>
                                    <w:rFonts w:ascii="Cambria Math" w:eastAsia="Cambria Math" w:hAnsi="Cambria Math" w:cs="Times New Roman"/>
                                    <w:sz w:val="28"/>
                                    <w:szCs w:val="28"/>
                                  </w:rPr>
                                  <m:t>n</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m-i</m:t>
                                    </m:r>
                                  </m:e>
                                </m:d>
                                <m:r>
                                  <w:rPr>
                                    <w:rFonts w:ascii="Cambria Math" w:eastAsia="Cambria Math" w:hAnsi="Cambria Math" w:cs="Times New Roman"/>
                                    <w:sz w:val="28"/>
                                    <w:szCs w:val="28"/>
                                  </w:rPr>
                                  <m:t>+</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n-j</m:t>
                                    </m:r>
                                  </m:e>
                                </m:d>
                              </m:sup>
                            </m:sSup>
                          </m:e>
                        </m:d>
                      </m:e>
                    </m:nary>
                  </m:e>
                </m:nary>
              </m:oMath>
            </m:oMathPara>
          </w:p>
        </w:tc>
        <w:tc>
          <w:tcPr>
            <w:tcW w:w="845" w:type="dxa"/>
            <w:tcBorders>
              <w:top w:val="nil"/>
              <w:left w:val="nil"/>
              <w:bottom w:val="nil"/>
              <w:right w:val="nil"/>
            </w:tcBorders>
          </w:tcPr>
          <w:p w14:paraId="783E244E" w14:textId="72078F70" w:rsidR="0011679C" w:rsidRDefault="0011679C" w:rsidP="00042106">
            <w:pPr>
              <w:spacing w:line="360" w:lineRule="auto"/>
              <w:rPr>
                <w:rFonts w:ascii="Times New Roman" w:eastAsia="Liberation Serif" w:hAnsi="Times New Roman" w:cs="Times New Roman"/>
                <w:sz w:val="28"/>
                <w:szCs w:val="28"/>
              </w:rPr>
            </w:pPr>
            <w:r>
              <w:rPr>
                <w:rFonts w:ascii="Times New Roman" w:eastAsia="Liberation Serif" w:hAnsi="Times New Roman" w:cs="Times New Roman"/>
                <w:sz w:val="28"/>
                <w:szCs w:val="28"/>
              </w:rPr>
              <w:t>(1.2)</w:t>
            </w:r>
          </w:p>
        </w:tc>
      </w:tr>
    </w:tbl>
    <w:p w14:paraId="358DFE71" w14:textId="7CCF11E8" w:rsidR="0085640A" w:rsidRPr="00054A59" w:rsidRDefault="0085640A" w:rsidP="00042106">
      <w:pPr>
        <w:pBdr>
          <w:top w:val="nil"/>
          <w:left w:val="nil"/>
          <w:bottom w:val="nil"/>
          <w:right w:val="nil"/>
          <w:between w:val="nil"/>
        </w:pBdr>
        <w:spacing w:after="0" w:line="360" w:lineRule="auto"/>
        <w:rPr>
          <w:rFonts w:ascii="Times New Roman" w:eastAsia="Liberation Serif" w:hAnsi="Times New Roman" w:cs="Times New Roman"/>
          <w:sz w:val="28"/>
          <w:szCs w:val="28"/>
        </w:rPr>
      </w:pPr>
    </w:p>
    <w:p w14:paraId="236704DA" w14:textId="77777777" w:rsidR="0085640A" w:rsidRPr="00054A59" w:rsidRDefault="00EE7D63" w:rsidP="00042106">
      <w:pPr>
        <w:pBdr>
          <w:top w:val="nil"/>
          <w:left w:val="nil"/>
          <w:bottom w:val="nil"/>
          <w:right w:val="nil"/>
          <w:between w:val="nil"/>
        </w:pBdr>
        <w:spacing w:after="0" w:line="360" w:lineRule="auto"/>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lastRenderedPageBreak/>
        <w:t>Пример преобразования:</w:t>
      </w:r>
    </w:p>
    <w:p w14:paraId="4231E3D4" w14:textId="77777777" w:rsidR="008F420D" w:rsidRPr="00054A59" w:rsidRDefault="008F420D" w:rsidP="00042106">
      <w:pPr>
        <w:pBdr>
          <w:top w:val="nil"/>
          <w:left w:val="nil"/>
          <w:bottom w:val="nil"/>
          <w:right w:val="nil"/>
          <w:between w:val="nil"/>
        </w:pBdr>
        <w:spacing w:after="0" w:line="360" w:lineRule="auto"/>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ab/>
      </w:r>
      <m:oMath>
        <m:r>
          <w:rPr>
            <w:rFonts w:ascii="Cambria Math" w:hAnsi="Cambria Math" w:cs="Times New Roman"/>
            <w:sz w:val="28"/>
            <w:szCs w:val="28"/>
          </w:rPr>
          <m:t xml:space="preserve">ρ </m:t>
        </m:r>
        <m:d>
          <m:dPr>
            <m:ctrlPr>
              <w:rPr>
                <w:rFonts w:ascii="Cambria Math" w:eastAsia="Times New Roman" w:hAnsi="Cambria Math" w:cs="Times New Roman"/>
                <w:i/>
                <w:sz w:val="28"/>
                <w:szCs w:val="28"/>
              </w:rPr>
            </m:ctrlPr>
          </m:dPr>
          <m:e>
            <m:m>
              <m:mPr>
                <m:mcs>
                  <m:mc>
                    <m:mcPr>
                      <m:count m:val="3"/>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e>
                  <m:r>
                    <w:rPr>
                      <w:rFonts w:ascii="Cambria Math" w:eastAsia="Times New Roman" w:hAnsi="Cambria Math" w:cs="Times New Roman"/>
                      <w:sz w:val="28"/>
                      <w:szCs w:val="28"/>
                    </w:rPr>
                    <m:t>1</m:t>
                  </m:r>
                </m:e>
                <m:e>
                  <m:m>
                    <m:mPr>
                      <m:mcs>
                        <m:mc>
                          <m:mcPr>
                            <m:count m:val="2"/>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e>
                        <m:r>
                          <w:rPr>
                            <w:rFonts w:ascii="Cambria Math" w:eastAsia="Times New Roman" w:hAnsi="Cambria Math" w:cs="Times New Roman"/>
                            <w:sz w:val="28"/>
                            <w:szCs w:val="28"/>
                          </w:rPr>
                          <m:t>1</m:t>
                        </m:r>
                      </m:e>
                    </m:mr>
                  </m:m>
                </m:e>
              </m:mr>
              <m:mr>
                <m:e>
                  <m:r>
                    <w:rPr>
                      <w:rFonts w:ascii="Cambria Math" w:eastAsia="Times New Roman" w:hAnsi="Cambria Math" w:cs="Times New Roman"/>
                      <w:sz w:val="28"/>
                      <w:szCs w:val="28"/>
                    </w:rPr>
                    <m:t>1</m:t>
                  </m:r>
                </m:e>
                <m:e>
                  <m:r>
                    <w:rPr>
                      <w:rFonts w:ascii="Cambria Math" w:eastAsia="Times New Roman" w:hAnsi="Cambria Math" w:cs="Times New Roman"/>
                      <w:sz w:val="28"/>
                      <w:szCs w:val="28"/>
                    </w:rPr>
                    <m:t>0</m:t>
                  </m:r>
                </m:e>
                <m:e>
                  <m:m>
                    <m:mPr>
                      <m:mcs>
                        <m:mc>
                          <m:mcPr>
                            <m:count m:val="2"/>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e>
                        <m:r>
                          <w:rPr>
                            <w:rFonts w:ascii="Cambria Math" w:eastAsia="Times New Roman" w:hAnsi="Cambria Math" w:cs="Times New Roman"/>
                            <w:sz w:val="28"/>
                            <w:szCs w:val="28"/>
                          </w:rPr>
                          <m:t>0</m:t>
                        </m:r>
                      </m:e>
                    </m:mr>
                  </m:m>
                </m:e>
              </m:mr>
              <m:mr>
                <m:e>
                  <m:m>
                    <m:mPr>
                      <m:mcs>
                        <m:mc>
                          <m:mcPr>
                            <m:count m:val="1"/>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mr>
                    <m:mr>
                      <m:e>
                        <m:r>
                          <w:rPr>
                            <w:rFonts w:ascii="Cambria Math" w:eastAsia="Times New Roman" w:hAnsi="Cambria Math" w:cs="Times New Roman"/>
                            <w:sz w:val="28"/>
                            <w:szCs w:val="28"/>
                          </w:rPr>
                          <m:t>1</m:t>
                        </m:r>
                      </m:e>
                    </m:mr>
                  </m:m>
                </m:e>
                <m:e>
                  <m:m>
                    <m:mPr>
                      <m:mcs>
                        <m:mc>
                          <m:mcPr>
                            <m:count m:val="1"/>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1</m:t>
                        </m:r>
                      </m:e>
                    </m:mr>
                    <m:mr>
                      <m:e>
                        <m:r>
                          <w:rPr>
                            <w:rFonts w:ascii="Cambria Math" w:eastAsia="Times New Roman" w:hAnsi="Cambria Math" w:cs="Times New Roman"/>
                            <w:sz w:val="28"/>
                            <w:szCs w:val="28"/>
                          </w:rPr>
                          <m:t>0</m:t>
                        </m:r>
                      </m:e>
                    </m:mr>
                  </m:m>
                </m:e>
                <m:e>
                  <m:m>
                    <m:mPr>
                      <m:mcs>
                        <m:mc>
                          <m:mcPr>
                            <m:count m:val="2"/>
                            <m:mcJc m:val="center"/>
                          </m:mcPr>
                        </m:mc>
                      </m:mcs>
                      <m:ctrlPr>
                        <w:rPr>
                          <w:rFonts w:ascii="Cambria Math" w:eastAsia="Times New Roman" w:hAnsi="Cambria Math" w:cs="Times New Roman"/>
                          <w:i/>
                          <w:sz w:val="28"/>
                          <w:szCs w:val="28"/>
                        </w:rPr>
                      </m:ctrlPr>
                    </m:mPr>
                    <m:mr>
                      <m:e>
                        <m:r>
                          <w:rPr>
                            <w:rFonts w:ascii="Cambria Math" w:eastAsia="Times New Roman" w:hAnsi="Cambria Math" w:cs="Times New Roman"/>
                            <w:sz w:val="28"/>
                            <w:szCs w:val="28"/>
                          </w:rPr>
                          <m:t>0</m:t>
                        </m:r>
                      </m:e>
                      <m:e>
                        <m:r>
                          <w:rPr>
                            <w:rFonts w:ascii="Cambria Math" w:eastAsia="Times New Roman" w:hAnsi="Cambria Math" w:cs="Times New Roman"/>
                            <w:sz w:val="28"/>
                            <w:szCs w:val="28"/>
                          </w:rPr>
                          <m:t>0</m:t>
                        </m:r>
                      </m:e>
                    </m:mr>
                    <m:mr>
                      <m:e>
                        <m:r>
                          <w:rPr>
                            <w:rFonts w:ascii="Cambria Math" w:eastAsia="Times New Roman" w:hAnsi="Cambria Math" w:cs="Times New Roman"/>
                            <w:sz w:val="28"/>
                            <w:szCs w:val="28"/>
                          </w:rPr>
                          <m:t>0</m:t>
                        </m:r>
                      </m:e>
                      <m:e>
                        <m:r>
                          <w:rPr>
                            <w:rFonts w:ascii="Cambria Math" w:eastAsia="Times New Roman" w:hAnsi="Cambria Math" w:cs="Times New Roman"/>
                            <w:sz w:val="28"/>
                            <w:szCs w:val="28"/>
                          </w:rPr>
                          <m:t>1</m:t>
                        </m:r>
                      </m:e>
                    </m:mr>
                  </m:m>
                </m:e>
              </m:mr>
            </m:m>
          </m:e>
        </m:d>
        <m:r>
          <w:rPr>
            <w:rFonts w:ascii="Cambria Math" w:eastAsia="Times New Roman" w:hAnsi="Cambria Math" w:cs="Times New Roman"/>
            <w:sz w:val="28"/>
            <w:szCs w:val="28"/>
          </w:rPr>
          <m:t xml:space="preserve">= </m:t>
        </m:r>
        <m:r>
          <w:rPr>
            <w:rFonts w:ascii="Cambria Math" w:eastAsia="Cambria Math" w:hAnsi="Cambria Math" w:cs="Times New Roman"/>
            <w:sz w:val="28"/>
            <w:szCs w:val="28"/>
          </w:rPr>
          <m:t>111110101100</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1001</m:t>
            </m:r>
          </m:e>
          <m:sub>
            <m:r>
              <w:rPr>
                <w:rFonts w:ascii="Cambria Math" w:eastAsia="Cambria Math" w:hAnsi="Cambria Math" w:cs="Times New Roman"/>
                <w:sz w:val="28"/>
                <w:szCs w:val="28"/>
              </w:rPr>
              <m:t>2</m:t>
            </m:r>
          </m:sub>
        </m:sSub>
        <m:r>
          <w:rPr>
            <w:rFonts w:ascii="Cambria Math" w:eastAsia="Cambria Math" w:hAnsi="Cambria Math" w:cs="Times New Roman"/>
            <w:sz w:val="28"/>
            <w:szCs w:val="28"/>
          </w:rPr>
          <m:t>=64201</m:t>
        </m:r>
      </m:oMath>
    </w:p>
    <w:p w14:paraId="0EFE248B" w14:textId="7BA7EEA6" w:rsidR="0085640A" w:rsidRPr="00054A59" w:rsidRDefault="00EE7D63" w:rsidP="00042106">
      <w:pPr>
        <w:pBdr>
          <w:top w:val="nil"/>
          <w:left w:val="nil"/>
          <w:bottom w:val="nil"/>
          <w:right w:val="nil"/>
          <w:between w:val="nil"/>
        </w:pBdr>
        <w:spacing w:after="0" w:line="360" w:lineRule="auto"/>
        <w:jc w:val="both"/>
        <w:rPr>
          <w:rFonts w:ascii="Times New Roman" w:eastAsia="Liberation Serif" w:hAnsi="Times New Roman" w:cs="Times New Roman"/>
          <w:sz w:val="28"/>
          <w:szCs w:val="28"/>
        </w:rPr>
      </w:pPr>
      <w:r>
        <w:rPr>
          <w:rFonts w:ascii="Times New Roman" w:eastAsia="Times New Roman" w:hAnsi="Times New Roman" w:cs="Times New Roman"/>
          <w:sz w:val="28"/>
          <w:szCs w:val="28"/>
        </w:rPr>
        <w:tab/>
      </w:r>
      <w:r w:rsidRPr="00054A59">
        <w:rPr>
          <w:rFonts w:ascii="Times New Roman" w:eastAsia="Times New Roman" w:hAnsi="Times New Roman" w:cs="Times New Roman"/>
          <w:sz w:val="28"/>
          <w:szCs w:val="28"/>
        </w:rPr>
        <w:t>Получим отображение множества бинарных матриц размера</w:t>
      </w:r>
      <w:r w:rsidR="00054A59" w:rsidRPr="00054A59">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m×n</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в целые числа в диапазоне от </w:t>
      </w:r>
      <m:oMath>
        <m:r>
          <w:rPr>
            <w:rFonts w:ascii="Cambria Math" w:eastAsia="Cambria Math" w:hAnsi="Cambria Math" w:cs="Times New Roman"/>
            <w:sz w:val="28"/>
            <w:szCs w:val="28"/>
          </w:rPr>
          <m:t>0</m:t>
        </m:r>
      </m:oMath>
      <w:r w:rsidRPr="00054A59">
        <w:rPr>
          <w:rFonts w:ascii="Times New Roman" w:eastAsia="Times New Roman" w:hAnsi="Times New Roman" w:cs="Times New Roman"/>
          <w:sz w:val="28"/>
          <w:szCs w:val="28"/>
        </w:rPr>
        <w:t xml:space="preserve"> до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2</m:t>
            </m:r>
          </m:e>
          <m:sup>
            <m:r>
              <w:rPr>
                <w:rFonts w:ascii="Cambria Math" w:eastAsia="Cambria Math" w:hAnsi="Cambria Math" w:cs="Times New Roman"/>
                <w:sz w:val="28"/>
                <w:szCs w:val="28"/>
              </w:rPr>
              <m:t>mn</m:t>
            </m:r>
          </m:sup>
        </m:sSup>
        <m:r>
          <w:rPr>
            <w:rFonts w:ascii="Cambria Math" w:eastAsia="Cambria Math" w:hAnsi="Cambria Math" w:cs="Times New Roman"/>
            <w:sz w:val="28"/>
            <w:szCs w:val="28"/>
          </w:rPr>
          <m:t>-1</m:t>
        </m:r>
      </m:oMath>
      <w:r w:rsidRPr="00054A59">
        <w:rPr>
          <w:rFonts w:ascii="Times New Roman" w:eastAsia="Times New Roman" w:hAnsi="Times New Roman" w:cs="Times New Roman"/>
          <w:sz w:val="28"/>
          <w:szCs w:val="28"/>
        </w:rPr>
        <w:t xml:space="preserve">. Это составное отображение: первая часть отображение из множества двоичных матриц </w:t>
      </w:r>
      <m:oMath>
        <m:r>
          <w:rPr>
            <w:rFonts w:ascii="Cambria Math" w:eastAsia="Cambria Math" w:hAnsi="Cambria Math" w:cs="Times New Roman"/>
            <w:sz w:val="28"/>
            <w:szCs w:val="28"/>
          </w:rPr>
          <m:t>m×n</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в множество двоичных векторов длины </w:t>
      </w:r>
      <m:oMath>
        <m:r>
          <w:rPr>
            <w:rFonts w:ascii="Cambria Math" w:eastAsia="Cambria Math" w:hAnsi="Cambria Math" w:cs="Times New Roman"/>
            <w:sz w:val="28"/>
            <w:szCs w:val="28"/>
          </w:rPr>
          <m:t>mn</m:t>
        </m:r>
      </m:oMath>
      <w:r w:rsidRPr="00054A59">
        <w:rPr>
          <w:rFonts w:ascii="Times New Roman" w:eastAsia="Times New Roman" w:hAnsi="Times New Roman" w:cs="Times New Roman"/>
          <w:sz w:val="28"/>
          <w:szCs w:val="28"/>
        </w:rPr>
        <w:t xml:space="preserve"> путем последовательного объединения всех строк матриц; а вторая </w:t>
      </w:r>
      <w:r w:rsidR="00054A59" w:rsidRPr="00054A59">
        <w:rPr>
          <w:rFonts w:ascii="Times New Roman" w:eastAsia="Times New Roman" w:hAnsi="Times New Roman" w:cs="Times New Roman"/>
          <w:sz w:val="28"/>
          <w:szCs w:val="28"/>
        </w:rPr>
        <w:t>часть</w:t>
      </w:r>
      <w:r w:rsidRPr="00054A59">
        <w:rPr>
          <w:rFonts w:ascii="Times New Roman" w:eastAsia="Times New Roman" w:hAnsi="Times New Roman" w:cs="Times New Roman"/>
          <w:sz w:val="28"/>
          <w:szCs w:val="28"/>
        </w:rPr>
        <w:t xml:space="preserve"> – из двоичного вектора в целое число естественным образом.</w:t>
      </w:r>
    </w:p>
    <w:p w14:paraId="46CCAAE2" w14:textId="687E2727" w:rsidR="0085640A" w:rsidRPr="00054A59" w:rsidRDefault="00EE7D63" w:rsidP="00042106">
      <w:pPr>
        <w:pBdr>
          <w:top w:val="nil"/>
          <w:left w:val="nil"/>
          <w:bottom w:val="nil"/>
          <w:right w:val="nil"/>
          <w:between w:val="nil"/>
        </w:pBdr>
        <w:spacing w:after="0" w:line="360" w:lineRule="auto"/>
        <w:jc w:val="both"/>
        <w:rPr>
          <w:rFonts w:ascii="Times New Roman" w:eastAsia="Liberation Serif" w:hAnsi="Times New Roman" w:cs="Times New Roman"/>
          <w:sz w:val="28"/>
          <w:szCs w:val="28"/>
        </w:rPr>
      </w:pPr>
      <w:r w:rsidRPr="00054A59">
        <w:rPr>
          <w:rFonts w:ascii="Times New Roman" w:eastAsia="Times New Roman" w:hAnsi="Times New Roman" w:cs="Times New Roman"/>
          <w:sz w:val="28"/>
          <w:szCs w:val="28"/>
        </w:rPr>
        <w:tab/>
        <w:t xml:space="preserve">Пусть </w:t>
      </w:r>
      <m:oMath>
        <m:r>
          <w:rPr>
            <w:rFonts w:ascii="Cambria Math" w:eastAsia="Cambria Math" w:hAnsi="Cambria Math" w:cs="Times New Roman"/>
            <w:sz w:val="28"/>
            <w:szCs w:val="28"/>
          </w:rPr>
          <m:t>S</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 множество бинарных матриц размера </w:t>
      </w:r>
      <m:oMath>
        <m:r>
          <w:rPr>
            <w:rFonts w:ascii="Cambria Math" w:eastAsia="Cambria Math" w:hAnsi="Cambria Math" w:cs="Times New Roman"/>
            <w:sz w:val="28"/>
            <w:szCs w:val="28"/>
          </w:rPr>
          <m:t>m×n</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и </w:t>
      </w:r>
      <m:oMath>
        <m:r>
          <w:rPr>
            <w:rFonts w:ascii="Cambria Math" w:hAnsi="Cambria Math" w:cs="Times New Roman"/>
            <w:sz w:val="28"/>
            <w:szCs w:val="28"/>
          </w:rPr>
          <m:t>ρ</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отображает </w:t>
      </w:r>
      <m:oMath>
        <m:r>
          <w:rPr>
            <w:rFonts w:ascii="Cambria Math" w:eastAsia="Cambria Math" w:hAnsi="Cambria Math" w:cs="Times New Roman"/>
            <w:sz w:val="28"/>
            <w:szCs w:val="28"/>
          </w:rPr>
          <m:t>S</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в множество целых чисел в диапазоне от </w:t>
      </w:r>
      <m:oMath>
        <m:r>
          <w:rPr>
            <w:rFonts w:ascii="Cambria Math" w:eastAsia="Cambria Math" w:hAnsi="Cambria Math" w:cs="Times New Roman"/>
            <w:sz w:val="28"/>
            <w:szCs w:val="28"/>
          </w:rPr>
          <m:t>0</m:t>
        </m:r>
      </m:oMath>
      <w:r w:rsidRPr="00054A59">
        <w:rPr>
          <w:rFonts w:ascii="Times New Roman" w:eastAsia="Times New Roman" w:hAnsi="Times New Roman" w:cs="Times New Roman"/>
          <w:sz w:val="28"/>
          <w:szCs w:val="28"/>
        </w:rPr>
        <w:t xml:space="preserve"> до</w:t>
      </w:r>
      <w:r w:rsidR="00054A59" w:rsidRPr="00054A59">
        <w:rPr>
          <w:rFonts w:ascii="Times New Roman" w:eastAsia="Times New Roman" w:hAnsi="Times New Roman" w:cs="Times New Roman"/>
          <w:sz w:val="28"/>
          <w:szCs w:val="28"/>
        </w:rPr>
        <w:t xml:space="preserve">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2</m:t>
            </m:r>
          </m:e>
          <m:sup>
            <m:r>
              <w:rPr>
                <w:rFonts w:ascii="Cambria Math" w:eastAsia="Cambria Math" w:hAnsi="Cambria Math" w:cs="Times New Roman"/>
                <w:sz w:val="28"/>
                <w:szCs w:val="28"/>
              </w:rPr>
              <m:t>mn</m:t>
            </m:r>
          </m:sup>
        </m:sSup>
        <m:r>
          <w:rPr>
            <w:rFonts w:ascii="Cambria Math" w:eastAsia="Cambria Math" w:hAnsi="Cambria Math" w:cs="Times New Roman"/>
            <w:sz w:val="28"/>
            <w:szCs w:val="28"/>
          </w:rPr>
          <m:t>-1</m:t>
        </m:r>
      </m:oMath>
      <w:r w:rsidRPr="00054A59">
        <w:rPr>
          <w:rFonts w:ascii="Times New Roman" w:eastAsia="Times New Roman" w:hAnsi="Times New Roman" w:cs="Times New Roman"/>
          <w:sz w:val="28"/>
          <w:szCs w:val="28"/>
        </w:rPr>
        <w:t xml:space="preserve">. Заметим следующие свойства функции </w:t>
      </w:r>
      <m:oMath>
        <m:r>
          <w:rPr>
            <w:rFonts w:ascii="Cambria Math" w:hAnsi="Cambria Math" w:cs="Times New Roman"/>
            <w:sz w:val="28"/>
            <w:szCs w:val="28"/>
          </w:rPr>
          <m:t>ρ</m:t>
        </m:r>
      </m:oMath>
      <w:r w:rsidRPr="00054A59">
        <w:rPr>
          <w:rFonts w:ascii="Times New Roman" w:eastAsia="Times New Roman" w:hAnsi="Times New Roman" w:cs="Times New Roman"/>
          <w:sz w:val="28"/>
          <w:szCs w:val="28"/>
        </w:rPr>
        <w:t>:</w:t>
      </w:r>
    </w:p>
    <w:p w14:paraId="34C47765" w14:textId="00DE8797" w:rsidR="0085640A" w:rsidRPr="00054A59" w:rsidRDefault="00EE7D63" w:rsidP="00042106">
      <w:pPr>
        <w:pBdr>
          <w:top w:val="nil"/>
          <w:left w:val="nil"/>
          <w:bottom w:val="nil"/>
          <w:right w:val="nil"/>
          <w:between w:val="nil"/>
        </w:pBdr>
        <w:spacing w:after="0" w:line="360" w:lineRule="auto"/>
        <w:jc w:val="both"/>
        <w:rPr>
          <w:rFonts w:ascii="Times New Roman" w:eastAsia="Liberation Serif" w:hAnsi="Times New Roman" w:cs="Times New Roman"/>
          <w:sz w:val="28"/>
          <w:szCs w:val="28"/>
        </w:rPr>
      </w:pPr>
      <w:r w:rsidRPr="00054A59">
        <w:rPr>
          <w:rFonts w:ascii="Times New Roman" w:eastAsia="Times New Roman" w:hAnsi="Times New Roman" w:cs="Times New Roman"/>
          <w:sz w:val="28"/>
          <w:szCs w:val="28"/>
        </w:rPr>
        <w:t xml:space="preserve">1) отношение порядка: </w:t>
      </w:r>
      <m:oMath>
        <m:r>
          <w:rPr>
            <w:rFonts w:ascii="Cambria Math" w:hAnsi="Cambria Math" w:cs="Times New Roman"/>
            <w:sz w:val="28"/>
            <w:szCs w:val="28"/>
          </w:rPr>
          <m:t>ρ</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порождает линейно упорядоченное множество. То есть для любых матриц </w:t>
      </w:r>
      <m:oMath>
        <m:r>
          <w:rPr>
            <w:rFonts w:ascii="Cambria Math" w:eastAsia="Cambria Math" w:hAnsi="Cambria Math" w:cs="Times New Roman"/>
            <w:sz w:val="28"/>
            <w:szCs w:val="28"/>
          </w:rPr>
          <m:t>A</m:t>
        </m:r>
      </m:oMath>
      <w:r w:rsidRPr="00054A59">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B</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из </w:t>
      </w:r>
      <m:oMath>
        <m:r>
          <w:rPr>
            <w:rFonts w:ascii="Cambria Math" w:eastAsia="Cambria Math" w:hAnsi="Cambria Math" w:cs="Times New Roman"/>
            <w:sz w:val="28"/>
            <w:szCs w:val="28"/>
          </w:rPr>
          <m:t>S</m:t>
        </m:r>
      </m:oMath>
      <w:r w:rsidRPr="00054A59">
        <w:rPr>
          <w:rFonts w:ascii="Times New Roman" w:eastAsia="Times New Roman" w:hAnsi="Times New Roman" w:cs="Times New Roman"/>
          <w:sz w:val="28"/>
          <w:szCs w:val="28"/>
        </w:rPr>
        <w:t xml:space="preserve"> выполняется либо </w:t>
      </w:r>
      <m:oMath>
        <m:r>
          <w:rPr>
            <w:rFonts w:ascii="Cambria Math" w:hAnsi="Cambria Math" w:cs="Times New Roman"/>
            <w:sz w:val="28"/>
            <w:szCs w:val="28"/>
          </w:rPr>
          <m:t>ρ</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A</m:t>
            </m:r>
          </m:e>
        </m:d>
        <m:r>
          <w:rPr>
            <w:rFonts w:ascii="Cambria Math" w:eastAsia="Cambria Math" w:hAnsi="Cambria Math" w:cs="Times New Roman"/>
            <w:sz w:val="28"/>
            <w:szCs w:val="28"/>
          </w:rPr>
          <m:t>&lt;ρ</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B</m:t>
            </m:r>
          </m:e>
        </m:d>
      </m:oMath>
      <w:r w:rsidRPr="00054A59">
        <w:rPr>
          <w:rFonts w:ascii="Times New Roman" w:eastAsia="Times New Roman" w:hAnsi="Times New Roman" w:cs="Times New Roman"/>
          <w:sz w:val="28"/>
          <w:szCs w:val="28"/>
        </w:rPr>
        <w:t xml:space="preserve">, либо </w:t>
      </w:r>
      <m:oMath>
        <m:r>
          <w:rPr>
            <w:rFonts w:ascii="Cambria Math" w:hAnsi="Cambria Math" w:cs="Times New Roman"/>
            <w:sz w:val="28"/>
            <w:szCs w:val="28"/>
          </w:rPr>
          <m:t>ρ</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A</m:t>
            </m:r>
          </m:e>
        </m:d>
        <m:r>
          <w:rPr>
            <w:rFonts w:ascii="Cambria Math" w:eastAsia="Cambria Math" w:hAnsi="Cambria Math" w:cs="Times New Roman"/>
            <w:sz w:val="28"/>
            <w:szCs w:val="28"/>
          </w:rPr>
          <m:t>&gt;ρ</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B</m:t>
            </m:r>
          </m:e>
        </m:d>
      </m:oMath>
      <w:r w:rsidRPr="00054A59">
        <w:rPr>
          <w:rFonts w:ascii="Times New Roman" w:eastAsia="Times New Roman" w:hAnsi="Times New Roman" w:cs="Times New Roman"/>
          <w:sz w:val="28"/>
          <w:szCs w:val="28"/>
        </w:rPr>
        <w:t xml:space="preserve">, либо </w:t>
      </w:r>
      <m:oMath>
        <m:r>
          <w:rPr>
            <w:rFonts w:ascii="Cambria Math" w:hAnsi="Cambria Math" w:cs="Times New Roman"/>
            <w:sz w:val="28"/>
            <w:szCs w:val="28"/>
          </w:rPr>
          <m:t>ρ</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A</m:t>
            </m:r>
          </m:e>
        </m:d>
        <m:r>
          <w:rPr>
            <w:rFonts w:ascii="Cambria Math" w:eastAsia="Cambria Math" w:hAnsi="Cambria Math" w:cs="Times New Roman"/>
            <w:sz w:val="28"/>
            <w:szCs w:val="28"/>
          </w:rPr>
          <m:t>=ρ</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B</m:t>
            </m:r>
          </m:e>
        </m:d>
      </m:oMath>
      <w:r w:rsidRPr="00054A59">
        <w:rPr>
          <w:rFonts w:ascii="Times New Roman" w:eastAsia="Times New Roman" w:hAnsi="Times New Roman" w:cs="Times New Roman"/>
          <w:sz w:val="28"/>
          <w:szCs w:val="28"/>
        </w:rPr>
        <w:t>.</w:t>
      </w:r>
    </w:p>
    <w:p w14:paraId="7025289E" w14:textId="433FEA15" w:rsidR="0085640A" w:rsidRPr="00054A59" w:rsidRDefault="00EE7D63" w:rsidP="00042106">
      <w:pPr>
        <w:pBdr>
          <w:top w:val="nil"/>
          <w:left w:val="nil"/>
          <w:bottom w:val="nil"/>
          <w:right w:val="nil"/>
          <w:between w:val="nil"/>
        </w:pBdr>
        <w:spacing w:after="0" w:line="360" w:lineRule="auto"/>
        <w:jc w:val="both"/>
        <w:rPr>
          <w:rFonts w:ascii="Times New Roman" w:eastAsia="Liberation Serif" w:hAnsi="Times New Roman" w:cs="Times New Roman"/>
          <w:sz w:val="28"/>
          <w:szCs w:val="28"/>
        </w:rPr>
      </w:pPr>
      <w:r w:rsidRPr="00054A59">
        <w:rPr>
          <w:rFonts w:ascii="Times New Roman" w:eastAsia="Times New Roman" w:hAnsi="Times New Roman" w:cs="Times New Roman"/>
          <w:sz w:val="28"/>
          <w:szCs w:val="28"/>
        </w:rPr>
        <w:t xml:space="preserve">2) </w:t>
      </w:r>
      <m:oMath>
        <m:r>
          <w:rPr>
            <w:rFonts w:ascii="Cambria Math" w:hAnsi="Cambria Math" w:cs="Times New Roman"/>
            <w:sz w:val="28"/>
            <w:szCs w:val="28"/>
          </w:rPr>
          <m:t>ρ</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 взаимно однозначное отображение, то есть для любых </w:t>
      </w:r>
      <m:oMath>
        <m:r>
          <w:rPr>
            <w:rFonts w:ascii="Cambria Math" w:eastAsia="Cambria Math" w:hAnsi="Cambria Math" w:cs="Times New Roman"/>
            <w:sz w:val="28"/>
            <w:szCs w:val="28"/>
          </w:rPr>
          <m:t>A</m:t>
        </m:r>
      </m:oMath>
      <w:r w:rsidRPr="00054A59">
        <w:rPr>
          <w:rFonts w:ascii="Times New Roman" w:eastAsia="Times New Roman" w:hAnsi="Times New Roman" w:cs="Times New Roman"/>
          <w:sz w:val="28"/>
          <w:szCs w:val="28"/>
        </w:rPr>
        <w:t xml:space="preserve"> и </w:t>
      </w:r>
      <m:oMath>
        <m:r>
          <w:rPr>
            <w:rFonts w:ascii="Cambria Math" w:eastAsia="Cambria Math" w:hAnsi="Cambria Math" w:cs="Times New Roman"/>
            <w:sz w:val="28"/>
            <w:szCs w:val="28"/>
          </w:rPr>
          <m:t>B</m:t>
        </m:r>
      </m:oMath>
      <w:r w:rsidRPr="00054A59">
        <w:rPr>
          <w:rFonts w:ascii="Times New Roman" w:eastAsia="Times New Roman" w:hAnsi="Times New Roman" w:cs="Times New Roman"/>
          <w:sz w:val="28"/>
          <w:szCs w:val="28"/>
        </w:rPr>
        <w:t xml:space="preserve"> из </w:t>
      </w:r>
      <m:oMath>
        <m:r>
          <w:rPr>
            <w:rFonts w:ascii="Cambria Math" w:eastAsia="Cambria Math" w:hAnsi="Cambria Math" w:cs="Times New Roman"/>
            <w:sz w:val="28"/>
            <w:szCs w:val="28"/>
          </w:rPr>
          <m:t>S</m:t>
        </m:r>
      </m:oMath>
      <w:r w:rsidRPr="00054A59">
        <w:rPr>
          <w:rFonts w:ascii="Times New Roman" w:eastAsia="Times New Roman" w:hAnsi="Times New Roman" w:cs="Times New Roman"/>
          <w:sz w:val="28"/>
          <w:szCs w:val="28"/>
        </w:rPr>
        <w:t xml:space="preserve"> </w:t>
      </w:r>
      <m:oMath>
        <m:r>
          <w:rPr>
            <w:rFonts w:ascii="Cambria Math" w:hAnsi="Cambria Math" w:cs="Times New Roman"/>
            <w:sz w:val="28"/>
            <w:szCs w:val="28"/>
          </w:rPr>
          <m:t>ρ</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A</m:t>
            </m:r>
          </m:e>
        </m:d>
        <m:r>
          <w:rPr>
            <w:rFonts w:ascii="Cambria Math" w:eastAsia="Cambria Math" w:hAnsi="Cambria Math" w:cs="Times New Roman"/>
            <w:sz w:val="28"/>
            <w:szCs w:val="28"/>
          </w:rPr>
          <m:t>=ρ</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B</m:t>
            </m:r>
          </m:e>
        </m:d>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тогда и только тогда, когда </w:t>
      </w:r>
      <m:oMath>
        <m:r>
          <w:rPr>
            <w:rFonts w:ascii="Cambria Math" w:eastAsia="Cambria Math" w:hAnsi="Cambria Math" w:cs="Times New Roman"/>
            <w:sz w:val="28"/>
            <w:szCs w:val="28"/>
          </w:rPr>
          <m:t>A=B</m:t>
        </m:r>
      </m:oMath>
      <w:r w:rsidRPr="00054A59">
        <w:rPr>
          <w:rFonts w:ascii="Times New Roman" w:eastAsia="Times New Roman" w:hAnsi="Times New Roman" w:cs="Times New Roman"/>
          <w:sz w:val="28"/>
          <w:szCs w:val="28"/>
        </w:rPr>
        <w:t>.</w:t>
      </w:r>
    </w:p>
    <w:p w14:paraId="5C9427D0" w14:textId="61E473D5" w:rsidR="0085640A" w:rsidRPr="00054A59" w:rsidRDefault="00EE7D63" w:rsidP="00042106">
      <w:pPr>
        <w:pBdr>
          <w:top w:val="nil"/>
          <w:left w:val="nil"/>
          <w:bottom w:val="nil"/>
          <w:right w:val="nil"/>
          <w:between w:val="nil"/>
        </w:pBdr>
        <w:spacing w:after="0" w:line="360" w:lineRule="auto"/>
        <w:jc w:val="both"/>
        <w:rPr>
          <w:rFonts w:ascii="Times New Roman" w:eastAsia="Liberation Serif" w:hAnsi="Times New Roman" w:cs="Times New Roman"/>
          <w:sz w:val="28"/>
          <w:szCs w:val="28"/>
        </w:rPr>
      </w:pPr>
      <w:r w:rsidRPr="00054A59">
        <w:rPr>
          <w:rFonts w:ascii="Times New Roman" w:eastAsia="Times New Roman" w:hAnsi="Times New Roman" w:cs="Times New Roman"/>
          <w:sz w:val="28"/>
          <w:szCs w:val="28"/>
        </w:rPr>
        <w:t xml:space="preserve">3) существует минимальный элемент: любое подмножество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S</m:t>
            </m:r>
          </m:e>
          <m:sub>
            <m:r>
              <w:rPr>
                <w:rFonts w:ascii="Cambria Math" w:eastAsia="Cambria Math" w:hAnsi="Cambria Math" w:cs="Times New Roman"/>
                <w:sz w:val="28"/>
                <w:szCs w:val="28"/>
              </w:rPr>
              <m:t>0</m:t>
            </m:r>
          </m:sub>
        </m:sSub>
      </m:oMath>
      <w:r w:rsidRPr="00054A59">
        <w:rPr>
          <w:rFonts w:ascii="Times New Roman" w:eastAsia="Times New Roman" w:hAnsi="Times New Roman" w:cs="Times New Roman"/>
          <w:sz w:val="28"/>
          <w:szCs w:val="28"/>
        </w:rPr>
        <w:t xml:space="preserve"> в </w:t>
      </w:r>
      <m:oMath>
        <m:r>
          <w:rPr>
            <w:rFonts w:ascii="Cambria Math" w:eastAsia="Cambria Math" w:hAnsi="Cambria Math" w:cs="Times New Roman"/>
            <w:sz w:val="28"/>
            <w:szCs w:val="28"/>
          </w:rPr>
          <m:t>S</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должно содержать элемент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M</m:t>
            </m:r>
          </m:e>
          <m:sub>
            <m:r>
              <w:rPr>
                <w:rFonts w:ascii="Cambria Math" w:eastAsia="Cambria Math" w:hAnsi="Cambria Math" w:cs="Times New Roman"/>
                <w:sz w:val="28"/>
                <w:szCs w:val="28"/>
              </w:rPr>
              <m:t>0</m:t>
            </m:r>
          </m:sub>
        </m:sSub>
      </m:oMath>
      <w:r w:rsidRPr="00054A59">
        <w:rPr>
          <w:rFonts w:ascii="Times New Roman" w:eastAsia="Times New Roman" w:hAnsi="Times New Roman" w:cs="Times New Roman"/>
          <w:sz w:val="28"/>
          <w:szCs w:val="28"/>
        </w:rPr>
        <w:t xml:space="preserve">, который называется минимальной матрицей в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S</m:t>
            </m:r>
          </m:e>
          <m:sub>
            <m:r>
              <w:rPr>
                <w:rFonts w:ascii="Cambria Math" w:eastAsia="Cambria Math" w:hAnsi="Cambria Math" w:cs="Times New Roman"/>
                <w:sz w:val="28"/>
                <w:szCs w:val="28"/>
              </w:rPr>
              <m:t>0</m:t>
            </m:r>
          </m:sub>
        </m:sSub>
      </m:oMath>
      <w:r w:rsidRPr="00054A59">
        <w:rPr>
          <w:rFonts w:ascii="Times New Roman" w:eastAsia="Times New Roman" w:hAnsi="Times New Roman" w:cs="Times New Roman"/>
          <w:sz w:val="28"/>
          <w:szCs w:val="28"/>
        </w:rPr>
        <w:t xml:space="preserve">, такой что </w:t>
      </w:r>
      <m:oMath>
        <m:r>
          <w:rPr>
            <w:rFonts w:ascii="Cambria Math" w:hAnsi="Cambria Math" w:cs="Times New Roman"/>
            <w:sz w:val="28"/>
            <w:szCs w:val="28"/>
          </w:rPr>
          <m:t>ρ</m:t>
        </m:r>
        <m:d>
          <m:dPr>
            <m:ctrlPr>
              <w:rPr>
                <w:rFonts w:ascii="Cambria Math" w:hAnsi="Cambria Math" w:cs="Times New Roman"/>
                <w:sz w:val="28"/>
                <w:szCs w:val="28"/>
              </w:rPr>
            </m:ctrlPr>
          </m:dPr>
          <m:e>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M</m:t>
                </m:r>
              </m:e>
              <m:sub>
                <m:r>
                  <w:rPr>
                    <w:rFonts w:ascii="Cambria Math" w:eastAsia="Cambria Math" w:hAnsi="Cambria Math" w:cs="Times New Roman"/>
                    <w:sz w:val="28"/>
                    <w:szCs w:val="28"/>
                  </w:rPr>
                  <m:t>0</m:t>
                </m:r>
              </m:sub>
            </m:sSub>
          </m:e>
        </m:d>
      </m:oMath>
      <w:r w:rsidRPr="00054A59">
        <w:rPr>
          <w:rFonts w:ascii="Times New Roman" w:eastAsia="Times New Roman" w:hAnsi="Times New Roman" w:cs="Times New Roman"/>
          <w:sz w:val="28"/>
          <w:szCs w:val="28"/>
        </w:rPr>
        <w:t xml:space="preserve"> имеет минимальное значение </w:t>
      </w:r>
      <m:oMath>
        <m:r>
          <w:rPr>
            <w:rFonts w:ascii="Cambria Math" w:hAnsi="Cambria Math" w:cs="Times New Roman"/>
            <w:sz w:val="28"/>
            <w:szCs w:val="28"/>
          </w:rPr>
          <m:t>ρ</m:t>
        </m:r>
      </m:oMath>
      <w:r w:rsidRPr="00054A59">
        <w:rPr>
          <w:rFonts w:ascii="Times New Roman" w:eastAsia="Times New Roman" w:hAnsi="Times New Roman" w:cs="Times New Roman"/>
          <w:sz w:val="28"/>
          <w:szCs w:val="28"/>
        </w:rPr>
        <w:t xml:space="preserve"> в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S</m:t>
            </m:r>
          </m:e>
          <m:sub>
            <m:r>
              <w:rPr>
                <w:rFonts w:ascii="Cambria Math" w:eastAsia="Cambria Math" w:hAnsi="Cambria Math" w:cs="Times New Roman"/>
                <w:sz w:val="28"/>
                <w:szCs w:val="28"/>
              </w:rPr>
              <m:t>0</m:t>
            </m:r>
          </m:sub>
        </m:sSub>
      </m:oMath>
      <w:r w:rsidRPr="00054A59">
        <w:rPr>
          <w:rFonts w:ascii="Times New Roman" w:eastAsia="Times New Roman" w:hAnsi="Times New Roman" w:cs="Times New Roman"/>
          <w:sz w:val="28"/>
          <w:szCs w:val="28"/>
        </w:rPr>
        <w:t xml:space="preserve">. Кроме того, поскольку </w:t>
      </w:r>
      <m:oMath>
        <m:r>
          <w:rPr>
            <w:rFonts w:ascii="Cambria Math" w:hAnsi="Cambria Math" w:cs="Times New Roman"/>
            <w:sz w:val="28"/>
            <w:szCs w:val="28"/>
          </w:rPr>
          <m:t>ρ</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взаимно однозначно, такая минимальная матрица определяется однозначно.</w:t>
      </w:r>
    </w:p>
    <w:p w14:paraId="3AC83E7D" w14:textId="77777777" w:rsidR="0085640A" w:rsidRPr="00054A59" w:rsidRDefault="00EE7D63" w:rsidP="00042106">
      <w:pPr>
        <w:pBdr>
          <w:top w:val="nil"/>
          <w:left w:val="nil"/>
          <w:bottom w:val="nil"/>
          <w:right w:val="nil"/>
          <w:between w:val="nil"/>
        </w:pBdr>
        <w:spacing w:after="0" w:line="360" w:lineRule="auto"/>
        <w:jc w:val="both"/>
        <w:rPr>
          <w:rFonts w:ascii="Times New Roman" w:eastAsia="Liberation Serif" w:hAnsi="Times New Roman" w:cs="Times New Roman"/>
          <w:sz w:val="28"/>
          <w:szCs w:val="28"/>
        </w:rPr>
      </w:pPr>
      <w:r w:rsidRPr="00054A59">
        <w:rPr>
          <w:rFonts w:ascii="Times New Roman" w:eastAsia="Times New Roman" w:hAnsi="Times New Roman" w:cs="Times New Roman"/>
          <w:sz w:val="28"/>
          <w:szCs w:val="28"/>
        </w:rPr>
        <w:tab/>
        <w:t xml:space="preserve">Минимальная матрица </w:t>
      </w:r>
      <m:oMath>
        <m:r>
          <w:rPr>
            <w:rFonts w:ascii="Cambria Math" w:eastAsia="Cambria Math" w:hAnsi="Cambria Math" w:cs="Times New Roman"/>
            <w:sz w:val="28"/>
            <w:szCs w:val="28"/>
          </w:rPr>
          <m:t>L</m:t>
        </m:r>
      </m:oMath>
      <w:r w:rsidRPr="00054A59">
        <w:rPr>
          <w:rFonts w:ascii="Times New Roman" w:eastAsia="Times New Roman" w:hAnsi="Times New Roman" w:cs="Times New Roman"/>
          <w:sz w:val="28"/>
          <w:szCs w:val="28"/>
        </w:rPr>
        <w:t xml:space="preserve"> двоичной матрицы </w:t>
      </w:r>
      <m:oMath>
        <m:r>
          <w:rPr>
            <w:rFonts w:ascii="Cambria Math" w:eastAsia="Cambria Math" w:hAnsi="Cambria Math" w:cs="Times New Roman"/>
            <w:sz w:val="28"/>
            <w:szCs w:val="28"/>
          </w:rPr>
          <m:t>A</m:t>
        </m:r>
      </m:oMath>
      <w:r w:rsidRPr="00054A59">
        <w:rPr>
          <w:rFonts w:ascii="Times New Roman" w:eastAsia="Times New Roman" w:hAnsi="Times New Roman" w:cs="Times New Roman"/>
          <w:sz w:val="28"/>
          <w:szCs w:val="28"/>
        </w:rPr>
        <w:t xml:space="preserve"> размера </w:t>
      </w:r>
      <m:oMath>
        <m:r>
          <w:rPr>
            <w:rFonts w:ascii="Cambria Math" w:eastAsia="Cambria Math" w:hAnsi="Cambria Math" w:cs="Times New Roman"/>
            <w:sz w:val="28"/>
            <w:szCs w:val="28"/>
          </w:rPr>
          <m:t>m×n</m:t>
        </m:r>
      </m:oMath>
      <w:r w:rsidRPr="00054A59">
        <w:rPr>
          <w:rFonts w:ascii="Times New Roman" w:eastAsia="Times New Roman" w:hAnsi="Times New Roman" w:cs="Times New Roman"/>
          <w:sz w:val="28"/>
          <w:szCs w:val="28"/>
        </w:rPr>
        <w:t xml:space="preserve"> является минимальной матрицей класса эквивалентности, содержащего </w:t>
      </w:r>
      <m:oMath>
        <m:r>
          <w:rPr>
            <w:rFonts w:ascii="Cambria Math" w:eastAsia="Cambria Math" w:hAnsi="Cambria Math" w:cs="Times New Roman"/>
            <w:sz w:val="28"/>
            <w:szCs w:val="28"/>
          </w:rPr>
          <m:t>A</m:t>
        </m:r>
      </m:oMath>
      <w:r w:rsidRPr="00054A59">
        <w:rPr>
          <w:rFonts w:ascii="Times New Roman" w:eastAsia="Times New Roman" w:hAnsi="Times New Roman" w:cs="Times New Roman"/>
          <w:sz w:val="28"/>
          <w:szCs w:val="28"/>
        </w:rPr>
        <w:t xml:space="preserve">. </w:t>
      </w:r>
    </w:p>
    <w:p w14:paraId="2F1218C7" w14:textId="4476C1D5" w:rsidR="0085640A" w:rsidRPr="00054A59"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ab/>
        <w:t>Из всего вышесказанного следует, что для</w:t>
      </w:r>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определени</w:t>
      </w:r>
      <w:r w:rsidR="00054A59" w:rsidRPr="00054A59">
        <w:rPr>
          <w:rFonts w:ascii="Times New Roman" w:eastAsia="Times New Roman" w:hAnsi="Times New Roman" w:cs="Times New Roman"/>
          <w:sz w:val="28"/>
          <w:szCs w:val="28"/>
        </w:rPr>
        <w:t>я</w:t>
      </w:r>
      <w:r w:rsidRPr="00054A59">
        <w:rPr>
          <w:rFonts w:ascii="Times New Roman" w:eastAsia="Times New Roman" w:hAnsi="Times New Roman" w:cs="Times New Roman"/>
          <w:sz w:val="28"/>
          <w:szCs w:val="28"/>
        </w:rPr>
        <w:t xml:space="preserve"> эквивалентности двух матриц нам достаточно найти минимальные матрицы каждой из матриц и сравнить их. Если матрицы равны, то исходные матрицы принадлежат одному классу, если не равны, то разным.</w:t>
      </w:r>
    </w:p>
    <w:p w14:paraId="644D5C30" w14:textId="77777777" w:rsidR="0085640A" w:rsidRDefault="0085640A" w:rsidP="00042106">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06D68BBC" w14:textId="77777777" w:rsidR="0085640A" w:rsidRDefault="0085640A" w:rsidP="00042106">
      <w:pPr>
        <w:pBdr>
          <w:top w:val="nil"/>
          <w:left w:val="nil"/>
          <w:bottom w:val="nil"/>
          <w:right w:val="nil"/>
          <w:between w:val="nil"/>
        </w:pBdr>
        <w:spacing w:after="0" w:line="360" w:lineRule="auto"/>
        <w:rPr>
          <w:rFonts w:ascii="Times New Roman" w:eastAsia="Times New Roman" w:hAnsi="Times New Roman" w:cs="Times New Roman"/>
          <w:sz w:val="28"/>
          <w:szCs w:val="28"/>
        </w:rPr>
      </w:pPr>
    </w:p>
    <w:p w14:paraId="6FBB6D28" w14:textId="77777777" w:rsidR="0085640A" w:rsidRDefault="0085640A" w:rsidP="00042106">
      <w:pPr>
        <w:pBdr>
          <w:top w:val="nil"/>
          <w:left w:val="nil"/>
          <w:bottom w:val="nil"/>
          <w:right w:val="nil"/>
          <w:between w:val="nil"/>
        </w:pBdr>
        <w:spacing w:after="0" w:line="360" w:lineRule="auto"/>
        <w:ind w:firstLine="567"/>
        <w:jc w:val="center"/>
        <w:rPr>
          <w:rFonts w:ascii="Times New Roman" w:eastAsia="Times New Roman" w:hAnsi="Times New Roman" w:cs="Times New Roman"/>
          <w:sz w:val="28"/>
          <w:szCs w:val="28"/>
        </w:rPr>
      </w:pPr>
    </w:p>
    <w:p w14:paraId="04578AC6" w14:textId="77777777" w:rsidR="0085640A" w:rsidRDefault="0085640A" w:rsidP="00042106">
      <w:pPr>
        <w:pBdr>
          <w:top w:val="nil"/>
          <w:left w:val="nil"/>
          <w:bottom w:val="nil"/>
          <w:right w:val="nil"/>
          <w:between w:val="nil"/>
        </w:pBdr>
        <w:spacing w:after="0" w:line="360" w:lineRule="auto"/>
        <w:ind w:firstLine="567"/>
        <w:jc w:val="center"/>
        <w:rPr>
          <w:rFonts w:ascii="Times New Roman" w:eastAsia="Times New Roman" w:hAnsi="Times New Roman" w:cs="Times New Roman"/>
          <w:sz w:val="28"/>
          <w:szCs w:val="28"/>
        </w:rPr>
      </w:pPr>
    </w:p>
    <w:p w14:paraId="2D738F7E" w14:textId="77777777" w:rsidR="0085640A" w:rsidRDefault="00EE7D63" w:rsidP="00042106">
      <w:pPr>
        <w:pBdr>
          <w:top w:val="nil"/>
          <w:left w:val="nil"/>
          <w:bottom w:val="nil"/>
          <w:right w:val="nil"/>
          <w:between w:val="nil"/>
        </w:pBdr>
        <w:spacing w:after="0" w:line="360" w:lineRule="auto"/>
        <w:ind w:firstLine="567"/>
        <w:jc w:val="center"/>
        <w:rPr>
          <w:color w:val="000000"/>
        </w:rPr>
      </w:pPr>
      <w:r>
        <w:rPr>
          <w:rFonts w:ascii="Times New Roman" w:eastAsia="Times New Roman" w:hAnsi="Times New Roman" w:cs="Times New Roman"/>
          <w:noProof/>
          <w:sz w:val="28"/>
          <w:szCs w:val="28"/>
        </w:rPr>
        <w:drawing>
          <wp:inline distT="114300" distB="114300" distL="114300" distR="114300" wp14:anchorId="00902C3C" wp14:editId="67FB9A09">
            <wp:extent cx="2202207" cy="7876222"/>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2202207" cy="7876222"/>
                    </a:xfrm>
                    <a:prstGeom prst="rect">
                      <a:avLst/>
                    </a:prstGeom>
                    <a:ln/>
                  </pic:spPr>
                </pic:pic>
              </a:graphicData>
            </a:graphic>
          </wp:inline>
        </w:drawing>
      </w:r>
    </w:p>
    <w:p w14:paraId="4554AC24" w14:textId="66695359" w:rsidR="0085640A" w:rsidRDefault="00EE7D63" w:rsidP="00042106">
      <w:pPr>
        <w:spacing w:after="0" w:line="360" w:lineRule="auto"/>
        <w:ind w:firstLine="567"/>
        <w:jc w:val="center"/>
        <w:rPr>
          <w:rFonts w:ascii="Times New Roman" w:eastAsia="Times New Roman" w:hAnsi="Times New Roman" w:cs="Times New Roman"/>
          <w:color w:val="000000"/>
          <w:sz w:val="28"/>
          <w:szCs w:val="28"/>
        </w:rPr>
      </w:pPr>
      <w:r w:rsidRPr="00054A59">
        <w:rPr>
          <w:rFonts w:ascii="Times New Roman" w:eastAsia="Times New Roman" w:hAnsi="Times New Roman" w:cs="Times New Roman"/>
          <w:color w:val="000000"/>
          <w:sz w:val="28"/>
          <w:szCs w:val="28"/>
        </w:rPr>
        <w:t>Рис. 1.</w:t>
      </w:r>
      <w:r w:rsidR="00830450">
        <w:rPr>
          <w:rFonts w:ascii="Times New Roman" w:eastAsia="Times New Roman" w:hAnsi="Times New Roman" w:cs="Times New Roman"/>
          <w:color w:val="000000"/>
          <w:sz w:val="28"/>
          <w:szCs w:val="28"/>
        </w:rPr>
        <w:t>2</w:t>
      </w:r>
      <w:r w:rsidRPr="00054A59">
        <w:rPr>
          <w:rFonts w:ascii="Times New Roman" w:eastAsia="Times New Roman" w:hAnsi="Times New Roman" w:cs="Times New Roman"/>
          <w:color w:val="000000"/>
          <w:sz w:val="28"/>
          <w:szCs w:val="28"/>
        </w:rPr>
        <w:t xml:space="preserve"> Все бинарные матрицы порядка 2 в двух классах эквивалентности</w:t>
      </w:r>
    </w:p>
    <w:p w14:paraId="71AF5A3E" w14:textId="77777777" w:rsidR="0092657F" w:rsidRPr="00054A59" w:rsidRDefault="0092657F" w:rsidP="00042106">
      <w:pPr>
        <w:spacing w:after="0" w:line="360" w:lineRule="auto"/>
        <w:ind w:firstLine="567"/>
        <w:jc w:val="center"/>
        <w:rPr>
          <w:rFonts w:ascii="Times New Roman" w:eastAsia="Times New Roman" w:hAnsi="Times New Roman" w:cs="Times New Roman"/>
          <w:sz w:val="28"/>
          <w:szCs w:val="28"/>
        </w:rPr>
      </w:pPr>
    </w:p>
    <w:p w14:paraId="5C5CB2F9" w14:textId="5CBE5A5C" w:rsidR="0085640A" w:rsidRPr="00054A59" w:rsidRDefault="00EE7D63" w:rsidP="00042106">
      <w:pPr>
        <w:pBdr>
          <w:top w:val="nil"/>
          <w:left w:val="nil"/>
          <w:bottom w:val="nil"/>
          <w:right w:val="nil"/>
          <w:between w:val="nil"/>
        </w:pBdr>
        <w:spacing w:after="0" w:line="360" w:lineRule="auto"/>
        <w:ind w:firstLine="567"/>
        <w:jc w:val="both"/>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lastRenderedPageBreak/>
        <w:t>На рис</w:t>
      </w:r>
      <w:r w:rsidR="00054A59" w:rsidRPr="00054A59">
        <w:rPr>
          <w:rFonts w:ascii="Times New Roman" w:eastAsia="Times New Roman" w:hAnsi="Times New Roman" w:cs="Times New Roman"/>
          <w:sz w:val="28"/>
          <w:szCs w:val="28"/>
        </w:rPr>
        <w:t>.</w:t>
      </w:r>
      <w:r w:rsidRPr="00054A59">
        <w:rPr>
          <w:rFonts w:ascii="Times New Roman" w:eastAsia="Times New Roman" w:hAnsi="Times New Roman" w:cs="Times New Roman"/>
          <w:sz w:val="28"/>
          <w:szCs w:val="28"/>
        </w:rPr>
        <w:t xml:space="preserve"> 1.</w:t>
      </w:r>
      <w:r w:rsidR="00830450">
        <w:rPr>
          <w:rFonts w:ascii="Times New Roman" w:eastAsia="Times New Roman" w:hAnsi="Times New Roman" w:cs="Times New Roman"/>
          <w:sz w:val="28"/>
          <w:szCs w:val="28"/>
        </w:rPr>
        <w:t>2</w:t>
      </w:r>
      <w:r w:rsidRPr="00054A59">
        <w:rPr>
          <w:rFonts w:ascii="Times New Roman" w:eastAsia="Times New Roman" w:hAnsi="Times New Roman" w:cs="Times New Roman"/>
          <w:sz w:val="28"/>
          <w:szCs w:val="28"/>
        </w:rPr>
        <w:t xml:space="preserve"> показаны все бинарные матрицы порядка 2. Матрицы класса А не являются матрицами Адамара. Класс В содержит все эквивалентные матрицы Адамара порядка 2. Минимальная матрица этого класса имеет значение </w:t>
      </w:r>
      <m:oMath>
        <m:r>
          <w:rPr>
            <w:rFonts w:ascii="Cambria Math" w:hAnsi="Cambria Math" w:cs="Times New Roman"/>
            <w:sz w:val="28"/>
            <w:szCs w:val="28"/>
          </w:rPr>
          <m:t>ρ</m:t>
        </m:r>
        <m:r>
          <w:rPr>
            <w:rFonts w:ascii="Cambria Math" w:eastAsia="Cambria Math" w:hAnsi="Cambria Math" w:cs="Times New Roman"/>
            <w:sz w:val="28"/>
            <w:szCs w:val="28"/>
          </w:rPr>
          <m:t>=</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0001</m:t>
            </m:r>
          </m:e>
          <m:sub>
            <m:r>
              <w:rPr>
                <w:rFonts w:ascii="Cambria Math" w:eastAsia="Cambria Math" w:hAnsi="Cambria Math" w:cs="Times New Roman"/>
                <w:sz w:val="28"/>
                <w:szCs w:val="28"/>
              </w:rPr>
              <m:t>2</m:t>
            </m:r>
          </m:sub>
        </m:sSub>
      </m:oMath>
      <w:r w:rsidRPr="00054A59">
        <w:rPr>
          <w:rFonts w:ascii="Times New Roman" w:eastAsia="Times New Roman" w:hAnsi="Times New Roman" w:cs="Times New Roman"/>
          <w:sz w:val="28"/>
          <w:szCs w:val="28"/>
        </w:rPr>
        <w:t>.</w:t>
      </w:r>
    </w:p>
    <w:p w14:paraId="6B4AE8C0" w14:textId="77777777" w:rsidR="0085640A" w:rsidRDefault="0085640A" w:rsidP="0083045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33CFF5FA" w14:textId="77777777" w:rsidR="0085640A" w:rsidRDefault="00EE7D63"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t>1.5 Алгоритм нахождения минимальной матрицы Адамара</w:t>
      </w:r>
    </w:p>
    <w:p w14:paraId="4C1C44C5" w14:textId="77777777" w:rsidR="0085640A" w:rsidRPr="00054A59"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054A59">
        <w:rPr>
          <w:rFonts w:ascii="Times New Roman" w:eastAsia="Times New Roman" w:hAnsi="Times New Roman" w:cs="Times New Roman"/>
          <w:sz w:val="28"/>
          <w:szCs w:val="28"/>
        </w:rPr>
        <w:t>Введем некоторые обозначения:</w:t>
      </w:r>
    </w:p>
    <w:p w14:paraId="7387284F" w14:textId="74044E8B"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 xml:space="preserve">1. Если </w:t>
      </w:r>
      <m:oMath>
        <m:r>
          <w:rPr>
            <w:rFonts w:ascii="Cambria Math" w:eastAsia="Cambria Math" w:hAnsi="Cambria Math" w:cs="Cambria Math"/>
            <w:sz w:val="28"/>
            <w:szCs w:val="28"/>
          </w:rPr>
          <m:t>H</m:t>
        </m:r>
      </m:oMath>
      <w:r w:rsidRPr="00054A59">
        <w:rPr>
          <w:rFonts w:ascii="Times New Roman" w:eastAsia="Times New Roman" w:hAnsi="Times New Roman" w:cs="Times New Roman"/>
          <w:sz w:val="28"/>
          <w:szCs w:val="28"/>
        </w:rPr>
        <w:t xml:space="preserve">– двоичная матрица, имеющая </w:t>
      </w:r>
      <m:oMath>
        <m:r>
          <w:rPr>
            <w:rFonts w:ascii="Cambria Math" w:eastAsia="Cambria Math" w:hAnsi="Cambria Math" w:cs="Cambria Math"/>
            <w:sz w:val="28"/>
            <w:szCs w:val="28"/>
          </w:rPr>
          <m:t>n</m:t>
        </m:r>
      </m:oMath>
      <w:r w:rsidRPr="00054A59">
        <w:rPr>
          <w:rFonts w:ascii="Times New Roman" w:eastAsia="Times New Roman" w:hAnsi="Times New Roman" w:cs="Times New Roman"/>
          <w:sz w:val="28"/>
          <w:szCs w:val="28"/>
        </w:rPr>
        <w:t xml:space="preserve"> столбцов, то </w:t>
      </w:r>
      <m:oMath>
        <m:r>
          <w:rPr>
            <w:rFonts w:ascii="Cambria Math" w:eastAsia="Cambria Math" w:hAnsi="Cambria Math" w:cs="Cambria Math"/>
            <w:sz w:val="28"/>
            <w:szCs w:val="28"/>
          </w:rPr>
          <m:t>H</m:t>
        </m:r>
        <m:d>
          <m:dPr>
            <m:ctrlPr>
              <w:rPr>
                <w:rFonts w:ascii="Cambria Math" w:eastAsia="Cambria Math" w:hAnsi="Cambria Math" w:cs="Cambria Math"/>
                <w:sz w:val="28"/>
                <w:szCs w:val="28"/>
              </w:rPr>
            </m:ctrlPr>
          </m:dPr>
          <m:e>
            <m:r>
              <w:rPr>
                <w:rFonts w:ascii="Cambria Math" w:eastAsia="Cambria Math" w:hAnsi="Cambria Math" w:cs="Cambria Math"/>
                <w:sz w:val="28"/>
                <w:szCs w:val="28"/>
              </w:rPr>
              <m:t>r</m:t>
            </m:r>
          </m:e>
        </m:d>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обозначает вектор ее </w:t>
      </w:r>
      <m:oMath>
        <m:r>
          <w:rPr>
            <w:rFonts w:ascii="Cambria Math" w:eastAsia="Cambria Math" w:hAnsi="Cambria Math" w:cs="Cambria Math"/>
            <w:sz w:val="28"/>
            <w:szCs w:val="28"/>
          </w:rPr>
          <m:t>r</m:t>
        </m:r>
      </m:oMath>
      <w:r w:rsidRPr="00054A59">
        <w:rPr>
          <w:rFonts w:ascii="Times New Roman" w:eastAsia="Times New Roman" w:hAnsi="Times New Roman" w:cs="Times New Roman"/>
          <w:sz w:val="28"/>
          <w:szCs w:val="28"/>
        </w:rPr>
        <w:t xml:space="preserve">-й строки. То есть </w:t>
      </w:r>
      <m:oMath>
        <m:r>
          <w:rPr>
            <w:rFonts w:ascii="Cambria Math" w:eastAsia="Cambria Math" w:hAnsi="Cambria Math" w:cs="Cambria Math"/>
            <w:sz w:val="28"/>
            <w:szCs w:val="28"/>
          </w:rPr>
          <m:t>H</m:t>
        </m:r>
        <m:d>
          <m:dPr>
            <m:ctrlPr>
              <w:rPr>
                <w:rFonts w:ascii="Cambria Math" w:eastAsia="Cambria Math" w:hAnsi="Cambria Math" w:cs="Cambria Math"/>
                <w:sz w:val="28"/>
                <w:szCs w:val="28"/>
              </w:rPr>
            </m:ctrlPr>
          </m:dPr>
          <m:e>
            <m:r>
              <w:rPr>
                <w:rFonts w:ascii="Cambria Math" w:eastAsia="Cambria Math" w:hAnsi="Cambria Math" w:cs="Cambria Math"/>
                <w:sz w:val="28"/>
                <w:szCs w:val="28"/>
              </w:rPr>
              <m:t>r</m:t>
            </m:r>
          </m:e>
        </m:d>
        <m:r>
          <w:rPr>
            <w:rFonts w:ascii="Cambria Math" w:eastAsia="Cambria Math" w:hAnsi="Cambria Math" w:cs="Cambria Math"/>
            <w:sz w:val="28"/>
            <w:szCs w:val="28"/>
          </w:rPr>
          <m:t>=</m:t>
        </m:r>
        <m:d>
          <m:dPr>
            <m:begChr m:val="["/>
            <m:endChr m:val="]"/>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r1,</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r2,</m:t>
                </m:r>
              </m:sub>
            </m:sSub>
            <m: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h</m:t>
                </m:r>
              </m:e>
              <m:sub>
                <m:r>
                  <w:rPr>
                    <w:rFonts w:ascii="Cambria Math" w:eastAsia="Cambria Math" w:hAnsi="Cambria Math" w:cs="Cambria Math"/>
                    <w:sz w:val="28"/>
                    <w:szCs w:val="28"/>
                  </w:rPr>
                  <m:t>rn</m:t>
                </m:r>
              </m:sub>
            </m:sSub>
          </m:e>
        </m:d>
      </m:oMath>
      <w:r w:rsidRPr="00054A59">
        <w:rPr>
          <w:rFonts w:ascii="Times New Roman" w:eastAsia="Times New Roman" w:hAnsi="Times New Roman" w:cs="Times New Roman"/>
          <w:sz w:val="28"/>
          <w:szCs w:val="28"/>
        </w:rPr>
        <w:t>.</w:t>
      </w:r>
    </w:p>
    <w:p w14:paraId="23224A60" w14:textId="32C0FEED"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2. Будем использовать</w:t>
      </w:r>
      <w:r w:rsidR="00054A59" w:rsidRPr="00054A59">
        <w:rPr>
          <w:rFonts w:ascii="Times New Roman" w:eastAsia="Times New Roman" w:hAnsi="Times New Roman" w:cs="Times New Roman"/>
          <w:sz w:val="28"/>
          <w:szCs w:val="28"/>
        </w:rPr>
        <w:t xml:space="preserve">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C</m:t>
            </m:r>
          </m:sub>
        </m:sSub>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R</m:t>
                </m:r>
              </m:sub>
            </m:sSub>
          </m:e>
        </m:d>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для обозначения множества операций, которые инвертируют столбцы (строки). Для матриц размера </w:t>
      </w:r>
      <m:oMath>
        <m:r>
          <w:rPr>
            <w:rFonts w:ascii="Cambria Math" w:eastAsia="Cambria Math" w:hAnsi="Cambria Math" w:cs="Cambria Math"/>
            <w:sz w:val="28"/>
            <w:szCs w:val="28"/>
          </w:rPr>
          <m:t>m×n</m:t>
        </m:r>
        <m:r>
          <w:rPr>
            <w:rFonts w:ascii="Cambria Math" w:eastAsia="Cambria Math" w:hAnsi="Cambria Math" w:cs="Cambria Math"/>
            <w:sz w:val="28"/>
            <w:szCs w:val="28"/>
          </w:rPr>
          <m:t xml:space="preserve"> </m:t>
        </m:r>
        <m:d>
          <m:dPr>
            <m:begChr m:val="|"/>
            <m:endChr m:val="|"/>
            <m:ctrlPr>
              <w:rPr>
                <w:rFonts w:ascii="Cambria Math" w:hAnsi="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C</m:t>
                </m:r>
              </m:sub>
            </m:sSub>
          </m:e>
        </m:d>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n</m:t>
            </m:r>
          </m:sup>
        </m:sSup>
      </m:oMath>
      <w:r w:rsidRPr="00054A59">
        <w:rPr>
          <w:rFonts w:ascii="Times New Roman" w:eastAsia="Times New Roman" w:hAnsi="Times New Roman" w:cs="Times New Roman"/>
          <w:sz w:val="28"/>
          <w:szCs w:val="28"/>
        </w:rPr>
        <w:t xml:space="preserve"> и </w:t>
      </w:r>
      <m:oMath>
        <m:d>
          <m:dPr>
            <m:begChr m:val="|"/>
            <m:endChr m:val="|"/>
            <m:ctrlPr>
              <w:rPr>
                <w:rFonts w:ascii="Cambria Math" w:hAnsi="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C</m:t>
                </m:r>
              </m:e>
              <m:sub>
                <m:r>
                  <w:rPr>
                    <w:rFonts w:ascii="Cambria Math" w:eastAsia="Cambria Math" w:hAnsi="Cambria Math" w:cs="Cambria Math"/>
                    <w:sz w:val="28"/>
                    <w:szCs w:val="28"/>
                  </w:rPr>
                  <m:t>R</m:t>
                </m:r>
              </m:sub>
            </m:sSub>
          </m:e>
        </m:d>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2</m:t>
            </m:r>
          </m:e>
          <m:sup>
            <m:r>
              <w:rPr>
                <w:rFonts w:ascii="Cambria Math" w:eastAsia="Cambria Math" w:hAnsi="Cambria Math" w:cs="Cambria Math"/>
                <w:sz w:val="28"/>
                <w:szCs w:val="28"/>
              </w:rPr>
              <m:t>m</m:t>
            </m:r>
          </m:sup>
        </m:sSup>
      </m:oMath>
      <w:r w:rsidRPr="00054A59">
        <w:rPr>
          <w:rFonts w:ascii="Times New Roman" w:eastAsia="Times New Roman" w:hAnsi="Times New Roman" w:cs="Times New Roman"/>
          <w:sz w:val="28"/>
          <w:szCs w:val="28"/>
        </w:rPr>
        <w:t>.</w:t>
      </w:r>
    </w:p>
    <w:p w14:paraId="758BF919" w14:textId="77777777"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 xml:space="preserve">3. Будем использовать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C</m:t>
            </m:r>
          </m:sub>
        </m:sSub>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R</m:t>
                </m:r>
              </m:sub>
            </m:sSub>
          </m:e>
        </m:d>
      </m:oMath>
      <w:r w:rsidRPr="00054A59">
        <w:rPr>
          <w:rFonts w:ascii="Times New Roman" w:eastAsia="Times New Roman" w:hAnsi="Times New Roman" w:cs="Times New Roman"/>
          <w:sz w:val="28"/>
          <w:szCs w:val="28"/>
        </w:rPr>
        <w:t xml:space="preserve">для обозначения множества перестановок столбцов (строк). Для матриц размера </w:t>
      </w:r>
      <m:oMath>
        <m:r>
          <w:rPr>
            <w:rFonts w:ascii="Cambria Math" w:eastAsia="Cambria Math" w:hAnsi="Cambria Math" w:cs="Cambria Math"/>
            <w:sz w:val="28"/>
            <w:szCs w:val="28"/>
          </w:rPr>
          <m:t>m×n</m:t>
        </m:r>
      </m:oMath>
      <w:r w:rsidRPr="00054A59">
        <w:rPr>
          <w:rFonts w:ascii="Times New Roman" w:eastAsia="Times New Roman" w:hAnsi="Times New Roman" w:cs="Times New Roman"/>
          <w:sz w:val="28"/>
          <w:szCs w:val="28"/>
        </w:rPr>
        <w:t xml:space="preserve"> </w:t>
      </w:r>
      <m:oMath>
        <m:d>
          <m:dPr>
            <m:begChr m:val="|"/>
            <m:endChr m:val="|"/>
            <m:ctrlPr>
              <w:rPr>
                <w:rFonts w:ascii="Cambria Math" w:hAnsi="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C</m:t>
                </m:r>
              </m:sub>
            </m:sSub>
          </m:e>
        </m:d>
        <m:r>
          <w:rPr>
            <w:rFonts w:ascii="Cambria Math" w:eastAsia="Cambria Math" w:hAnsi="Cambria Math" w:cs="Cambria Math"/>
            <w:sz w:val="28"/>
            <w:szCs w:val="28"/>
          </w:rPr>
          <m:t>=n!</m:t>
        </m:r>
      </m:oMath>
      <w:r w:rsidRPr="00054A59">
        <w:rPr>
          <w:rFonts w:ascii="Times New Roman" w:eastAsia="Times New Roman" w:hAnsi="Times New Roman" w:cs="Times New Roman"/>
          <w:sz w:val="28"/>
          <w:szCs w:val="28"/>
        </w:rPr>
        <w:t xml:space="preserve"> и </w:t>
      </w:r>
      <m:oMath>
        <m:d>
          <m:dPr>
            <m:begChr m:val="|"/>
            <m:endChr m:val="|"/>
            <m:ctrlPr>
              <w:rPr>
                <w:rFonts w:ascii="Cambria Math" w:hAnsi="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R</m:t>
                </m:r>
              </m:sub>
            </m:sSub>
          </m:e>
        </m:d>
        <m:r>
          <w:rPr>
            <w:rFonts w:ascii="Cambria Math" w:eastAsia="Cambria Math" w:hAnsi="Cambria Math" w:cs="Cambria Math"/>
            <w:sz w:val="28"/>
            <w:szCs w:val="28"/>
          </w:rPr>
          <m:t>=m!</m:t>
        </m:r>
      </m:oMath>
      <w:r w:rsidRPr="00054A59">
        <w:rPr>
          <w:rFonts w:ascii="Times New Roman" w:eastAsia="Times New Roman" w:hAnsi="Times New Roman" w:cs="Times New Roman"/>
          <w:sz w:val="28"/>
          <w:szCs w:val="28"/>
        </w:rPr>
        <w:t>.</w:t>
      </w:r>
    </w:p>
    <w:p w14:paraId="15E02514" w14:textId="77777777"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 xml:space="preserve">4. Column-Sort (или Row-Sort) – это сортировка столбцов (строк), при которой значение </w:t>
      </w:r>
      <m:oMath>
        <m:r>
          <w:rPr>
            <w:rFonts w:ascii="Cambria Math" w:hAnsi="Cambria Math"/>
            <w:sz w:val="28"/>
            <w:szCs w:val="28"/>
          </w:rPr>
          <m:t>ρ</m:t>
        </m:r>
      </m:oMath>
      <w:r w:rsidRPr="00054A59">
        <w:rPr>
          <w:rFonts w:ascii="Times New Roman" w:eastAsia="Times New Roman" w:hAnsi="Times New Roman" w:cs="Times New Roman"/>
          <w:sz w:val="28"/>
          <w:szCs w:val="28"/>
        </w:rPr>
        <w:t xml:space="preserve"> достигает минимума. </w:t>
      </w:r>
    </w:p>
    <w:p w14:paraId="52FB2072" w14:textId="566941C9"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5. Нормализация – это процесс преобразования заданной двоичной матрицы</w:t>
      </w:r>
      <w:r w:rsidR="00054A59" w:rsidRPr="00054A59">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H</m:t>
        </m:r>
      </m:oMath>
      <w:r w:rsidRPr="00054A59">
        <w:rPr>
          <w:rFonts w:ascii="Times New Roman" w:eastAsia="Times New Roman" w:hAnsi="Times New Roman" w:cs="Times New Roman"/>
          <w:sz w:val="28"/>
          <w:szCs w:val="28"/>
        </w:rPr>
        <w:t xml:space="preserve"> в форму, в которой первая строка и первый столбец состоят только из нулей. </w:t>
      </w:r>
      <m:oMath>
        <m:r>
          <w:rPr>
            <w:rFonts w:ascii="Cambria Math" w:eastAsia="Cambria Math" w:hAnsi="Cambria Math" w:cs="Cambria Math"/>
            <w:sz w:val="28"/>
            <w:szCs w:val="28"/>
          </w:rPr>
          <m:t>B=N</m:t>
        </m:r>
        <m:d>
          <m:dPr>
            <m:ctrlPr>
              <w:rPr>
                <w:rFonts w:ascii="Cambria Math" w:eastAsia="Cambria Math" w:hAnsi="Cambria Math" w:cs="Cambria Math"/>
                <w:sz w:val="28"/>
                <w:szCs w:val="28"/>
              </w:rPr>
            </m:ctrlPr>
          </m:dPr>
          <m:e>
            <m:r>
              <w:rPr>
                <w:rFonts w:ascii="Cambria Math" w:eastAsia="Cambria Math" w:hAnsi="Cambria Math" w:cs="Cambria Math"/>
                <w:sz w:val="28"/>
                <w:szCs w:val="28"/>
              </w:rPr>
              <m:t>A</m:t>
            </m:r>
          </m:e>
        </m:d>
      </m:oMath>
      <w:r w:rsidRPr="00054A59">
        <w:rPr>
          <w:rFonts w:ascii="Times New Roman" w:eastAsia="Times New Roman" w:hAnsi="Times New Roman" w:cs="Times New Roman"/>
          <w:sz w:val="28"/>
          <w:szCs w:val="28"/>
        </w:rPr>
        <w:t xml:space="preserve">, когда </w:t>
      </w:r>
      <m:oMath>
        <m:r>
          <w:rPr>
            <w:rFonts w:ascii="Cambria Math" w:eastAsia="Cambria Math" w:hAnsi="Cambria Math" w:cs="Cambria Math"/>
            <w:sz w:val="28"/>
            <w:szCs w:val="28"/>
          </w:rPr>
          <m:t>B</m:t>
        </m:r>
      </m:oMath>
      <w:r w:rsidRPr="00054A59">
        <w:rPr>
          <w:rFonts w:ascii="Times New Roman" w:eastAsia="Times New Roman" w:hAnsi="Times New Roman" w:cs="Times New Roman"/>
          <w:sz w:val="28"/>
          <w:szCs w:val="28"/>
        </w:rPr>
        <w:t xml:space="preserve"> является нормализованной формой матрицы</w:t>
      </w:r>
      <w:r w:rsidR="00054A59" w:rsidRPr="00054A59">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A</m:t>
        </m:r>
      </m:oMath>
      <w:r w:rsidRPr="00054A59">
        <w:rPr>
          <w:rFonts w:ascii="Times New Roman" w:eastAsia="Times New Roman" w:hAnsi="Times New Roman" w:cs="Times New Roman"/>
          <w:sz w:val="28"/>
          <w:szCs w:val="28"/>
        </w:rPr>
        <w:t>.</w:t>
      </w:r>
    </w:p>
    <w:p w14:paraId="07188764" w14:textId="77777777" w:rsidR="0085640A" w:rsidRPr="00054A59"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ab/>
        <w:t>Ключевые моменты предлагаемого алгоритма:</w:t>
      </w:r>
    </w:p>
    <w:p w14:paraId="530EAFDD" w14:textId="77777777" w:rsidR="0085640A" w:rsidRPr="00054A59"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1. Минимальная матрица должна быть в нормализованной форме.</w:t>
      </w:r>
    </w:p>
    <w:p w14:paraId="757D9563" w14:textId="77777777"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 xml:space="preserve">2. Для заданной двоичной матрицы </w:t>
      </w:r>
      <m:oMath>
        <m:r>
          <w:rPr>
            <w:rFonts w:ascii="Cambria Math" w:eastAsia="Cambria Math" w:hAnsi="Cambria Math" w:cs="Cambria Math"/>
            <w:sz w:val="28"/>
            <w:szCs w:val="28"/>
          </w:rPr>
          <m:t>H</m:t>
        </m:r>
      </m:oMath>
      <w:r w:rsidRPr="00054A59">
        <w:rPr>
          <w:rFonts w:ascii="Times New Roman" w:eastAsia="Times New Roman" w:hAnsi="Times New Roman" w:cs="Times New Roman"/>
          <w:sz w:val="28"/>
          <w:szCs w:val="28"/>
        </w:rPr>
        <w:t xml:space="preserve"> и ее минимальной матрицы </w:t>
      </w:r>
      <m:oMath>
        <m:r>
          <w:rPr>
            <w:rFonts w:ascii="Cambria Math" w:eastAsia="Cambria Math" w:hAnsi="Cambria Math" w:cs="Cambria Math"/>
            <w:sz w:val="28"/>
            <w:szCs w:val="28"/>
          </w:rPr>
          <m:t>L</m:t>
        </m:r>
      </m:oMath>
      <w:r w:rsidRPr="00054A59">
        <w:rPr>
          <w:rFonts w:ascii="Times New Roman" w:eastAsia="Times New Roman" w:hAnsi="Times New Roman" w:cs="Times New Roman"/>
          <w:sz w:val="28"/>
          <w:szCs w:val="28"/>
        </w:rPr>
        <w:t xml:space="preserve"> существуют матрицы перестановок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r</m:t>
            </m:r>
          </m:sub>
        </m:sSub>
      </m:oMath>
      <w:r w:rsidRPr="00054A59">
        <w:rPr>
          <w:rFonts w:ascii="Times New Roman" w:eastAsia="Times New Roman" w:hAnsi="Times New Roman" w:cs="Times New Roman"/>
          <w:sz w:val="28"/>
          <w:szCs w:val="28"/>
        </w:rPr>
        <w:t xml:space="preserve"> и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c</m:t>
            </m:r>
          </m:sub>
        </m:sSub>
      </m:oMath>
      <w:r w:rsidRPr="00054A59">
        <w:rPr>
          <w:rFonts w:ascii="Times New Roman" w:eastAsia="Times New Roman" w:hAnsi="Times New Roman" w:cs="Times New Roman"/>
          <w:sz w:val="28"/>
          <w:szCs w:val="28"/>
        </w:rPr>
        <w:t xml:space="preserve">, такие что </w:t>
      </w:r>
      <m:oMath>
        <m:r>
          <w:rPr>
            <w:rFonts w:ascii="Cambria Math" w:eastAsia="Cambria Math" w:hAnsi="Cambria Math" w:cs="Cambria Math"/>
            <w:sz w:val="28"/>
            <w:szCs w:val="28"/>
          </w:rPr>
          <m:t>L=N</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r</m:t>
                </m:r>
              </m:sub>
            </m:sSub>
            <m:r>
              <w:rPr>
                <w:rFonts w:ascii="Cambria Math" w:eastAsia="Cambria Math" w:hAnsi="Cambria Math" w:cs="Cambria Math"/>
                <w:sz w:val="28"/>
                <w:szCs w:val="28"/>
              </w:rPr>
              <m:t>H</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c</m:t>
                </m:r>
              </m:sub>
            </m:sSub>
          </m:e>
        </m:d>
      </m:oMath>
      <w:r w:rsidRPr="00054A59">
        <w:rPr>
          <w:rFonts w:ascii="Times New Roman" w:eastAsia="Times New Roman" w:hAnsi="Times New Roman" w:cs="Times New Roman"/>
          <w:sz w:val="28"/>
          <w:szCs w:val="28"/>
        </w:rPr>
        <w:t>.</w:t>
      </w:r>
    </w:p>
    <w:p w14:paraId="6DD8EA94" w14:textId="77777777"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 xml:space="preserve">3. Когда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r</m:t>
            </m:r>
          </m:sub>
        </m:sSub>
      </m:oMath>
      <w:r w:rsidRPr="00054A59">
        <w:rPr>
          <w:rFonts w:ascii="Times New Roman" w:eastAsia="Times New Roman" w:hAnsi="Times New Roman" w:cs="Times New Roman"/>
          <w:sz w:val="28"/>
          <w:szCs w:val="28"/>
        </w:rPr>
        <w:t xml:space="preserve"> и первый столбец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c</m:t>
            </m:r>
          </m:sub>
        </m:sSub>
      </m:oMath>
      <w:r w:rsidRPr="00054A59">
        <w:rPr>
          <w:rFonts w:ascii="Times New Roman" w:eastAsia="Times New Roman" w:hAnsi="Times New Roman" w:cs="Times New Roman"/>
          <w:sz w:val="28"/>
          <w:szCs w:val="28"/>
        </w:rPr>
        <w:t xml:space="preserve"> известны, остальные столбцы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c</m:t>
            </m:r>
          </m:sub>
        </m:sSub>
      </m:oMath>
      <w:r w:rsidRPr="00054A59">
        <w:rPr>
          <w:rFonts w:ascii="Times New Roman" w:eastAsia="Times New Roman" w:hAnsi="Times New Roman" w:cs="Times New Roman"/>
          <w:sz w:val="28"/>
          <w:szCs w:val="28"/>
        </w:rPr>
        <w:t xml:space="preserve"> могут быть определены из пункта 2.</w:t>
      </w:r>
    </w:p>
    <w:p w14:paraId="35AC1418" w14:textId="77777777"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ab/>
        <w:t xml:space="preserve">Основная идея поиска минимальной матрицы для исходной двоичной матрицы состоит в том, чтобы использовать эти сведения. Однако их нельзя использовать так, как они сформулированы, поскольку матрица </w:t>
      </w:r>
      <m:oMath>
        <m:r>
          <w:rPr>
            <w:rFonts w:ascii="Cambria Math" w:eastAsia="Cambria Math" w:hAnsi="Cambria Math" w:cs="Cambria Math"/>
            <w:sz w:val="28"/>
            <w:szCs w:val="28"/>
          </w:rPr>
          <m:t>L</m:t>
        </m:r>
      </m:oMath>
      <w:r w:rsidRPr="00054A59">
        <w:rPr>
          <w:rFonts w:ascii="Times New Roman" w:eastAsia="Times New Roman" w:hAnsi="Times New Roman" w:cs="Times New Roman"/>
          <w:sz w:val="28"/>
          <w:szCs w:val="28"/>
        </w:rPr>
        <w:t xml:space="preserve"> неизвестна изначально.</w:t>
      </w:r>
      <w:r w:rsidRPr="00054A59">
        <w:rPr>
          <w:rFonts w:ascii="Times New Roman" w:eastAsia="Times New Roman" w:hAnsi="Times New Roman" w:cs="Times New Roman"/>
          <w:color w:val="222222"/>
          <w:sz w:val="28"/>
          <w:szCs w:val="28"/>
        </w:rPr>
        <w:t xml:space="preserve"> </w:t>
      </w:r>
    </w:p>
    <w:p w14:paraId="258BBEF4" w14:textId="2E1405A7"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color w:val="222222"/>
          <w:sz w:val="28"/>
          <w:szCs w:val="28"/>
        </w:rPr>
        <w:lastRenderedPageBreak/>
        <w:tab/>
        <w:t xml:space="preserve">Основной алгоритм находит минимальную матрицу путём проверки всех возможных перестановок строк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r</m:t>
            </m:r>
          </m:sub>
        </m:sSub>
      </m:oMath>
      <w:r w:rsidRPr="00054A59">
        <w:rPr>
          <w:rFonts w:ascii="Times New Roman" w:eastAsia="Times New Roman" w:hAnsi="Times New Roman" w:cs="Times New Roman"/>
          <w:color w:val="222222"/>
          <w:sz w:val="28"/>
          <w:szCs w:val="28"/>
        </w:rPr>
        <w:t xml:space="preserve"> для исходной двоичной матрицы. Он находит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r</m:t>
            </m:r>
          </m:sub>
        </m:sSub>
      </m:oMath>
      <w:r w:rsidRPr="00054A59">
        <w:rPr>
          <w:rFonts w:ascii="Times New Roman" w:eastAsia="Times New Roman" w:hAnsi="Times New Roman" w:cs="Times New Roman"/>
          <w:color w:val="222222"/>
          <w:sz w:val="28"/>
          <w:szCs w:val="28"/>
        </w:rPr>
        <w:t xml:space="preserve"> и первый столбец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c</m:t>
            </m:r>
          </m:sub>
        </m:sSub>
      </m:oMath>
      <w:r w:rsidRPr="00054A59">
        <w:rPr>
          <w:rFonts w:ascii="Times New Roman" w:eastAsia="Times New Roman" w:hAnsi="Times New Roman" w:cs="Times New Roman"/>
          <w:color w:val="222222"/>
          <w:sz w:val="28"/>
          <w:szCs w:val="28"/>
        </w:rPr>
        <w:t xml:space="preserve">, удовлетворяющие равенству </w:t>
      </w:r>
      <m:oMath>
        <m:r>
          <w:rPr>
            <w:rFonts w:ascii="Cambria Math" w:eastAsia="Cambria Math" w:hAnsi="Cambria Math" w:cs="Cambria Math"/>
            <w:sz w:val="28"/>
            <w:szCs w:val="28"/>
          </w:rPr>
          <m:t>L=N</m:t>
        </m:r>
        <m:d>
          <m:dPr>
            <m:ctrlPr>
              <w:rPr>
                <w:rFonts w:ascii="Cambria Math" w:eastAsia="Cambria Math" w:hAnsi="Cambria Math" w:cs="Cambria Math"/>
                <w:sz w:val="28"/>
                <w:szCs w:val="28"/>
              </w:rPr>
            </m:ctrlPr>
          </m:d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r</m:t>
                </m:r>
              </m:sub>
            </m:sSub>
            <m:r>
              <w:rPr>
                <w:rFonts w:ascii="Cambria Math" w:eastAsia="Cambria Math" w:hAnsi="Cambria Math" w:cs="Cambria Math"/>
                <w:sz w:val="28"/>
                <w:szCs w:val="28"/>
              </w:rPr>
              <m:t>H</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c</m:t>
                </m:r>
              </m:sub>
            </m:sSub>
          </m:e>
        </m:d>
      </m:oMath>
      <w:r w:rsidRPr="00054A59">
        <w:rPr>
          <w:rFonts w:ascii="Times New Roman" w:eastAsia="Times New Roman" w:hAnsi="Times New Roman" w:cs="Times New Roman"/>
          <w:color w:val="222222"/>
          <w:sz w:val="28"/>
          <w:szCs w:val="28"/>
        </w:rPr>
        <w:t xml:space="preserve">. Чтобы осуществить нормализацию, алгоритм определяет первый столбец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c</m:t>
            </m:r>
          </m:sub>
        </m:sSub>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color w:val="222222"/>
          <w:sz w:val="28"/>
          <w:szCs w:val="28"/>
        </w:rPr>
        <w:t xml:space="preserve">и первую строку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r</m:t>
            </m:r>
          </m:sub>
        </m:sSub>
      </m:oMath>
      <w:r w:rsidRPr="00054A59">
        <w:rPr>
          <w:rFonts w:ascii="Times New Roman" w:eastAsia="Times New Roman" w:hAnsi="Times New Roman" w:cs="Times New Roman"/>
          <w:color w:val="222222"/>
          <w:sz w:val="28"/>
          <w:szCs w:val="28"/>
        </w:rPr>
        <w:t xml:space="preserve">. После нормализации алгоритм вызывает функцию </w:t>
      </w:r>
      <m:oMath>
        <m:r>
          <w:rPr>
            <w:rFonts w:ascii="Cambria Math" w:eastAsia="Cambria Math" w:hAnsi="Cambria Math" w:cs="Cambria Math"/>
            <w:sz w:val="28"/>
            <w:szCs w:val="28"/>
          </w:rPr>
          <m:t>core</m:t>
        </m:r>
      </m:oMath>
      <w:r w:rsidRPr="00054A59">
        <w:rPr>
          <w:rFonts w:ascii="Times New Roman" w:eastAsia="Times New Roman" w:hAnsi="Times New Roman" w:cs="Times New Roman"/>
          <w:color w:val="222222"/>
          <w:sz w:val="28"/>
          <w:szCs w:val="28"/>
        </w:rPr>
        <w:t xml:space="preserve">, которая определяет </w:t>
      </w:r>
      <m:oMath>
        <m:r>
          <w:rPr>
            <w:rFonts w:ascii="Cambria Math" w:eastAsia="Cambria Math" w:hAnsi="Cambria Math" w:cs="Cambria Math"/>
            <w:sz w:val="28"/>
            <w:szCs w:val="28"/>
          </w:rPr>
          <m:t>r</m:t>
        </m:r>
      </m:oMath>
      <w:r w:rsidRPr="00054A59">
        <w:rPr>
          <w:rFonts w:ascii="Times New Roman" w:eastAsia="Times New Roman" w:hAnsi="Times New Roman" w:cs="Times New Roman"/>
          <w:color w:val="222222"/>
          <w:sz w:val="28"/>
          <w:szCs w:val="28"/>
        </w:rPr>
        <w:t xml:space="preserve">-ую строку </w:t>
      </w:r>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P</m:t>
            </m:r>
          </m:e>
          <m:sub>
            <m:r>
              <w:rPr>
                <w:rFonts w:ascii="Cambria Math" w:eastAsia="Cambria Math" w:hAnsi="Cambria Math" w:cs="Cambria Math"/>
                <w:sz w:val="28"/>
                <w:szCs w:val="28"/>
              </w:rPr>
              <m:t>r</m:t>
            </m:r>
          </m:sub>
        </m:sSub>
      </m:oMath>
      <w:r w:rsidRPr="00054A59">
        <w:rPr>
          <w:rFonts w:ascii="Times New Roman" w:eastAsia="Times New Roman" w:hAnsi="Times New Roman" w:cs="Times New Roman"/>
          <w:color w:val="222222"/>
          <w:sz w:val="28"/>
          <w:szCs w:val="28"/>
        </w:rPr>
        <w:t>. Описание функции</w:t>
      </w:r>
      <w:r w:rsidR="00054A59" w:rsidRPr="00054A59">
        <w:rPr>
          <w:rFonts w:ascii="Times New Roman" w:eastAsia="Times New Roman" w:hAnsi="Times New Roman" w:cs="Times New Roman"/>
          <w:color w:val="222222"/>
          <w:sz w:val="28"/>
          <w:szCs w:val="28"/>
        </w:rPr>
        <w:t xml:space="preserve"> </w:t>
      </w:r>
      <m:oMath>
        <m:r>
          <w:rPr>
            <w:rFonts w:ascii="Cambria Math" w:eastAsia="Cambria Math" w:hAnsi="Cambria Math" w:cs="Cambria Math"/>
            <w:sz w:val="28"/>
            <w:szCs w:val="28"/>
          </w:rPr>
          <m:t>core</m:t>
        </m:r>
        <m:d>
          <m:dPr>
            <m:ctrlPr>
              <w:rPr>
                <w:rFonts w:ascii="Cambria Math" w:eastAsia="Cambria Math" w:hAnsi="Cambria Math" w:cs="Cambria Math"/>
                <w:sz w:val="28"/>
                <w:szCs w:val="28"/>
              </w:rPr>
            </m:ctrlPr>
          </m:dPr>
          <m:e>
            <m:r>
              <w:rPr>
                <w:rFonts w:ascii="Cambria Math" w:eastAsia="Cambria Math" w:hAnsi="Cambria Math" w:cs="Cambria Math"/>
                <w:sz w:val="28"/>
                <w:szCs w:val="28"/>
              </w:rPr>
              <m:t>r,flag</m:t>
            </m:r>
          </m:e>
        </m:d>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color w:val="222222"/>
          <w:sz w:val="28"/>
          <w:szCs w:val="28"/>
        </w:rPr>
        <w:t>следующее:</w:t>
      </w:r>
    </w:p>
    <w:p w14:paraId="7D294F22" w14:textId="36E1A624"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 xml:space="preserve">1. Найти строки среди строк с индексами от </w:t>
      </w:r>
      <m:oMath>
        <m:r>
          <w:rPr>
            <w:rFonts w:ascii="Cambria Math" w:eastAsia="Cambria Math" w:hAnsi="Cambria Math" w:cs="Cambria Math"/>
            <w:sz w:val="28"/>
            <w:szCs w:val="28"/>
          </w:rPr>
          <m:t>r</m:t>
        </m:r>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до </w:t>
      </w:r>
      <m:oMath>
        <m:r>
          <w:rPr>
            <w:rFonts w:ascii="Cambria Math" w:eastAsia="Cambria Math" w:hAnsi="Cambria Math" w:cs="Cambria Math"/>
            <w:sz w:val="28"/>
            <w:szCs w:val="28"/>
          </w:rPr>
          <m:t>m</m:t>
        </m:r>
      </m:oMath>
      <w:r w:rsidRPr="00054A59">
        <w:rPr>
          <w:rFonts w:ascii="Times New Roman" w:eastAsia="Times New Roman" w:hAnsi="Times New Roman" w:cs="Times New Roman"/>
          <w:sz w:val="28"/>
          <w:szCs w:val="28"/>
        </w:rPr>
        <w:t xml:space="preserve"> в </w:t>
      </w:r>
      <m:oMath>
        <m:r>
          <w:rPr>
            <w:rFonts w:ascii="Cambria Math" w:eastAsia="Cambria Math" w:hAnsi="Cambria Math" w:cs="Cambria Math"/>
            <w:sz w:val="28"/>
            <w:szCs w:val="28"/>
          </w:rPr>
          <m:t>H</m:t>
        </m:r>
      </m:oMath>
      <w:r w:rsidRPr="00054A59">
        <w:rPr>
          <w:rFonts w:ascii="Times New Roman" w:eastAsia="Times New Roman" w:hAnsi="Times New Roman" w:cs="Times New Roman"/>
          <w:sz w:val="28"/>
          <w:szCs w:val="28"/>
        </w:rPr>
        <w:t>, которые минимизир</w:t>
      </w:r>
      <w:r w:rsidR="00054A59" w:rsidRPr="00054A59">
        <w:rPr>
          <w:rFonts w:ascii="Times New Roman" w:eastAsia="Times New Roman" w:hAnsi="Times New Roman" w:cs="Times New Roman"/>
          <w:sz w:val="28"/>
          <w:szCs w:val="28"/>
        </w:rPr>
        <w:t>овали</w:t>
      </w:r>
      <w:r w:rsidRPr="00054A59">
        <w:rPr>
          <w:rFonts w:ascii="Times New Roman" w:eastAsia="Times New Roman" w:hAnsi="Times New Roman" w:cs="Times New Roman"/>
          <w:sz w:val="28"/>
          <w:szCs w:val="28"/>
        </w:rPr>
        <w:t xml:space="preserve"> бы значение </w:t>
      </w:r>
      <m:oMath>
        <m:r>
          <w:rPr>
            <w:rFonts w:ascii="Cambria Math" w:hAnsi="Cambria Math"/>
            <w:sz w:val="28"/>
            <w:szCs w:val="28"/>
          </w:rPr>
          <m:t>ρ</m:t>
        </m:r>
        <m:d>
          <m:dPr>
            <m:ctrlPr>
              <w:rPr>
                <w:rFonts w:ascii="Cambria Math" w:eastAsia="Cambria Math" w:hAnsi="Cambria Math" w:cs="Cambria Math"/>
                <w:sz w:val="28"/>
                <w:szCs w:val="28"/>
              </w:rPr>
            </m:ctrlPr>
          </m:dPr>
          <m:e>
            <m:r>
              <w:rPr>
                <w:rFonts w:ascii="Cambria Math" w:eastAsia="Cambria Math" w:hAnsi="Cambria Math" w:cs="Cambria Math"/>
                <w:sz w:val="28"/>
                <w:szCs w:val="28"/>
              </w:rPr>
              <m:t>H</m:t>
            </m:r>
            <m:d>
              <m:dPr>
                <m:ctrlPr>
                  <w:rPr>
                    <w:rFonts w:ascii="Cambria Math" w:eastAsia="Cambria Math" w:hAnsi="Cambria Math" w:cs="Cambria Math"/>
                    <w:sz w:val="28"/>
                    <w:szCs w:val="28"/>
                  </w:rPr>
                </m:ctrlPr>
              </m:dPr>
              <m:e>
                <m:r>
                  <w:rPr>
                    <w:rFonts w:ascii="Cambria Math" w:eastAsia="Cambria Math" w:hAnsi="Cambria Math" w:cs="Cambria Math"/>
                    <w:sz w:val="28"/>
                    <w:szCs w:val="28"/>
                  </w:rPr>
                  <m:t>r</m:t>
                </m:r>
              </m:e>
            </m:d>
          </m:e>
        </m:d>
      </m:oMath>
      <w:r w:rsidRPr="00054A59">
        <w:rPr>
          <w:rFonts w:ascii="Times New Roman" w:eastAsia="Times New Roman" w:hAnsi="Times New Roman" w:cs="Times New Roman"/>
          <w:sz w:val="28"/>
          <w:szCs w:val="28"/>
        </w:rPr>
        <w:t xml:space="preserve">, если поменять их местами с </w:t>
      </w:r>
      <m:oMath>
        <m:r>
          <w:rPr>
            <w:rFonts w:ascii="Cambria Math" w:eastAsia="Cambria Math" w:hAnsi="Cambria Math" w:cs="Cambria Math"/>
            <w:sz w:val="28"/>
            <w:szCs w:val="28"/>
          </w:rPr>
          <m:t>r</m:t>
        </m:r>
      </m:oMath>
      <w:r w:rsidRPr="00054A59">
        <w:rPr>
          <w:rFonts w:ascii="Times New Roman" w:eastAsia="Times New Roman" w:hAnsi="Times New Roman" w:cs="Times New Roman"/>
          <w:sz w:val="28"/>
          <w:szCs w:val="28"/>
        </w:rPr>
        <w:t xml:space="preserve">-тыми строками и выполнить все возможные перестановки столбцов, которые не изменяют элементы в индексах строк от </w:t>
      </w:r>
      <m:oMath>
        <m:r>
          <w:rPr>
            <w:rFonts w:ascii="Cambria Math" w:eastAsia="Cambria Math" w:hAnsi="Cambria Math" w:cs="Cambria Math"/>
            <w:sz w:val="28"/>
            <w:szCs w:val="28"/>
          </w:rPr>
          <m:t>1</m:t>
        </m:r>
      </m:oMath>
      <w:r w:rsidRPr="00054A59">
        <w:rPr>
          <w:rFonts w:ascii="Times New Roman" w:eastAsia="Times New Roman" w:hAnsi="Times New Roman" w:cs="Times New Roman"/>
          <w:sz w:val="28"/>
          <w:szCs w:val="28"/>
        </w:rPr>
        <w:t xml:space="preserve"> до </w:t>
      </w:r>
      <m:oMath>
        <m:r>
          <w:rPr>
            <w:rFonts w:ascii="Cambria Math" w:eastAsia="Cambria Math" w:hAnsi="Cambria Math" w:cs="Cambria Math"/>
            <w:sz w:val="28"/>
            <w:szCs w:val="28"/>
          </w:rPr>
          <m:t>r-1</m:t>
        </m:r>
      </m:oMath>
      <w:r w:rsidRPr="00054A59">
        <w:rPr>
          <w:rFonts w:ascii="Times New Roman" w:eastAsia="Times New Roman" w:hAnsi="Times New Roman" w:cs="Times New Roman"/>
          <w:sz w:val="28"/>
          <w:szCs w:val="28"/>
        </w:rPr>
        <w:t xml:space="preserve">. Пусть </w:t>
      </w:r>
      <m:oMath>
        <m:r>
          <w:rPr>
            <w:rFonts w:ascii="Cambria Math" w:eastAsia="Cambria Math" w:hAnsi="Cambria Math" w:cs="Cambria Math"/>
            <w:sz w:val="28"/>
            <w:szCs w:val="28"/>
          </w:rPr>
          <m:t>M</m:t>
        </m:r>
      </m:oMath>
      <w:r w:rsidRPr="00054A59">
        <w:rPr>
          <w:rFonts w:ascii="Times New Roman" w:eastAsia="Times New Roman" w:hAnsi="Times New Roman" w:cs="Times New Roman"/>
          <w:sz w:val="28"/>
          <w:szCs w:val="28"/>
        </w:rPr>
        <w:t xml:space="preserve"> –</w:t>
      </w:r>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вектор строки </w:t>
      </w:r>
      <m:oMath>
        <m:r>
          <w:rPr>
            <w:rFonts w:ascii="Cambria Math" w:eastAsia="Cambria Math" w:hAnsi="Cambria Math" w:cs="Cambria Math"/>
            <w:sz w:val="28"/>
            <w:szCs w:val="28"/>
          </w:rPr>
          <m:t>H</m:t>
        </m:r>
        <m:d>
          <m:dPr>
            <m:ctrlPr>
              <w:rPr>
                <w:rFonts w:ascii="Cambria Math" w:eastAsia="Cambria Math" w:hAnsi="Cambria Math" w:cs="Cambria Math"/>
                <w:sz w:val="28"/>
                <w:szCs w:val="28"/>
              </w:rPr>
            </m:ctrlPr>
          </m:dPr>
          <m:e>
            <m:r>
              <w:rPr>
                <w:rFonts w:ascii="Cambria Math" w:eastAsia="Cambria Math" w:hAnsi="Cambria Math" w:cs="Cambria Math"/>
                <w:sz w:val="28"/>
                <w:szCs w:val="28"/>
              </w:rPr>
              <m:t>r</m:t>
            </m:r>
          </m:e>
        </m:d>
      </m:oMath>
      <w:r w:rsidRPr="00054A59">
        <w:rPr>
          <w:rFonts w:ascii="Times New Roman" w:eastAsia="Times New Roman" w:hAnsi="Times New Roman" w:cs="Times New Roman"/>
          <w:sz w:val="28"/>
          <w:szCs w:val="28"/>
        </w:rPr>
        <w:t xml:space="preserve"> с указанным выше свойством.</w:t>
      </w:r>
    </w:p>
    <w:p w14:paraId="34CDC9E8" w14:textId="67B415A5"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 xml:space="preserve">2. Сравнить </w:t>
      </w:r>
      <m:oMath>
        <m:r>
          <w:rPr>
            <w:rFonts w:ascii="Cambria Math" w:hAnsi="Cambria Math"/>
            <w:sz w:val="28"/>
            <w:szCs w:val="28"/>
          </w:rPr>
          <m:t>ρ</m:t>
        </m:r>
        <m:d>
          <m:dPr>
            <m:ctrlPr>
              <w:rPr>
                <w:rFonts w:ascii="Cambria Math" w:eastAsia="Cambria Math" w:hAnsi="Cambria Math" w:cs="Cambria Math"/>
                <w:sz w:val="28"/>
                <w:szCs w:val="28"/>
              </w:rPr>
            </m:ctrlPr>
          </m:dPr>
          <m:e>
            <m:r>
              <w:rPr>
                <w:rFonts w:ascii="Cambria Math" w:eastAsia="Cambria Math" w:hAnsi="Cambria Math" w:cs="Cambria Math"/>
                <w:sz w:val="28"/>
                <w:szCs w:val="28"/>
              </w:rPr>
              <m:t>A</m:t>
            </m:r>
            <m:d>
              <m:dPr>
                <m:ctrlPr>
                  <w:rPr>
                    <w:rFonts w:ascii="Cambria Math" w:eastAsia="Cambria Math" w:hAnsi="Cambria Math" w:cs="Cambria Math"/>
                    <w:sz w:val="28"/>
                    <w:szCs w:val="28"/>
                  </w:rPr>
                </m:ctrlPr>
              </m:dPr>
              <m:e>
                <m:r>
                  <w:rPr>
                    <w:rFonts w:ascii="Cambria Math" w:eastAsia="Cambria Math" w:hAnsi="Cambria Math" w:cs="Cambria Math"/>
                    <w:sz w:val="28"/>
                    <w:szCs w:val="28"/>
                  </w:rPr>
                  <m:t>r</m:t>
                </m:r>
              </m:e>
            </m:d>
          </m:e>
        </m:d>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и </w:t>
      </w:r>
      <m:oMath>
        <m:r>
          <w:rPr>
            <w:rFonts w:ascii="Cambria Math" w:hAnsi="Cambria Math"/>
            <w:sz w:val="28"/>
            <w:szCs w:val="28"/>
          </w:rPr>
          <m:t>ρ</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m:t>
            </m:r>
          </m:e>
        </m:d>
      </m:oMath>
      <w:r w:rsidRPr="00054A59">
        <w:rPr>
          <w:rFonts w:ascii="Times New Roman" w:eastAsia="Times New Roman" w:hAnsi="Times New Roman" w:cs="Times New Roman"/>
          <w:sz w:val="28"/>
          <w:szCs w:val="28"/>
        </w:rPr>
        <w:t xml:space="preserve">, найденные в шаге 1. Если </w:t>
      </w:r>
      <m:oMath>
        <m:r>
          <w:rPr>
            <w:rFonts w:ascii="Cambria Math" w:hAnsi="Cambria Math"/>
            <w:sz w:val="28"/>
            <w:szCs w:val="28"/>
          </w:rPr>
          <m:t>ρ</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m:t>
            </m:r>
          </m:e>
        </m:d>
        <m:r>
          <w:rPr>
            <w:rFonts w:ascii="Cambria Math" w:eastAsia="Cambria Math" w:hAnsi="Cambria Math" w:cs="Cambria Math"/>
            <w:sz w:val="28"/>
            <w:szCs w:val="28"/>
          </w:rPr>
          <m:t>&lt;ρ</m:t>
        </m:r>
        <m:d>
          <m:dPr>
            <m:ctrlPr>
              <w:rPr>
                <w:rFonts w:ascii="Cambria Math" w:eastAsia="Cambria Math" w:hAnsi="Cambria Math" w:cs="Cambria Math"/>
                <w:sz w:val="28"/>
                <w:szCs w:val="28"/>
              </w:rPr>
            </m:ctrlPr>
          </m:dPr>
          <m:e>
            <m:r>
              <w:rPr>
                <w:rFonts w:ascii="Cambria Math" w:eastAsia="Cambria Math" w:hAnsi="Cambria Math" w:cs="Cambria Math"/>
                <w:sz w:val="28"/>
                <w:szCs w:val="28"/>
              </w:rPr>
              <m:t>A</m:t>
            </m:r>
            <m:d>
              <m:dPr>
                <m:ctrlPr>
                  <w:rPr>
                    <w:rFonts w:ascii="Cambria Math" w:eastAsia="Cambria Math" w:hAnsi="Cambria Math" w:cs="Cambria Math"/>
                    <w:sz w:val="28"/>
                    <w:szCs w:val="28"/>
                  </w:rPr>
                </m:ctrlPr>
              </m:dPr>
              <m:e>
                <m:r>
                  <w:rPr>
                    <w:rFonts w:ascii="Cambria Math" w:eastAsia="Cambria Math" w:hAnsi="Cambria Math" w:cs="Cambria Math"/>
                    <w:sz w:val="28"/>
                    <w:szCs w:val="28"/>
                  </w:rPr>
                  <m:t>r</m:t>
                </m:r>
              </m:e>
            </m:d>
          </m:e>
        </m:d>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или </w:t>
      </w:r>
      <m:oMath>
        <m:r>
          <w:rPr>
            <w:rFonts w:ascii="Cambria Math" w:eastAsia="Cambria Math" w:hAnsi="Cambria Math" w:cs="Cambria Math"/>
            <w:sz w:val="28"/>
            <w:szCs w:val="28"/>
          </w:rPr>
          <m:t>flag=True</m:t>
        </m:r>
      </m:oMath>
      <w:r w:rsidRPr="00054A59">
        <w:rPr>
          <w:rFonts w:ascii="Times New Roman" w:eastAsia="Times New Roman" w:hAnsi="Times New Roman" w:cs="Times New Roman"/>
          <w:sz w:val="28"/>
          <w:szCs w:val="28"/>
        </w:rPr>
        <w:t xml:space="preserve">, то </w:t>
      </w:r>
      <m:oMath>
        <m:r>
          <w:rPr>
            <w:rFonts w:ascii="Cambria Math" w:eastAsia="Cambria Math" w:hAnsi="Cambria Math" w:cs="Cambria Math"/>
            <w:sz w:val="28"/>
            <w:szCs w:val="28"/>
          </w:rPr>
          <m:t>A</m:t>
        </m:r>
        <m:d>
          <m:dPr>
            <m:ctrlPr>
              <w:rPr>
                <w:rFonts w:ascii="Cambria Math" w:eastAsia="Cambria Math" w:hAnsi="Cambria Math" w:cs="Cambria Math"/>
                <w:sz w:val="28"/>
                <w:szCs w:val="28"/>
              </w:rPr>
            </m:ctrlPr>
          </m:dPr>
          <m:e>
            <m:r>
              <w:rPr>
                <w:rFonts w:ascii="Cambria Math" w:eastAsia="Cambria Math" w:hAnsi="Cambria Math" w:cs="Cambria Math"/>
                <w:sz w:val="28"/>
                <w:szCs w:val="28"/>
              </w:rPr>
              <m:t>r</m:t>
            </m:r>
          </m:e>
        </m:d>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присвоить </w:t>
      </w:r>
      <m:oMath>
        <m:r>
          <w:rPr>
            <w:rFonts w:ascii="Cambria Math" w:eastAsia="Cambria Math" w:hAnsi="Cambria Math" w:cs="Cambria Math"/>
            <w:sz w:val="28"/>
            <w:szCs w:val="28"/>
          </w:rPr>
          <m:t>M</m:t>
        </m:r>
      </m:oMath>
      <w:r w:rsidRPr="00054A59">
        <w:rPr>
          <w:rFonts w:ascii="Times New Roman" w:eastAsia="Times New Roman" w:hAnsi="Times New Roman" w:cs="Times New Roman"/>
          <w:sz w:val="28"/>
          <w:szCs w:val="28"/>
        </w:rPr>
        <w:t>.</w:t>
      </w:r>
    </w:p>
    <w:p w14:paraId="55C79B2D" w14:textId="77777777"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 xml:space="preserve">3. Если </w:t>
      </w:r>
      <m:oMath>
        <m:r>
          <w:rPr>
            <w:rFonts w:ascii="Cambria Math" w:hAnsi="Cambria Math"/>
            <w:sz w:val="28"/>
            <w:szCs w:val="28"/>
          </w:rPr>
          <m:t>ρ</m:t>
        </m:r>
        <m:d>
          <m:dPr>
            <m:ctrlPr>
              <w:rPr>
                <w:rFonts w:ascii="Cambria Math" w:eastAsia="Cambria Math" w:hAnsi="Cambria Math" w:cs="Cambria Math"/>
                <w:sz w:val="28"/>
                <w:szCs w:val="28"/>
              </w:rPr>
            </m:ctrlPr>
          </m:dPr>
          <m:e>
            <m:r>
              <w:rPr>
                <w:rFonts w:ascii="Cambria Math" w:eastAsia="Cambria Math" w:hAnsi="Cambria Math" w:cs="Cambria Math"/>
                <w:sz w:val="28"/>
                <w:szCs w:val="28"/>
              </w:rPr>
              <m:t>M</m:t>
            </m:r>
          </m:e>
        </m:d>
        <m:r>
          <w:rPr>
            <w:rFonts w:ascii="Cambria Math" w:eastAsia="Cambria Math" w:hAnsi="Cambria Math" w:cs="Cambria Math"/>
            <w:sz w:val="28"/>
            <w:szCs w:val="28"/>
          </w:rPr>
          <m:t>≤ρ</m:t>
        </m:r>
        <m:d>
          <m:dPr>
            <m:ctrlPr>
              <w:rPr>
                <w:rFonts w:ascii="Cambria Math" w:eastAsia="Cambria Math" w:hAnsi="Cambria Math" w:cs="Cambria Math"/>
                <w:sz w:val="28"/>
                <w:szCs w:val="28"/>
              </w:rPr>
            </m:ctrlPr>
          </m:dPr>
          <m:e>
            <m:r>
              <w:rPr>
                <w:rFonts w:ascii="Cambria Math" w:eastAsia="Cambria Math" w:hAnsi="Cambria Math" w:cs="Cambria Math"/>
                <w:sz w:val="28"/>
                <w:szCs w:val="28"/>
              </w:rPr>
              <m:t>A</m:t>
            </m:r>
            <m:d>
              <m:dPr>
                <m:ctrlPr>
                  <w:rPr>
                    <w:rFonts w:ascii="Cambria Math" w:eastAsia="Cambria Math" w:hAnsi="Cambria Math" w:cs="Cambria Math"/>
                    <w:sz w:val="28"/>
                    <w:szCs w:val="28"/>
                  </w:rPr>
                </m:ctrlPr>
              </m:dPr>
              <m:e>
                <m:r>
                  <w:rPr>
                    <w:rFonts w:ascii="Cambria Math" w:eastAsia="Cambria Math" w:hAnsi="Cambria Math" w:cs="Cambria Math"/>
                    <w:sz w:val="28"/>
                    <w:szCs w:val="28"/>
                  </w:rPr>
                  <m:t>r</m:t>
                </m:r>
              </m:e>
            </m:d>
          </m:e>
        </m:d>
      </m:oMath>
      <w:r w:rsidRPr="00054A59">
        <w:rPr>
          <w:rFonts w:ascii="Times New Roman" w:eastAsia="Times New Roman" w:hAnsi="Times New Roman" w:cs="Times New Roman"/>
          <w:sz w:val="28"/>
          <w:szCs w:val="28"/>
        </w:rPr>
        <w:t>, выполните следующие действия для всех строк из шага 1:</w:t>
      </w:r>
    </w:p>
    <w:p w14:paraId="6598FBA4" w14:textId="77777777"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 xml:space="preserve">3.1. Поменять местами выбранную строку с </w:t>
      </w:r>
      <m:oMath>
        <m:r>
          <w:rPr>
            <w:rFonts w:ascii="Cambria Math" w:eastAsia="Cambria Math" w:hAnsi="Cambria Math" w:cs="Cambria Math"/>
            <w:sz w:val="28"/>
            <w:szCs w:val="28"/>
          </w:rPr>
          <m:t>r</m:t>
        </m:r>
      </m:oMath>
      <w:r w:rsidRPr="00054A59">
        <w:rPr>
          <w:rFonts w:ascii="Times New Roman" w:eastAsia="Times New Roman" w:hAnsi="Times New Roman" w:cs="Times New Roman"/>
          <w:sz w:val="28"/>
          <w:szCs w:val="28"/>
        </w:rPr>
        <w:t xml:space="preserve">-й строкой </w:t>
      </w:r>
      <m:oMath>
        <m:r>
          <w:rPr>
            <w:rFonts w:ascii="Cambria Math" w:eastAsia="Cambria Math" w:hAnsi="Cambria Math" w:cs="Cambria Math"/>
            <w:sz w:val="28"/>
            <w:szCs w:val="28"/>
          </w:rPr>
          <m:t>H</m:t>
        </m:r>
      </m:oMath>
      <w:r w:rsidRPr="00054A59">
        <w:rPr>
          <w:rFonts w:ascii="Times New Roman" w:eastAsia="Times New Roman" w:hAnsi="Times New Roman" w:cs="Times New Roman"/>
          <w:sz w:val="28"/>
          <w:szCs w:val="28"/>
        </w:rPr>
        <w:t>.</w:t>
      </w:r>
    </w:p>
    <w:p w14:paraId="38FAAACE" w14:textId="77777777"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 xml:space="preserve">3.2. Найти перестановку столбцов, которая дает наименьшее значение </w:t>
      </w:r>
      <m:oMath>
        <m:r>
          <w:rPr>
            <w:rFonts w:ascii="Cambria Math" w:hAnsi="Cambria Math"/>
            <w:sz w:val="28"/>
            <w:szCs w:val="28"/>
          </w:rPr>
          <m:t>ρ</m:t>
        </m:r>
        <m:d>
          <m:dPr>
            <m:ctrlPr>
              <w:rPr>
                <w:rFonts w:ascii="Cambria Math" w:eastAsia="Cambria Math" w:hAnsi="Cambria Math" w:cs="Cambria Math"/>
                <w:sz w:val="28"/>
                <w:szCs w:val="28"/>
              </w:rPr>
            </m:ctrlPr>
          </m:dPr>
          <m:e>
            <m:r>
              <w:rPr>
                <w:rFonts w:ascii="Cambria Math" w:eastAsia="Cambria Math" w:hAnsi="Cambria Math" w:cs="Cambria Math"/>
                <w:sz w:val="28"/>
                <w:szCs w:val="28"/>
              </w:rPr>
              <m:t>H</m:t>
            </m:r>
          </m:e>
        </m:d>
      </m:oMath>
      <w:r w:rsidRPr="00054A59">
        <w:rPr>
          <w:rFonts w:ascii="Times New Roman" w:eastAsia="Times New Roman" w:hAnsi="Times New Roman" w:cs="Times New Roman"/>
          <w:sz w:val="28"/>
          <w:szCs w:val="28"/>
        </w:rPr>
        <w:t xml:space="preserve">. То есть, выполнить сортировку столбцов </w:t>
      </w:r>
      <m:oMath>
        <m:r>
          <w:rPr>
            <w:rFonts w:ascii="Cambria Math" w:eastAsia="Cambria Math" w:hAnsi="Cambria Math" w:cs="Cambria Math"/>
            <w:sz w:val="28"/>
            <w:szCs w:val="28"/>
          </w:rPr>
          <m:t>H</m:t>
        </m:r>
      </m:oMath>
      <w:r w:rsidRPr="00054A59">
        <w:rPr>
          <w:rFonts w:ascii="Times New Roman" w:eastAsia="Times New Roman" w:hAnsi="Times New Roman" w:cs="Times New Roman"/>
          <w:sz w:val="28"/>
          <w:szCs w:val="28"/>
        </w:rPr>
        <w:t>.</w:t>
      </w:r>
    </w:p>
    <w:p w14:paraId="03776DB7" w14:textId="1A82408D" w:rsidR="0085640A" w:rsidRPr="00054A59" w:rsidRDefault="00EE7D63" w:rsidP="00042106">
      <w:pPr>
        <w:pBdr>
          <w:top w:val="nil"/>
          <w:left w:val="nil"/>
          <w:bottom w:val="nil"/>
          <w:right w:val="nil"/>
          <w:between w:val="nil"/>
        </w:pBdr>
        <w:spacing w:after="0" w:line="360" w:lineRule="auto"/>
        <w:jc w:val="both"/>
        <w:rPr>
          <w:rFonts w:ascii="Liberation Serif" w:eastAsia="Liberation Serif" w:hAnsi="Liberation Serif" w:cs="Liberation Serif"/>
          <w:sz w:val="28"/>
          <w:szCs w:val="28"/>
        </w:rPr>
      </w:pPr>
      <w:r w:rsidRPr="00054A59">
        <w:rPr>
          <w:rFonts w:ascii="Times New Roman" w:eastAsia="Times New Roman" w:hAnsi="Times New Roman" w:cs="Times New Roman"/>
          <w:sz w:val="28"/>
          <w:szCs w:val="28"/>
        </w:rPr>
        <w:t xml:space="preserve">3.3. Если </w:t>
      </w:r>
      <m:oMath>
        <m:r>
          <w:rPr>
            <w:rFonts w:ascii="Cambria Math" w:eastAsia="Cambria Math" w:hAnsi="Cambria Math" w:cs="Cambria Math"/>
            <w:sz w:val="28"/>
            <w:szCs w:val="28"/>
          </w:rPr>
          <m:t>r&lt;m</m:t>
        </m:r>
      </m:oMath>
      <w:r w:rsidRPr="00054A59">
        <w:rPr>
          <w:rFonts w:ascii="Times New Roman" w:eastAsia="Times New Roman" w:hAnsi="Times New Roman" w:cs="Times New Roman"/>
          <w:sz w:val="28"/>
          <w:szCs w:val="28"/>
        </w:rPr>
        <w:t>, вызвать</w:t>
      </w:r>
      <w:r w:rsidR="00054A59" w:rsidRPr="00054A59">
        <w:rPr>
          <w:rFonts w:ascii="Times New Roman" w:eastAsia="Times New Roman" w:hAnsi="Times New Roman" w:cs="Times New Roman"/>
          <w:sz w:val="28"/>
          <w:szCs w:val="28"/>
        </w:rPr>
        <w:t xml:space="preserve"> </w:t>
      </w:r>
      <m:oMath>
        <m:r>
          <w:rPr>
            <w:rFonts w:ascii="Cambria Math" w:eastAsia="Cambria Math" w:hAnsi="Cambria Math" w:cs="Cambria Math"/>
            <w:sz w:val="28"/>
            <w:szCs w:val="28"/>
          </w:rPr>
          <m:t>core</m:t>
        </m:r>
        <m:d>
          <m:dPr>
            <m:ctrlPr>
              <w:rPr>
                <w:rFonts w:ascii="Cambria Math" w:eastAsia="Cambria Math" w:hAnsi="Cambria Math" w:cs="Cambria Math"/>
                <w:sz w:val="28"/>
                <w:szCs w:val="28"/>
              </w:rPr>
            </m:ctrlPr>
          </m:dPr>
          <m:e>
            <m:r>
              <w:rPr>
                <w:rFonts w:ascii="Cambria Math" w:eastAsia="Cambria Math" w:hAnsi="Cambria Math" w:cs="Cambria Math"/>
                <w:sz w:val="28"/>
                <w:szCs w:val="28"/>
              </w:rPr>
              <m:t>r+1,flag</m:t>
            </m:r>
          </m:e>
        </m:d>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с </w:t>
      </w:r>
      <m:oMath>
        <m:r>
          <w:rPr>
            <w:rFonts w:ascii="Cambria Math" w:eastAsia="Cambria Math" w:hAnsi="Cambria Math" w:cs="Cambria Math"/>
            <w:sz w:val="28"/>
            <w:szCs w:val="28"/>
          </w:rPr>
          <m:t>flag</m:t>
        </m:r>
      </m:oMath>
      <w:r w:rsidRPr="00054A59">
        <w:rPr>
          <w:rFonts w:ascii="Times New Roman" w:eastAsia="Times New Roman" w:hAnsi="Times New Roman" w:cs="Times New Roman"/>
          <w:sz w:val="28"/>
          <w:szCs w:val="28"/>
        </w:rPr>
        <w:t>, определенным в результате шага 2.</w:t>
      </w:r>
    </w:p>
    <w:p w14:paraId="17B8C6E5" w14:textId="77777777" w:rsidR="0085640A" w:rsidRPr="00054A59"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4. Завершить работу функции</w:t>
      </w:r>
    </w:p>
    <w:p w14:paraId="26B3089F" w14:textId="77777777" w:rsidR="0085640A" w:rsidRDefault="0085640A" w:rsidP="00042106">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3D5E95E7" w14:textId="77777777" w:rsidR="0085640A" w:rsidRDefault="00EE7D63" w:rsidP="00042106">
      <w:pPr>
        <w:pBdr>
          <w:top w:val="nil"/>
          <w:left w:val="nil"/>
          <w:bottom w:val="nil"/>
          <w:right w:val="nil"/>
          <w:between w:val="nil"/>
        </w:pBd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 Оценка вычислительной сложности алгоритма</w:t>
      </w:r>
    </w:p>
    <w:p w14:paraId="70A98619" w14:textId="0EA84BB8" w:rsidR="0085640A" w:rsidRPr="00054A59"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r w:rsidRPr="00054A59">
        <w:rPr>
          <w:rFonts w:ascii="Times New Roman" w:eastAsia="Times New Roman" w:hAnsi="Times New Roman" w:cs="Times New Roman"/>
          <w:sz w:val="28"/>
          <w:szCs w:val="28"/>
        </w:rPr>
        <w:tab/>
        <w:t xml:space="preserve">В наивном алгоритме нам необходимо сгенерировать все возможные матрицы данного класса эквивалентности, найти </w:t>
      </w:r>
      <m:oMath>
        <m:r>
          <w:rPr>
            <w:rFonts w:ascii="Cambria Math" w:hAnsi="Cambria Math" w:cs="Times New Roman"/>
            <w:sz w:val="28"/>
            <w:szCs w:val="28"/>
          </w:rPr>
          <m:t>ρ</m:t>
        </m:r>
      </m:oMath>
      <w:r w:rsidRPr="00054A59">
        <w:rPr>
          <w:rFonts w:ascii="Times New Roman" w:eastAsia="Times New Roman" w:hAnsi="Times New Roman" w:cs="Times New Roman"/>
          <w:sz w:val="28"/>
          <w:szCs w:val="28"/>
        </w:rPr>
        <w:t xml:space="preserve"> для каждой такой матрицы и обновлять текущую минимальную матрицу при нахождении новой минимальной матрицы. Для этого нам потребуется выполнить </w:t>
      </w:r>
      <m:oMath>
        <m:r>
          <w:rPr>
            <w:rFonts w:ascii="Cambria Math" w:eastAsia="Cambria Math" w:hAnsi="Cambria Math" w:cs="Times New Roman"/>
            <w:sz w:val="28"/>
            <w:szCs w:val="28"/>
          </w:rPr>
          <m:t>m!</m:t>
        </m:r>
      </m:oMath>
      <w:r w:rsid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операций перестановки строк, </w:t>
      </w:r>
      <m:oMath>
        <m:r>
          <w:rPr>
            <w:rFonts w:ascii="Cambria Math" w:eastAsia="Cambria Math" w:hAnsi="Cambria Math" w:cs="Times New Roman"/>
            <w:sz w:val="28"/>
            <w:szCs w:val="28"/>
          </w:rPr>
          <m:t>n!</m:t>
        </m:r>
      </m:oMath>
      <w:r w:rsid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операций перестановки столбцов и </w:t>
      </w:r>
      <m:oMath>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2</m:t>
            </m:r>
          </m:e>
          <m:sup>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m+n</m:t>
                </m:r>
              </m:e>
            </m:d>
          </m:sup>
        </m:sSup>
      </m:oMath>
      <w:r w:rsidR="00054A59" w:rsidRP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операций инвертирования </w:t>
      </w:r>
      <w:r w:rsidRPr="00054A59">
        <w:rPr>
          <w:rFonts w:ascii="Times New Roman" w:eastAsia="Times New Roman" w:hAnsi="Times New Roman" w:cs="Times New Roman"/>
          <w:sz w:val="28"/>
          <w:szCs w:val="28"/>
        </w:rPr>
        <w:lastRenderedPageBreak/>
        <w:t xml:space="preserve">каждых строк и столбцов. Оценка сложности наивного алгоритма </w:t>
      </w:r>
      <m:oMath>
        <m:r>
          <w:rPr>
            <w:rFonts w:ascii="Cambria Math" w:eastAsia="Cambria Math" w:hAnsi="Cambria Math" w:cs="Times New Roman"/>
            <w:sz w:val="28"/>
            <w:szCs w:val="28"/>
          </w:rPr>
          <m:t>O</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m!n!</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2</m:t>
                </m:r>
              </m:e>
              <m:sup>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m+n</m:t>
                    </m:r>
                  </m:e>
                </m:d>
              </m:sup>
            </m:sSup>
          </m:e>
        </m:d>
      </m:oMath>
      <w:r w:rsidRPr="00054A59">
        <w:rPr>
          <w:rFonts w:ascii="Times New Roman" w:eastAsia="Times New Roman" w:hAnsi="Times New Roman" w:cs="Times New Roman"/>
          <w:sz w:val="28"/>
          <w:szCs w:val="28"/>
        </w:rPr>
        <w:t xml:space="preserve">. </w:t>
      </w:r>
    </w:p>
    <w:p w14:paraId="328A5C5A" w14:textId="7DA25E02" w:rsidR="0085640A" w:rsidRPr="00054A59" w:rsidRDefault="00EE7D63" w:rsidP="00042106">
      <w:pPr>
        <w:pBdr>
          <w:top w:val="nil"/>
          <w:left w:val="nil"/>
          <w:bottom w:val="nil"/>
          <w:right w:val="nil"/>
          <w:between w:val="nil"/>
        </w:pBdr>
        <w:spacing w:after="0" w:line="360" w:lineRule="auto"/>
        <w:jc w:val="both"/>
        <w:rPr>
          <w:rFonts w:ascii="Times New Roman" w:eastAsia="Liberation Serif" w:hAnsi="Times New Roman" w:cs="Times New Roman"/>
          <w:sz w:val="28"/>
          <w:szCs w:val="28"/>
        </w:rPr>
      </w:pPr>
      <w:r w:rsidRPr="00054A59">
        <w:rPr>
          <w:rFonts w:ascii="Times New Roman" w:eastAsia="Times New Roman" w:hAnsi="Times New Roman" w:cs="Times New Roman"/>
          <w:sz w:val="28"/>
          <w:szCs w:val="28"/>
        </w:rPr>
        <w:tab/>
        <w:t>Рассмотрим сложность эффективного алгоритма. Поскольку минимальная</w:t>
      </w:r>
      <w:r w:rsidR="00054A59" w:rsidRPr="00054A59">
        <w:rPr>
          <w:rFonts w:ascii="Times New Roman" w:eastAsia="Times New Roman" w:hAnsi="Times New Roman" w:cs="Times New Roman"/>
          <w:sz w:val="28"/>
          <w:szCs w:val="28"/>
        </w:rPr>
        <w:t xml:space="preserve"> </w:t>
      </w:r>
      <m:oMath>
        <m:r>
          <w:rPr>
            <w:rFonts w:ascii="Cambria Math" w:eastAsia="Cambria Math" w:hAnsi="Cambria Math" w:cs="Times New Roman"/>
            <w:sz w:val="28"/>
            <w:szCs w:val="28"/>
          </w:rPr>
          <m:t>L</m:t>
        </m:r>
      </m:oMath>
      <w:r w:rsidRPr="00054A59">
        <w:rPr>
          <w:rFonts w:ascii="Times New Roman" w:eastAsia="Times New Roman" w:hAnsi="Times New Roman" w:cs="Times New Roman"/>
          <w:sz w:val="28"/>
          <w:szCs w:val="28"/>
        </w:rPr>
        <w:t xml:space="preserve"> имеет наименьшее значение </w:t>
      </w:r>
      <m:oMath>
        <m:r>
          <w:rPr>
            <w:rFonts w:ascii="Cambria Math" w:hAnsi="Cambria Math" w:cs="Times New Roman"/>
            <w:sz w:val="28"/>
            <w:szCs w:val="28"/>
          </w:rPr>
          <m:t>ρ</m:t>
        </m:r>
      </m:oMath>
      <w:r w:rsidRPr="00054A59">
        <w:rPr>
          <w:rFonts w:ascii="Times New Roman" w:eastAsia="Times New Roman" w:hAnsi="Times New Roman" w:cs="Times New Roman"/>
          <w:sz w:val="28"/>
          <w:szCs w:val="28"/>
        </w:rPr>
        <w:t xml:space="preserve"> в классе эквивалентности </w:t>
      </w:r>
      <m:oMath>
        <m:r>
          <w:rPr>
            <w:rFonts w:ascii="Cambria Math" w:eastAsia="Cambria Math" w:hAnsi="Cambria Math" w:cs="Times New Roman"/>
            <w:sz w:val="28"/>
            <w:szCs w:val="28"/>
          </w:rPr>
          <m:t>H</m:t>
        </m:r>
      </m:oMath>
      <w:r w:rsidRPr="00054A59">
        <w:rPr>
          <w:rFonts w:ascii="Times New Roman" w:eastAsia="Times New Roman" w:hAnsi="Times New Roman" w:cs="Times New Roman"/>
          <w:sz w:val="28"/>
          <w:szCs w:val="28"/>
        </w:rPr>
        <w:t xml:space="preserve">, оно также должно иметь наименьшее значение </w:t>
      </w:r>
      <m:oMath>
        <m:r>
          <w:rPr>
            <w:rFonts w:ascii="Cambria Math" w:hAnsi="Cambria Math" w:cs="Times New Roman"/>
            <w:sz w:val="28"/>
            <w:szCs w:val="28"/>
          </w:rPr>
          <m:t>ρ</m:t>
        </m:r>
      </m:oMath>
      <w:r w:rsidRPr="00054A59">
        <w:rPr>
          <w:rFonts w:ascii="Times New Roman" w:eastAsia="Times New Roman" w:hAnsi="Times New Roman" w:cs="Times New Roman"/>
          <w:sz w:val="28"/>
          <w:szCs w:val="28"/>
        </w:rPr>
        <w:t xml:space="preserve"> в любом подмножестве класса, содержащего </w:t>
      </w:r>
      <m:oMath>
        <m:r>
          <w:rPr>
            <w:rFonts w:ascii="Cambria Math" w:eastAsia="Cambria Math" w:hAnsi="Cambria Math" w:cs="Times New Roman"/>
            <w:sz w:val="28"/>
            <w:szCs w:val="28"/>
          </w:rPr>
          <m:t>L</m:t>
        </m:r>
      </m:oMath>
      <w:r w:rsidRPr="00054A59">
        <w:rPr>
          <w:rFonts w:ascii="Times New Roman" w:eastAsia="Times New Roman" w:hAnsi="Times New Roman" w:cs="Times New Roman"/>
          <w:sz w:val="28"/>
          <w:szCs w:val="28"/>
        </w:rPr>
        <w:t xml:space="preserve"> Поэтому, зная </w:t>
      </w:r>
      <m:oMath>
        <m:r>
          <w:rPr>
            <w:rFonts w:ascii="Cambria Math" w:eastAsia="Cambria Math" w:hAnsi="Cambria Math" w:cs="Times New Roman"/>
            <w:sz w:val="28"/>
            <w:szCs w:val="28"/>
          </w:rPr>
          <m:t>H</m:t>
        </m:r>
      </m:oMath>
      <w:r w:rsidRPr="00054A59">
        <w:rPr>
          <w:rFonts w:ascii="Times New Roman" w:eastAsia="Times New Roman" w:hAnsi="Times New Roman" w:cs="Times New Roman"/>
          <w:sz w:val="28"/>
          <w:szCs w:val="28"/>
        </w:rPr>
        <w:t>,</w:t>
      </w:r>
      <m:oMath>
        <m:r>
          <w:rPr>
            <w:rFonts w:ascii="Cambria Math" w:eastAsia="Times New Roman" w:hAnsi="Cambria Math" w:cs="Times New Roman"/>
            <w:sz w:val="28"/>
            <w:szCs w:val="28"/>
          </w:rPr>
          <m:t xml:space="preserve"> </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P</m:t>
            </m:r>
          </m:e>
          <m:sub>
            <m:r>
              <w:rPr>
                <w:rFonts w:ascii="Cambria Math" w:eastAsia="Cambria Math" w:hAnsi="Cambria Math" w:cs="Times New Roman"/>
                <w:sz w:val="28"/>
                <w:szCs w:val="28"/>
              </w:rPr>
              <m:t>r</m:t>
            </m:r>
          </m:sub>
        </m:sSub>
      </m:oMath>
      <w:r w:rsidRPr="00054A59">
        <w:rPr>
          <w:rFonts w:ascii="Times New Roman" w:eastAsia="Times New Roman" w:hAnsi="Times New Roman" w:cs="Times New Roman"/>
          <w:sz w:val="28"/>
          <w:szCs w:val="28"/>
        </w:rPr>
        <w:t xml:space="preserve"> и  первый столбец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P</m:t>
            </m:r>
          </m:e>
          <m:sub>
            <m:r>
              <w:rPr>
                <w:rFonts w:ascii="Cambria Math" w:eastAsia="Cambria Math" w:hAnsi="Cambria Math" w:cs="Times New Roman"/>
                <w:sz w:val="28"/>
                <w:szCs w:val="28"/>
              </w:rPr>
              <m:t>C</m:t>
            </m:r>
          </m:sub>
        </m:sSub>
      </m:oMath>
      <w:r w:rsidRPr="00054A59">
        <w:rPr>
          <w:rFonts w:ascii="Times New Roman" w:eastAsia="Times New Roman" w:hAnsi="Times New Roman" w:cs="Times New Roman"/>
          <w:sz w:val="28"/>
          <w:szCs w:val="28"/>
        </w:rPr>
        <w:t xml:space="preserve"> мы можем определить оставшиеся столбцы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P</m:t>
            </m:r>
          </m:e>
          <m:sub>
            <m:r>
              <w:rPr>
                <w:rFonts w:ascii="Cambria Math" w:eastAsia="Cambria Math" w:hAnsi="Cambria Math" w:cs="Times New Roman"/>
                <w:sz w:val="28"/>
                <w:szCs w:val="28"/>
              </w:rPr>
              <m:t>C</m:t>
            </m:r>
          </m:sub>
        </m:sSub>
      </m:oMath>
      <w:r w:rsidRPr="00054A59">
        <w:rPr>
          <w:rFonts w:ascii="Times New Roman" w:eastAsia="Times New Roman" w:hAnsi="Times New Roman" w:cs="Times New Roman"/>
          <w:sz w:val="28"/>
          <w:szCs w:val="28"/>
        </w:rPr>
        <w:t xml:space="preserve"> так, чтобы </w:t>
      </w:r>
      <m:oMath>
        <m:r>
          <w:rPr>
            <w:rFonts w:ascii="Cambria Math" w:eastAsia="Cambria Math" w:hAnsi="Cambria Math" w:cs="Times New Roman"/>
            <w:sz w:val="28"/>
            <w:szCs w:val="28"/>
          </w:rPr>
          <m:t>N</m:t>
        </m:r>
        <m:d>
          <m:dPr>
            <m:ctrlPr>
              <w:rPr>
                <w:rFonts w:ascii="Cambria Math" w:eastAsia="Cambria Math" w:hAnsi="Cambria Math" w:cs="Times New Roman"/>
                <w:sz w:val="28"/>
                <w:szCs w:val="28"/>
              </w:rPr>
            </m:ctrlPr>
          </m:dPr>
          <m:e>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P</m:t>
                </m:r>
              </m:e>
              <m:sub>
                <m:r>
                  <w:rPr>
                    <w:rFonts w:ascii="Cambria Math" w:eastAsia="Cambria Math" w:hAnsi="Cambria Math" w:cs="Times New Roman"/>
                    <w:sz w:val="28"/>
                    <w:szCs w:val="28"/>
                  </w:rPr>
                  <m:t>r</m:t>
                </m:r>
              </m:sub>
            </m:sSub>
            <m:r>
              <w:rPr>
                <w:rFonts w:ascii="Cambria Math" w:eastAsia="Cambria Math" w:hAnsi="Cambria Math" w:cs="Times New Roman"/>
                <w:sz w:val="28"/>
                <w:szCs w:val="28"/>
              </w:rPr>
              <m:t>H</m:t>
            </m:r>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P</m:t>
                </m:r>
              </m:e>
              <m:sub>
                <m:r>
                  <w:rPr>
                    <w:rFonts w:ascii="Cambria Math" w:eastAsia="Cambria Math" w:hAnsi="Cambria Math" w:cs="Times New Roman"/>
                    <w:sz w:val="28"/>
                    <w:szCs w:val="28"/>
                  </w:rPr>
                  <m:t>c</m:t>
                </m:r>
              </m:sub>
            </m:sSub>
          </m:e>
        </m:d>
      </m:oMath>
      <w:r w:rsidRPr="00054A59">
        <w:rPr>
          <w:rFonts w:ascii="Times New Roman" w:eastAsia="Times New Roman" w:hAnsi="Times New Roman" w:cs="Times New Roman"/>
          <w:sz w:val="28"/>
          <w:szCs w:val="28"/>
        </w:rPr>
        <w:t xml:space="preserve"> имело наименьшее значение </w:t>
      </w:r>
      <m:oMath>
        <m:r>
          <w:rPr>
            <w:rFonts w:ascii="Cambria Math" w:hAnsi="Cambria Math" w:cs="Times New Roman"/>
            <w:sz w:val="28"/>
            <w:szCs w:val="28"/>
          </w:rPr>
          <m:t>ρ</m:t>
        </m:r>
      </m:oMath>
      <w:r w:rsidRPr="00054A59">
        <w:rPr>
          <w:rFonts w:ascii="Times New Roman" w:eastAsia="Times New Roman" w:hAnsi="Times New Roman" w:cs="Times New Roman"/>
          <w:sz w:val="28"/>
          <w:szCs w:val="28"/>
        </w:rPr>
        <w:t xml:space="preserve">. Заметим, что нахождение </w:t>
      </w:r>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P</m:t>
            </m:r>
          </m:e>
          <m:sub>
            <m:r>
              <w:rPr>
                <w:rFonts w:ascii="Cambria Math" w:eastAsia="Cambria Math" w:hAnsi="Cambria Math" w:cs="Times New Roman"/>
                <w:sz w:val="28"/>
                <w:szCs w:val="28"/>
              </w:rPr>
              <m:t>C</m:t>
            </m:r>
          </m:sub>
        </m:sSub>
      </m:oMath>
      <w:r w:rsidR="00054A59">
        <w:rPr>
          <w:rFonts w:ascii="Times New Roman" w:eastAsia="Times New Roman" w:hAnsi="Times New Roman" w:cs="Times New Roman"/>
          <w:sz w:val="28"/>
          <w:szCs w:val="28"/>
        </w:rPr>
        <w:t xml:space="preserve"> </w:t>
      </w:r>
      <w:r w:rsidRPr="00054A59">
        <w:rPr>
          <w:rFonts w:ascii="Times New Roman" w:eastAsia="Times New Roman" w:hAnsi="Times New Roman" w:cs="Times New Roman"/>
          <w:sz w:val="28"/>
          <w:szCs w:val="28"/>
        </w:rPr>
        <w:t xml:space="preserve">может быть выполнено быстрее чем за </w:t>
      </w:r>
      <m:oMath>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n-1</m:t>
            </m:r>
          </m:e>
        </m:d>
        <m:r>
          <w:rPr>
            <w:rFonts w:ascii="Cambria Math" w:eastAsia="Cambria Math" w:hAnsi="Cambria Math" w:cs="Times New Roman"/>
            <w:sz w:val="28"/>
            <w:szCs w:val="28"/>
          </w:rPr>
          <m:t>!</m:t>
        </m:r>
      </m:oMath>
      <w:r w:rsidRPr="00054A59">
        <w:rPr>
          <w:rFonts w:ascii="Times New Roman" w:eastAsia="Times New Roman" w:hAnsi="Times New Roman" w:cs="Times New Roman"/>
          <w:sz w:val="28"/>
          <w:szCs w:val="28"/>
        </w:rPr>
        <w:t xml:space="preserve">. Например, за </w:t>
      </w:r>
      <m:oMath>
        <m:r>
          <w:rPr>
            <w:rFonts w:ascii="Cambria Math" w:eastAsia="Cambria Math" w:hAnsi="Cambria Math" w:cs="Times New Roman"/>
            <w:sz w:val="28"/>
            <w:szCs w:val="28"/>
          </w:rPr>
          <m:t>nlog</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n</m:t>
            </m:r>
          </m:e>
        </m:d>
      </m:oMath>
      <w:r w:rsidRPr="00054A59">
        <w:rPr>
          <w:rFonts w:ascii="Times New Roman" w:eastAsia="Times New Roman" w:hAnsi="Times New Roman" w:cs="Times New Roman"/>
          <w:sz w:val="28"/>
          <w:szCs w:val="28"/>
        </w:rPr>
        <w:t xml:space="preserve">, если мы выполним сортировку матрицы по столбцам с использованием любого алгоритма сортировки сравнением за </w:t>
      </w:r>
      <m:oMath>
        <m:r>
          <w:rPr>
            <w:rFonts w:ascii="Cambria Math" w:eastAsia="Cambria Math" w:hAnsi="Cambria Math" w:cs="Times New Roman"/>
            <w:sz w:val="28"/>
            <w:szCs w:val="28"/>
          </w:rPr>
          <m:t>O</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nlog</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n</m:t>
                </m:r>
              </m:e>
            </m:d>
          </m:e>
        </m:d>
      </m:oMath>
      <w:r w:rsidRPr="00054A59">
        <w:rPr>
          <w:rFonts w:ascii="Times New Roman" w:eastAsia="Times New Roman" w:hAnsi="Times New Roman" w:cs="Times New Roman"/>
          <w:sz w:val="28"/>
          <w:szCs w:val="28"/>
        </w:rPr>
        <w:t xml:space="preserve">. Общая сложность становится </w:t>
      </w:r>
      <m:oMath>
        <m:r>
          <w:rPr>
            <w:rFonts w:ascii="Cambria Math" w:eastAsia="Cambria Math" w:hAnsi="Cambria Math" w:cs="Times New Roman"/>
            <w:sz w:val="28"/>
            <w:szCs w:val="28"/>
          </w:rPr>
          <m:t>O</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n</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log</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n</m:t>
                </m:r>
              </m:e>
            </m:d>
          </m:e>
        </m:d>
      </m:oMath>
    </w:p>
    <w:p w14:paraId="0105B880" w14:textId="68D8D5B2" w:rsidR="0085640A" w:rsidRPr="00054A59" w:rsidRDefault="00EE7D63" w:rsidP="00042106">
      <w:pPr>
        <w:pBdr>
          <w:top w:val="nil"/>
          <w:left w:val="nil"/>
          <w:bottom w:val="nil"/>
          <w:right w:val="nil"/>
          <w:between w:val="nil"/>
        </w:pBdr>
        <w:spacing w:after="0" w:line="360" w:lineRule="auto"/>
        <w:jc w:val="both"/>
        <w:rPr>
          <w:rFonts w:ascii="Times New Roman" w:eastAsia="Liberation Serif" w:hAnsi="Times New Roman" w:cs="Times New Roman"/>
          <w:sz w:val="28"/>
          <w:szCs w:val="28"/>
        </w:rPr>
      </w:pPr>
      <w:r w:rsidRPr="00054A59">
        <w:rPr>
          <w:rFonts w:ascii="Times New Roman" w:eastAsia="Times New Roman" w:hAnsi="Times New Roman" w:cs="Times New Roman"/>
          <w:color w:val="000000"/>
          <w:sz w:val="28"/>
          <w:szCs w:val="28"/>
        </w:rPr>
        <w:tab/>
        <w:t xml:space="preserve">Для исходной двоичной матрицы H размером </w:t>
      </w:r>
      <m:oMath>
        <m:r>
          <w:rPr>
            <w:rFonts w:ascii="Cambria Math" w:eastAsia="Cambria Math" w:hAnsi="Cambria Math" w:cs="Times New Roman"/>
            <w:sz w:val="28"/>
            <w:szCs w:val="28"/>
          </w:rPr>
          <m:t>m×n</m:t>
        </m:r>
      </m:oMath>
      <w:r w:rsidR="00830450">
        <w:rPr>
          <w:rFonts w:ascii="Times New Roman" w:eastAsia="Times New Roman" w:hAnsi="Times New Roman" w:cs="Times New Roman"/>
          <w:sz w:val="28"/>
          <w:szCs w:val="28"/>
        </w:rPr>
        <w:t xml:space="preserve"> </w:t>
      </w:r>
      <w:r w:rsidRPr="00054A59">
        <w:rPr>
          <w:rFonts w:ascii="Times New Roman" w:eastAsia="Times New Roman" w:hAnsi="Times New Roman" w:cs="Times New Roman"/>
          <w:color w:val="000000"/>
          <w:sz w:val="28"/>
          <w:szCs w:val="28"/>
        </w:rPr>
        <w:t xml:space="preserve">можно найти ее минимальную матрицу </w:t>
      </w:r>
      <m:oMath>
        <m:r>
          <w:rPr>
            <w:rFonts w:ascii="Cambria Math" w:eastAsia="Cambria Math" w:hAnsi="Cambria Math" w:cs="Times New Roman"/>
            <w:sz w:val="28"/>
            <w:szCs w:val="28"/>
          </w:rPr>
          <m:t>L</m:t>
        </m:r>
      </m:oMath>
      <w:r w:rsidR="00830450">
        <w:rPr>
          <w:rFonts w:ascii="Times New Roman" w:eastAsia="Times New Roman" w:hAnsi="Times New Roman" w:cs="Times New Roman"/>
          <w:sz w:val="28"/>
          <w:szCs w:val="28"/>
        </w:rPr>
        <w:t xml:space="preserve"> </w:t>
      </w:r>
      <w:r w:rsidRPr="00054A59">
        <w:rPr>
          <w:rFonts w:ascii="Times New Roman" w:eastAsia="Times New Roman" w:hAnsi="Times New Roman" w:cs="Times New Roman"/>
          <w:color w:val="000000"/>
          <w:sz w:val="28"/>
          <w:szCs w:val="28"/>
        </w:rPr>
        <w:t xml:space="preserve">с временной сложностью </w:t>
      </w:r>
      <m:oMath>
        <m:r>
          <w:rPr>
            <w:rFonts w:ascii="Cambria Math" w:eastAsia="Cambria Math" w:hAnsi="Cambria Math" w:cs="Times New Roman"/>
            <w:sz w:val="28"/>
            <w:szCs w:val="28"/>
          </w:rPr>
          <m:t>O</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m!</m:t>
            </m:r>
            <m:sSup>
              <m:sSupPr>
                <m:ctrlPr>
                  <w:rPr>
                    <w:rFonts w:ascii="Cambria Math" w:eastAsia="Cambria Math" w:hAnsi="Cambria Math" w:cs="Times New Roman"/>
                    <w:sz w:val="28"/>
                    <w:szCs w:val="28"/>
                  </w:rPr>
                </m:ctrlPr>
              </m:sSupPr>
              <m:e>
                <m:r>
                  <w:rPr>
                    <w:rFonts w:ascii="Cambria Math" w:eastAsia="Cambria Math" w:hAnsi="Cambria Math" w:cs="Times New Roman"/>
                    <w:sz w:val="28"/>
                    <w:szCs w:val="28"/>
                  </w:rPr>
                  <m:t>n</m:t>
                </m:r>
              </m:e>
              <m:sup>
                <m:r>
                  <w:rPr>
                    <w:rFonts w:ascii="Cambria Math" w:eastAsia="Cambria Math" w:hAnsi="Cambria Math" w:cs="Times New Roman"/>
                    <w:sz w:val="28"/>
                    <w:szCs w:val="28"/>
                  </w:rPr>
                  <m:t>2</m:t>
                </m:r>
              </m:sup>
            </m:sSup>
            <m:r>
              <w:rPr>
                <w:rFonts w:ascii="Cambria Math" w:eastAsia="Cambria Math" w:hAnsi="Cambria Math" w:cs="Times New Roman"/>
                <w:sz w:val="28"/>
                <w:szCs w:val="28"/>
              </w:rPr>
              <m:t>log</m:t>
            </m:r>
            <m:d>
              <m:dPr>
                <m:ctrlPr>
                  <w:rPr>
                    <w:rFonts w:ascii="Cambria Math" w:eastAsia="Cambria Math" w:hAnsi="Cambria Math" w:cs="Times New Roman"/>
                    <w:sz w:val="28"/>
                    <w:szCs w:val="28"/>
                  </w:rPr>
                </m:ctrlPr>
              </m:dPr>
              <m:e>
                <m:r>
                  <w:rPr>
                    <w:rFonts w:ascii="Cambria Math" w:eastAsia="Cambria Math" w:hAnsi="Cambria Math" w:cs="Times New Roman"/>
                    <w:sz w:val="28"/>
                    <w:szCs w:val="28"/>
                  </w:rPr>
                  <m:t>n</m:t>
                </m:r>
              </m:e>
            </m:d>
          </m:e>
        </m:d>
      </m:oMath>
      <w:r w:rsidRPr="00054A59">
        <w:rPr>
          <w:rFonts w:ascii="Times New Roman" w:eastAsia="Times New Roman" w:hAnsi="Times New Roman" w:cs="Times New Roman"/>
          <w:color w:val="000000"/>
          <w:sz w:val="28"/>
          <w:szCs w:val="28"/>
        </w:rPr>
        <w:t>.</w:t>
      </w:r>
    </w:p>
    <w:p w14:paraId="5383A4C5" w14:textId="77777777" w:rsidR="0085640A" w:rsidRDefault="0085640A" w:rsidP="00042106">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C550217" w14:textId="77777777" w:rsidR="0085640A" w:rsidRDefault="00EE7D63" w:rsidP="00042106">
      <w:pPr>
        <w:pBdr>
          <w:top w:val="nil"/>
          <w:left w:val="nil"/>
          <w:bottom w:val="nil"/>
          <w:right w:val="nil"/>
          <w:between w:val="nil"/>
        </w:pBd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1.7 Оптимизация базового алгоритма</w:t>
      </w:r>
    </w:p>
    <w:p w14:paraId="643E2091" w14:textId="77777777" w:rsidR="0085640A" w:rsidRPr="00830450"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tab/>
        <w:t>Можно заметить, что для матриц большого порядка, время работы алгоритма увеличивается, но в то же время, минимальная матрица почти всех исходных матриц находится достаточно рано. Поэтому если две матрицы эквивалентны, то минимальная матрица может быть найдена в достаточно короткие сроки. Новый алгоритм проверки эквивалентности матриц работает по следующей схеме:</w:t>
      </w:r>
    </w:p>
    <w:p w14:paraId="3E745063" w14:textId="77777777" w:rsidR="0085640A" w:rsidRPr="00830450"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tab/>
        <w:t>1. Установим ограничение по времени работы основного алгоритма и по количеству итераций.</w:t>
      </w:r>
    </w:p>
    <w:p w14:paraId="0F3CCD85" w14:textId="77777777" w:rsidR="0085640A" w:rsidRPr="00830450"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tab/>
        <w:t xml:space="preserve">2. Запустим основной алгоритм на исходной матрице </w:t>
      </w:r>
      <m:oMath>
        <m:r>
          <w:rPr>
            <w:rFonts w:ascii="Cambria Math" w:eastAsia="Cambria Math" w:hAnsi="Cambria Math" w:cs="Times New Roman"/>
            <w:sz w:val="28"/>
            <w:szCs w:val="28"/>
          </w:rPr>
          <m:t>A</m:t>
        </m:r>
      </m:oMath>
      <w:r w:rsidRPr="00830450">
        <w:rPr>
          <w:rFonts w:ascii="Times New Roman" w:eastAsia="Times New Roman" w:hAnsi="Times New Roman" w:cs="Times New Roman"/>
          <w:color w:val="000000"/>
          <w:sz w:val="28"/>
          <w:szCs w:val="28"/>
        </w:rPr>
        <w:t>.</w:t>
      </w:r>
    </w:p>
    <w:p w14:paraId="2AA51BD8" w14:textId="77777777" w:rsidR="0085640A" w:rsidRPr="00830450"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tab/>
        <w:t xml:space="preserve">3. Когда пройдет установленное время или количество итераций, остановим выполнение алгоритма и получим вычисленную к этому моменту матрицу. </w:t>
      </w:r>
    </w:p>
    <w:p w14:paraId="1B29ED9C" w14:textId="77777777" w:rsidR="0085640A" w:rsidRPr="00830450"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tab/>
        <w:t xml:space="preserve">4. Запустим основной алгоритм на исходной матрице </w:t>
      </w:r>
      <m:oMath>
        <m:r>
          <w:rPr>
            <w:rFonts w:ascii="Cambria Math" w:eastAsia="Cambria Math" w:hAnsi="Cambria Math" w:cs="Times New Roman"/>
            <w:sz w:val="28"/>
            <w:szCs w:val="28"/>
          </w:rPr>
          <m:t>B</m:t>
        </m:r>
      </m:oMath>
      <w:r w:rsidRPr="00830450">
        <w:rPr>
          <w:rFonts w:ascii="Times New Roman" w:eastAsia="Times New Roman" w:hAnsi="Times New Roman" w:cs="Times New Roman"/>
          <w:color w:val="000000"/>
          <w:sz w:val="28"/>
          <w:szCs w:val="28"/>
        </w:rPr>
        <w:t>.</w:t>
      </w:r>
    </w:p>
    <w:p w14:paraId="328D3FBB" w14:textId="2B8C32C2" w:rsidR="0085640A" w:rsidRPr="00830450"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lastRenderedPageBreak/>
        <w:tab/>
        <w:t>5.</w:t>
      </w:r>
      <w:r w:rsidR="00830450" w:rsidRPr="00830450">
        <w:rPr>
          <w:rFonts w:ascii="Times New Roman" w:eastAsia="Times New Roman" w:hAnsi="Times New Roman" w:cs="Times New Roman"/>
          <w:color w:val="000000"/>
          <w:sz w:val="28"/>
          <w:szCs w:val="28"/>
        </w:rPr>
        <w:t xml:space="preserve"> </w:t>
      </w:r>
      <w:r w:rsidRPr="00830450">
        <w:rPr>
          <w:rFonts w:ascii="Times New Roman" w:eastAsia="Times New Roman" w:hAnsi="Times New Roman" w:cs="Times New Roman"/>
          <w:color w:val="000000"/>
          <w:sz w:val="28"/>
          <w:szCs w:val="28"/>
        </w:rPr>
        <w:t xml:space="preserve">Когда пройдет установленное время или количество итераций, остановим выполнение алгоритма и получим вычисленную к этому моменту матрицу. </w:t>
      </w:r>
    </w:p>
    <w:p w14:paraId="6FD2BC67" w14:textId="05395850" w:rsidR="0085640A" w:rsidRPr="00830450"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tab/>
        <w:t xml:space="preserve">6. Сравним полученные матрицы. Если они разные, то продолжить выполнение вычислений в пунктах 2 и 4. Если они одинаковые, то мы можем предположить, что </w:t>
      </w:r>
      <m:oMath>
        <m:r>
          <w:rPr>
            <w:rFonts w:ascii="Cambria Math" w:eastAsia="Cambria Math" w:hAnsi="Cambria Math" w:cs="Times New Roman"/>
            <w:sz w:val="28"/>
            <w:szCs w:val="28"/>
          </w:rPr>
          <m:t>A</m:t>
        </m:r>
      </m:oMath>
      <w:r w:rsidRPr="00830450">
        <w:rPr>
          <w:rFonts w:ascii="Times New Roman" w:eastAsia="Times New Roman" w:hAnsi="Times New Roman" w:cs="Times New Roman"/>
          <w:color w:val="000000"/>
          <w:sz w:val="28"/>
          <w:szCs w:val="28"/>
        </w:rPr>
        <w:t xml:space="preserve"> и </w:t>
      </w:r>
      <m:oMath>
        <m:r>
          <w:rPr>
            <w:rFonts w:ascii="Cambria Math" w:eastAsia="Cambria Math" w:hAnsi="Cambria Math" w:cs="Times New Roman"/>
            <w:sz w:val="28"/>
            <w:szCs w:val="28"/>
          </w:rPr>
          <m:t>B</m:t>
        </m:r>
      </m:oMath>
      <w:r w:rsidR="00830450" w:rsidRPr="00830450">
        <w:rPr>
          <w:rFonts w:ascii="Times New Roman" w:eastAsia="Times New Roman" w:hAnsi="Times New Roman" w:cs="Times New Roman"/>
          <w:sz w:val="28"/>
          <w:szCs w:val="28"/>
        </w:rPr>
        <w:t xml:space="preserve"> </w:t>
      </w:r>
      <w:r w:rsidRPr="00830450">
        <w:rPr>
          <w:rFonts w:ascii="Times New Roman" w:eastAsia="Times New Roman" w:hAnsi="Times New Roman" w:cs="Times New Roman"/>
          <w:color w:val="000000"/>
          <w:sz w:val="28"/>
          <w:szCs w:val="28"/>
        </w:rPr>
        <w:t>эквивалентны.</w:t>
      </w:r>
    </w:p>
    <w:p w14:paraId="0292A299" w14:textId="77777777" w:rsidR="0085640A" w:rsidRPr="00830450" w:rsidRDefault="00EE7D63" w:rsidP="00042106">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tab/>
        <w:t>7. Сохранить полученные матрицы.</w:t>
      </w:r>
    </w:p>
    <w:p w14:paraId="4E747FB4" w14:textId="2E6968DF" w:rsidR="0085640A" w:rsidRPr="00830450"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tab/>
        <w:t xml:space="preserve">8. Выполнить случайное преобразование матриц </w:t>
      </w:r>
      <m:oMath>
        <m:r>
          <w:rPr>
            <w:rFonts w:ascii="Cambria Math" w:eastAsia="Cambria Math" w:hAnsi="Cambria Math" w:cs="Times New Roman"/>
            <w:sz w:val="28"/>
            <w:szCs w:val="28"/>
          </w:rPr>
          <m:t>A</m:t>
        </m:r>
      </m:oMath>
      <w:r w:rsidRPr="00830450">
        <w:rPr>
          <w:rFonts w:ascii="Times New Roman" w:eastAsia="Times New Roman" w:hAnsi="Times New Roman" w:cs="Times New Roman"/>
          <w:color w:val="000000"/>
          <w:sz w:val="28"/>
          <w:szCs w:val="28"/>
        </w:rPr>
        <w:t xml:space="preserve"> и </w:t>
      </w:r>
      <m:oMath>
        <m:r>
          <w:rPr>
            <w:rFonts w:ascii="Cambria Math" w:eastAsia="Cambria Math" w:hAnsi="Cambria Math" w:cs="Times New Roman"/>
            <w:sz w:val="28"/>
            <w:szCs w:val="28"/>
          </w:rPr>
          <m:t>B</m:t>
        </m:r>
      </m:oMath>
      <w:r w:rsidR="00830450">
        <w:rPr>
          <w:rFonts w:ascii="Times New Roman" w:eastAsia="Times New Roman" w:hAnsi="Times New Roman" w:cs="Times New Roman"/>
          <w:sz w:val="28"/>
          <w:szCs w:val="28"/>
        </w:rPr>
        <w:t xml:space="preserve"> </w:t>
      </w:r>
      <w:r w:rsidRPr="00830450">
        <w:rPr>
          <w:rFonts w:ascii="Times New Roman" w:eastAsia="Times New Roman" w:hAnsi="Times New Roman" w:cs="Times New Roman"/>
          <w:color w:val="000000"/>
          <w:sz w:val="28"/>
          <w:szCs w:val="28"/>
        </w:rPr>
        <w:t>с помощью операций, сохраняющих эквивалентность.</w:t>
      </w:r>
    </w:p>
    <w:p w14:paraId="6653F81A" w14:textId="77777777" w:rsidR="0085640A" w:rsidRPr="00830450" w:rsidRDefault="00EE7D63" w:rsidP="00042106">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tab/>
        <w:t>9. Повторить пункты 2-8 достаточное количество раз.</w:t>
      </w:r>
    </w:p>
    <w:p w14:paraId="3E61FAE0" w14:textId="77777777" w:rsidR="0085640A" w:rsidRPr="00830450"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tab/>
        <w:t>10. Если все сохраненные матрицы равны, то можно считать исходные матрицы эквивалентными. Если они отличаются, то повторить вычисления еще раз с увеличенными ограничениями по времени или по количеству итераций.</w:t>
      </w:r>
    </w:p>
    <w:p w14:paraId="4FE23FC3" w14:textId="543B92EA" w:rsidR="0085640A" w:rsidRPr="00830450" w:rsidRDefault="00EE7D63" w:rsidP="00042106">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830450">
        <w:rPr>
          <w:rFonts w:ascii="Times New Roman" w:eastAsia="Times New Roman" w:hAnsi="Times New Roman" w:cs="Times New Roman"/>
          <w:color w:val="000000"/>
          <w:sz w:val="28"/>
          <w:szCs w:val="28"/>
        </w:rPr>
        <w:tab/>
        <w:t xml:space="preserve">С помощью этого алгоритма, можно узнать, эквивалентны ли матрицы. Но мы не можем с уверенностью утверждать, что матрицы неэквивалентны. Проверка неэквивалентности может быть осуществлена только по основному алгоритму. Алгоритм можно модифицировать так, чтобы в результате его работы, мы давали вероятностный ответ, являются ли матрицы эквивалентными. Например, сравнить наибольшее (наименьшее) </w:t>
      </w:r>
      <m:oMath>
        <m:r>
          <w:rPr>
            <w:rFonts w:ascii="Cambria Math" w:hAnsi="Cambria Math" w:cs="Times New Roman"/>
            <w:sz w:val="28"/>
            <w:szCs w:val="28"/>
          </w:rPr>
          <m:t>ρ</m:t>
        </m:r>
      </m:oMath>
      <w:r w:rsidRPr="00830450">
        <w:rPr>
          <w:rFonts w:ascii="Times New Roman" w:eastAsia="Times New Roman" w:hAnsi="Times New Roman" w:cs="Times New Roman"/>
          <w:color w:val="000000"/>
          <w:sz w:val="28"/>
          <w:szCs w:val="28"/>
        </w:rPr>
        <w:t xml:space="preserve"> полученных из </w:t>
      </w:r>
      <m:oMath>
        <m:r>
          <w:rPr>
            <w:rFonts w:ascii="Cambria Math" w:eastAsia="Cambria Math" w:hAnsi="Cambria Math" w:cs="Times New Roman"/>
            <w:sz w:val="28"/>
            <w:szCs w:val="28"/>
          </w:rPr>
          <m:t>A</m:t>
        </m:r>
      </m:oMath>
      <w:r w:rsidRPr="00830450">
        <w:rPr>
          <w:rFonts w:ascii="Times New Roman" w:eastAsia="Times New Roman" w:hAnsi="Times New Roman" w:cs="Times New Roman"/>
          <w:color w:val="000000"/>
          <w:sz w:val="28"/>
          <w:szCs w:val="28"/>
        </w:rPr>
        <w:t xml:space="preserve"> матриц и наименьшее (наибольшее) </w:t>
      </w:r>
      <m:oMath>
        <m:r>
          <w:rPr>
            <w:rFonts w:ascii="Cambria Math" w:hAnsi="Cambria Math" w:cs="Times New Roman"/>
            <w:sz w:val="28"/>
            <w:szCs w:val="28"/>
          </w:rPr>
          <m:t>ρ</m:t>
        </m:r>
      </m:oMath>
      <w:r w:rsidR="00830450">
        <w:rPr>
          <w:rFonts w:ascii="Times New Roman" w:eastAsia="Times New Roman" w:hAnsi="Times New Roman" w:cs="Times New Roman"/>
          <w:sz w:val="28"/>
          <w:szCs w:val="28"/>
        </w:rPr>
        <w:t xml:space="preserve"> </w:t>
      </w:r>
      <w:r w:rsidRPr="00830450">
        <w:rPr>
          <w:rFonts w:ascii="Times New Roman" w:eastAsia="Times New Roman" w:hAnsi="Times New Roman" w:cs="Times New Roman"/>
          <w:color w:val="000000"/>
          <w:sz w:val="28"/>
          <w:szCs w:val="28"/>
        </w:rPr>
        <w:t xml:space="preserve">полученных из </w:t>
      </w:r>
      <m:oMath>
        <m:r>
          <w:rPr>
            <w:rFonts w:ascii="Cambria Math" w:eastAsia="Cambria Math" w:hAnsi="Cambria Math" w:cs="Times New Roman"/>
            <w:sz w:val="28"/>
            <w:szCs w:val="28"/>
          </w:rPr>
          <m:t>B</m:t>
        </m:r>
      </m:oMath>
      <w:r w:rsidRPr="00830450">
        <w:rPr>
          <w:rFonts w:ascii="Times New Roman" w:eastAsia="Times New Roman" w:hAnsi="Times New Roman" w:cs="Times New Roman"/>
          <w:color w:val="000000"/>
          <w:sz w:val="28"/>
          <w:szCs w:val="28"/>
        </w:rPr>
        <w:t xml:space="preserve"> матриц. Часто наименьшее </w:t>
      </w:r>
      <m:oMath>
        <m:r>
          <w:rPr>
            <w:rFonts w:ascii="Cambria Math" w:hAnsi="Cambria Math" w:cs="Times New Roman"/>
            <w:sz w:val="28"/>
            <w:szCs w:val="28"/>
          </w:rPr>
          <m:t>ρ</m:t>
        </m:r>
      </m:oMath>
      <w:r w:rsidRPr="00830450">
        <w:rPr>
          <w:rFonts w:ascii="Times New Roman" w:eastAsia="Times New Roman" w:hAnsi="Times New Roman" w:cs="Times New Roman"/>
          <w:color w:val="000000"/>
          <w:sz w:val="28"/>
          <w:szCs w:val="28"/>
        </w:rPr>
        <w:t xml:space="preserve"> одного набора матриц больше, чем наибольшее</w:t>
      </w:r>
      <w:r w:rsidR="00830450">
        <w:rPr>
          <w:rFonts w:ascii="Times New Roman" w:eastAsia="Times New Roman" w:hAnsi="Times New Roman" w:cs="Times New Roman"/>
          <w:color w:val="000000"/>
          <w:sz w:val="28"/>
          <w:szCs w:val="28"/>
        </w:rPr>
        <w:t xml:space="preserve"> </w:t>
      </w:r>
      <m:oMath>
        <m:r>
          <w:rPr>
            <w:rFonts w:ascii="Cambria Math" w:hAnsi="Cambria Math" w:cs="Times New Roman"/>
            <w:sz w:val="28"/>
            <w:szCs w:val="28"/>
          </w:rPr>
          <m:t>ρ</m:t>
        </m:r>
      </m:oMath>
      <w:r w:rsidRPr="00830450">
        <w:rPr>
          <w:rFonts w:ascii="Times New Roman" w:eastAsia="Times New Roman" w:hAnsi="Times New Roman" w:cs="Times New Roman"/>
          <w:color w:val="000000"/>
          <w:sz w:val="28"/>
          <w:szCs w:val="28"/>
        </w:rPr>
        <w:t xml:space="preserve"> другого набора матриц, если исходные матрицы неэквивалентны. </w:t>
      </w:r>
    </w:p>
    <w:p w14:paraId="35B4F442" w14:textId="77777777" w:rsidR="0085640A" w:rsidRDefault="0085640A" w:rsidP="00042106">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7A0B4856" w14:textId="77777777" w:rsidR="0085640A" w:rsidRDefault="00EE7D63" w:rsidP="00042106">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ПРАКТИЧЕСКАЯ ЧАСТЬ</w:t>
      </w:r>
    </w:p>
    <w:p w14:paraId="1DE30C92" w14:textId="0C7FF29A" w:rsidR="0085640A" w:rsidRDefault="00EE7D63" w:rsidP="00042106">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2.1 Инструментарий разработки</w:t>
      </w:r>
    </w:p>
    <w:p w14:paraId="2A66044C" w14:textId="77777777"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Описанный алгоритм был реализован на языке С. Выбор языка обусловлен в первую очередь скоростью работы. Язык позволяет при необходимости осуществлять низкоуровневые оптимизации.</w:t>
      </w:r>
    </w:p>
    <w:p w14:paraId="26BFA77C" w14:textId="77777777"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Для сборки проекта используется система сборки Cmake. Для абстрагирования запуска тестов от аппаратной части рабочей машины была </w:t>
      </w:r>
      <w:r>
        <w:rPr>
          <w:rFonts w:ascii="Times New Roman" w:eastAsia="Times New Roman" w:hAnsi="Times New Roman" w:cs="Times New Roman"/>
          <w:color w:val="000000"/>
          <w:sz w:val="28"/>
          <w:szCs w:val="28"/>
        </w:rPr>
        <w:lastRenderedPageBreak/>
        <w:t>использована система виртуализации Docker. Эти инструменты ускоряют скорость разработки, позволяют другим разработчикам начать использовать существующую кодовую базу как можно быстрее, не тратя время на конфигурирование среды разработки.</w:t>
      </w:r>
    </w:p>
    <w:p w14:paraId="21890BA7" w14:textId="238ABE63"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Реализация разбита на три логических компонента – реализацию матрицы, реализацию наивного алгоритма и реализацию эффективного алгоритма. Также было автоматизировано тестирование. Непосредственно для запуска тестов была использована библиотека Check. При каждом запуске тестов формируется отчёт в формате xml, который содержит информацию о длительности работы каждого тестового случая, что освобождает нас от необходимости писать бенчмарки с измерением времени работы. Для визуализации результатов, а конкретно для получения графиков зависимости времени работы алгоритмов от порядка матрицы и визуализации бинарной матрицы, был использован язык Python и модуль matplotlib. Нам остается только распарсить отчёт тестирования и построить нужные графики. </w:t>
      </w:r>
    </w:p>
    <w:p w14:paraId="2190C3B6" w14:textId="77777777"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Для удобства разработки были использованы система контроля версий git и веб-сервис хостинга проектов GitHub, которые хранят всю историю изменений кода. На момент написания этой работы существует три хранимые версии разработанного алгоритма, быстрый доступ к которым позволил ускорить аналитическую работу. </w:t>
      </w:r>
    </w:p>
    <w:p w14:paraId="49B0DFE1" w14:textId="77777777"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Ссылка на проект: https://github.com/tutkarma/hadamard-matrix</w:t>
      </w:r>
    </w:p>
    <w:p w14:paraId="21898E83" w14:textId="77777777"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Характеристики машины, использованной для вычислений, приведены ниже.</w:t>
      </w:r>
    </w:p>
    <w:p w14:paraId="352CEDEA" w14:textId="77777777" w:rsidR="0085640A" w:rsidRPr="008F420D" w:rsidRDefault="00EE7D63" w:rsidP="00042106">
      <w:pPr>
        <w:spacing w:after="0" w:line="360" w:lineRule="auto"/>
        <w:jc w:val="both"/>
        <w:rPr>
          <w:lang w:val="en-US"/>
        </w:rPr>
      </w:pPr>
      <w:r w:rsidRPr="008F420D">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Процессор</w:t>
      </w:r>
      <w:r w:rsidRPr="008F420D">
        <w:rPr>
          <w:rFonts w:ascii="Times New Roman" w:eastAsia="Times New Roman" w:hAnsi="Times New Roman" w:cs="Times New Roman"/>
          <w:color w:val="000000"/>
          <w:sz w:val="28"/>
          <w:szCs w:val="28"/>
          <w:lang w:val="en-US"/>
        </w:rPr>
        <w:t xml:space="preserve"> </w:t>
      </w:r>
      <w:r w:rsidRPr="008F420D">
        <w:rPr>
          <w:rFonts w:ascii="Times New Roman" w:eastAsia="Times New Roman" w:hAnsi="Times New Roman" w:cs="Times New Roman"/>
          <w:sz w:val="28"/>
          <w:szCs w:val="28"/>
          <w:lang w:val="en-US"/>
        </w:rPr>
        <w:t>Intel Core i7-6500U CPU 2.50GHz x 4</w:t>
      </w:r>
    </w:p>
    <w:p w14:paraId="17AFF7F0" w14:textId="77777777" w:rsidR="0085640A" w:rsidRDefault="00EE7D63" w:rsidP="00042106">
      <w:pPr>
        <w:spacing w:after="0" w:line="360" w:lineRule="auto"/>
        <w:jc w:val="both"/>
      </w:pPr>
      <w:r>
        <w:rPr>
          <w:rFonts w:ascii="Times New Roman" w:eastAsia="Times New Roman" w:hAnsi="Times New Roman" w:cs="Times New Roman"/>
          <w:sz w:val="28"/>
          <w:szCs w:val="28"/>
        </w:rPr>
        <w:t>- Оперативная память: 8Gb</w:t>
      </w:r>
    </w:p>
    <w:p w14:paraId="54C76211" w14:textId="77777777"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Операционная система: Ubuntu 16.04 LTS</w:t>
      </w:r>
    </w:p>
    <w:p w14:paraId="000A02A4" w14:textId="77777777"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Компилятор: gcc 9.3</w:t>
      </w:r>
    </w:p>
    <w:p w14:paraId="1B14069A" w14:textId="77777777" w:rsidR="0085640A" w:rsidRDefault="0085640A" w:rsidP="00042106">
      <w:pPr>
        <w:spacing w:after="0" w:line="360" w:lineRule="auto"/>
        <w:jc w:val="both"/>
        <w:rPr>
          <w:rFonts w:ascii="Times New Roman" w:eastAsia="Times New Roman" w:hAnsi="Times New Roman" w:cs="Times New Roman"/>
          <w:color w:val="000000"/>
          <w:sz w:val="28"/>
          <w:szCs w:val="28"/>
        </w:rPr>
      </w:pPr>
    </w:p>
    <w:p w14:paraId="1A0D80BD" w14:textId="77777777" w:rsidR="0011679C" w:rsidRDefault="0011679C" w:rsidP="00042106">
      <w:pPr>
        <w:spacing w:after="0" w:line="360" w:lineRule="auto"/>
        <w:jc w:val="center"/>
        <w:rPr>
          <w:rFonts w:ascii="Times New Roman" w:eastAsia="Times New Roman" w:hAnsi="Times New Roman" w:cs="Times New Roman"/>
          <w:color w:val="000000"/>
          <w:sz w:val="28"/>
          <w:szCs w:val="28"/>
        </w:rPr>
      </w:pPr>
    </w:p>
    <w:p w14:paraId="7D698DB3" w14:textId="77777777" w:rsidR="0011679C" w:rsidRDefault="0011679C" w:rsidP="00042106">
      <w:pPr>
        <w:spacing w:after="0" w:line="360" w:lineRule="auto"/>
        <w:jc w:val="center"/>
        <w:rPr>
          <w:rFonts w:ascii="Times New Roman" w:eastAsia="Times New Roman" w:hAnsi="Times New Roman" w:cs="Times New Roman"/>
          <w:color w:val="000000"/>
          <w:sz w:val="28"/>
          <w:szCs w:val="28"/>
        </w:rPr>
      </w:pPr>
    </w:p>
    <w:p w14:paraId="6A4DFE30" w14:textId="13108FCE" w:rsidR="0085640A" w:rsidRDefault="00EE7D63" w:rsidP="00042106">
      <w:pPr>
        <w:spacing w:after="0" w:line="360" w:lineRule="auto"/>
        <w:jc w:val="center"/>
      </w:pPr>
      <w:r>
        <w:rPr>
          <w:rFonts w:ascii="Times New Roman" w:eastAsia="Times New Roman" w:hAnsi="Times New Roman" w:cs="Times New Roman"/>
          <w:color w:val="000000"/>
          <w:sz w:val="28"/>
          <w:szCs w:val="28"/>
        </w:rPr>
        <w:lastRenderedPageBreak/>
        <w:t>2.2 Реализация наивного алгоритма</w:t>
      </w:r>
    </w:p>
    <w:p w14:paraId="46D1551D" w14:textId="4702AFCE" w:rsidR="00830450" w:rsidRPr="0011679C" w:rsidRDefault="0011679C" w:rsidP="0011679C">
      <w:pPr>
        <w:spacing w:after="0" w:line="360" w:lineRule="auto"/>
        <w:jc w:val="both"/>
      </w:pPr>
      <w:r>
        <w:rPr>
          <w:noProof/>
        </w:rPr>
        <w:drawing>
          <wp:anchor distT="0" distB="0" distL="0" distR="0" simplePos="0" relativeHeight="251659264" behindDoc="0" locked="0" layoutInCell="1" hidden="0" allowOverlap="1" wp14:anchorId="5DE7BF61" wp14:editId="3C1CF838">
            <wp:simplePos x="0" y="0"/>
            <wp:positionH relativeFrom="margin">
              <wp:align>center</wp:align>
            </wp:positionH>
            <wp:positionV relativeFrom="paragraph">
              <wp:posOffset>911860</wp:posOffset>
            </wp:positionV>
            <wp:extent cx="4899660" cy="3901440"/>
            <wp:effectExtent l="0" t="0" r="0" b="3810"/>
            <wp:wrapTopAndBottom/>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4899660" cy="3901440"/>
                    </a:xfrm>
                    <a:prstGeom prst="rect">
                      <a:avLst/>
                    </a:prstGeom>
                    <a:ln/>
                  </pic:spPr>
                </pic:pic>
              </a:graphicData>
            </a:graphic>
            <wp14:sizeRelH relativeFrom="margin">
              <wp14:pctWidth>0</wp14:pctWidth>
            </wp14:sizeRelH>
            <wp14:sizeRelV relativeFrom="margin">
              <wp14:pctHeight>0</wp14:pctHeight>
            </wp14:sizeRelV>
          </wp:anchor>
        </w:drawing>
      </w:r>
      <w:r w:rsidR="00EE7D63">
        <w:rPr>
          <w:rFonts w:ascii="Times New Roman" w:eastAsia="Times New Roman" w:hAnsi="Times New Roman" w:cs="Times New Roman"/>
          <w:color w:val="000000"/>
          <w:sz w:val="28"/>
          <w:szCs w:val="28"/>
        </w:rPr>
        <w:tab/>
        <w:t xml:space="preserve">В реализации наивного алгоритма нет ничего примечательного. Псевдокод алгоритма представлен ниже. Сама реализация в точности соответствует тому, что представлено на рисунке.  </w:t>
      </w:r>
    </w:p>
    <w:p w14:paraId="7B088856" w14:textId="6ABF1C6C" w:rsidR="0085640A" w:rsidRDefault="00830450" w:rsidP="00042106">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w:t>
      </w:r>
      <w:r w:rsidR="00EE7D63">
        <w:rPr>
          <w:rFonts w:ascii="Times New Roman" w:eastAsia="Times New Roman" w:hAnsi="Times New Roman" w:cs="Times New Roman"/>
          <w:color w:val="000000"/>
          <w:sz w:val="28"/>
          <w:szCs w:val="28"/>
        </w:rPr>
        <w:t>2.1 Псевдокод наивного алгоритма</w:t>
      </w:r>
    </w:p>
    <w:p w14:paraId="11635689" w14:textId="77777777" w:rsidR="0085640A" w:rsidRDefault="0085640A" w:rsidP="00042106">
      <w:pPr>
        <w:spacing w:after="0" w:line="360" w:lineRule="auto"/>
        <w:rPr>
          <w:rFonts w:ascii="Times New Roman" w:eastAsia="Times New Roman" w:hAnsi="Times New Roman" w:cs="Times New Roman"/>
          <w:color w:val="000000"/>
          <w:sz w:val="28"/>
          <w:szCs w:val="28"/>
        </w:rPr>
      </w:pPr>
    </w:p>
    <w:p w14:paraId="2AFB9306" w14:textId="77777777" w:rsidR="0085640A" w:rsidRDefault="00EE7D63" w:rsidP="00042106">
      <w:pPr>
        <w:spacing w:after="0" w:line="360" w:lineRule="auto"/>
        <w:jc w:val="center"/>
      </w:pPr>
      <w:r>
        <w:rPr>
          <w:rFonts w:ascii="Times New Roman" w:eastAsia="Times New Roman" w:hAnsi="Times New Roman" w:cs="Times New Roman"/>
          <w:color w:val="000000"/>
          <w:sz w:val="28"/>
          <w:szCs w:val="28"/>
        </w:rPr>
        <w:t>2.3 Реализация основного алгоритма</w:t>
      </w:r>
    </w:p>
    <w:p w14:paraId="10440B13" w14:textId="1EB0A2E9" w:rsidR="0085640A" w:rsidRDefault="0011679C" w:rsidP="00042106">
      <w:pPr>
        <w:spacing w:after="0" w:line="360" w:lineRule="auto"/>
        <w:jc w:val="both"/>
      </w:pPr>
      <w:r>
        <w:rPr>
          <w:noProof/>
        </w:rPr>
        <w:drawing>
          <wp:anchor distT="0" distB="0" distL="0" distR="0" simplePos="0" relativeHeight="251661312" behindDoc="0" locked="0" layoutInCell="1" hidden="0" allowOverlap="1" wp14:anchorId="40BDAAAC" wp14:editId="79669963">
            <wp:simplePos x="0" y="0"/>
            <wp:positionH relativeFrom="margin">
              <wp:align>center</wp:align>
            </wp:positionH>
            <wp:positionV relativeFrom="margin">
              <wp:posOffset>6659880</wp:posOffset>
            </wp:positionV>
            <wp:extent cx="4276090" cy="1987550"/>
            <wp:effectExtent l="0" t="0" r="0" b="0"/>
            <wp:wrapTopAndBottom/>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276090" cy="1987550"/>
                    </a:xfrm>
                    <a:prstGeom prst="rect">
                      <a:avLst/>
                    </a:prstGeom>
                    <a:ln/>
                  </pic:spPr>
                </pic:pic>
              </a:graphicData>
            </a:graphic>
          </wp:anchor>
        </w:drawing>
      </w:r>
      <w:r w:rsidR="00EE7D63">
        <w:rPr>
          <w:rFonts w:ascii="Times New Roman" w:eastAsia="Times New Roman" w:hAnsi="Times New Roman" w:cs="Times New Roman"/>
          <w:color w:val="000000"/>
          <w:sz w:val="28"/>
          <w:szCs w:val="28"/>
        </w:rPr>
        <w:tab/>
        <w:t>Основной алгоритм, ожидаемо, состоит из двух функций – min_matrix и core,</w:t>
      </w:r>
      <w:r w:rsidR="00830450">
        <w:rPr>
          <w:rFonts w:ascii="Times New Roman" w:eastAsia="Times New Roman" w:hAnsi="Times New Roman" w:cs="Times New Roman"/>
          <w:color w:val="000000"/>
          <w:sz w:val="28"/>
          <w:szCs w:val="28"/>
        </w:rPr>
        <w:t xml:space="preserve"> </w:t>
      </w:r>
      <w:r w:rsidR="00EE7D63">
        <w:rPr>
          <w:rFonts w:ascii="Times New Roman" w:eastAsia="Times New Roman" w:hAnsi="Times New Roman" w:cs="Times New Roman"/>
          <w:color w:val="000000"/>
          <w:sz w:val="28"/>
          <w:szCs w:val="28"/>
        </w:rPr>
        <w:t xml:space="preserve">псевдокод который представлен ниже. </w:t>
      </w:r>
    </w:p>
    <w:p w14:paraId="1D698CBB" w14:textId="57E67494" w:rsidR="0085640A" w:rsidRDefault="0011679C" w:rsidP="0011679C">
      <w:pPr>
        <w:spacing w:after="0" w:line="360" w:lineRule="auto"/>
        <w:jc w:val="center"/>
      </w:pPr>
      <w:r>
        <w:rPr>
          <w:rFonts w:ascii="Times New Roman" w:eastAsia="Times New Roman" w:hAnsi="Times New Roman" w:cs="Times New Roman"/>
          <w:color w:val="000000"/>
          <w:sz w:val="28"/>
          <w:szCs w:val="28"/>
        </w:rPr>
        <w:t>Рис. 2.2 Псевдокод основной функции – min_matrix</w:t>
      </w:r>
    </w:p>
    <w:p w14:paraId="23330D2B" w14:textId="77777777" w:rsidR="0011679C" w:rsidRDefault="0011679C" w:rsidP="0011679C">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Рис. 2.3 Псевдокод вычислительного ядра алгоритма – core</w:t>
      </w:r>
    </w:p>
    <w:p w14:paraId="75489794" w14:textId="6064B5F2" w:rsidR="0085640A" w:rsidRDefault="0011679C" w:rsidP="0011679C">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0" distR="0" simplePos="0" relativeHeight="251662336" behindDoc="0" locked="0" layoutInCell="1" hidden="0" allowOverlap="1" wp14:anchorId="675064AC" wp14:editId="12A4DEAE">
            <wp:simplePos x="0" y="0"/>
            <wp:positionH relativeFrom="margin">
              <wp:align>center</wp:align>
            </wp:positionH>
            <wp:positionV relativeFrom="margin">
              <wp:align>top</wp:align>
            </wp:positionV>
            <wp:extent cx="5305425" cy="7905750"/>
            <wp:effectExtent l="0" t="0" r="9525" b="0"/>
            <wp:wrapTopAndBottom/>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305425" cy="7905750"/>
                    </a:xfrm>
                    <a:prstGeom prst="rect">
                      <a:avLst/>
                    </a:prstGeom>
                    <a:ln/>
                  </pic:spPr>
                </pic:pic>
              </a:graphicData>
            </a:graphic>
          </wp:anchor>
        </w:drawing>
      </w:r>
    </w:p>
    <w:p w14:paraId="7CEC0B10" w14:textId="5D3A7572" w:rsidR="0085640A" w:rsidRDefault="0085640A" w:rsidP="00042106">
      <w:pPr>
        <w:spacing w:after="0" w:line="360" w:lineRule="auto"/>
        <w:jc w:val="both"/>
      </w:pPr>
    </w:p>
    <w:p w14:paraId="06716039" w14:textId="4FFDBD5B" w:rsidR="0085640A" w:rsidRDefault="0085640A" w:rsidP="00042106">
      <w:pPr>
        <w:spacing w:after="0" w:line="360" w:lineRule="auto"/>
        <w:jc w:val="center"/>
      </w:pPr>
    </w:p>
    <w:p w14:paraId="72B741E2" w14:textId="6BE1DF80" w:rsidR="0011679C" w:rsidRDefault="0011679C" w:rsidP="0011679C">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Рис. 2.4 Реализованная функциональность программы</w:t>
      </w:r>
    </w:p>
    <w:p w14:paraId="1906FDB6" w14:textId="247A8EC2" w:rsidR="0092657F" w:rsidRPr="0011679C" w:rsidRDefault="0011679C" w:rsidP="0011679C">
      <w:pPr>
        <w:spacing w:after="0" w:line="360" w:lineRule="auto"/>
        <w:jc w:val="center"/>
      </w:pPr>
      <w:r>
        <w:rPr>
          <w:rFonts w:ascii="Times New Roman" w:eastAsia="Times New Roman" w:hAnsi="Times New Roman" w:cs="Times New Roman"/>
          <w:noProof/>
          <w:color w:val="000000"/>
          <w:sz w:val="24"/>
          <w:szCs w:val="24"/>
        </w:rPr>
        <w:drawing>
          <wp:anchor distT="0" distB="0" distL="0" distR="0" simplePos="0" relativeHeight="251669504" behindDoc="0" locked="0" layoutInCell="1" hidden="0" allowOverlap="1" wp14:anchorId="3A1BE9BB" wp14:editId="4120C97B">
            <wp:simplePos x="0" y="0"/>
            <wp:positionH relativeFrom="page">
              <wp:align>center</wp:align>
            </wp:positionH>
            <wp:positionV relativeFrom="page">
              <wp:posOffset>777240</wp:posOffset>
            </wp:positionV>
            <wp:extent cx="4899660" cy="4532630"/>
            <wp:effectExtent l="0" t="0" r="0" b="1270"/>
            <wp:wrapTopAndBottom/>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899660" cy="4532630"/>
                    </a:xfrm>
                    <a:prstGeom prst="rect">
                      <a:avLst/>
                    </a:prstGeom>
                    <a:ln/>
                  </pic:spPr>
                </pic:pic>
              </a:graphicData>
            </a:graphic>
          </wp:anchor>
        </w:drawing>
      </w:r>
    </w:p>
    <w:p w14:paraId="3E97DCE1" w14:textId="4F65981B" w:rsidR="0085640A" w:rsidRDefault="00EE7D63" w:rsidP="00042106">
      <w:pPr>
        <w:spacing w:after="0" w:line="360" w:lineRule="auto"/>
        <w:jc w:val="center"/>
      </w:pPr>
      <w:r>
        <w:rPr>
          <w:rFonts w:ascii="Times New Roman" w:eastAsia="Times New Roman" w:hAnsi="Times New Roman" w:cs="Times New Roman"/>
          <w:color w:val="000000"/>
          <w:sz w:val="28"/>
          <w:szCs w:val="28"/>
        </w:rPr>
        <w:t>2.4 Модификация реализации</w:t>
      </w:r>
    </w:p>
    <w:p w14:paraId="63018777" w14:textId="03820EDF" w:rsidR="0085640A" w:rsidRDefault="00EE7D63" w:rsidP="00042106">
      <w:pPr>
        <w:spacing w:after="0" w:line="360" w:lineRule="auto"/>
        <w:jc w:val="both"/>
      </w:pPr>
      <w:r>
        <w:rPr>
          <w:rFonts w:ascii="Times New Roman" w:eastAsia="Times New Roman" w:hAnsi="Times New Roman" w:cs="Times New Roman"/>
          <w:color w:val="000000"/>
          <w:sz w:val="28"/>
          <w:szCs w:val="28"/>
        </w:rPr>
        <w:tab/>
        <w:t>Для реализации оптимизации создадим мьютекс и условную переменную. Запускаем вычисление минимальной матрицы в отдельном потоке, при выходе из функции, до истечения лимитов на время и количество итераций, меняем значение условной переменной. В запускающей функции проверяем значение условной переменной, чтобы понять, вышли мы из функции по достижению ограничений или потому что алгоритм завершил свою работу. Мьютекс нужен, чтобы блокировать обращения к глобальным переменным, используемым в алгоритме. В нашей реализации отсутствуют повторные запуски нахождения промежуточных матриц. То есть основной алгоритм будет запущен ровно 2 раза – для каждой из исходных матриц. Установленное ограничение по времени – 60 секунд, по количеству итераций – 10000.</w:t>
      </w:r>
    </w:p>
    <w:p w14:paraId="72657549" w14:textId="70974AB0" w:rsidR="0011679C" w:rsidRPr="0011679C" w:rsidRDefault="00EE7D63" w:rsidP="0011679C">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Рис. 2.</w:t>
      </w:r>
      <w:r w:rsidR="0092657F">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 Псевдокод модифицированной основной функции</w:t>
      </w:r>
      <w:r w:rsidR="0011679C">
        <w:rPr>
          <w:noProof/>
        </w:rPr>
        <w:drawing>
          <wp:anchor distT="0" distB="0" distL="0" distR="0" simplePos="0" relativeHeight="251663360" behindDoc="0" locked="0" layoutInCell="1" hidden="0" allowOverlap="1" wp14:anchorId="4C321384" wp14:editId="6FE9E3C5">
            <wp:simplePos x="0" y="0"/>
            <wp:positionH relativeFrom="page">
              <wp:align>center</wp:align>
            </wp:positionH>
            <wp:positionV relativeFrom="paragraph">
              <wp:posOffset>0</wp:posOffset>
            </wp:positionV>
            <wp:extent cx="5939790" cy="2697480"/>
            <wp:effectExtent l="0" t="0" r="3810" b="7620"/>
            <wp:wrapTopAndBottom/>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39790" cy="2697480"/>
                    </a:xfrm>
                    <a:prstGeom prst="rect">
                      <a:avLst/>
                    </a:prstGeom>
                    <a:ln/>
                  </pic:spPr>
                </pic:pic>
              </a:graphicData>
            </a:graphic>
          </wp:anchor>
        </w:drawing>
      </w:r>
    </w:p>
    <w:p w14:paraId="1D7103A6" w14:textId="3E6DFFE7" w:rsidR="0085640A" w:rsidRDefault="0085640A" w:rsidP="0011679C">
      <w:pPr>
        <w:spacing w:after="0" w:line="360" w:lineRule="auto"/>
      </w:pPr>
    </w:p>
    <w:p w14:paraId="13A5AA42" w14:textId="7ADB908C" w:rsidR="0085640A" w:rsidRDefault="00EE7D63" w:rsidP="00042106">
      <w:pPr>
        <w:spacing w:after="0" w:line="360" w:lineRule="auto"/>
        <w:ind w:firstLine="567"/>
        <w:jc w:val="center"/>
      </w:pPr>
      <w:r>
        <w:rPr>
          <w:rFonts w:ascii="Times New Roman" w:eastAsia="Times New Roman" w:hAnsi="Times New Roman" w:cs="Times New Roman"/>
          <w:color w:val="000000"/>
          <w:sz w:val="28"/>
          <w:szCs w:val="28"/>
        </w:rPr>
        <w:t>2.5 Демонстрация работы программы</w:t>
      </w:r>
    </w:p>
    <w:p w14:paraId="184A1BD2" w14:textId="4478F1CE" w:rsidR="0011679C" w:rsidRPr="008E464F" w:rsidRDefault="00EE7D63" w:rsidP="008E464F">
      <w:pPr>
        <w:spacing w:after="0" w:line="360" w:lineRule="auto"/>
        <w:ind w:firstLine="567"/>
        <w:jc w:val="both"/>
      </w:pPr>
      <w:r>
        <w:rPr>
          <w:rFonts w:ascii="Times New Roman" w:eastAsia="Times New Roman" w:hAnsi="Times New Roman" w:cs="Times New Roman"/>
          <w:color w:val="000000"/>
          <w:sz w:val="28"/>
          <w:szCs w:val="28"/>
        </w:rPr>
        <w:t>На рисунке можно увидеть запуск программы для тестовых данных, состоящих из двух матриц порядка 8, принадлежащих одному классу эквивалентности. Как и ожидалось, минимальные матрицы совпали, из этого можно сделать вывод, что исходные матрицы эквивалентны. Также мы можем увидеть и найденную минимальную матрицу.</w:t>
      </w:r>
    </w:p>
    <w:p w14:paraId="2E8FEFCA" w14:textId="6EE14479" w:rsidR="0011679C" w:rsidRDefault="0011679C" w:rsidP="0011679C">
      <w:pPr>
        <w:spacing w:after="0" w:line="360" w:lineRule="auto"/>
        <w:ind w:firstLine="567"/>
        <w:jc w:val="center"/>
        <w:rPr>
          <w:rFonts w:ascii="Times New Roman" w:eastAsia="Times New Roman" w:hAnsi="Times New Roman" w:cs="Times New Roman"/>
          <w:color w:val="000000"/>
          <w:sz w:val="28"/>
          <w:szCs w:val="28"/>
        </w:rPr>
      </w:pPr>
      <w:r>
        <w:rPr>
          <w:noProof/>
        </w:rPr>
        <w:lastRenderedPageBreak/>
        <w:drawing>
          <wp:anchor distT="0" distB="0" distL="0" distR="0" simplePos="0" relativeHeight="251664384" behindDoc="0" locked="0" layoutInCell="1" hidden="0" allowOverlap="1" wp14:anchorId="476BB819" wp14:editId="746A29B0">
            <wp:simplePos x="0" y="0"/>
            <wp:positionH relativeFrom="margin">
              <wp:align>center</wp:align>
            </wp:positionH>
            <wp:positionV relativeFrom="paragraph">
              <wp:posOffset>0</wp:posOffset>
            </wp:positionV>
            <wp:extent cx="5939790" cy="5869305"/>
            <wp:effectExtent l="0" t="0" r="3810" b="0"/>
            <wp:wrapTopAndBottom/>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39790" cy="5869305"/>
                    </a:xfrm>
                    <a:prstGeom prst="rect">
                      <a:avLst/>
                    </a:prstGeom>
                    <a:ln/>
                  </pic:spPr>
                </pic:pic>
              </a:graphicData>
            </a:graphic>
          </wp:anchor>
        </w:drawing>
      </w:r>
      <w:r>
        <w:rPr>
          <w:rFonts w:ascii="Times New Roman" w:eastAsia="Times New Roman" w:hAnsi="Times New Roman" w:cs="Times New Roman"/>
          <w:color w:val="000000"/>
          <w:sz w:val="28"/>
          <w:szCs w:val="28"/>
        </w:rPr>
        <w:t>Рис. 2.6 Демонстрация результата работы программы</w:t>
      </w:r>
    </w:p>
    <w:p w14:paraId="530CD196" w14:textId="77777777" w:rsidR="008E464F" w:rsidRDefault="008E464F" w:rsidP="0011679C">
      <w:pPr>
        <w:spacing w:after="0" w:line="360" w:lineRule="auto"/>
        <w:ind w:firstLine="567"/>
        <w:jc w:val="center"/>
        <w:rPr>
          <w:rFonts w:ascii="Times New Roman" w:eastAsia="Times New Roman" w:hAnsi="Times New Roman" w:cs="Times New Roman"/>
          <w:color w:val="000000"/>
          <w:sz w:val="28"/>
          <w:szCs w:val="28"/>
        </w:rPr>
      </w:pPr>
    </w:p>
    <w:p w14:paraId="55A7E8F5" w14:textId="77777777" w:rsidR="008E464F" w:rsidRDefault="008E464F" w:rsidP="008E464F">
      <w:pPr>
        <w:spacing w:after="0" w:line="360" w:lineRule="auto"/>
        <w:jc w:val="center"/>
      </w:pPr>
      <w:r>
        <w:rPr>
          <w:rFonts w:ascii="Times New Roman" w:eastAsia="Times New Roman" w:hAnsi="Times New Roman" w:cs="Times New Roman"/>
          <w:color w:val="000000"/>
          <w:sz w:val="28"/>
          <w:szCs w:val="28"/>
        </w:rPr>
        <w:t>2.6 Тест производительности</w:t>
      </w:r>
    </w:p>
    <w:p w14:paraId="0E81CBE4" w14:textId="27C55B78" w:rsidR="0085640A" w:rsidRDefault="008E464F" w:rsidP="008E464F">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Тест производительности представляет собой следующее: мы берем заранее заготовленные матрицы порядка 2, 4, 8, 12, 16, 20, 24, 28, для которых известно эквивалентны они или нет, то есть три матрицы каждого порядка, две из которых эквивалентны друг другу, а третья неэквивалентна им, и запускаем на них наивный алгоритм и эффективный алгоритм. </w:t>
      </w:r>
    </w:p>
    <w:p w14:paraId="6E19F4B1" w14:textId="337D7A32"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 xml:space="preserve">Для наивного алгоритма мы ограничились матрицами порядка 12, так как вычисление даже такого небольшого порядка заняло значительное количество </w:t>
      </w:r>
      <w:r>
        <w:rPr>
          <w:rFonts w:ascii="Times New Roman" w:eastAsia="Times New Roman" w:hAnsi="Times New Roman" w:cs="Times New Roman"/>
          <w:color w:val="000000"/>
          <w:sz w:val="28"/>
          <w:szCs w:val="28"/>
        </w:rPr>
        <w:lastRenderedPageBreak/>
        <w:t xml:space="preserve">времени. Как видно из графика, наивный алгоритм требует огромных временных и вычислительных затрат. </w:t>
      </w:r>
    </w:p>
    <w:p w14:paraId="74CD2D59" w14:textId="7FCBCEF7" w:rsidR="0085640A" w:rsidRDefault="00EE7D63" w:rsidP="00042106">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2.</w:t>
      </w:r>
      <w:r w:rsidR="0092657F">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 xml:space="preserve"> График производительности наивного алгоритма</w:t>
      </w:r>
      <w:r>
        <w:rPr>
          <w:noProof/>
        </w:rPr>
        <w:drawing>
          <wp:anchor distT="0" distB="0" distL="0" distR="0" simplePos="0" relativeHeight="251665408" behindDoc="0" locked="0" layoutInCell="1" hidden="0" allowOverlap="1" wp14:anchorId="48C2C473" wp14:editId="1BBC7A9C">
            <wp:simplePos x="0" y="0"/>
            <wp:positionH relativeFrom="column">
              <wp:posOffset>43815</wp:posOffset>
            </wp:positionH>
            <wp:positionV relativeFrom="paragraph">
              <wp:posOffset>635</wp:posOffset>
            </wp:positionV>
            <wp:extent cx="5852160" cy="4389120"/>
            <wp:effectExtent l="0" t="0" r="0" b="0"/>
            <wp:wrapSquare wrapText="bothSides" distT="0" distB="0" distL="0" distR="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852160" cy="4389120"/>
                    </a:xfrm>
                    <a:prstGeom prst="rect">
                      <a:avLst/>
                    </a:prstGeom>
                    <a:ln/>
                  </pic:spPr>
                </pic:pic>
              </a:graphicData>
            </a:graphic>
          </wp:anchor>
        </w:drawing>
      </w:r>
    </w:p>
    <w:p w14:paraId="7E51A3B1" w14:textId="77777777" w:rsidR="0085640A" w:rsidRDefault="0085640A" w:rsidP="00042106">
      <w:pPr>
        <w:spacing w:after="0" w:line="360" w:lineRule="auto"/>
        <w:jc w:val="center"/>
      </w:pPr>
    </w:p>
    <w:p w14:paraId="1D01C0F4" w14:textId="4CABCAD5"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Далее приведены два графика работы эффективного алгоритма</w:t>
      </w:r>
      <w:r w:rsidR="00830450">
        <w:rPr>
          <w:rFonts w:ascii="Times New Roman" w:eastAsia="Times New Roman" w:hAnsi="Times New Roman" w:cs="Times New Roman"/>
          <w:color w:val="000000"/>
          <w:sz w:val="28"/>
          <w:szCs w:val="28"/>
        </w:rPr>
        <w:t xml:space="preserve"> для эквивалентной и неэквивалентной матрицы</w:t>
      </w:r>
      <w:r>
        <w:rPr>
          <w:rFonts w:ascii="Times New Roman" w:eastAsia="Times New Roman" w:hAnsi="Times New Roman" w:cs="Times New Roman"/>
          <w:color w:val="000000"/>
          <w:sz w:val="28"/>
          <w:szCs w:val="28"/>
        </w:rPr>
        <w:t>. Можно заметить, что асимптотика для одинаковых и разных классов не отличается. Также стоит отметить, что полученные на практике результаты плохо соотносятся с заявленной теоретической вычислительной сложностью для матрицы порядка до 32. В результате тестирования мы получили более оптимистичные оценки производительности.</w:t>
      </w:r>
    </w:p>
    <w:p w14:paraId="4EFAC7EB" w14:textId="60B0EB5E" w:rsidR="0092657F" w:rsidRDefault="00EE7D63" w:rsidP="0092657F">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anchor distT="0" distB="0" distL="0" distR="0" simplePos="0" relativeHeight="251666432" behindDoc="0" locked="0" layoutInCell="1" hidden="0" allowOverlap="1" wp14:anchorId="14D5984E" wp14:editId="6140A40D">
            <wp:simplePos x="0" y="0"/>
            <wp:positionH relativeFrom="page">
              <wp:posOffset>1176655</wp:posOffset>
            </wp:positionH>
            <wp:positionV relativeFrom="page">
              <wp:posOffset>720090</wp:posOffset>
            </wp:positionV>
            <wp:extent cx="4996645" cy="3751898"/>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996645" cy="3751898"/>
                    </a:xfrm>
                    <a:prstGeom prst="rect">
                      <a:avLst/>
                    </a:prstGeom>
                    <a:ln/>
                  </pic:spPr>
                </pic:pic>
              </a:graphicData>
            </a:graphic>
          </wp:anchor>
        </w:drawing>
      </w:r>
      <w:r>
        <w:rPr>
          <w:rFonts w:ascii="Times New Roman" w:eastAsia="Times New Roman" w:hAnsi="Times New Roman" w:cs="Times New Roman"/>
          <w:color w:val="000000"/>
          <w:sz w:val="28"/>
          <w:szCs w:val="28"/>
        </w:rPr>
        <w:t xml:space="preserve"> </w:t>
      </w:r>
    </w:p>
    <w:p w14:paraId="3DF0E027" w14:textId="77777777" w:rsidR="0092657F" w:rsidRDefault="0092657F" w:rsidP="0092657F">
      <w:pPr>
        <w:spacing w:after="0" w:line="360" w:lineRule="auto"/>
        <w:jc w:val="center"/>
        <w:rPr>
          <w:rFonts w:ascii="Times New Roman" w:eastAsia="Times New Roman" w:hAnsi="Times New Roman" w:cs="Times New Roman"/>
          <w:color w:val="000000"/>
          <w:sz w:val="28"/>
          <w:szCs w:val="28"/>
        </w:rPr>
      </w:pPr>
    </w:p>
    <w:p w14:paraId="4ED4E79F" w14:textId="77777777" w:rsidR="0092657F" w:rsidRDefault="0092657F" w:rsidP="0092657F">
      <w:pPr>
        <w:spacing w:after="0" w:line="360" w:lineRule="auto"/>
        <w:jc w:val="center"/>
        <w:rPr>
          <w:rFonts w:ascii="Times New Roman" w:eastAsia="Times New Roman" w:hAnsi="Times New Roman" w:cs="Times New Roman"/>
          <w:color w:val="000000"/>
          <w:sz w:val="28"/>
          <w:szCs w:val="28"/>
        </w:rPr>
      </w:pPr>
    </w:p>
    <w:p w14:paraId="57D306DB" w14:textId="77777777" w:rsidR="0092657F" w:rsidRDefault="0092657F" w:rsidP="0092657F">
      <w:pPr>
        <w:spacing w:after="0" w:line="360" w:lineRule="auto"/>
        <w:jc w:val="center"/>
        <w:rPr>
          <w:rFonts w:ascii="Times New Roman" w:eastAsia="Times New Roman" w:hAnsi="Times New Roman" w:cs="Times New Roman"/>
          <w:color w:val="000000"/>
          <w:sz w:val="28"/>
          <w:szCs w:val="28"/>
        </w:rPr>
      </w:pPr>
    </w:p>
    <w:p w14:paraId="1E037B01" w14:textId="646C36BC" w:rsidR="0085640A" w:rsidRDefault="0085640A" w:rsidP="00042106">
      <w:pPr>
        <w:spacing w:after="0" w:line="360" w:lineRule="auto"/>
        <w:jc w:val="center"/>
      </w:pPr>
    </w:p>
    <w:p w14:paraId="06928A57" w14:textId="46D8FD8B"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r>
    </w:p>
    <w:p w14:paraId="3ED1EF31" w14:textId="77777777" w:rsidR="0085640A" w:rsidRDefault="0085640A" w:rsidP="00042106">
      <w:pPr>
        <w:spacing w:after="0" w:line="360" w:lineRule="auto"/>
        <w:jc w:val="both"/>
        <w:rPr>
          <w:rFonts w:ascii="Times New Roman" w:eastAsia="Times New Roman" w:hAnsi="Times New Roman" w:cs="Times New Roman"/>
          <w:color w:val="000000"/>
          <w:sz w:val="28"/>
          <w:szCs w:val="28"/>
        </w:rPr>
      </w:pPr>
    </w:p>
    <w:p w14:paraId="16D1FE80" w14:textId="77777777" w:rsidR="0085640A" w:rsidRDefault="0085640A" w:rsidP="00042106">
      <w:pPr>
        <w:spacing w:after="0" w:line="360" w:lineRule="auto"/>
        <w:jc w:val="both"/>
        <w:rPr>
          <w:rFonts w:ascii="Times New Roman" w:eastAsia="Times New Roman" w:hAnsi="Times New Roman" w:cs="Times New Roman"/>
          <w:color w:val="000000"/>
          <w:sz w:val="28"/>
          <w:szCs w:val="28"/>
        </w:rPr>
      </w:pPr>
    </w:p>
    <w:p w14:paraId="111D23DC" w14:textId="77777777" w:rsidR="0085640A" w:rsidRDefault="0085640A" w:rsidP="00042106">
      <w:pPr>
        <w:spacing w:after="0" w:line="360" w:lineRule="auto"/>
        <w:jc w:val="both"/>
        <w:rPr>
          <w:rFonts w:ascii="Times New Roman" w:eastAsia="Times New Roman" w:hAnsi="Times New Roman" w:cs="Times New Roman"/>
          <w:color w:val="000000"/>
          <w:sz w:val="28"/>
          <w:szCs w:val="28"/>
        </w:rPr>
      </w:pPr>
    </w:p>
    <w:p w14:paraId="25F55A9B" w14:textId="77777777" w:rsidR="0085640A" w:rsidRDefault="0085640A" w:rsidP="00042106">
      <w:pPr>
        <w:spacing w:after="0" w:line="360" w:lineRule="auto"/>
        <w:jc w:val="both"/>
        <w:rPr>
          <w:rFonts w:ascii="Times New Roman" w:eastAsia="Times New Roman" w:hAnsi="Times New Roman" w:cs="Times New Roman"/>
          <w:color w:val="000000"/>
          <w:sz w:val="28"/>
          <w:szCs w:val="28"/>
        </w:rPr>
      </w:pPr>
    </w:p>
    <w:p w14:paraId="50A1C22D" w14:textId="77777777" w:rsidR="0085640A" w:rsidRDefault="0085640A" w:rsidP="00042106">
      <w:pPr>
        <w:spacing w:after="0" w:line="360" w:lineRule="auto"/>
        <w:jc w:val="both"/>
        <w:rPr>
          <w:rFonts w:ascii="Times New Roman" w:eastAsia="Times New Roman" w:hAnsi="Times New Roman" w:cs="Times New Roman"/>
          <w:color w:val="000000"/>
          <w:sz w:val="28"/>
          <w:szCs w:val="28"/>
        </w:rPr>
      </w:pPr>
    </w:p>
    <w:p w14:paraId="68A31854" w14:textId="77777777" w:rsidR="0085640A" w:rsidRDefault="0085640A" w:rsidP="00042106">
      <w:pPr>
        <w:spacing w:after="0" w:line="360" w:lineRule="auto"/>
        <w:jc w:val="both"/>
        <w:rPr>
          <w:rFonts w:ascii="Times New Roman" w:eastAsia="Times New Roman" w:hAnsi="Times New Roman" w:cs="Times New Roman"/>
          <w:color w:val="000000"/>
          <w:sz w:val="28"/>
          <w:szCs w:val="28"/>
        </w:rPr>
      </w:pPr>
    </w:p>
    <w:p w14:paraId="07C2DF0C" w14:textId="77777777" w:rsidR="0092657F" w:rsidRDefault="0092657F" w:rsidP="0092657F">
      <w:pPr>
        <w:spacing w:after="0" w:line="360" w:lineRule="auto"/>
        <w:rPr>
          <w:rFonts w:ascii="Times New Roman" w:eastAsia="Times New Roman" w:hAnsi="Times New Roman" w:cs="Times New Roman"/>
          <w:color w:val="000000"/>
          <w:sz w:val="28"/>
          <w:szCs w:val="28"/>
        </w:rPr>
      </w:pPr>
    </w:p>
    <w:p w14:paraId="7F1256BB" w14:textId="69ED34EE" w:rsidR="0092657F" w:rsidRDefault="0092657F" w:rsidP="0092657F">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Рис. 2.8 График </w:t>
      </w:r>
      <w:r>
        <w:rPr>
          <w:rFonts w:ascii="Times New Roman" w:eastAsia="Times New Roman" w:hAnsi="Times New Roman" w:cs="Times New Roman"/>
          <w:color w:val="000000"/>
          <w:sz w:val="28"/>
          <w:szCs w:val="28"/>
        </w:rPr>
        <w:t xml:space="preserve">производительности эффективного алгоритма для </w:t>
      </w:r>
      <w:r>
        <w:rPr>
          <w:rFonts w:ascii="Times New Roman" w:eastAsia="Times New Roman" w:hAnsi="Times New Roman" w:cs="Times New Roman"/>
          <w:color w:val="000000"/>
          <w:sz w:val="28"/>
          <w:szCs w:val="28"/>
        </w:rPr>
        <w:t>эквивалентных</w:t>
      </w:r>
      <w:r>
        <w:rPr>
          <w:rFonts w:ascii="Times New Roman" w:eastAsia="Times New Roman" w:hAnsi="Times New Roman" w:cs="Times New Roman"/>
          <w:color w:val="000000"/>
          <w:sz w:val="28"/>
          <w:szCs w:val="28"/>
        </w:rPr>
        <w:t xml:space="preserve"> матриц</w:t>
      </w:r>
    </w:p>
    <w:p w14:paraId="53E94281" w14:textId="0E4E2D3D" w:rsidR="0085640A" w:rsidRDefault="0092657F" w:rsidP="0092657F">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anchor distT="0" distB="0" distL="0" distR="0" simplePos="0" relativeHeight="251667456" behindDoc="0" locked="0" layoutInCell="1" hidden="0" allowOverlap="1" wp14:anchorId="07E27E03" wp14:editId="682A3DD2">
            <wp:simplePos x="0" y="0"/>
            <wp:positionH relativeFrom="page">
              <wp:align>center</wp:align>
            </wp:positionH>
            <wp:positionV relativeFrom="margin">
              <wp:posOffset>4555490</wp:posOffset>
            </wp:positionV>
            <wp:extent cx="5000625" cy="3752215"/>
            <wp:effectExtent l="0" t="0" r="9525" b="635"/>
            <wp:wrapSquare wrapText="bothSides" distT="0" distB="0" distL="0" distR="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000625" cy="3752215"/>
                    </a:xfrm>
                    <a:prstGeom prst="rect">
                      <a:avLst/>
                    </a:prstGeom>
                    <a:ln/>
                  </pic:spPr>
                </pic:pic>
              </a:graphicData>
            </a:graphic>
          </wp:anchor>
        </w:drawing>
      </w:r>
    </w:p>
    <w:p w14:paraId="36A92F99" w14:textId="40FC2008" w:rsidR="0085640A" w:rsidRDefault="0085640A" w:rsidP="00042106">
      <w:pPr>
        <w:spacing w:after="0" w:line="360" w:lineRule="auto"/>
        <w:jc w:val="both"/>
        <w:rPr>
          <w:rFonts w:ascii="Times New Roman" w:eastAsia="Times New Roman" w:hAnsi="Times New Roman" w:cs="Times New Roman"/>
          <w:color w:val="000000"/>
          <w:sz w:val="28"/>
          <w:szCs w:val="28"/>
        </w:rPr>
      </w:pPr>
    </w:p>
    <w:p w14:paraId="1393C72B" w14:textId="62F93AB5" w:rsidR="0085640A" w:rsidRDefault="0085640A" w:rsidP="00042106">
      <w:pPr>
        <w:spacing w:after="0" w:line="360" w:lineRule="auto"/>
        <w:jc w:val="both"/>
        <w:rPr>
          <w:rFonts w:ascii="Times New Roman" w:eastAsia="Times New Roman" w:hAnsi="Times New Roman" w:cs="Times New Roman"/>
          <w:color w:val="000000"/>
          <w:sz w:val="28"/>
          <w:szCs w:val="28"/>
        </w:rPr>
      </w:pPr>
    </w:p>
    <w:p w14:paraId="274C7425" w14:textId="77777777" w:rsidR="0085640A" w:rsidRDefault="0085640A" w:rsidP="00042106">
      <w:pPr>
        <w:spacing w:after="0" w:line="360" w:lineRule="auto"/>
        <w:jc w:val="both"/>
        <w:rPr>
          <w:rFonts w:ascii="Times New Roman" w:eastAsia="Times New Roman" w:hAnsi="Times New Roman" w:cs="Times New Roman"/>
          <w:color w:val="000000"/>
          <w:sz w:val="28"/>
          <w:szCs w:val="28"/>
        </w:rPr>
      </w:pPr>
    </w:p>
    <w:p w14:paraId="4540A221" w14:textId="77777777" w:rsidR="0092657F" w:rsidRDefault="0092657F" w:rsidP="00042106">
      <w:pPr>
        <w:spacing w:after="0" w:line="360" w:lineRule="auto"/>
        <w:jc w:val="center"/>
        <w:rPr>
          <w:rFonts w:ascii="Times New Roman" w:eastAsia="Times New Roman" w:hAnsi="Times New Roman" w:cs="Times New Roman"/>
          <w:color w:val="000000"/>
          <w:sz w:val="28"/>
          <w:szCs w:val="28"/>
        </w:rPr>
      </w:pPr>
    </w:p>
    <w:p w14:paraId="0A694454" w14:textId="77777777" w:rsidR="0092657F" w:rsidRDefault="0092657F" w:rsidP="00042106">
      <w:pPr>
        <w:spacing w:after="0" w:line="360" w:lineRule="auto"/>
        <w:jc w:val="center"/>
        <w:rPr>
          <w:rFonts w:ascii="Times New Roman" w:eastAsia="Times New Roman" w:hAnsi="Times New Roman" w:cs="Times New Roman"/>
          <w:color w:val="000000"/>
          <w:sz w:val="28"/>
          <w:szCs w:val="28"/>
        </w:rPr>
      </w:pPr>
    </w:p>
    <w:p w14:paraId="6B5F848B" w14:textId="77777777" w:rsidR="0092657F" w:rsidRDefault="0092657F" w:rsidP="00042106">
      <w:pPr>
        <w:spacing w:after="0" w:line="360" w:lineRule="auto"/>
        <w:jc w:val="center"/>
        <w:rPr>
          <w:rFonts w:ascii="Times New Roman" w:eastAsia="Times New Roman" w:hAnsi="Times New Roman" w:cs="Times New Roman"/>
          <w:color w:val="000000"/>
          <w:sz w:val="28"/>
          <w:szCs w:val="28"/>
        </w:rPr>
      </w:pPr>
    </w:p>
    <w:p w14:paraId="481A86D8" w14:textId="77777777" w:rsidR="0092657F" w:rsidRDefault="0092657F" w:rsidP="00042106">
      <w:pPr>
        <w:spacing w:after="0" w:line="360" w:lineRule="auto"/>
        <w:jc w:val="center"/>
        <w:rPr>
          <w:rFonts w:ascii="Times New Roman" w:eastAsia="Times New Roman" w:hAnsi="Times New Roman" w:cs="Times New Roman"/>
          <w:color w:val="000000"/>
          <w:sz w:val="28"/>
          <w:szCs w:val="28"/>
        </w:rPr>
      </w:pPr>
    </w:p>
    <w:p w14:paraId="5C43DA1F" w14:textId="77777777" w:rsidR="0092657F" w:rsidRDefault="0092657F" w:rsidP="00042106">
      <w:pPr>
        <w:spacing w:after="0" w:line="360" w:lineRule="auto"/>
        <w:jc w:val="center"/>
        <w:rPr>
          <w:rFonts w:ascii="Times New Roman" w:eastAsia="Times New Roman" w:hAnsi="Times New Roman" w:cs="Times New Roman"/>
          <w:color w:val="000000"/>
          <w:sz w:val="28"/>
          <w:szCs w:val="28"/>
        </w:rPr>
      </w:pPr>
    </w:p>
    <w:p w14:paraId="39165D43" w14:textId="77777777" w:rsidR="0092657F" w:rsidRDefault="0092657F" w:rsidP="00042106">
      <w:pPr>
        <w:spacing w:after="0" w:line="360" w:lineRule="auto"/>
        <w:jc w:val="center"/>
        <w:rPr>
          <w:rFonts w:ascii="Times New Roman" w:eastAsia="Times New Roman" w:hAnsi="Times New Roman" w:cs="Times New Roman"/>
          <w:color w:val="000000"/>
          <w:sz w:val="28"/>
          <w:szCs w:val="28"/>
        </w:rPr>
      </w:pPr>
    </w:p>
    <w:p w14:paraId="12269BDC" w14:textId="77777777" w:rsidR="0092657F" w:rsidRDefault="0092657F" w:rsidP="00042106">
      <w:pPr>
        <w:spacing w:after="0" w:line="360" w:lineRule="auto"/>
        <w:jc w:val="center"/>
        <w:rPr>
          <w:rFonts w:ascii="Times New Roman" w:eastAsia="Times New Roman" w:hAnsi="Times New Roman" w:cs="Times New Roman"/>
          <w:color w:val="000000"/>
          <w:sz w:val="28"/>
          <w:szCs w:val="28"/>
        </w:rPr>
      </w:pPr>
    </w:p>
    <w:p w14:paraId="267DDC1E" w14:textId="77777777" w:rsidR="0092657F" w:rsidRDefault="0092657F" w:rsidP="00042106">
      <w:pPr>
        <w:spacing w:after="0" w:line="360" w:lineRule="auto"/>
        <w:jc w:val="center"/>
        <w:rPr>
          <w:rFonts w:ascii="Times New Roman" w:eastAsia="Times New Roman" w:hAnsi="Times New Roman" w:cs="Times New Roman"/>
          <w:color w:val="000000"/>
          <w:sz w:val="28"/>
          <w:szCs w:val="28"/>
        </w:rPr>
      </w:pPr>
    </w:p>
    <w:p w14:paraId="4A766755" w14:textId="77777777" w:rsidR="0092657F" w:rsidRDefault="0092657F" w:rsidP="00042106">
      <w:pPr>
        <w:spacing w:after="0" w:line="360" w:lineRule="auto"/>
        <w:jc w:val="center"/>
        <w:rPr>
          <w:rFonts w:ascii="Times New Roman" w:eastAsia="Times New Roman" w:hAnsi="Times New Roman" w:cs="Times New Roman"/>
          <w:color w:val="000000"/>
          <w:sz w:val="28"/>
          <w:szCs w:val="28"/>
        </w:rPr>
      </w:pPr>
    </w:p>
    <w:p w14:paraId="3B1079C5" w14:textId="0DE2E09D" w:rsidR="0085640A" w:rsidRDefault="00EE7D63" w:rsidP="0092657F">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Рис. 2.</w:t>
      </w:r>
      <w:r w:rsidR="0092657F">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 xml:space="preserve"> График производительности эффективного алгоритма для </w:t>
      </w:r>
      <w:r w:rsidR="00830450">
        <w:rPr>
          <w:rFonts w:ascii="Times New Roman" w:eastAsia="Times New Roman" w:hAnsi="Times New Roman" w:cs="Times New Roman"/>
          <w:color w:val="000000"/>
          <w:sz w:val="28"/>
          <w:szCs w:val="28"/>
        </w:rPr>
        <w:t>неэквивалентных</w:t>
      </w:r>
      <w:r>
        <w:rPr>
          <w:rFonts w:ascii="Times New Roman" w:eastAsia="Times New Roman" w:hAnsi="Times New Roman" w:cs="Times New Roman"/>
          <w:color w:val="000000"/>
          <w:sz w:val="28"/>
          <w:szCs w:val="28"/>
        </w:rPr>
        <w:t xml:space="preserve"> матриц</w:t>
      </w:r>
    </w:p>
    <w:p w14:paraId="021C5B9A" w14:textId="4893EB3C"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
        <w:t xml:space="preserve">Также был выполнен один тест для матрицы порядка 32 двумя версиями алгоритма – без оптимизации с оптимизацией. Без оптимизации алгоритм проработал </w:t>
      </w:r>
      <w:r w:rsidR="00830450">
        <w:rPr>
          <w:rFonts w:ascii="Times New Roman" w:eastAsia="Times New Roman" w:hAnsi="Times New Roman" w:cs="Times New Roman"/>
          <w:color w:val="000000"/>
          <w:sz w:val="28"/>
          <w:szCs w:val="28"/>
        </w:rPr>
        <w:t>достаточно длительное время,</w:t>
      </w:r>
      <w:r>
        <w:rPr>
          <w:rFonts w:ascii="Times New Roman" w:eastAsia="Times New Roman" w:hAnsi="Times New Roman" w:cs="Times New Roman"/>
          <w:color w:val="000000"/>
          <w:sz w:val="28"/>
          <w:szCs w:val="28"/>
        </w:rPr>
        <w:t xml:space="preserve"> и минимальная матрица так и не была подсчитана, поэтому этот тест не отображен на соответствующем графике. С оптимизацией подсчет минимальной матрицы занял несколько секунд, достигнув ограничения на количество итераций. </w:t>
      </w:r>
    </w:p>
    <w:p w14:paraId="44635009" w14:textId="77777777" w:rsidR="0085640A" w:rsidRDefault="0085640A" w:rsidP="008E464F">
      <w:pPr>
        <w:spacing w:after="0" w:line="360" w:lineRule="auto"/>
        <w:rPr>
          <w:rFonts w:ascii="Times New Roman" w:eastAsia="Times New Roman" w:hAnsi="Times New Roman" w:cs="Times New Roman"/>
          <w:color w:val="000000"/>
          <w:sz w:val="28"/>
          <w:szCs w:val="28"/>
        </w:rPr>
      </w:pPr>
    </w:p>
    <w:p w14:paraId="31024C1A" w14:textId="77777777" w:rsidR="0085640A" w:rsidRDefault="00EE7D63" w:rsidP="00042106">
      <w:pPr>
        <w:spacing w:after="0" w:line="360" w:lineRule="auto"/>
        <w:rPr>
          <w:rFonts w:ascii="Times New Roman" w:eastAsia="Times New Roman" w:hAnsi="Times New Roman" w:cs="Times New Roman"/>
          <w:color w:val="000000"/>
          <w:sz w:val="28"/>
          <w:szCs w:val="28"/>
        </w:rPr>
      </w:pPr>
      <w:r>
        <w:br w:type="page"/>
      </w:r>
    </w:p>
    <w:p w14:paraId="402E4B53" w14:textId="77777777" w:rsidR="0085640A" w:rsidRDefault="00EE7D63" w:rsidP="00042106">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ЗАКЛЮЧЕНИЕ</w:t>
      </w:r>
    </w:p>
    <w:p w14:paraId="4B0C8CBD" w14:textId="77777777" w:rsidR="0085640A" w:rsidRDefault="00EE7D63" w:rsidP="00042106">
      <w:pP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В выпускной квалификационной работе выполнены все поставленные задачи в полном объеме.</w:t>
      </w:r>
    </w:p>
    <w:p w14:paraId="3B80037B" w14:textId="77777777" w:rsidR="0085640A" w:rsidRDefault="00EE7D63" w:rsidP="0004210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Реализован наивный и эффективный алгоритмы проверки эквивалентности двух матриц Адамара</w:t>
      </w:r>
    </w:p>
    <w:p w14:paraId="391250D6" w14:textId="77777777" w:rsidR="0085640A" w:rsidRDefault="00EE7D63" w:rsidP="0004210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Оптимизирован эффективный алгоритм для матриц большого порядка</w:t>
      </w:r>
    </w:p>
    <w:p w14:paraId="0EB402B4" w14:textId="34000FA4" w:rsidR="0085640A" w:rsidRDefault="00EE7D63" w:rsidP="00042106">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Проведено сравнение производительности реализованных </w:t>
      </w:r>
      <w:r w:rsidR="00830450">
        <w:rPr>
          <w:rFonts w:ascii="Times New Roman" w:eastAsia="Times New Roman" w:hAnsi="Times New Roman" w:cs="Times New Roman"/>
          <w:color w:val="000000"/>
          <w:sz w:val="28"/>
          <w:szCs w:val="28"/>
        </w:rPr>
        <w:t>алгоритмов и</w:t>
      </w:r>
      <w:r>
        <w:rPr>
          <w:rFonts w:ascii="Times New Roman" w:eastAsia="Times New Roman" w:hAnsi="Times New Roman" w:cs="Times New Roman"/>
          <w:color w:val="000000"/>
          <w:sz w:val="28"/>
          <w:szCs w:val="28"/>
        </w:rPr>
        <w:t xml:space="preserve"> анализ полученных результатов</w:t>
      </w:r>
    </w:p>
    <w:p w14:paraId="2AD86884" w14:textId="77777777" w:rsidR="0085640A" w:rsidRDefault="00EE7D63" w:rsidP="008E464F">
      <w:pPr>
        <w:spacing w:after="0" w:line="360" w:lineRule="auto"/>
        <w:rPr>
          <w:rFonts w:ascii="Times New Roman" w:eastAsia="Times New Roman" w:hAnsi="Times New Roman" w:cs="Times New Roman"/>
          <w:color w:val="000000"/>
          <w:sz w:val="28"/>
          <w:szCs w:val="28"/>
        </w:rPr>
      </w:pPr>
      <w:r>
        <w:br w:type="page"/>
      </w:r>
    </w:p>
    <w:p w14:paraId="4B2E617A" w14:textId="77777777" w:rsidR="0085640A" w:rsidRDefault="00EE7D63" w:rsidP="00042106">
      <w:pPr>
        <w:spacing w:after="0"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СПИСОК ИСПОЛЬЗОВАННОЙ ЛИТЕРАТУРЫ</w:t>
      </w:r>
    </w:p>
    <w:p w14:paraId="4D5E50C6" w14:textId="77777777" w:rsidR="0085640A" w:rsidRPr="008F420D" w:rsidRDefault="00EE7D63" w:rsidP="00042106">
      <w:pPr>
        <w:numPr>
          <w:ilvl w:val="0"/>
          <w:numId w:val="3"/>
        </w:numPr>
        <w:spacing w:after="0" w:line="360" w:lineRule="auto"/>
        <w:rPr>
          <w:lang w:val="en-US"/>
        </w:rPr>
      </w:pPr>
      <w:r w:rsidRPr="008F420D">
        <w:rPr>
          <w:rFonts w:ascii="Times New Roman" w:eastAsia="Times New Roman" w:hAnsi="Times New Roman" w:cs="Times New Roman"/>
          <w:color w:val="000000"/>
          <w:sz w:val="28"/>
          <w:szCs w:val="28"/>
          <w:lang w:val="en-US"/>
        </w:rPr>
        <w:t>K. -H. Park and H. -Y. Song, «Hadamard Equivalence of Bimary Matrices», 2009</w:t>
      </w:r>
    </w:p>
    <w:p w14:paraId="364D9266" w14:textId="77777777" w:rsidR="0085640A" w:rsidRPr="008F420D" w:rsidRDefault="00EE7D63" w:rsidP="00042106">
      <w:pPr>
        <w:numPr>
          <w:ilvl w:val="0"/>
          <w:numId w:val="3"/>
        </w:numPr>
        <w:spacing w:after="0" w:line="360" w:lineRule="auto"/>
        <w:rPr>
          <w:rFonts w:ascii="Times New Roman" w:eastAsia="Times New Roman" w:hAnsi="Times New Roman" w:cs="Times New Roman"/>
          <w:color w:val="000000"/>
          <w:sz w:val="28"/>
          <w:szCs w:val="28"/>
          <w:lang w:val="en-US"/>
        </w:rPr>
      </w:pPr>
      <w:r w:rsidRPr="008F420D">
        <w:rPr>
          <w:rFonts w:ascii="Times New Roman" w:eastAsia="Times New Roman" w:hAnsi="Times New Roman" w:cs="Times New Roman"/>
          <w:color w:val="000000"/>
          <w:sz w:val="28"/>
          <w:szCs w:val="28"/>
          <w:lang w:val="en-US"/>
        </w:rPr>
        <w:t>W. P. Orrick, «Switching Operations For Hadamard Matrices», 2007</w:t>
      </w:r>
    </w:p>
    <w:p w14:paraId="58F61E0F" w14:textId="77777777" w:rsidR="0085640A" w:rsidRPr="008F420D" w:rsidRDefault="00EE7D63" w:rsidP="00042106">
      <w:pPr>
        <w:numPr>
          <w:ilvl w:val="0"/>
          <w:numId w:val="3"/>
        </w:numPr>
        <w:spacing w:after="0" w:line="360" w:lineRule="auto"/>
        <w:rPr>
          <w:rFonts w:ascii="Times New Roman" w:eastAsia="Times New Roman" w:hAnsi="Times New Roman" w:cs="Times New Roman"/>
          <w:color w:val="000000"/>
          <w:sz w:val="28"/>
          <w:szCs w:val="28"/>
          <w:lang w:val="en-US"/>
        </w:rPr>
      </w:pPr>
      <w:r w:rsidRPr="008F420D">
        <w:rPr>
          <w:rFonts w:ascii="Times New Roman" w:eastAsia="Times New Roman" w:hAnsi="Times New Roman" w:cs="Times New Roman"/>
          <w:color w:val="000000"/>
          <w:sz w:val="28"/>
          <w:szCs w:val="28"/>
          <w:lang w:val="en-US"/>
        </w:rPr>
        <w:t>K. J. Horadam, «Hadamard Matrices and Their Applications», 2007</w:t>
      </w:r>
    </w:p>
    <w:p w14:paraId="74EBF878" w14:textId="77777777" w:rsidR="0085640A" w:rsidRPr="008F420D" w:rsidRDefault="00EE7D63" w:rsidP="00042106">
      <w:pPr>
        <w:numPr>
          <w:ilvl w:val="0"/>
          <w:numId w:val="3"/>
        </w:numPr>
        <w:spacing w:after="0" w:line="360" w:lineRule="auto"/>
        <w:rPr>
          <w:rFonts w:ascii="Times New Roman" w:eastAsia="Times New Roman" w:hAnsi="Times New Roman" w:cs="Times New Roman"/>
          <w:color w:val="000000"/>
          <w:sz w:val="28"/>
          <w:szCs w:val="28"/>
          <w:lang w:val="en-US"/>
        </w:rPr>
      </w:pPr>
      <w:r w:rsidRPr="008F420D">
        <w:rPr>
          <w:rFonts w:ascii="Times New Roman" w:eastAsia="Times New Roman" w:hAnsi="Times New Roman" w:cs="Times New Roman"/>
          <w:color w:val="000000"/>
          <w:sz w:val="28"/>
          <w:szCs w:val="28"/>
          <w:lang w:val="en-US"/>
        </w:rPr>
        <w:t>N. J. A. Sloane, «A Library of Hadamard Matrices» [</w:t>
      </w:r>
      <w:r>
        <w:rPr>
          <w:rFonts w:ascii="Times New Roman" w:eastAsia="Times New Roman" w:hAnsi="Times New Roman" w:cs="Times New Roman"/>
          <w:color w:val="000000"/>
          <w:sz w:val="28"/>
          <w:szCs w:val="28"/>
        </w:rPr>
        <w:t>Электронный</w:t>
      </w:r>
      <w:r w:rsidRPr="008F420D">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ресурс</w:t>
      </w:r>
      <w:r w:rsidRPr="008F420D">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00"/>
          <w:sz w:val="28"/>
          <w:szCs w:val="28"/>
        </w:rPr>
        <w:t>Режим</w:t>
      </w:r>
      <w:r w:rsidRPr="008F420D">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доступа</w:t>
      </w:r>
      <w:r w:rsidRPr="008F420D">
        <w:rPr>
          <w:rFonts w:ascii="Times New Roman" w:eastAsia="Times New Roman" w:hAnsi="Times New Roman" w:cs="Times New Roman"/>
          <w:color w:val="000000"/>
          <w:sz w:val="28"/>
          <w:szCs w:val="28"/>
          <w:lang w:val="en-US"/>
        </w:rPr>
        <w:t xml:space="preserve">: URL: </w:t>
      </w:r>
      <w:hyperlink r:id="rId19">
        <w:r w:rsidRPr="008F420D">
          <w:rPr>
            <w:rFonts w:ascii="Times New Roman" w:eastAsia="Times New Roman" w:hAnsi="Times New Roman" w:cs="Times New Roman"/>
            <w:color w:val="000000"/>
            <w:sz w:val="28"/>
            <w:szCs w:val="28"/>
            <w:u w:val="single"/>
            <w:lang w:val="en-US"/>
          </w:rPr>
          <w:t>http://neilsloane.com/hadamard/</w:t>
        </w:r>
      </w:hyperlink>
      <w:r w:rsidRPr="008F420D">
        <w:rPr>
          <w:rFonts w:ascii="Times New Roman" w:eastAsia="Times New Roman" w:hAnsi="Times New Roman" w:cs="Times New Roman"/>
          <w:color w:val="000000"/>
          <w:sz w:val="28"/>
          <w:szCs w:val="28"/>
          <w:lang w:val="en-US"/>
        </w:rPr>
        <w:t xml:space="preserve"> (21.03.2020)</w:t>
      </w:r>
    </w:p>
    <w:p w14:paraId="1BA7F753" w14:textId="77777777" w:rsidR="0085640A" w:rsidRPr="008F420D" w:rsidRDefault="00EE7D63" w:rsidP="00042106">
      <w:pPr>
        <w:numPr>
          <w:ilvl w:val="0"/>
          <w:numId w:val="3"/>
        </w:numPr>
        <w:spacing w:after="0" w:line="360" w:lineRule="auto"/>
        <w:rPr>
          <w:rFonts w:ascii="Times New Roman" w:eastAsia="Times New Roman" w:hAnsi="Times New Roman" w:cs="Times New Roman"/>
          <w:color w:val="000000"/>
          <w:sz w:val="28"/>
          <w:szCs w:val="28"/>
          <w:lang w:val="en-US"/>
        </w:rPr>
      </w:pPr>
      <w:r w:rsidRPr="008F420D">
        <w:rPr>
          <w:rFonts w:ascii="Times New Roman" w:eastAsia="Times New Roman" w:hAnsi="Times New Roman" w:cs="Times New Roman"/>
          <w:color w:val="000000"/>
          <w:sz w:val="28"/>
          <w:szCs w:val="28"/>
          <w:lang w:val="en-US"/>
        </w:rPr>
        <w:t>The on-line encyclopedia of integer sequences [</w:t>
      </w:r>
      <w:r>
        <w:rPr>
          <w:rFonts w:ascii="Times New Roman" w:eastAsia="Times New Roman" w:hAnsi="Times New Roman" w:cs="Times New Roman"/>
          <w:color w:val="000000"/>
          <w:sz w:val="28"/>
          <w:szCs w:val="28"/>
        </w:rPr>
        <w:t>Электронный</w:t>
      </w:r>
      <w:r w:rsidRPr="008F420D">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ресурс</w:t>
      </w:r>
      <w:r w:rsidRPr="008F420D">
        <w:rPr>
          <w:rFonts w:ascii="Times New Roman" w:eastAsia="Times New Roman" w:hAnsi="Times New Roman" w:cs="Times New Roman"/>
          <w:color w:val="000000"/>
          <w:sz w:val="28"/>
          <w:szCs w:val="28"/>
          <w:lang w:val="en-US"/>
        </w:rPr>
        <w:t xml:space="preserve">]. - </w:t>
      </w:r>
      <w:r>
        <w:rPr>
          <w:rFonts w:ascii="Times New Roman" w:eastAsia="Times New Roman" w:hAnsi="Times New Roman" w:cs="Times New Roman"/>
          <w:color w:val="000000"/>
          <w:sz w:val="28"/>
          <w:szCs w:val="28"/>
        </w:rPr>
        <w:t>Режим</w:t>
      </w:r>
      <w:r w:rsidRPr="008F420D">
        <w:rPr>
          <w:rFonts w:ascii="Times New Roman" w:eastAsia="Times New Roman" w:hAnsi="Times New Roman" w:cs="Times New Roman"/>
          <w:color w:val="000000"/>
          <w:sz w:val="28"/>
          <w:szCs w:val="28"/>
          <w:lang w:val="en-US"/>
        </w:rPr>
        <w:t xml:space="preserve"> </w:t>
      </w:r>
      <w:r>
        <w:rPr>
          <w:rFonts w:ascii="Times New Roman" w:eastAsia="Times New Roman" w:hAnsi="Times New Roman" w:cs="Times New Roman"/>
          <w:color w:val="000000"/>
          <w:sz w:val="28"/>
          <w:szCs w:val="28"/>
        </w:rPr>
        <w:t>доступа</w:t>
      </w:r>
      <w:r w:rsidRPr="008F420D">
        <w:rPr>
          <w:rFonts w:ascii="Times New Roman" w:eastAsia="Times New Roman" w:hAnsi="Times New Roman" w:cs="Times New Roman"/>
          <w:color w:val="000000"/>
          <w:sz w:val="28"/>
          <w:szCs w:val="28"/>
          <w:lang w:val="en-US"/>
        </w:rPr>
        <w:t>: URL: https://oeis.org/A007299 (21.03.2020)</w:t>
      </w:r>
    </w:p>
    <w:p w14:paraId="15C7FC01" w14:textId="77777777" w:rsidR="0085640A" w:rsidRPr="008F420D" w:rsidRDefault="0085640A" w:rsidP="00042106">
      <w:pPr>
        <w:spacing w:after="0" w:line="360" w:lineRule="auto"/>
        <w:jc w:val="center"/>
        <w:rPr>
          <w:lang w:val="en-US"/>
        </w:rPr>
      </w:pPr>
    </w:p>
    <w:sectPr w:rsidR="0085640A" w:rsidRPr="008F420D" w:rsidSect="009040A4">
      <w:headerReference w:type="default" r:id="rId20"/>
      <w:footerReference w:type="even" r:id="rId21"/>
      <w:pgSz w:w="11906" w:h="16838"/>
      <w:pgMar w:top="1134" w:right="849" w:bottom="1134" w:left="1418" w:header="709" w:footer="709"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1F662" w14:textId="77777777" w:rsidR="00C72151" w:rsidRDefault="00C72151">
      <w:pPr>
        <w:spacing w:after="0" w:line="240" w:lineRule="auto"/>
      </w:pPr>
      <w:r>
        <w:separator/>
      </w:r>
    </w:p>
  </w:endnote>
  <w:endnote w:type="continuationSeparator" w:id="0">
    <w:p w14:paraId="12E19811" w14:textId="77777777" w:rsidR="00C72151" w:rsidRDefault="00C7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auto"/>
    <w:pitch w:val="default"/>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9"/>
      </w:rPr>
      <w:id w:val="247852031"/>
      <w:docPartObj>
        <w:docPartGallery w:val="Page Numbers (Bottom of Page)"/>
        <w:docPartUnique/>
      </w:docPartObj>
    </w:sdtPr>
    <w:sdtContent>
      <w:p w14:paraId="1D86AB4E" w14:textId="77777777" w:rsidR="009040A4" w:rsidRDefault="009040A4" w:rsidP="009040A4">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2669146" w14:textId="77777777" w:rsidR="009040A4" w:rsidRDefault="009040A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3266F" w14:textId="77777777" w:rsidR="00C72151" w:rsidRDefault="00C72151">
      <w:pPr>
        <w:spacing w:after="0" w:line="240" w:lineRule="auto"/>
      </w:pPr>
      <w:r>
        <w:separator/>
      </w:r>
    </w:p>
  </w:footnote>
  <w:footnote w:type="continuationSeparator" w:id="0">
    <w:p w14:paraId="04E15B3D" w14:textId="77777777" w:rsidR="00C72151" w:rsidRDefault="00C72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457463963"/>
      <w:docPartObj>
        <w:docPartGallery w:val="Page Numbers (Top of Page)"/>
        <w:docPartUnique/>
      </w:docPartObj>
    </w:sdtPr>
    <w:sdtContent>
      <w:p w14:paraId="6D849572" w14:textId="716D7537" w:rsidR="009040A4" w:rsidRPr="009040A4" w:rsidRDefault="009040A4" w:rsidP="009040A4">
        <w:pPr>
          <w:pStyle w:val="a5"/>
          <w:tabs>
            <w:tab w:val="clear" w:pos="9355"/>
          </w:tabs>
          <w:jc w:val="right"/>
          <w:rPr>
            <w:rFonts w:ascii="Times New Roman" w:hAnsi="Times New Roman" w:cs="Times New Roman"/>
            <w:sz w:val="28"/>
            <w:szCs w:val="28"/>
          </w:rPr>
        </w:pPr>
        <w:r w:rsidRPr="009040A4">
          <w:rPr>
            <w:rFonts w:ascii="Times New Roman" w:hAnsi="Times New Roman" w:cs="Times New Roman"/>
            <w:sz w:val="28"/>
            <w:szCs w:val="28"/>
          </w:rPr>
          <w:fldChar w:fldCharType="begin"/>
        </w:r>
        <w:r w:rsidRPr="009040A4">
          <w:rPr>
            <w:rFonts w:ascii="Times New Roman" w:hAnsi="Times New Roman" w:cs="Times New Roman"/>
            <w:sz w:val="28"/>
            <w:szCs w:val="28"/>
          </w:rPr>
          <w:instrText>PAGE   \* MERGEFORMAT</w:instrText>
        </w:r>
        <w:r w:rsidRPr="009040A4">
          <w:rPr>
            <w:rFonts w:ascii="Times New Roman" w:hAnsi="Times New Roman" w:cs="Times New Roman"/>
            <w:sz w:val="28"/>
            <w:szCs w:val="28"/>
          </w:rPr>
          <w:fldChar w:fldCharType="separate"/>
        </w:r>
        <w:r w:rsidRPr="009040A4">
          <w:rPr>
            <w:rFonts w:ascii="Times New Roman" w:hAnsi="Times New Roman" w:cs="Times New Roman"/>
            <w:sz w:val="28"/>
            <w:szCs w:val="28"/>
          </w:rPr>
          <w:t>2</w:t>
        </w:r>
        <w:r w:rsidRPr="009040A4">
          <w:rPr>
            <w:rFonts w:ascii="Times New Roman" w:hAnsi="Times New Roman" w:cs="Times New Roman"/>
            <w:sz w:val="28"/>
            <w:szCs w:val="28"/>
          </w:rPr>
          <w:fldChar w:fldCharType="end"/>
        </w:r>
      </w:p>
    </w:sdtContent>
  </w:sdt>
  <w:p w14:paraId="6D79394F" w14:textId="77777777" w:rsidR="009040A4" w:rsidRDefault="009040A4">
    <w:pPr>
      <w:pBdr>
        <w:top w:val="nil"/>
        <w:left w:val="nil"/>
        <w:bottom w:val="nil"/>
        <w:right w:val="nil"/>
        <w:between w:val="nil"/>
      </w:pBdr>
      <w:tabs>
        <w:tab w:val="center" w:pos="4677"/>
        <w:tab w:val="right" w:pos="9355"/>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A939E2"/>
    <w:multiLevelType w:val="multilevel"/>
    <w:tmpl w:val="BF5CD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8E32F6"/>
    <w:multiLevelType w:val="multilevel"/>
    <w:tmpl w:val="9516F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BC1D1A"/>
    <w:multiLevelType w:val="multilevel"/>
    <w:tmpl w:val="2FE4B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40A"/>
    <w:rsid w:val="00042106"/>
    <w:rsid w:val="00054A59"/>
    <w:rsid w:val="0011679C"/>
    <w:rsid w:val="003C2B39"/>
    <w:rsid w:val="00830450"/>
    <w:rsid w:val="0085640A"/>
    <w:rsid w:val="008E464F"/>
    <w:rsid w:val="008F420D"/>
    <w:rsid w:val="009040A4"/>
    <w:rsid w:val="0092657F"/>
    <w:rsid w:val="00C72151"/>
    <w:rsid w:val="00EB21C6"/>
    <w:rsid w:val="00EC3926"/>
    <w:rsid w:val="00EE7D63"/>
    <w:rsid w:val="00EF13CA"/>
    <w:rsid w:val="00FB2099"/>
    <w:rsid w:val="00FE4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730F"/>
  <w15:docId w15:val="{1000C0B8-F2BD-6747-A0E6-E178485C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A"/>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F5496"/>
      <w:sz w:val="32"/>
      <w:szCs w:val="32"/>
    </w:rPr>
  </w:style>
  <w:style w:type="paragraph" w:styleId="2">
    <w:name w:val="heading 2"/>
    <w:basedOn w:val="a"/>
    <w:next w:val="a"/>
    <w:uiPriority w:val="9"/>
    <w:semiHidden/>
    <w:unhideWhenUsed/>
    <w:qFormat/>
    <w:pPr>
      <w:keepNext/>
      <w:spacing w:after="0" w:line="240" w:lineRule="auto"/>
      <w:jc w:val="center"/>
      <w:outlineLvl w:val="1"/>
    </w:pPr>
    <w:rPr>
      <w:rFonts w:ascii="Times New Roman" w:eastAsia="Times New Roman" w:hAnsi="Times New Roman" w:cs="Times New Roman"/>
      <w:b/>
      <w:sz w:val="32"/>
      <w:szCs w:val="32"/>
      <w:u w:val="single"/>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header"/>
    <w:basedOn w:val="a"/>
    <w:link w:val="a6"/>
    <w:uiPriority w:val="99"/>
    <w:unhideWhenUsed/>
    <w:rsid w:val="008F420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F420D"/>
  </w:style>
  <w:style w:type="paragraph" w:styleId="a7">
    <w:name w:val="footer"/>
    <w:basedOn w:val="a"/>
    <w:link w:val="a8"/>
    <w:uiPriority w:val="99"/>
    <w:unhideWhenUsed/>
    <w:rsid w:val="008F420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F420D"/>
  </w:style>
  <w:style w:type="character" w:styleId="a9">
    <w:name w:val="page number"/>
    <w:basedOn w:val="a0"/>
    <w:uiPriority w:val="99"/>
    <w:semiHidden/>
    <w:unhideWhenUsed/>
    <w:rsid w:val="008F420D"/>
  </w:style>
  <w:style w:type="character" w:styleId="aa">
    <w:name w:val="Placeholder Text"/>
    <w:basedOn w:val="a0"/>
    <w:uiPriority w:val="99"/>
    <w:semiHidden/>
    <w:rsid w:val="008F420D"/>
    <w:rPr>
      <w:color w:val="808080"/>
    </w:rPr>
  </w:style>
  <w:style w:type="table" w:styleId="ab">
    <w:name w:val="Table Grid"/>
    <w:basedOn w:val="a1"/>
    <w:uiPriority w:val="39"/>
    <w:rsid w:val="00926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neilsloane.com/hadamar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E6945-39AA-4785-BF83-10B13098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3347</Words>
  <Characters>19083</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Валентинова</dc:creator>
  <cp:lastModifiedBy>Юлия</cp:lastModifiedBy>
  <cp:revision>4</cp:revision>
  <cp:lastPrinted>2020-07-16T19:53:00Z</cp:lastPrinted>
  <dcterms:created xsi:type="dcterms:W3CDTF">2020-07-16T19:52:00Z</dcterms:created>
  <dcterms:modified xsi:type="dcterms:W3CDTF">2020-07-16T19:54:00Z</dcterms:modified>
</cp:coreProperties>
</file>