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E1F6BEA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«</w:t>
      </w:r>
      <w:r w:rsidR="00CA4705" w:rsidRPr="00CA4705">
        <w:rPr>
          <w:rFonts w:ascii="Times New Roman" w:hAnsi="Times New Roman" w:cs="Times New Roman"/>
          <w:b/>
          <w:sz w:val="24"/>
          <w:szCs w:val="24"/>
        </w:rPr>
        <w:t>Расчет сдельного заработка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E84399"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17699D73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>оздать</w:t>
      </w:r>
      <w:r w:rsidR="009F3036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CA4705" w:rsidRPr="00CA4705">
        <w:rPr>
          <w:rFonts w:ascii="Times New Roman" w:hAnsi="Times New Roman" w:cs="Times New Roman"/>
          <w:b/>
          <w:sz w:val="24"/>
          <w:szCs w:val="24"/>
        </w:rPr>
        <w:t>Расчет сдельного заработка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005ED403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bookmarkStart w:id="0" w:name="_GoBack"/>
      <w:bookmarkEnd w:id="0"/>
      <w:r w:rsidR="00CA4705">
        <w:rPr>
          <w:rFonts w:ascii="Times New Roman" w:eastAsia="Times New Roman" w:hAnsi="Times New Roman" w:cs="Times New Roman"/>
          <w:i/>
          <w:sz w:val="24"/>
          <w:szCs w:val="24"/>
        </w:rPr>
        <w:t xml:space="preserve">табельщик 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>я хочу</w:t>
      </w:r>
    </w:p>
    <w:p w14:paraId="04BF6BAF" w14:textId="4C3B31A5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>р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асчет </w:t>
      </w:r>
      <w:r w:rsidR="00CA4705">
        <w:rPr>
          <w:rFonts w:ascii="Times New Roman" w:eastAsia="Times New Roman" w:hAnsi="Times New Roman" w:cs="Times New Roman"/>
          <w:i/>
          <w:sz w:val="24"/>
          <w:szCs w:val="24"/>
        </w:rPr>
        <w:t>сдельного заработка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 сотрудников</w:t>
      </w:r>
    </w:p>
    <w:p w14:paraId="3E92D9B0" w14:textId="6612FCAA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>документы р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>асчет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A4705">
        <w:rPr>
          <w:rFonts w:ascii="Times New Roman" w:eastAsia="Times New Roman" w:hAnsi="Times New Roman" w:cs="Times New Roman"/>
          <w:i/>
          <w:sz w:val="24"/>
          <w:szCs w:val="24"/>
        </w:rPr>
        <w:t>сдельного заработка</w:t>
      </w:r>
      <w:r w:rsidR="00CA4705" w:rsidRP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>сотрудников</w:t>
      </w:r>
      <w:r w:rsidR="00266843"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>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111A254C" w14:textId="6DAED942" w:rsidR="009F3036" w:rsidRPr="00D05D57" w:rsidRDefault="00B7296E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05D57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D1B62E" w14:textId="59C7E833" w:rsidR="00D05D57" w:rsidRPr="001B0C50" w:rsidRDefault="00D05D57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подраздел «</w:t>
      </w:r>
      <w:r w:rsidR="00CA4705">
        <w:rPr>
          <w:rFonts w:ascii="Times New Roman" w:hAnsi="Times New Roman" w:cs="Times New Roman"/>
          <w:b/>
          <w:sz w:val="24"/>
          <w:szCs w:val="24"/>
        </w:rPr>
        <w:t>Трудозатраты</w:t>
      </w:r>
      <w:r w:rsidRPr="00D05D57">
        <w:rPr>
          <w:rFonts w:ascii="Times New Roman" w:hAnsi="Times New Roman" w:cs="Times New Roman"/>
          <w:sz w:val="24"/>
          <w:szCs w:val="24"/>
        </w:rPr>
        <w:t>»</w:t>
      </w:r>
    </w:p>
    <w:p w14:paraId="1B4FD92C" w14:textId="25E44F94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266843">
        <w:rPr>
          <w:rFonts w:ascii="Times New Roman" w:hAnsi="Times New Roman" w:cs="Times New Roman"/>
          <w:b/>
          <w:sz w:val="24"/>
          <w:szCs w:val="24"/>
        </w:rPr>
        <w:t xml:space="preserve">Расчеты </w:t>
      </w:r>
      <w:r w:rsidR="00CA4705">
        <w:rPr>
          <w:rFonts w:ascii="Times New Roman" w:hAnsi="Times New Roman" w:cs="Times New Roman"/>
          <w:b/>
          <w:sz w:val="24"/>
          <w:szCs w:val="24"/>
        </w:rPr>
        <w:t>сдельного заработка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8A38A3" w14:textId="67C56B52" w:rsidR="00266843" w:rsidRPr="00266843" w:rsidRDefault="00CA4705" w:rsidP="00CA4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32459" wp14:editId="5A186FBB">
            <wp:extent cx="4930140" cy="1691689"/>
            <wp:effectExtent l="38100" t="38100" r="99060" b="990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780" cy="1693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3330E29" w:rsidR="00354EFD" w:rsidRPr="00A45FDC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</w:p>
    <w:p w14:paraId="12A4A19E" w14:textId="3AAE1876" w:rsidR="00A45FDC" w:rsidRDefault="00A45FDC" w:rsidP="00A45F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A4705"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="00CA4705" w:rsidRPr="00CA4705">
        <w:rPr>
          <w:rFonts w:ascii="Times New Roman" w:hAnsi="Times New Roman" w:cs="Times New Roman"/>
          <w:b/>
          <w:sz w:val="24"/>
          <w:szCs w:val="24"/>
        </w:rPr>
        <w:t>Основное</w:t>
      </w:r>
      <w:r w:rsidR="00CA4705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Pr="00A45FDC">
        <w:rPr>
          <w:rFonts w:ascii="Times New Roman" w:hAnsi="Times New Roman" w:cs="Times New Roman"/>
          <w:b/>
          <w:sz w:val="24"/>
          <w:szCs w:val="24"/>
        </w:rPr>
        <w:t>Ме</w:t>
      </w:r>
      <w:r>
        <w:rPr>
          <w:rFonts w:ascii="Times New Roman" w:hAnsi="Times New Roman" w:cs="Times New Roman"/>
          <w:b/>
          <w:sz w:val="24"/>
          <w:szCs w:val="24"/>
        </w:rPr>
        <w:t>сяц</w:t>
      </w:r>
      <w:r w:rsidR="00466469">
        <w:rPr>
          <w:rFonts w:ascii="Times New Roman" w:hAnsi="Times New Roman" w:cs="Times New Roman"/>
          <w:b/>
          <w:sz w:val="24"/>
          <w:szCs w:val="24"/>
        </w:rPr>
        <w:t xml:space="preserve"> начисления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путем выбора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Февраль</w:t>
      </w:r>
      <w:r w:rsidR="00CA4705">
        <w:rPr>
          <w:rFonts w:ascii="Times New Roman" w:hAnsi="Times New Roman" w:cs="Times New Roman"/>
          <w:sz w:val="24"/>
          <w:szCs w:val="24"/>
        </w:rPr>
        <w:t xml:space="preserve"> 2023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3B7257C9" w14:textId="4BDAC028" w:rsidR="002D76A5" w:rsidRPr="00354EFD" w:rsidRDefault="00466469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4705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D05D57">
        <w:rPr>
          <w:rFonts w:ascii="Times New Roman" w:hAnsi="Times New Roman" w:cs="Times New Roman"/>
          <w:sz w:val="24"/>
          <w:szCs w:val="24"/>
        </w:rPr>
        <w:t xml:space="preserve"> поле </w:t>
      </w:r>
      <w:r w:rsidR="00666CDC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2D76A5"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 w:rsidR="00A352B4">
        <w:rPr>
          <w:rFonts w:ascii="Times New Roman" w:hAnsi="Times New Roman" w:cs="Times New Roman"/>
          <w:sz w:val="24"/>
          <w:szCs w:val="24"/>
        </w:rPr>
        <w:t>вести</w:t>
      </w:r>
      <w:r w:rsidR="00D05D57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="00A352B4">
        <w:rPr>
          <w:rFonts w:ascii="Times New Roman" w:hAnsi="Times New Roman" w:cs="Times New Roman"/>
          <w:sz w:val="24"/>
          <w:szCs w:val="24"/>
        </w:rPr>
        <w:t xml:space="preserve"> </w:t>
      </w:r>
      <w:r w:rsidR="002D76A5" w:rsidRPr="002D76A5">
        <w:rPr>
          <w:rFonts w:ascii="Times New Roman" w:hAnsi="Times New Roman" w:cs="Times New Roman"/>
          <w:sz w:val="24"/>
          <w:szCs w:val="24"/>
        </w:rPr>
        <w:t>«</w:t>
      </w:r>
      <w:r w:rsidR="00666CDC" w:rsidRPr="00666CDC">
        <w:rPr>
          <w:rFonts w:ascii="Times New Roman" w:hAnsi="Times New Roman" w:cs="Times New Roman"/>
          <w:sz w:val="24"/>
          <w:szCs w:val="24"/>
        </w:rPr>
        <w:t>Разрез "Полевой"</w:t>
      </w:r>
      <w:r w:rsidR="002D76A5"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6FA41020" w14:textId="1926F2A1" w:rsidR="00666CDC" w:rsidRDefault="00D05D57" w:rsidP="00666C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Pr="00D05D57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путем выбора «</w:t>
      </w:r>
      <w:r w:rsidR="00466469" w:rsidRPr="00466469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636BF51" w14:textId="3C41EB4F" w:rsidR="00466469" w:rsidRDefault="00466469" w:rsidP="00666C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Pr="00D05D57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b/>
          <w:sz w:val="24"/>
          <w:szCs w:val="24"/>
        </w:rPr>
        <w:t>Способ расчета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путем выбора «Самосвалы»</w:t>
      </w:r>
    </w:p>
    <w:p w14:paraId="0432CCC0" w14:textId="47ED0A5E" w:rsidR="006C5C92" w:rsidRDefault="00466469" w:rsidP="00A45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57AAB" wp14:editId="12C68F4E">
            <wp:extent cx="4404360" cy="2061645"/>
            <wp:effectExtent l="38100" t="38100" r="91440" b="914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886" cy="2069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477E7" w14:textId="31E6CE5B" w:rsidR="00466469" w:rsidRDefault="00466469" w:rsidP="004664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lastRenderedPageBreak/>
        <w:t>В</w:t>
      </w:r>
      <w:r>
        <w:rPr>
          <w:rFonts w:ascii="Times New Roman" w:hAnsi="Times New Roman" w:cs="Times New Roman"/>
          <w:sz w:val="24"/>
          <w:szCs w:val="24"/>
        </w:rPr>
        <w:t xml:space="preserve">о вкладке </w:t>
      </w:r>
      <w:r>
        <w:rPr>
          <w:rFonts w:ascii="Times New Roman" w:hAnsi="Times New Roman" w:cs="Times New Roman"/>
          <w:b/>
          <w:sz w:val="24"/>
          <w:szCs w:val="24"/>
        </w:rPr>
        <w:t>Начисление</w:t>
      </w:r>
      <w:r>
        <w:rPr>
          <w:rFonts w:ascii="Times New Roman" w:hAnsi="Times New Roman" w:cs="Times New Roman"/>
          <w:sz w:val="24"/>
          <w:szCs w:val="24"/>
        </w:rPr>
        <w:t xml:space="preserve"> нажать на кнопку </w:t>
      </w:r>
      <w:r w:rsidRPr="00466469">
        <w:rPr>
          <w:rFonts w:ascii="Times New Roman" w:hAnsi="Times New Roman" w:cs="Times New Roman"/>
          <w:i/>
          <w:sz w:val="24"/>
          <w:szCs w:val="24"/>
        </w:rPr>
        <w:t>Заполнить начисления</w:t>
      </w:r>
    </w:p>
    <w:p w14:paraId="6BB39BBA" w14:textId="11D62EB7" w:rsidR="00466469" w:rsidRPr="006C5C92" w:rsidRDefault="00466469" w:rsidP="00A45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AD701" wp14:editId="34F5CA6E">
            <wp:extent cx="5940425" cy="1525270"/>
            <wp:effectExtent l="38100" t="38100" r="98425" b="939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3AC63CB4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C42AE7">
        <w:rPr>
          <w:rFonts w:ascii="Times New Roman" w:hAnsi="Times New Roman" w:cs="Times New Roman"/>
          <w:b/>
          <w:sz w:val="24"/>
          <w:szCs w:val="24"/>
        </w:rPr>
        <w:t>Провести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BD63FA7" w14:textId="04ABF5C2" w:rsidR="002A2113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 w:rsidR="00C42AE7">
        <w:rPr>
          <w:rFonts w:ascii="Times New Roman" w:hAnsi="Times New Roman" w:cs="Times New Roman"/>
          <w:sz w:val="24"/>
          <w:szCs w:val="24"/>
        </w:rPr>
        <w:t>Документ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создан в базе данных и отображается в окне «</w:t>
      </w:r>
      <w:r w:rsidR="00A45FDC"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="00466469">
        <w:rPr>
          <w:rFonts w:ascii="Times New Roman" w:hAnsi="Times New Roman" w:cs="Times New Roman"/>
          <w:b/>
          <w:sz w:val="24"/>
          <w:szCs w:val="24"/>
        </w:rPr>
        <w:t>сдельного заработка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  <w:r w:rsidR="00B460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ACFDE" w14:textId="5C6820D7" w:rsidR="00C42AE7" w:rsidRDefault="00466469" w:rsidP="002A2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0B2FF" wp14:editId="7227A06B">
            <wp:extent cx="5940425" cy="1008380"/>
            <wp:effectExtent l="38100" t="38100" r="98425" b="965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2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CCB6D86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3"/>
  </w:num>
  <w:num w:numId="11">
    <w:abstractNumId w:val="20"/>
  </w:num>
  <w:num w:numId="12">
    <w:abstractNumId w:val="34"/>
  </w:num>
  <w:num w:numId="13">
    <w:abstractNumId w:val="25"/>
  </w:num>
  <w:num w:numId="14">
    <w:abstractNumId w:val="32"/>
  </w:num>
  <w:num w:numId="15">
    <w:abstractNumId w:val="3"/>
  </w:num>
  <w:num w:numId="16">
    <w:abstractNumId w:val="18"/>
  </w:num>
  <w:num w:numId="17">
    <w:abstractNumId w:val="9"/>
  </w:num>
  <w:num w:numId="18">
    <w:abstractNumId w:val="35"/>
  </w:num>
  <w:num w:numId="19">
    <w:abstractNumId w:val="23"/>
  </w:num>
  <w:num w:numId="20">
    <w:abstractNumId w:val="1"/>
  </w:num>
  <w:num w:numId="21">
    <w:abstractNumId w:val="14"/>
  </w:num>
  <w:num w:numId="22">
    <w:abstractNumId w:val="37"/>
  </w:num>
  <w:num w:numId="23">
    <w:abstractNumId w:val="26"/>
  </w:num>
  <w:num w:numId="24">
    <w:abstractNumId w:val="27"/>
  </w:num>
  <w:num w:numId="25">
    <w:abstractNumId w:val="21"/>
  </w:num>
  <w:num w:numId="26">
    <w:abstractNumId w:val="0"/>
  </w:num>
  <w:num w:numId="27">
    <w:abstractNumId w:val="11"/>
  </w:num>
  <w:num w:numId="28">
    <w:abstractNumId w:val="8"/>
  </w:num>
  <w:num w:numId="29">
    <w:abstractNumId w:val="36"/>
  </w:num>
  <w:num w:numId="30">
    <w:abstractNumId w:val="24"/>
  </w:num>
  <w:num w:numId="31">
    <w:abstractNumId w:val="31"/>
  </w:num>
  <w:num w:numId="32">
    <w:abstractNumId w:val="28"/>
  </w:num>
  <w:num w:numId="33">
    <w:abstractNumId w:val="30"/>
  </w:num>
  <w:num w:numId="34">
    <w:abstractNumId w:val="22"/>
  </w:num>
  <w:num w:numId="35">
    <w:abstractNumId w:val="7"/>
  </w:num>
  <w:num w:numId="36">
    <w:abstractNumId w:val="16"/>
  </w:num>
  <w:num w:numId="37">
    <w:abstractNumId w:val="2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0A71"/>
    <w:rsid w:val="000F6227"/>
    <w:rsid w:val="001131F9"/>
    <w:rsid w:val="001171EC"/>
    <w:rsid w:val="001417A8"/>
    <w:rsid w:val="001639EC"/>
    <w:rsid w:val="00184836"/>
    <w:rsid w:val="00190C18"/>
    <w:rsid w:val="001B0C50"/>
    <w:rsid w:val="002007BE"/>
    <w:rsid w:val="002132E5"/>
    <w:rsid w:val="00213A55"/>
    <w:rsid w:val="002344E4"/>
    <w:rsid w:val="00266843"/>
    <w:rsid w:val="00277509"/>
    <w:rsid w:val="002A2113"/>
    <w:rsid w:val="002D76A5"/>
    <w:rsid w:val="002F4F3D"/>
    <w:rsid w:val="00312D73"/>
    <w:rsid w:val="00322CF5"/>
    <w:rsid w:val="00334525"/>
    <w:rsid w:val="00334D6F"/>
    <w:rsid w:val="00340712"/>
    <w:rsid w:val="003447F4"/>
    <w:rsid w:val="00354EFD"/>
    <w:rsid w:val="003A1250"/>
    <w:rsid w:val="003A313A"/>
    <w:rsid w:val="003B6094"/>
    <w:rsid w:val="003B6CCF"/>
    <w:rsid w:val="003E63AA"/>
    <w:rsid w:val="003F3CAF"/>
    <w:rsid w:val="0043551F"/>
    <w:rsid w:val="0046021D"/>
    <w:rsid w:val="00466469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3558"/>
    <w:rsid w:val="005B69D9"/>
    <w:rsid w:val="005D47BD"/>
    <w:rsid w:val="005D7841"/>
    <w:rsid w:val="005E3365"/>
    <w:rsid w:val="005F04D5"/>
    <w:rsid w:val="00633449"/>
    <w:rsid w:val="006473E3"/>
    <w:rsid w:val="00652C34"/>
    <w:rsid w:val="00666CDC"/>
    <w:rsid w:val="006732FB"/>
    <w:rsid w:val="00677700"/>
    <w:rsid w:val="00682F43"/>
    <w:rsid w:val="0069129B"/>
    <w:rsid w:val="006C5C92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9F3036"/>
    <w:rsid w:val="00A12EB3"/>
    <w:rsid w:val="00A23234"/>
    <w:rsid w:val="00A352B4"/>
    <w:rsid w:val="00A36B28"/>
    <w:rsid w:val="00A370B2"/>
    <w:rsid w:val="00A45FDC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46006"/>
    <w:rsid w:val="00B7296E"/>
    <w:rsid w:val="00B7395B"/>
    <w:rsid w:val="00B82BA3"/>
    <w:rsid w:val="00BA2006"/>
    <w:rsid w:val="00BA50D1"/>
    <w:rsid w:val="00BC5D12"/>
    <w:rsid w:val="00BE5F33"/>
    <w:rsid w:val="00C03DCC"/>
    <w:rsid w:val="00C11EF5"/>
    <w:rsid w:val="00C12ADD"/>
    <w:rsid w:val="00C33468"/>
    <w:rsid w:val="00C42AE7"/>
    <w:rsid w:val="00C87E2F"/>
    <w:rsid w:val="00CA4705"/>
    <w:rsid w:val="00CA6723"/>
    <w:rsid w:val="00CA69BF"/>
    <w:rsid w:val="00CC080E"/>
    <w:rsid w:val="00CC647D"/>
    <w:rsid w:val="00CE4184"/>
    <w:rsid w:val="00CF03EF"/>
    <w:rsid w:val="00D05D57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DF039A"/>
    <w:rsid w:val="00E05626"/>
    <w:rsid w:val="00E20B1B"/>
    <w:rsid w:val="00E27629"/>
    <w:rsid w:val="00E337D6"/>
    <w:rsid w:val="00E368A2"/>
    <w:rsid w:val="00E84399"/>
    <w:rsid w:val="00E94C31"/>
    <w:rsid w:val="00EA68E3"/>
    <w:rsid w:val="00EB3F3E"/>
    <w:rsid w:val="00EC47A9"/>
    <w:rsid w:val="00ED46D3"/>
    <w:rsid w:val="00EE59C8"/>
    <w:rsid w:val="00F67485"/>
    <w:rsid w:val="00F76A46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CBB9-0A14-4987-A540-7CCD4BF5B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3</cp:revision>
  <dcterms:created xsi:type="dcterms:W3CDTF">2023-02-06T07:26:00Z</dcterms:created>
  <dcterms:modified xsi:type="dcterms:W3CDTF">2023-02-06T07:48:00Z</dcterms:modified>
</cp:coreProperties>
</file>