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11E2" w:rsidRDefault="00CE661E"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class forests</w:t>
      </w:r>
    </w:p>
    <w:p w:rsidR="00CE661E" w:rsidRDefault="00CE661E"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>:</w:t>
      </w:r>
      <w:r w:rsidRPr="00CE661E">
        <w:t xml:space="preserve"> </w:t>
      </w:r>
      <w:proofErr w:type="spellStart"/>
      <w:r w:rsidRPr="00CE661E">
        <w:t>Rừng</w:t>
      </w:r>
      <w:proofErr w:type="spellEnd"/>
      <w:r w:rsidRPr="00CE661E">
        <w:t xml:space="preserve"> </w:t>
      </w:r>
      <w:proofErr w:type="spellStart"/>
      <w:r w:rsidRPr="00CE661E">
        <w:t>là</w:t>
      </w:r>
      <w:proofErr w:type="spellEnd"/>
      <w:r w:rsidRPr="00CE661E">
        <w:t xml:space="preserve"> </w:t>
      </w:r>
      <w:proofErr w:type="spellStart"/>
      <w:r w:rsidRPr="00CE661E">
        <w:t>quần</w:t>
      </w:r>
      <w:proofErr w:type="spellEnd"/>
      <w:r w:rsidRPr="00CE661E">
        <w:t xml:space="preserve"> </w:t>
      </w:r>
      <w:proofErr w:type="spellStart"/>
      <w:r w:rsidRPr="00CE661E">
        <w:t>xã</w:t>
      </w:r>
      <w:proofErr w:type="spellEnd"/>
      <w:r w:rsidRPr="00CE661E">
        <w:t xml:space="preserve"> </w:t>
      </w:r>
      <w:proofErr w:type="spellStart"/>
      <w:r w:rsidRPr="00CE661E">
        <w:t>sinh</w:t>
      </w:r>
      <w:proofErr w:type="spellEnd"/>
      <w:r w:rsidRPr="00CE661E">
        <w:t xml:space="preserve"> </w:t>
      </w:r>
      <w:proofErr w:type="spellStart"/>
      <w:r w:rsidRPr="00CE661E">
        <w:t>vật</w:t>
      </w:r>
      <w:proofErr w:type="spellEnd"/>
      <w:r w:rsidRPr="00CE661E">
        <w:t xml:space="preserve"> </w:t>
      </w:r>
      <w:proofErr w:type="spellStart"/>
      <w:r w:rsidRPr="00CE661E">
        <w:t>trong</w:t>
      </w:r>
      <w:proofErr w:type="spellEnd"/>
      <w:r w:rsidRPr="00CE661E">
        <w:t xml:space="preserve"> </w:t>
      </w:r>
      <w:proofErr w:type="spellStart"/>
      <w:r w:rsidRPr="00CE661E">
        <w:t>đó</w:t>
      </w:r>
      <w:proofErr w:type="spellEnd"/>
      <w:r w:rsidRPr="00CE661E">
        <w:t xml:space="preserve"> </w:t>
      </w:r>
      <w:proofErr w:type="spellStart"/>
      <w:r w:rsidRPr="00CE661E">
        <w:t>cây</w:t>
      </w:r>
      <w:proofErr w:type="spellEnd"/>
      <w:r w:rsidRPr="00CE661E">
        <w:t xml:space="preserve"> </w:t>
      </w:r>
      <w:proofErr w:type="spellStart"/>
      <w:r w:rsidRPr="00CE661E">
        <w:t>rừng</w:t>
      </w:r>
      <w:proofErr w:type="spellEnd"/>
      <w:r w:rsidRPr="00CE661E">
        <w:t xml:space="preserve"> </w:t>
      </w:r>
      <w:proofErr w:type="spellStart"/>
      <w:r w:rsidRPr="00CE661E">
        <w:t>là</w:t>
      </w:r>
      <w:proofErr w:type="spellEnd"/>
      <w:r w:rsidRPr="00CE661E">
        <w:t xml:space="preserve"> </w:t>
      </w:r>
      <w:proofErr w:type="spellStart"/>
      <w:r w:rsidRPr="00CE661E">
        <w:t>thành</w:t>
      </w:r>
      <w:proofErr w:type="spellEnd"/>
      <w:r w:rsidRPr="00CE661E">
        <w:t xml:space="preserve"> </w:t>
      </w:r>
      <w:proofErr w:type="spellStart"/>
      <w:r w:rsidRPr="00CE661E">
        <w:t>phần</w:t>
      </w:r>
      <w:proofErr w:type="spellEnd"/>
      <w:r w:rsidRPr="00CE661E">
        <w:t xml:space="preserve"> </w:t>
      </w:r>
      <w:proofErr w:type="spellStart"/>
      <w:r w:rsidRPr="00CE661E">
        <w:t>chủ</w:t>
      </w:r>
      <w:proofErr w:type="spellEnd"/>
      <w:r w:rsidRPr="00CE661E">
        <w:t xml:space="preserve"> </w:t>
      </w:r>
      <w:proofErr w:type="spellStart"/>
      <w:r w:rsidRPr="00CE661E">
        <w:t>yếu</w:t>
      </w:r>
      <w:proofErr w:type="spellEnd"/>
      <w:r w:rsidRPr="00CE661E">
        <w:t xml:space="preserve">. </w:t>
      </w:r>
      <w:proofErr w:type="spellStart"/>
      <w:r w:rsidRPr="00CE661E">
        <w:t>Nói</w:t>
      </w:r>
      <w:proofErr w:type="spellEnd"/>
      <w:r w:rsidRPr="00CE661E">
        <w:t xml:space="preserve"> </w:t>
      </w:r>
      <w:proofErr w:type="spellStart"/>
      <w:r w:rsidRPr="00CE661E">
        <w:t>cách</w:t>
      </w:r>
      <w:proofErr w:type="spellEnd"/>
      <w:r w:rsidRPr="00CE661E">
        <w:t xml:space="preserve"> </w:t>
      </w:r>
      <w:proofErr w:type="spellStart"/>
      <w:r w:rsidRPr="00CE661E">
        <w:t>khác</w:t>
      </w:r>
      <w:proofErr w:type="spellEnd"/>
      <w:r w:rsidRPr="00CE661E">
        <w:t xml:space="preserve">, </w:t>
      </w:r>
      <w:proofErr w:type="spellStart"/>
      <w:r w:rsidRPr="00CE661E">
        <w:t>rừng</w:t>
      </w:r>
      <w:proofErr w:type="spellEnd"/>
      <w:r w:rsidRPr="00CE661E">
        <w:t xml:space="preserve"> </w:t>
      </w:r>
      <w:proofErr w:type="spellStart"/>
      <w:r w:rsidRPr="00CE661E">
        <w:t>là</w:t>
      </w:r>
      <w:proofErr w:type="spellEnd"/>
      <w:r w:rsidRPr="00CE661E">
        <w:t xml:space="preserve"> </w:t>
      </w:r>
      <w:proofErr w:type="spellStart"/>
      <w:r w:rsidRPr="00CE661E">
        <w:t>tập</w:t>
      </w:r>
      <w:proofErr w:type="spellEnd"/>
      <w:r w:rsidRPr="00CE661E">
        <w:t xml:space="preserve"> </w:t>
      </w:r>
      <w:proofErr w:type="spellStart"/>
      <w:r w:rsidRPr="00CE661E">
        <w:t>hợp</w:t>
      </w:r>
      <w:proofErr w:type="spellEnd"/>
      <w:r w:rsidRPr="00CE661E">
        <w:t xml:space="preserve"> </w:t>
      </w:r>
      <w:proofErr w:type="spellStart"/>
      <w:r w:rsidRPr="00CE661E">
        <w:t>của</w:t>
      </w:r>
      <w:proofErr w:type="spellEnd"/>
      <w:r w:rsidRPr="00CE661E">
        <w:t xml:space="preserve"> </w:t>
      </w:r>
      <w:proofErr w:type="spellStart"/>
      <w:r w:rsidRPr="00CE661E">
        <w:t>nhiều</w:t>
      </w:r>
      <w:proofErr w:type="spellEnd"/>
      <w:r w:rsidRPr="00CE661E">
        <w:t xml:space="preserve"> </w:t>
      </w:r>
      <w:proofErr w:type="spellStart"/>
      <w:r w:rsidRPr="00CE661E">
        <w:t>cây</w:t>
      </w:r>
      <w:proofErr w:type="spellEnd"/>
      <w:r w:rsidRPr="00CE661E">
        <w:t xml:space="preserve">. </w:t>
      </w:r>
      <w:proofErr w:type="spellStart"/>
      <w:r w:rsidRPr="00CE661E">
        <w:t>Quần</w:t>
      </w:r>
      <w:proofErr w:type="spellEnd"/>
      <w:r w:rsidRPr="00CE661E">
        <w:t xml:space="preserve"> </w:t>
      </w:r>
      <w:proofErr w:type="spellStart"/>
      <w:r w:rsidRPr="00CE661E">
        <w:t>xã</w:t>
      </w:r>
      <w:proofErr w:type="spellEnd"/>
      <w:r w:rsidRPr="00CE661E">
        <w:t xml:space="preserve"> </w:t>
      </w:r>
      <w:proofErr w:type="spellStart"/>
      <w:r w:rsidRPr="00CE661E">
        <w:t>sinh</w:t>
      </w:r>
      <w:proofErr w:type="spellEnd"/>
      <w:r w:rsidRPr="00CE661E">
        <w:t xml:space="preserve"> </w:t>
      </w:r>
      <w:proofErr w:type="spellStart"/>
      <w:r w:rsidRPr="00CE661E">
        <w:t>vật</w:t>
      </w:r>
      <w:proofErr w:type="spellEnd"/>
      <w:r w:rsidRPr="00CE661E">
        <w:t xml:space="preserve"> </w:t>
      </w:r>
      <w:proofErr w:type="spellStart"/>
      <w:r w:rsidRPr="00CE661E">
        <w:t>phải</w:t>
      </w:r>
      <w:proofErr w:type="spellEnd"/>
      <w:r w:rsidRPr="00CE661E">
        <w:t xml:space="preserve"> </w:t>
      </w:r>
      <w:proofErr w:type="spellStart"/>
      <w:r w:rsidRPr="00CE661E">
        <w:t>có</w:t>
      </w:r>
      <w:proofErr w:type="spellEnd"/>
      <w:r w:rsidRPr="00CE661E">
        <w:t xml:space="preserve"> </w:t>
      </w:r>
      <w:proofErr w:type="spellStart"/>
      <w:r w:rsidRPr="00CE661E">
        <w:t>diện</w:t>
      </w:r>
      <w:proofErr w:type="spellEnd"/>
      <w:r w:rsidRPr="00CE661E">
        <w:t xml:space="preserve"> </w:t>
      </w:r>
      <w:proofErr w:type="spellStart"/>
      <w:r w:rsidRPr="00CE661E">
        <w:t>tích</w:t>
      </w:r>
      <w:proofErr w:type="spellEnd"/>
      <w:r w:rsidRPr="00CE661E">
        <w:t xml:space="preserve"> </w:t>
      </w:r>
      <w:proofErr w:type="spellStart"/>
      <w:r w:rsidRPr="00CE661E">
        <w:t>đủ</w:t>
      </w:r>
      <w:proofErr w:type="spellEnd"/>
      <w:r w:rsidRPr="00CE661E">
        <w:t xml:space="preserve"> </w:t>
      </w:r>
      <w:proofErr w:type="spellStart"/>
      <w:r w:rsidRPr="00CE661E">
        <w:t>lớn</w:t>
      </w:r>
      <w:proofErr w:type="spellEnd"/>
      <w:r w:rsidRPr="00CE661E">
        <w:t xml:space="preserve">. </w:t>
      </w:r>
      <w:proofErr w:type="spellStart"/>
      <w:r w:rsidRPr="00CE661E">
        <w:t>Giữa</w:t>
      </w:r>
      <w:proofErr w:type="spellEnd"/>
      <w:r w:rsidRPr="00CE661E">
        <w:t xml:space="preserve"> </w:t>
      </w:r>
      <w:proofErr w:type="spellStart"/>
      <w:r w:rsidRPr="00CE661E">
        <w:t>quần</w:t>
      </w:r>
      <w:proofErr w:type="spellEnd"/>
      <w:r w:rsidRPr="00CE661E">
        <w:t xml:space="preserve"> </w:t>
      </w:r>
      <w:proofErr w:type="spellStart"/>
      <w:r w:rsidRPr="00CE661E">
        <w:t>xã</w:t>
      </w:r>
      <w:proofErr w:type="spellEnd"/>
      <w:r w:rsidRPr="00CE661E">
        <w:t xml:space="preserve"> </w:t>
      </w:r>
      <w:proofErr w:type="spellStart"/>
      <w:r w:rsidRPr="00CE661E">
        <w:t>sinh</w:t>
      </w:r>
      <w:proofErr w:type="spellEnd"/>
      <w:r w:rsidRPr="00CE661E">
        <w:t xml:space="preserve"> </w:t>
      </w:r>
      <w:proofErr w:type="spellStart"/>
      <w:r w:rsidRPr="00CE661E">
        <w:t>vật</w:t>
      </w:r>
      <w:proofErr w:type="spellEnd"/>
      <w:r w:rsidRPr="00CE661E">
        <w:t xml:space="preserve"> </w:t>
      </w:r>
      <w:proofErr w:type="spellStart"/>
      <w:r w:rsidRPr="00CE661E">
        <w:t>và</w:t>
      </w:r>
      <w:proofErr w:type="spellEnd"/>
      <w:r w:rsidRPr="00CE661E">
        <w:t xml:space="preserve"> </w:t>
      </w:r>
      <w:proofErr w:type="spellStart"/>
      <w:r w:rsidRPr="00CE661E">
        <w:t>môi</w:t>
      </w:r>
      <w:proofErr w:type="spellEnd"/>
      <w:r w:rsidRPr="00CE661E">
        <w:t xml:space="preserve"> </w:t>
      </w:r>
      <w:proofErr w:type="spellStart"/>
      <w:r w:rsidRPr="00CE661E">
        <w:t>trường</w:t>
      </w:r>
      <w:proofErr w:type="spellEnd"/>
      <w:r w:rsidRPr="00CE661E">
        <w:t xml:space="preserve">, </w:t>
      </w:r>
      <w:proofErr w:type="spellStart"/>
      <w:r w:rsidRPr="00CE661E">
        <w:t>các</w:t>
      </w:r>
      <w:proofErr w:type="spellEnd"/>
      <w:r w:rsidRPr="00CE661E">
        <w:t xml:space="preserve"> </w:t>
      </w:r>
      <w:proofErr w:type="spellStart"/>
      <w:r w:rsidRPr="00CE661E">
        <w:t>thành</w:t>
      </w:r>
      <w:proofErr w:type="spellEnd"/>
      <w:r w:rsidRPr="00CE661E">
        <w:t xml:space="preserve"> </w:t>
      </w:r>
      <w:proofErr w:type="spellStart"/>
      <w:r w:rsidRPr="00CE661E">
        <w:t>phần</w:t>
      </w:r>
      <w:proofErr w:type="spellEnd"/>
      <w:r w:rsidRPr="00CE661E">
        <w:t xml:space="preserve"> </w:t>
      </w:r>
      <w:proofErr w:type="spellStart"/>
      <w:r w:rsidRPr="00CE661E">
        <w:t>trong</w:t>
      </w:r>
      <w:proofErr w:type="spellEnd"/>
      <w:r w:rsidRPr="00CE661E">
        <w:t xml:space="preserve"> </w:t>
      </w:r>
      <w:proofErr w:type="spellStart"/>
      <w:r w:rsidRPr="00CE661E">
        <w:t>quần</w:t>
      </w:r>
      <w:proofErr w:type="spellEnd"/>
      <w:r w:rsidRPr="00CE661E">
        <w:t xml:space="preserve"> </w:t>
      </w:r>
      <w:proofErr w:type="spellStart"/>
      <w:r w:rsidRPr="00CE661E">
        <w:t>xã</w:t>
      </w:r>
      <w:proofErr w:type="spellEnd"/>
      <w:r w:rsidRPr="00CE661E">
        <w:t xml:space="preserve"> </w:t>
      </w:r>
      <w:proofErr w:type="spellStart"/>
      <w:r w:rsidRPr="00CE661E">
        <w:t>sinh</w:t>
      </w:r>
      <w:proofErr w:type="spellEnd"/>
      <w:r w:rsidRPr="00CE661E">
        <w:t xml:space="preserve"> </w:t>
      </w:r>
      <w:proofErr w:type="spellStart"/>
      <w:r w:rsidRPr="00CE661E">
        <w:t>vật</w:t>
      </w:r>
      <w:proofErr w:type="spellEnd"/>
      <w:r w:rsidRPr="00CE661E">
        <w:t xml:space="preserve"> </w:t>
      </w:r>
      <w:proofErr w:type="spellStart"/>
      <w:r w:rsidRPr="00CE661E">
        <w:t>phải</w:t>
      </w:r>
      <w:proofErr w:type="spellEnd"/>
      <w:r w:rsidRPr="00CE661E">
        <w:t xml:space="preserve"> </w:t>
      </w:r>
      <w:proofErr w:type="spellStart"/>
      <w:r w:rsidRPr="00CE661E">
        <w:t>có</w:t>
      </w:r>
      <w:proofErr w:type="spellEnd"/>
      <w:r w:rsidRPr="00CE661E">
        <w:t xml:space="preserve"> </w:t>
      </w:r>
      <w:proofErr w:type="spellStart"/>
      <w:r w:rsidRPr="00CE661E">
        <w:t>mối</w:t>
      </w:r>
      <w:proofErr w:type="spellEnd"/>
      <w:r w:rsidRPr="00CE661E">
        <w:t xml:space="preserve"> </w:t>
      </w:r>
      <w:proofErr w:type="spellStart"/>
      <w:r w:rsidRPr="00CE661E">
        <w:t>quan</w:t>
      </w:r>
      <w:proofErr w:type="spellEnd"/>
      <w:r w:rsidRPr="00CE661E">
        <w:t xml:space="preserve"> </w:t>
      </w:r>
      <w:proofErr w:type="spellStart"/>
      <w:r w:rsidRPr="00CE661E">
        <w:t>hệ</w:t>
      </w:r>
      <w:proofErr w:type="spellEnd"/>
      <w:r w:rsidRPr="00CE661E">
        <w:t xml:space="preserve"> </w:t>
      </w:r>
      <w:proofErr w:type="spellStart"/>
      <w:r w:rsidRPr="00CE661E">
        <w:t>mật</w:t>
      </w:r>
      <w:proofErr w:type="spellEnd"/>
      <w:r w:rsidRPr="00CE661E">
        <w:t xml:space="preserve"> </w:t>
      </w:r>
      <w:proofErr w:type="spellStart"/>
      <w:r w:rsidRPr="00CE661E">
        <w:t>thiết</w:t>
      </w:r>
      <w:proofErr w:type="spellEnd"/>
      <w:r w:rsidRPr="00CE661E">
        <w:t xml:space="preserve"> </w:t>
      </w:r>
      <w:proofErr w:type="spellStart"/>
      <w:r w:rsidRPr="00CE661E">
        <w:t>để</w:t>
      </w:r>
      <w:proofErr w:type="spellEnd"/>
      <w:r w:rsidRPr="00CE661E">
        <w:t xml:space="preserve"> </w:t>
      </w:r>
      <w:proofErr w:type="spellStart"/>
      <w:r w:rsidRPr="00CE661E">
        <w:t>đảm</w:t>
      </w:r>
      <w:proofErr w:type="spellEnd"/>
      <w:r w:rsidRPr="00CE661E">
        <w:t xml:space="preserve"> </w:t>
      </w:r>
      <w:proofErr w:type="spellStart"/>
      <w:r w:rsidRPr="00CE661E">
        <w:t>bảo</w:t>
      </w:r>
      <w:proofErr w:type="spellEnd"/>
      <w:r w:rsidRPr="00CE661E">
        <w:t xml:space="preserve"> </w:t>
      </w:r>
      <w:proofErr w:type="spellStart"/>
      <w:r w:rsidRPr="00CE661E">
        <w:t>khác</w:t>
      </w:r>
      <w:proofErr w:type="spellEnd"/>
      <w:r w:rsidRPr="00CE661E">
        <w:t xml:space="preserve"> </w:t>
      </w:r>
      <w:proofErr w:type="spellStart"/>
      <w:r w:rsidRPr="00CE661E">
        <w:t>biệt</w:t>
      </w:r>
      <w:proofErr w:type="spellEnd"/>
      <w:r w:rsidRPr="00CE661E">
        <w:t xml:space="preserve"> </w:t>
      </w:r>
      <w:proofErr w:type="spellStart"/>
      <w:r w:rsidRPr="00CE661E">
        <w:t>giữa</w:t>
      </w:r>
      <w:proofErr w:type="spellEnd"/>
      <w:r w:rsidRPr="00CE661E">
        <w:t xml:space="preserve"> </w:t>
      </w:r>
      <w:proofErr w:type="spellStart"/>
      <w:r w:rsidRPr="00CE661E">
        <w:t>hoàn</w:t>
      </w:r>
      <w:proofErr w:type="spellEnd"/>
      <w:r w:rsidRPr="00CE661E">
        <w:t xml:space="preserve"> </w:t>
      </w:r>
      <w:proofErr w:type="spellStart"/>
      <w:r w:rsidRPr="00CE661E">
        <w:t>cảnh</w:t>
      </w:r>
      <w:proofErr w:type="spellEnd"/>
      <w:r w:rsidRPr="00CE661E">
        <w:t xml:space="preserve"> </w:t>
      </w:r>
      <w:proofErr w:type="spellStart"/>
      <w:r w:rsidRPr="00CE661E">
        <w:t>rừng</w:t>
      </w:r>
      <w:proofErr w:type="spellEnd"/>
      <w:r w:rsidRPr="00CE661E">
        <w:t xml:space="preserve"> </w:t>
      </w:r>
      <w:proofErr w:type="spellStart"/>
      <w:r w:rsidRPr="00CE661E">
        <w:t>và</w:t>
      </w:r>
      <w:proofErr w:type="spellEnd"/>
      <w:r w:rsidRPr="00CE661E">
        <w:t xml:space="preserve"> </w:t>
      </w:r>
      <w:proofErr w:type="spellStart"/>
      <w:r w:rsidRPr="00CE661E">
        <w:t>các</w:t>
      </w:r>
      <w:proofErr w:type="spellEnd"/>
      <w:r w:rsidRPr="00CE661E">
        <w:t xml:space="preserve"> </w:t>
      </w:r>
      <w:proofErr w:type="spellStart"/>
      <w:r w:rsidRPr="00CE661E">
        <w:t>hoàn</w:t>
      </w:r>
      <w:proofErr w:type="spellEnd"/>
      <w:r w:rsidRPr="00CE661E">
        <w:t xml:space="preserve"> </w:t>
      </w:r>
      <w:proofErr w:type="spellStart"/>
      <w:r w:rsidRPr="00CE661E">
        <w:t>cảnh</w:t>
      </w:r>
      <w:proofErr w:type="spellEnd"/>
      <w:r w:rsidRPr="00CE661E">
        <w:t xml:space="preserve"> </w:t>
      </w:r>
      <w:proofErr w:type="spellStart"/>
      <w:r w:rsidRPr="00CE661E">
        <w:t>khác</w:t>
      </w:r>
      <w:proofErr w:type="spellEnd"/>
      <w:r w:rsidRPr="00CE661E">
        <w:t>.</w:t>
      </w:r>
    </w:p>
    <w:p w:rsidR="00CE661E" w:rsidRDefault="00CE661E"/>
    <w:p w:rsidR="00CE661E" w:rsidRDefault="00CE661E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83820</wp:posOffset>
            </wp:positionH>
            <wp:positionV relativeFrom="paragraph">
              <wp:posOffset>262890</wp:posOffset>
            </wp:positionV>
            <wp:extent cx="5935980" cy="2887980"/>
            <wp:effectExtent l="0" t="0" r="762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hớp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vs </w:t>
      </w:r>
      <w:proofErr w:type="spellStart"/>
      <w:r>
        <w:t>nhau</w:t>
      </w:r>
      <w:proofErr w:type="spellEnd"/>
    </w:p>
    <w:p w:rsidR="00CE661E" w:rsidRDefault="00D12E81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426720</wp:posOffset>
            </wp:positionH>
            <wp:positionV relativeFrom="paragraph">
              <wp:posOffset>0</wp:posOffset>
            </wp:positionV>
            <wp:extent cx="5943600" cy="41910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661E">
        <w:rPr>
          <w:noProof/>
        </w:rPr>
        <w:drawing>
          <wp:inline distT="0" distB="0" distL="0" distR="0">
            <wp:extent cx="57150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66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661E"/>
    <w:rsid w:val="00CE661E"/>
    <w:rsid w:val="00D12E81"/>
    <w:rsid w:val="00D27B7A"/>
    <w:rsid w:val="00DE11E2"/>
    <w:rsid w:val="00E26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4E0AC5-A95F-4892-A20F-E664003B3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6"/>
        <w:szCs w:val="26"/>
        <w:lang w:val="en-US" w:eastAsia="en-US" w:bidi="ar-SA"/>
      </w:rPr>
    </w:rPrDefault>
    <w:pPrDefault>
      <w:pPr>
        <w:spacing w:before="120" w:after="120"/>
        <w:ind w:firstLine="67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60AD"/>
  </w:style>
  <w:style w:type="paragraph" w:styleId="Heading1">
    <w:name w:val="heading 1"/>
    <w:basedOn w:val="Normal"/>
    <w:next w:val="Normal"/>
    <w:link w:val="Heading1Char"/>
    <w:uiPriority w:val="9"/>
    <w:qFormat/>
    <w:rsid w:val="00E260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panded">
    <w:name w:val="Expanded"/>
    <w:basedOn w:val="NoSpacing"/>
    <w:qFormat/>
    <w:rsid w:val="00E260AD"/>
  </w:style>
  <w:style w:type="paragraph" w:styleId="NoSpacing">
    <w:name w:val="No Spacing"/>
    <w:uiPriority w:val="1"/>
    <w:qFormat/>
    <w:rsid w:val="00E260AD"/>
    <w:pPr>
      <w:spacing w:before="0" w:after="0"/>
    </w:pPr>
  </w:style>
  <w:style w:type="character" w:customStyle="1" w:styleId="Heading1Char">
    <w:name w:val="Heading 1 Char"/>
    <w:basedOn w:val="DefaultParagraphFont"/>
    <w:link w:val="Heading1"/>
    <w:uiPriority w:val="9"/>
    <w:rsid w:val="00E260A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quangminhdva@gmail.com</dc:creator>
  <cp:keywords/>
  <dc:description/>
  <cp:lastModifiedBy>quangminhdva@gmail.com</cp:lastModifiedBy>
  <cp:revision>1</cp:revision>
  <dcterms:created xsi:type="dcterms:W3CDTF">2021-11-15T05:47:00Z</dcterms:created>
  <dcterms:modified xsi:type="dcterms:W3CDTF">2021-11-15T06:47:00Z</dcterms:modified>
</cp:coreProperties>
</file>