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/>
    </w:p>
    <w:p>
      <w:pPr>
        <w:jc w:val="both"/>
      </w:pPr>
      <w:r>
        <w:t>object MrUserStateUtil {</w:t>
      </w:r>
    </w:p>
    <w:p>
      <w:pPr>
        <w:jc w:val="both"/>
      </w:pPr>
      <w:r>
        <w:t xml:space="preserve">  def updateMrUserStateStats(target: TargetUser)(implicit statsReceiver: StatsReceiver) = {</w:t>
      </w:r>
    </w:p>
    <w:p>
      <w:pPr>
        <w:jc w:val="both"/>
      </w:pPr>
      <w:r>
        <w:t xml:space="preserve">    statsReceiver.counter("AllUserStates").incr()</w:t>
      </w:r>
    </w:p>
    <w:p>
      <w:pPr>
        <w:jc w:val="both"/>
      </w:pPr>
      <w:r>
        <w:t xml:space="preserve">    target.targetMrUserState.map {</w:t>
      </w:r>
    </w:p>
    <w:p>
      <w:pPr>
        <w:jc w:val="both"/>
      </w:pPr>
      <w:r>
        <w:t xml:space="preserve">      case Some(state) =&gt;</w:t>
      </w:r>
    </w:p>
    <w:p>
      <w:pPr>
        <w:jc w:val="both"/>
      </w:pPr>
      <w:r>
        <w:t xml:space="preserve">        statsReceiver.counter(state.name).incr()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statsReceiver.counter("UnknownUserState").incr()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