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"common",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"src/scala/com/twitter/simclusters_v2/summingbird/common",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"stores",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"src/scala/com/twitter/simclusters_v2/summingbird/stores",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"webservice",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"src/scala/com/twitter/simclusters_v2/summingbird/webservice",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heron_binary(</w:t>
      </w:r>
    </w:p>
    <w:p>
      <w:pPr>
        <w:jc w:val="both"/>
      </w:pPr>
      <w:r>
        <w:t xml:space="preserve">    name = "tweet-simclusters-storm-binary",</w:t>
      </w:r>
    </w:p>
    <w:p>
      <w:pPr>
        <w:jc w:val="both"/>
      </w:pPr>
      <w:r>
        <w:t xml:space="preserve">    main = "com.twitter.simclusters_v2.summingbird.storm.TweetJobRunner",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"src/scala/com/twitter/simclusters_v2/summingbird/storm",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"tweet-simclusters-storm-job",</w:t>
      </w:r>
    </w:p>
    <w:p>
      <w:pPr>
        <w:jc w:val="both"/>
      </w:pPr>
      <w:r>
        <w:t xml:space="preserve">    binary = ":tweet-simclusters-storm-binary",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["config/jaas.conf"],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heron_binary(</w:t>
      </w:r>
    </w:p>
    <w:p>
      <w:pPr>
        <w:jc w:val="both"/>
      </w:pPr>
      <w:r>
        <w:t xml:space="preserve">    name = "persistent-tweet-simclusters-storm-binary",</w:t>
      </w:r>
    </w:p>
    <w:p>
      <w:pPr>
        <w:jc w:val="both"/>
      </w:pPr>
      <w:r>
        <w:t xml:space="preserve">    main = "com.twitter.simclusters_v2.summingbird.storm.PersistentTweetJobRunner",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"src/scala/com/twitter/simclusters_v2/summingbird/storm",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"persistent-tweet-simclusters-storm-job",</w:t>
      </w:r>
    </w:p>
    <w:p>
      <w:pPr>
        <w:jc w:val="both"/>
      </w:pPr>
      <w:r>
        <w:t xml:space="preserve">    binary = ":persistent-tweet-simclusters-storm-binary",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["config/jaas.conf"],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heron_binary(</w:t>
      </w:r>
    </w:p>
    <w:p>
      <w:pPr>
        <w:jc w:val="both"/>
      </w:pPr>
      <w:r>
        <w:t xml:space="preserve">    name = "multi-model-tweet-simclusters-storm-binary",</w:t>
      </w:r>
    </w:p>
    <w:p>
      <w:pPr>
        <w:jc w:val="both"/>
      </w:pPr>
      <w:r>
        <w:t xml:space="preserve">    main = "com.twitter.simclusters_v2.summingbird.storm.MultiModelTweetJobRunner",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"src/scala/com/twitter/simclusters_v2/summingbird/storm",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"multi-model-tweet-simclusters-storm-job",</w:t>
      </w:r>
    </w:p>
    <w:p>
      <w:pPr>
        <w:jc w:val="both"/>
      </w:pPr>
      <w:r>
        <w:t xml:space="preserve">    binary = ":multi-model-tweet-simclusters-storm-binary",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["config/jaas.conf"],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"repl",</w:t>
      </w:r>
    </w:p>
    <w:p>
      <w:pPr>
        <w:jc w:val="both"/>
      </w:pPr>
      <w:r>
        <w:t xml:space="preserve">    basename = "repl-simclusters_v2",</w:t>
      </w:r>
    </w:p>
    <w:p>
      <w:pPr>
        <w:jc w:val="both"/>
      </w:pPr>
      <w:r>
        <w:t xml:space="preserve">    main = "scala.tools.nsc.MainGenericRunner",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"3rdparty/jvm/org/scala-lang:scala-compiler",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":repl",</w:t>
      </w:r>
    </w:p>
    <w:p>
      <w:pPr>
        <w:jc w:val="both"/>
      </w:pPr>
      <w:r>
        <w:t xml:space="preserve">        ":stores",</w:t>
      </w:r>
    </w:p>
    <w:p>
      <w:pPr>
        <w:jc w:val="both"/>
      </w:pPr>
      <w:r>
        <w:t xml:space="preserve">        ":webservice",</w:t>
      </w:r>
    </w:p>
    <w:p>
      <w:pPr>
        <w:jc w:val="both"/>
      </w:pPr>
      <w:r>
        <w:t xml:space="preserve">        "src/scala/com/twitter/simclusters_v2/summingbird/storm",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