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Convenience class to describe the stores that make up a particular type of aggregate.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as of 2018/07, user aggregates are generate by merging the individual</w:t>
      </w:r>
    </w:p>
    <w:p>
      <w:pPr>
        <w:jc w:val="both"/>
      </w:pPr>
      <w:r>
        <w:t xml:space="preserve"> * "user_aggregates", "rectweet_user_aggregates", and, "twitter_wide_user_aggregates".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storeNames Name of the stores.</w:t>
      </w:r>
    </w:p>
    <w:p>
      <w:pPr>
        <w:jc w:val="both"/>
      </w:pPr>
      <w:r>
        <w:t xml:space="preserve"> * @param aggregateType Type of aggregate, usually differentiated by the aggregation key.</w:t>
      </w:r>
    </w:p>
    <w:p>
      <w:pPr>
        <w:jc w:val="both"/>
      </w:pPr>
      <w:r>
        <w:t xml:space="preserve"> * @param shouldHash Used at TimelineRankingAggregatesUtil.extractSecondary when extracting the</w:t>
      </w:r>
    </w:p>
    <w:p>
      <w:pPr>
        <w:jc w:val="both"/>
      </w:pPr>
      <w:r>
        <w:t xml:space="preserve"> *                   secondary key value.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StoreConfig[T](</w:t>
      </w:r>
    </w:p>
    <w:p>
      <w:pPr>
        <w:jc w:val="both"/>
      </w:pPr>
      <w:r>
        <w:t xml:space="preserve">  storeNames: Set[String],</w:t>
      </w:r>
    </w:p>
    <w:p>
      <w:pPr>
        <w:jc w:val="both"/>
      </w:pPr>
      <w:r>
        <w:t xml:space="preserve">  aggregateType: AggregateType.Value,</w:t>
      </w:r>
    </w:p>
    <w:p>
      <w:pPr>
        <w:jc w:val="both"/>
      </w:pPr>
      <w:r>
        <w:t xml:space="preserve">  shouldHash: Boolean = false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storeMerger: StoreMerger) {</w:t>
      </w:r>
    </w:p>
    <w:p>
      <w:pPr>
        <w:jc w:val="both"/>
      </w:pPr>
      <w:r>
        <w:t xml:space="preserve">  require(storeMerger.isValidToMerge(storeNames))</w:t>
      </w:r>
    </w:p>
    <w:p>
      <w:pPr>
        <w:jc w:val="both"/>
      </w:pPr>
      <w:r/>
    </w:p>
    <w:p>
      <w:pPr>
        <w:jc w:val="both"/>
      </w:pPr>
      <w:r>
        <w:t xml:space="preserve">  private val representativeStore = storeNames.head</w:t>
      </w:r>
    </w:p>
    <w:p>
      <w:pPr>
        <w:jc w:val="both"/>
      </w:pPr>
      <w:r/>
    </w:p>
    <w:p>
      <w:pPr>
        <w:jc w:val="both"/>
      </w:pPr>
      <w:r>
        <w:t xml:space="preserve">  val aggregationKeyIds: Set[Long] = storeMerger.getAggregateKeys(representativeStore)</w:t>
      </w:r>
    </w:p>
    <w:p>
      <w:pPr>
        <w:jc w:val="both"/>
      </w:pPr>
      <w:r>
        <w:t xml:space="preserve">  val aggregationKeyFeatures: Set[Feature[_]] =</w:t>
      </w:r>
    </w:p>
    <w:p>
      <w:pPr>
        <w:jc w:val="both"/>
      </w:pPr>
      <w:r>
        <w:t xml:space="preserve">    storeMerger.getAggregateKeyFeatures(representativeStore)</w:t>
      </w:r>
    </w:p>
    <w:p>
      <w:pPr>
        <w:jc w:val="both"/>
      </w:pPr>
      <w:r>
        <w:t xml:space="preserve">  val secondaryKeyFeatureOpt: Option[Feature[_]] = storeMerger.getSecondaryKey(representativeStore)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StoreMerger {</w:t>
      </w:r>
    </w:p>
    <w:p>
      <w:pPr>
        <w:jc w:val="both"/>
      </w:pPr>
      <w:r>
        <w:t xml:space="preserve">  def aggregationConfig: AggregationConfig</w:t>
      </w:r>
    </w:p>
    <w:p>
      <w:pPr>
        <w:jc w:val="both"/>
      </w:pPr>
      <w:r/>
    </w:p>
    <w:p>
      <w:pPr>
        <w:jc w:val="both"/>
      </w:pPr>
      <w:r>
        <w:t xml:space="preserve">  def getAggregateKeyFeatures(storeName: String): Set[Feature[_]] =</w:t>
      </w:r>
    </w:p>
    <w:p>
      <w:pPr>
        <w:jc w:val="both"/>
      </w:pPr>
      <w:r>
        <w:t xml:space="preserve">    aggregationConfig.aggregatesToCompute</w:t>
      </w:r>
    </w:p>
    <w:p>
      <w:pPr>
        <w:jc w:val="both"/>
      </w:pPr>
      <w:r>
        <w:t xml:space="preserve">      .filter(_.outputStore.name == storeName)</w:t>
      </w:r>
    </w:p>
    <w:p>
      <w:pPr>
        <w:jc w:val="both"/>
      </w:pPr>
      <w:r>
        <w:t xml:space="preserve">      .flatMap(_.keysToAggregate)</w:t>
      </w:r>
    </w:p>
    <w:p>
      <w:pPr>
        <w:jc w:val="both"/>
      </w:pPr>
      <w:r/>
    </w:p>
    <w:p>
      <w:pPr>
        <w:jc w:val="both"/>
      </w:pPr>
      <w:r>
        <w:t xml:space="preserve">  def getAggregateKeys(storeName: String): Set[Long] =</w:t>
      </w:r>
    </w:p>
    <w:p>
      <w:pPr>
        <w:jc w:val="both"/>
      </w:pPr>
      <w:r>
        <w:t xml:space="preserve">    TypedAggregateGroup.getKeyFeatureIds(getAggregateKeyFeatures(storeName))</w:t>
      </w:r>
    </w:p>
    <w:p>
      <w:pPr>
        <w:jc w:val="both"/>
      </w:pPr>
      <w:r/>
    </w:p>
    <w:p>
      <w:pPr>
        <w:jc w:val="both"/>
      </w:pPr>
      <w:r>
        <w:t xml:space="preserve">  def getSecondaryKey(storeName: String): Option[Feature[_]] = {</w:t>
      </w:r>
    </w:p>
    <w:p>
      <w:pPr>
        <w:jc w:val="both"/>
      </w:pPr>
      <w:r>
        <w:t xml:space="preserve">    val keys = getAggregateKeyFeatures(storeName)</w:t>
      </w:r>
    </w:p>
    <w:p>
      <w:pPr>
        <w:jc w:val="both"/>
      </w:pPr>
      <w:r>
        <w:t xml:space="preserve">    require(keys.size &lt;= 2, "Only singleton or binary aggregation keys are supported.")</w:t>
      </w:r>
    </w:p>
    <w:p>
      <w:pPr>
        <w:jc w:val="both"/>
      </w:pPr>
      <w:r>
        <w:t xml:space="preserve">    require(keys.contains(SharedFeatures.USER_ID), "USER_ID must be one of the aggregation keys.")</w:t>
      </w:r>
    </w:p>
    <w:p>
      <w:pPr>
        <w:jc w:val="both"/>
      </w:pPr>
      <w:r>
        <w:t xml:space="preserve">    keys</w:t>
      </w:r>
    </w:p>
    <w:p>
      <w:pPr>
        <w:jc w:val="both"/>
      </w:pPr>
      <w:r>
        <w:t xml:space="preserve">      .filterNot(_ == SharedFeatures.USER_ID)</w:t>
      </w:r>
    </w:p>
    <w:p>
      <w:pPr>
        <w:jc w:val="both"/>
      </w:pPr>
      <w:r>
        <w:t xml:space="preserve">      .headOption</w:t>
      </w:r>
    </w:p>
    <w:p>
      <w:pPr>
        <w:jc w:val="both"/>
      </w:pPr>
      <w:r>
        <w:t xml:space="preserve">      .map { possiblySparseKey =&gt;</w:t>
      </w:r>
    </w:p>
    <w:p>
      <w:pPr>
        <w:jc w:val="both"/>
      </w:pPr>
      <w:r>
        <w:t xml:space="preserve">        if (possiblySparseKey.getFeatureType != FeatureType.SPARSE_BINARY) {</w:t>
      </w:r>
    </w:p>
    <w:p>
      <w:pPr>
        <w:jc w:val="both"/>
      </w:pPr>
      <w:r>
        <w:t xml:space="preserve">          possiblySparseKey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TypedAggregateGroup.sparseFeature(possiblySparseKey)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Stores may only be merged if they have the same aggregation key.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isValidToMerge(storeNames: Set[String]): Boolean = {</w:t>
      </w:r>
    </w:p>
    <w:p>
      <w:pPr>
        <w:jc w:val="both"/>
      </w:pPr>
      <w:r>
        <w:t xml:space="preserve">    val expectedKeyOpt = storeNames.headOption.map(getAggregateKeys)</w:t>
      </w:r>
    </w:p>
    <w:p>
      <w:pPr>
        <w:jc w:val="both"/>
      </w:pPr>
      <w:r>
        <w:t xml:space="preserve">    storeNames.forall(v =&gt; getAggregateKeys(v) == expectedKeyOpt.get)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