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0F1" w:rsidRPr="00393FB0" w:rsidRDefault="00A750F1">
      <w:pPr>
        <w:rPr>
          <w:b/>
        </w:rPr>
      </w:pPr>
      <w:r w:rsidRPr="00393FB0">
        <w:rPr>
          <w:b/>
        </w:rPr>
        <w:t>Systems Maintenance Plan</w:t>
      </w:r>
    </w:p>
    <w:p w:rsidR="00A750F1" w:rsidRDefault="00A750F1"/>
    <w:p w:rsidR="00A750F1" w:rsidRDefault="00A750F1">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750F1" w:rsidRDefault="00A750F1"/>
    <w:p w:rsidR="00A750F1" w:rsidRPr="00A750F1" w:rsidRDefault="00A750F1">
      <w:r w:rsidRPr="00A750F1">
        <w:rPr>
          <w:b/>
        </w:rPr>
        <w:t>Corrective Maintenance</w:t>
      </w:r>
      <w:r>
        <w:rPr>
          <w:b/>
        </w:rPr>
        <w:t xml:space="preserve"> </w:t>
      </w:r>
      <w:r w:rsidR="00863996">
        <w:t>is the process of fixing errors</w:t>
      </w:r>
      <w:r>
        <w:t xml:space="preserve"> in the system after it was delivered.</w:t>
      </w:r>
      <w:r w:rsidR="00863996">
        <w:t xml:space="preserve">  Errors should first be identified, then steps to isolate the issue and correct the problem will be taken.  All errors should be sent to Tom Jorgensen (</w:t>
      </w:r>
      <w:r w:rsidR="00863996" w:rsidRPr="00863996">
        <w:t>twjorgensen@unomaha.edu</w:t>
      </w:r>
      <w:r w:rsidR="00863996">
        <w:t>), and will be addressed based on urgency of the issue.</w:t>
      </w:r>
    </w:p>
    <w:p w:rsidR="00A750F1" w:rsidRPr="00A750F1" w:rsidRDefault="00A750F1" w:rsidP="00EA7D9C">
      <w:pPr>
        <w:jc w:val="center"/>
      </w:pPr>
    </w:p>
    <w:p w:rsidR="00A750F1" w:rsidRPr="00863996" w:rsidRDefault="00A750F1">
      <w:r w:rsidRPr="00A750F1">
        <w:rPr>
          <w:b/>
        </w:rPr>
        <w:t>Adaptive Maintenance</w:t>
      </w:r>
      <w:r w:rsidR="00863996">
        <w:rPr>
          <w:b/>
        </w:rPr>
        <w:t xml:space="preserve"> </w:t>
      </w:r>
      <w:r w:rsidR="00863996">
        <w:t>is adjusting the system to the environment that it will be operating in.  This could be adjustments to the reporting formats, new products, or many other scenarios that may arise after implementation.</w:t>
      </w:r>
      <w:r w:rsidR="00393FB0">
        <w:t xml:space="preserve">  New regulations pertaining to this system are not likely, but if they do occur please contact Tom Jorgensen (</w:t>
      </w:r>
      <w:r w:rsidR="00393FB0" w:rsidRPr="00393FB0">
        <w:t>twjorgensen@unomaha.edu</w:t>
      </w:r>
      <w:r w:rsidR="00393FB0">
        <w:t xml:space="preserve">) about modifying the system to fit specific regulations.  New products and reporting formats for this system must be discussed with management and further action will be decided by management.  </w:t>
      </w:r>
    </w:p>
    <w:p w:rsidR="00A750F1" w:rsidRPr="00A750F1" w:rsidRDefault="00A750F1"/>
    <w:p w:rsidR="00A750F1" w:rsidRDefault="00A750F1">
      <w:r w:rsidRPr="00A750F1">
        <w:rPr>
          <w:b/>
        </w:rPr>
        <w:t>Perfective Maintenance</w:t>
      </w:r>
      <w:r w:rsidR="00A72907">
        <w:t xml:space="preserve"> is improving the system from the original version.  It should be </w:t>
      </w:r>
      <w:r w:rsidR="00DC73C6">
        <w:t>decided if any revisions of the systems will be profitable to do so.  The Max Inventory System will be released as version 1.0.  After this version, management must decide on further modifications.  Management will then contact Team Awesome with:</w:t>
      </w:r>
    </w:p>
    <w:p w:rsidR="00DC73C6" w:rsidRDefault="00DC73C6" w:rsidP="00DC73C6">
      <w:pPr>
        <w:pStyle w:val="ListParagraph"/>
        <w:numPr>
          <w:ilvl w:val="0"/>
          <w:numId w:val="1"/>
        </w:numPr>
      </w:pPr>
      <w:r>
        <w:t>Desired changes in system</w:t>
      </w:r>
    </w:p>
    <w:p w:rsidR="00DC73C6" w:rsidRDefault="00DC73C6" w:rsidP="00DC73C6">
      <w:pPr>
        <w:pStyle w:val="ListParagraph"/>
        <w:numPr>
          <w:ilvl w:val="0"/>
          <w:numId w:val="1"/>
        </w:numPr>
      </w:pPr>
      <w:r>
        <w:t>Timeline for desired changes</w:t>
      </w:r>
    </w:p>
    <w:p w:rsidR="00DC73C6" w:rsidRPr="00A72907" w:rsidRDefault="00DC73C6" w:rsidP="00DC73C6">
      <w:r>
        <w:t>Team Awesome will then give an estimated schedule of completion and cost.  Once, all terms are agreed upon Team Awesome will begin work on modification relative to the schedule.</w:t>
      </w:r>
    </w:p>
    <w:p w:rsidR="00A750F1" w:rsidRDefault="00A750F1"/>
    <w:p w:rsidR="00A750F1" w:rsidRPr="00461F54" w:rsidRDefault="00A750F1">
      <w:r w:rsidRPr="00A750F1">
        <w:rPr>
          <w:b/>
        </w:rPr>
        <w:t>Preventative Maintenance</w:t>
      </w:r>
      <w:r w:rsidR="00461F54">
        <w:t xml:space="preserve"> is a periodic check to assess if system is still working correctly.  Preventative maintenance should be focused on planning ahead instead of fixing troubles.  </w:t>
      </w:r>
      <w:r w:rsidR="002B6971">
        <w:t>Preventative maintenance should be done</w:t>
      </w:r>
      <w:r w:rsidR="00EA7D9C">
        <w:t xml:space="preserve"> at least</w:t>
      </w:r>
      <w:bookmarkStart w:id="0" w:name="_GoBack"/>
      <w:bookmarkEnd w:id="0"/>
      <w:r w:rsidR="002B6971">
        <w:t xml:space="preserve"> every 6 months.  The system should be checked to make sure everything is working efficiently and all features are working correctly.  Vulnerabilities, such as virus protection, should also be checked at this time.</w:t>
      </w:r>
    </w:p>
    <w:p w:rsidR="00A750F1" w:rsidRDefault="00A750F1"/>
    <w:sectPr w:rsidR="00A7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F1"/>
    <w:rsid w:val="002B6971"/>
    <w:rsid w:val="00393FB0"/>
    <w:rsid w:val="00461F54"/>
    <w:rsid w:val="00863996"/>
    <w:rsid w:val="00A72907"/>
    <w:rsid w:val="00A750F1"/>
    <w:rsid w:val="00DC73C6"/>
    <w:rsid w:val="00EA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466F"/>
  <w15:chartTrackingRefBased/>
  <w15:docId w15:val="{23EC35AD-E910-4CB4-9DCA-711E5099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996"/>
    <w:rPr>
      <w:color w:val="0563C1" w:themeColor="hyperlink"/>
      <w:u w:val="single"/>
    </w:rPr>
  </w:style>
  <w:style w:type="character" w:styleId="UnresolvedMention">
    <w:name w:val="Unresolved Mention"/>
    <w:basedOn w:val="DefaultParagraphFont"/>
    <w:uiPriority w:val="99"/>
    <w:semiHidden/>
    <w:unhideWhenUsed/>
    <w:rsid w:val="00863996"/>
    <w:rPr>
      <w:color w:val="808080"/>
      <w:shd w:val="clear" w:color="auto" w:fill="E6E6E6"/>
    </w:rPr>
  </w:style>
  <w:style w:type="paragraph" w:styleId="ListParagraph">
    <w:name w:val="List Paragraph"/>
    <w:basedOn w:val="Normal"/>
    <w:uiPriority w:val="34"/>
    <w:qFormat/>
    <w:rsid w:val="00DC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4</cp:revision>
  <dcterms:created xsi:type="dcterms:W3CDTF">2018-04-02T13:21:00Z</dcterms:created>
  <dcterms:modified xsi:type="dcterms:W3CDTF">2018-04-02T16:21:00Z</dcterms:modified>
</cp:coreProperties>
</file>