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Start w:id="1" w:name="_GoBack"/>
      <w:bookmarkEnd w:id="0"/>
      <w:bookmarkEnd w:id="1"/>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A23F19"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A23F19"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A23F19"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A23F19"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2" w:name="_Description"/>
      <w:bookmarkEnd w:id="2"/>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3" w:name="_Data_Collection_Application"/>
      <w:bookmarkEnd w:id="3"/>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447AFB">
        <w:fldChar w:fldCharType="begin"/>
      </w:r>
      <w:r w:rsidR="00447AFB">
        <w:instrText xml:space="preserve"> HYPERLINK "https://github.com/tzutalin/labelImg" </w:instrText>
      </w:r>
      <w:r w:rsidR="00447AFB">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447AFB">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6F466735" w14:textId="23CB29BB" w:rsidR="00F0318E" w:rsidRPr="00860E22" w:rsidRDefault="00911BBC" w:rsidP="00860E22">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58565F93" w14:textId="77777777" w:rsidR="00860E22" w:rsidRDefault="00860E22" w:rsidP="00860E22">
      <w:pPr>
        <w:keepNext/>
        <w:spacing w:after="0" w:line="276" w:lineRule="auto"/>
        <w:ind w:left="360"/>
        <w:jc w:val="center"/>
      </w:pPr>
      <w:r>
        <w:rPr>
          <w:rFonts w:ascii="Segoe UI" w:hAnsi="Segoe UI" w:cs="Segoe UI"/>
          <w:noProof/>
          <w:color w:val="24292E"/>
          <w:shd w:val="clear" w:color="auto" w:fill="FFFFFF"/>
        </w:rPr>
        <w:drawing>
          <wp:inline distT="0" distB="0" distL="0" distR="0" wp14:anchorId="3A725D96" wp14:editId="507D1790">
            <wp:extent cx="1950068" cy="3468370"/>
            <wp:effectExtent l="19050" t="1905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1859" cy="3489341"/>
                    </a:xfrm>
                    <a:prstGeom prst="rect">
                      <a:avLst/>
                    </a:prstGeom>
                    <a:noFill/>
                    <a:ln w="12700">
                      <a:solidFill>
                        <a:schemeClr val="tx1"/>
                      </a:solidFill>
                    </a:ln>
                  </pic:spPr>
                </pic:pic>
              </a:graphicData>
            </a:graphic>
          </wp:inline>
        </w:drawing>
      </w:r>
    </w:p>
    <w:p w14:paraId="049D68F7" w14:textId="15163E45" w:rsidR="00860E22" w:rsidRPr="004D72DC" w:rsidRDefault="00860E22" w:rsidP="00860E22">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A23F19">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25D0880D" w14:textId="77777777" w:rsidR="00860E22" w:rsidRPr="00566872" w:rsidRDefault="00860E22" w:rsidP="00860E22">
      <w:pPr>
        <w:spacing w:after="0" w:line="276" w:lineRule="auto"/>
        <w:ind w:left="360" w:firstLine="360"/>
      </w:pPr>
      <w:bookmarkStart w:id="4" w:name="_Hlk39404198"/>
      <w:r>
        <w:rPr>
          <w:rFonts w:ascii="Segoe UI" w:hAnsi="Segoe UI" w:cs="Segoe UI"/>
          <w:color w:val="24292E"/>
          <w:shd w:val="clear" w:color="auto" w:fill="FFFFFF"/>
        </w:rPr>
        <w:t xml:space="preserve">The mobile data collection application is an </w:t>
      </w:r>
      <w:proofErr w:type="spellStart"/>
      <w:r>
        <w:rPr>
          <w:rFonts w:ascii="Segoe UI" w:hAnsi="Segoe UI" w:cs="Segoe UI"/>
          <w:color w:val="24292E"/>
          <w:shd w:val="clear" w:color="auto" w:fill="FFFFFF"/>
        </w:rPr>
        <w:t>ios</w:t>
      </w:r>
      <w:proofErr w:type="spellEnd"/>
      <w:r>
        <w:rPr>
          <w:rFonts w:ascii="Segoe UI" w:hAnsi="Segoe UI" w:cs="Segoe UI"/>
          <w:color w:val="24292E"/>
          <w:shd w:val="clear" w:color="auto" w:fill="FFFFFF"/>
        </w:rPr>
        <w:t xml:space="preserve"> application that streamline the data collection process. Figure 1 is an example of the application. In the bottom right is the orientation data of your phone. You want to get photos of a consistent angle to have a more </w:t>
      </w:r>
      <w:r>
        <w:rPr>
          <w:rFonts w:ascii="Segoe UI" w:hAnsi="Segoe UI" w:cs="Segoe UI"/>
          <w:color w:val="24292E"/>
          <w:shd w:val="clear" w:color="auto" w:fill="FFFFFF"/>
        </w:rPr>
        <w:lastRenderedPageBreak/>
        <w:t xml:space="preserve">accurate model. On the bottom right is the object labels. Select the type of dice you are taking a picture of and top value of the dice. Drag your finger across the image to draw a bounding box around the dice. </w:t>
      </w:r>
    </w:p>
    <w:p w14:paraId="4C0016AA" w14:textId="77777777" w:rsidR="00860E22" w:rsidRDefault="00860E22" w:rsidP="00860E22">
      <w:pPr>
        <w:spacing w:after="0" w:line="276" w:lineRule="auto"/>
        <w:ind w:left="360" w:firstLine="360"/>
        <w:rPr>
          <w:rFonts w:ascii="Segoe UI" w:hAnsi="Segoe UI" w:cs="Segoe UI"/>
          <w:color w:val="24292E"/>
          <w:shd w:val="clear" w:color="auto" w:fill="FFFFFF"/>
        </w:rPr>
      </w:pPr>
      <w:r>
        <w:rPr>
          <w:rFonts w:ascii="Segoe UI" w:hAnsi="Segoe UI" w:cs="Segoe UI"/>
          <w:color w:val="24292E"/>
          <w:shd w:val="clear" w:color="auto" w:fill="FFFFFF"/>
        </w:rPr>
        <w:t xml:space="preserve">Once you have taken all the pictures that you desire, use the “share” button in the top right to transfer the data to your computer for training. Each image and its data are embedded in a single </w:t>
      </w:r>
      <w:r w:rsidRPr="00566872">
        <w:rPr>
          <w:rFonts w:ascii="Segoe UI" w:hAnsi="Segoe UI" w:cs="Segoe UI"/>
          <w:i/>
          <w:iCs/>
          <w:color w:val="24292E"/>
          <w:shd w:val="clear" w:color="auto" w:fill="FFFFFF"/>
        </w:rPr>
        <w:t>.xml</w:t>
      </w:r>
      <w:r>
        <w:rPr>
          <w:rFonts w:ascii="Segoe UI" w:hAnsi="Segoe UI" w:cs="Segoe UI"/>
          <w:color w:val="24292E"/>
          <w:shd w:val="clear" w:color="auto" w:fill="FFFFFF"/>
        </w:rPr>
        <w:t xml:space="preserve"> file. When you run the workbench, it will pull the image out of the file before it begins training.</w:t>
      </w:r>
    </w:p>
    <w:bookmarkEnd w:id="4"/>
    <w:p w14:paraId="5051C541" w14:textId="77777777" w:rsidR="00583493" w:rsidRDefault="00583493">
      <w:pPr>
        <w:rPr>
          <w:rFonts w:ascii="Segoe UI" w:eastAsia="Times New Roman" w:hAnsi="Segoe UI" w:cs="Times New Roman"/>
          <w:b/>
          <w:bCs/>
          <w:sz w:val="28"/>
          <w:szCs w:val="36"/>
        </w:rPr>
      </w:pPr>
    </w:p>
    <w:p w14:paraId="0A03B9E8" w14:textId="594BE9B6"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031304AD">
                <wp:simplePos x="0" y="0"/>
                <wp:positionH relativeFrom="column">
                  <wp:posOffset>-45720</wp:posOffset>
                </wp:positionH>
                <wp:positionV relativeFrom="paragraph">
                  <wp:posOffset>349885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37F6C77"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7.55pt" to="449.4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LL9WW3wAAAAgBAAAPAAAAZHJzL2Rvd25yZXYueG1sTI9RT8JA&#10;EITfTfwPlyXxDa5ggFp7JaSGxBghEf0BR29tG3p7tXel5d+7PuHjzkxmv0k3o23EBTtfO1Iwn0Ug&#10;kApnaioVfH3upjEIHzQZ3ThCBVf0sMnu71KdGDfQB16OoRRcQj7RCqoQ2kRKX1RotZ+5Fom9b9dZ&#10;HfjsSmk6PXC5beQiilbS6pr4Q6VbzCsszsfeKnjZv+3k2L/b7d7l4dUdrj/5UCv1MBm3zyACjuEW&#10;hj98RoeMmU6uJ+NFo2C6XnBSwXI5B8F+/BTzlBMLq0eQWSr/D8h+AQAA//8DAFBLAQItABQABgAI&#10;AAAAIQC2gziS/gAAAOEBAAATAAAAAAAAAAAAAAAAAAAAAABbQ29udGVudF9UeXBlc10ueG1sUEsB&#10;Ai0AFAAGAAgAAAAhADj9If/WAAAAlAEAAAsAAAAAAAAAAAAAAAAALwEAAF9yZWxzLy5yZWxzUEsB&#10;Ai0AFAAGAAgAAAAhAPGaJV3nAQAAHgQAAA4AAAAAAAAAAAAAAAAALgIAAGRycy9lMm9Eb2MueG1s&#10;UEsBAi0AFAAGAAgAAAAhAIsv1Zb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0BA711C8" w:rsidR="00024477" w:rsidRDefault="00024477" w:rsidP="00E01F9D">
      <w:pPr>
        <w:spacing w:after="0" w:line="276" w:lineRule="auto"/>
        <w:ind w:left="360"/>
        <w:rPr>
          <w:rFonts w:ascii="Arial" w:hAnsi="Arial" w:cs="Arial"/>
          <w:color w:val="000000" w:themeColor="text1"/>
        </w:rPr>
      </w:pPr>
    </w:p>
    <w:p w14:paraId="2361CA3A" w14:textId="77777777" w:rsidR="00860E22" w:rsidRPr="00E06ED9" w:rsidRDefault="00860E22"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 xml:space="preserve">modify the </w:t>
      </w:r>
      <w:proofErr w:type="gramStart"/>
      <w:r w:rsidR="00024477" w:rsidRPr="00E06ED9">
        <w:rPr>
          <w:rFonts w:ascii="Segoe UI" w:hAnsi="Segoe UI" w:cs="Segoe UI"/>
          <w:color w:val="24292E"/>
          <w:sz w:val="22"/>
          <w:szCs w:val="22"/>
        </w:rPr>
        <w:t>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proofErr w:type="gramEnd"/>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proofErr w:type="gramStart"/>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proofErr w:type="gramEnd"/>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Load </w:t>
            </w:r>
            <w:proofErr w:type="gramStart"/>
            <w:r w:rsidRPr="00024477">
              <w:rPr>
                <w:rFonts w:ascii="Segoe UI" w:eastAsia="Times New Roman" w:hAnsi="Segoe UI" w:cs="Segoe UI"/>
                <w:color w:val="24292E"/>
                <w:sz w:val="24"/>
                <w:szCs w:val="24"/>
              </w:rPr>
              <w:t>all of</w:t>
            </w:r>
            <w:proofErr w:type="gramEnd"/>
            <w:r w:rsidRPr="00024477">
              <w:rPr>
                <w:rFonts w:ascii="Segoe UI" w:eastAsia="Times New Roman" w:hAnsi="Segoe UI" w:cs="Segoe UI"/>
                <w:color w:val="24292E"/>
                <w:sz w:val="24"/>
                <w:szCs w:val="24"/>
              </w:rPr>
              <w:t xml:space="preserve">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5" w:name="_TensorFlow_2.0_Workbench"/>
      <w:bookmarkEnd w:id="5"/>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13A61AF2"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At minimum </w:t>
      </w:r>
      <w:r w:rsidR="00B0039F">
        <w:rPr>
          <w:rFonts w:ascii="Segoe UI" w:hAnsi="Segoe UI" w:cs="Segoe UI"/>
          <w:color w:val="24292E"/>
          <w:sz w:val="22"/>
          <w:szCs w:val="22"/>
        </w:rPr>
        <w:t>6</w:t>
      </w:r>
      <w:r w:rsidRPr="00E06ED9">
        <w:rPr>
          <w:rFonts w:ascii="Segoe UI" w:hAnsi="Segoe UI" w:cs="Segoe UI"/>
          <w:color w:val="24292E"/>
          <w:sz w:val="22"/>
          <w:szCs w:val="22"/>
        </w:rPr>
        <w:t>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6" w:name="_Installation_(GPU_Only)"/>
    <w:bookmarkEnd w:id="6"/>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2350F82E"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A23F19">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CF3069">
          <w:rPr>
            <w:rStyle w:val="Hyperlink"/>
            <w:rFonts w:ascii="Segoe UI" w:hAnsi="Segoe UI" w:cs="Segoe UI"/>
            <w:color w:val="7030A0"/>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441E9BD6"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A23F19">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60926754"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A23F19">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72E62C2"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A23F19">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5FE9AF4A"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A23F19">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28D2A1AA"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A23F19">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7" w:name="user-content-env"/>
      <w:bookmarkEnd w:id="7"/>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8" w:name="_Usage"/>
    <w:bookmarkEnd w:id="8"/>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w:t>
      </w:r>
      <w:proofErr w:type="gramStart"/>
      <w:r w:rsidRPr="00221CFA">
        <w:rPr>
          <w:rFonts w:ascii="Segoe UI" w:hAnsi="Segoe UI" w:cs="Segoe UI"/>
          <w:color w:val="24292E"/>
          <w:sz w:val="22"/>
          <w:szCs w:val="22"/>
        </w:rPr>
        <w:t xml:space="preserve">the </w:t>
      </w:r>
      <w:r w:rsidRPr="00583493">
        <w:rPr>
          <w:rFonts w:ascii="Segoe UI" w:hAnsi="Segoe UI" w:cs="Segoe UI"/>
          <w:i/>
          <w:iCs/>
          <w:color w:val="24292E"/>
          <w:sz w:val="22"/>
          <w:szCs w:val="22"/>
        </w:rPr>
        <w:t>.</w:t>
      </w:r>
      <w:proofErr w:type="gramEnd"/>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 xml:space="preserve">for assistance. When this command is </w:t>
      </w:r>
      <w:proofErr w:type="gramStart"/>
      <w:r>
        <w:rPr>
          <w:rFonts w:ascii="Segoe UI" w:hAnsi="Segoe UI" w:cs="Segoe UI"/>
        </w:rPr>
        <w:t>ran</w:t>
      </w:r>
      <w:proofErr w:type="gramEnd"/>
      <w:r>
        <w:rPr>
          <w:rFonts w:ascii="Segoe UI" w:hAnsi="Segoe UI" w:cs="Segoe UI"/>
        </w:rPr>
        <w:t>,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proofErr w:type="gramStart"/>
      <w:r>
        <w:rPr>
          <w:rFonts w:ascii="Consolas" w:hAnsi="Consolas"/>
          <w:color w:val="24292E"/>
        </w:rPr>
        <w:t>output</w:t>
      </w:r>
      <w:r w:rsidR="00EA5673">
        <w:rPr>
          <w:rFonts w:ascii="Consolas" w:hAnsi="Consolas"/>
          <w:color w:val="24292E"/>
        </w:rPr>
        <w:t xml:space="preserve"> </w:t>
      </w:r>
      <w:r>
        <w:rPr>
          <w:rFonts w:ascii="Consolas" w:hAnsi="Consolas"/>
          <w:color w:val="24292E"/>
        </w:rPr>
        <w:t>:</w:t>
      </w:r>
      <w:proofErr w:type="gramEnd"/>
      <w:r>
        <w:rPr>
          <w:rFonts w:ascii="Consolas" w:hAnsi="Consolas"/>
          <w:color w:val="24292E"/>
        </w:rPr>
        <w:t xml:space="preserve">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proofErr w:type="gramStart"/>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roofErr w:type="gramEnd"/>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proofErr w:type="gramStart"/>
      <w:r w:rsidR="00156041">
        <w:rPr>
          <w:rFonts w:ascii="Segoe UI" w:hAnsi="Segoe UI" w:cs="Segoe UI"/>
          <w:i/>
          <w:iCs/>
        </w:rPr>
        <w:t>classifier.names</w:t>
      </w:r>
      <w:proofErr w:type="spellEnd"/>
      <w:proofErr w:type="gram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w:t>
      </w:r>
      <w:proofErr w:type="gramStart"/>
      <w:r w:rsidR="00156041">
        <w:rPr>
          <w:rFonts w:ascii="Segoe UI" w:hAnsi="Segoe UI" w:cs="Segoe UI"/>
        </w:rPr>
        <w:t xml:space="preserve">a </w:t>
      </w:r>
      <w:r w:rsidR="00156041" w:rsidRPr="00156041">
        <w:rPr>
          <w:rFonts w:ascii="Segoe UI" w:hAnsi="Segoe UI" w:cs="Segoe UI"/>
          <w:i/>
          <w:iCs/>
        </w:rPr>
        <w:t>.tfrecord</w:t>
      </w:r>
      <w:proofErr w:type="gramEnd"/>
      <w:r w:rsidR="00156041">
        <w:rPr>
          <w:rFonts w:ascii="Segoe UI" w:hAnsi="Segoe UI" w:cs="Segoe UI"/>
          <w:i/>
          <w:iCs/>
        </w:rPr>
        <w:t xml:space="preserve"> </w:t>
      </w:r>
      <w:r w:rsidR="00156041">
        <w:rPr>
          <w:rFonts w:ascii="Segoe UI" w:hAnsi="Segoe UI" w:cs="Segoe UI"/>
        </w:rPr>
        <w:t xml:space="preserve"> files, used for training the model. </w:t>
      </w:r>
      <w:proofErr w:type="gramStart"/>
      <w:r w:rsidR="00156041">
        <w:rPr>
          <w:rFonts w:ascii="Segoe UI" w:hAnsi="Segoe UI" w:cs="Segoe UI"/>
        </w:rPr>
        <w:t xml:space="preserve">The </w:t>
      </w:r>
      <w:r w:rsidR="00156041">
        <w:rPr>
          <w:rFonts w:ascii="Segoe UI" w:hAnsi="Segoe UI" w:cs="Segoe UI"/>
          <w:i/>
          <w:iCs/>
        </w:rPr>
        <w:t>.names</w:t>
      </w:r>
      <w:proofErr w:type="gramEnd"/>
      <w:r w:rsidR="00156041">
        <w:rPr>
          <w:rFonts w:ascii="Segoe UI" w:hAnsi="Segoe UI" w:cs="Segoe UI"/>
          <w:i/>
          <w:iCs/>
        </w:rPr>
        <w:t xml:space="preserve">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w:t>
      </w:r>
      <w:proofErr w:type="gramStart"/>
      <w:r w:rsidR="00D01364">
        <w:rPr>
          <w:rFonts w:ascii="Segoe UI" w:hAnsi="Segoe UI" w:cs="Segoe UI"/>
        </w:rPr>
        <w:t>GPU</w:t>
      </w:r>
      <w:proofErr w:type="gramEnd"/>
      <w:r w:rsidR="00D01364">
        <w:rPr>
          <w:rFonts w:ascii="Segoe UI" w:hAnsi="Segoe UI" w:cs="Segoe UI"/>
        </w:rPr>
        <w:t xml:space="preserve">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proofErr w:type="gramStart"/>
      <w:r w:rsidR="00C63DF8" w:rsidRPr="00C63DF8">
        <w:rPr>
          <w:rFonts w:ascii="Segoe UI" w:hAnsi="Segoe UI" w:cs="Segoe UI"/>
          <w:i/>
          <w:iCs/>
        </w:rPr>
        <w:t>tf.index</w:t>
      </w:r>
      <w:proofErr w:type="spellEnd"/>
      <w:proofErr w:type="gram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0839071C"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A23F19">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 xml:space="preserve">Once the training is complete, the workbench will create </w:t>
      </w:r>
      <w:proofErr w:type="gramStart"/>
      <w:r>
        <w:rPr>
          <w:rFonts w:ascii="Segoe UI" w:hAnsi="Segoe UI" w:cs="Segoe UI"/>
        </w:rPr>
        <w:t>a</w:t>
      </w:r>
      <w:r w:rsidRPr="00C63DF8">
        <w:rPr>
          <w:rFonts w:ascii="Segoe UI" w:hAnsi="Segoe UI" w:cs="Segoe UI"/>
          <w:i/>
          <w:iCs/>
        </w:rPr>
        <w:t xml:space="preserve"> .pb</w:t>
      </w:r>
      <w:proofErr w:type="gramEnd"/>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22AFB71A"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A23F19">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599E1BBD" w14:textId="06E8D99E" w:rsidR="00717447" w:rsidRPr="00717447" w:rsidRDefault="00717447" w:rsidP="00CF3069">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proofErr w:type="gramStart"/>
      <w:r w:rsidRPr="00717447">
        <w:rPr>
          <w:rFonts w:ascii="Segoe UI" w:hAnsi="Segoe UI" w:cs="Segoe UI"/>
          <w:b/>
          <w:bCs/>
          <w:i/>
          <w:iCs/>
        </w:rPr>
        <w:t>tf.index</w:t>
      </w:r>
      <w:proofErr w:type="spellEnd"/>
      <w:proofErr w:type="gram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proofErr w:type="gram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w:t>
      </w:r>
      <w:proofErr w:type="gramEnd"/>
      <w:r>
        <w:rPr>
          <w:rFonts w:ascii="Segoe UI" w:hAnsi="Segoe UI" w:cs="Segoe UI"/>
          <w:b/>
          <w:bCs/>
        </w:rPr>
        <w:t xml:space="preserve"> to refer to a checkpoint.</w:t>
      </w:r>
      <w:r w:rsidR="00ED5F05">
        <w:rPr>
          <w:rFonts w:ascii="Segoe UI" w:hAnsi="Segoe UI" w:cs="Segoe UI"/>
          <w:b/>
          <w:bCs/>
        </w:rPr>
        <w:t xml:space="preserve"> To make it easier just refer to the folder and the workbench will grab the most recent checkpoint</w:t>
      </w: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61A93CF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34956617"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627A5253"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09B52F6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0B6A1FF4" w14:textId="6B6226F3" w:rsidR="00185094" w:rsidRPr="00CF3069" w:rsidRDefault="00185094" w:rsidP="00CF3069">
      <w:pPr>
        <w:pStyle w:val="HTMLPreformatted"/>
        <w:shd w:val="clear" w:color="auto" w:fill="F6F8FA"/>
        <w:ind w:left="1710" w:right="1080"/>
        <w:rPr>
          <w:rStyle w:val="pl-c"/>
          <w:color w:val="24292E"/>
        </w:rPr>
      </w:pPr>
      <w:r>
        <w:rPr>
          <w:rStyle w:val="pl-c"/>
          <w:rFonts w:ascii="Consolas" w:hAnsi="Consolas"/>
          <w:color w:val="000000" w:themeColor="text1"/>
        </w:rPr>
        <w:t xml:space="preserve">t </w:t>
      </w:r>
      <w:r>
        <w:rPr>
          <w:rFonts w:ascii="Consolas" w:hAnsi="Consolas"/>
          <w:color w:val="24292E"/>
        </w:rPr>
        <w:t>/Users/</w:t>
      </w:r>
      <w:proofErr w:type="spellStart"/>
      <w:r>
        <w:rPr>
          <w:rFonts w:ascii="Consolas" w:hAnsi="Consolas"/>
          <w:color w:val="24292E"/>
        </w:rPr>
        <w:t>johndoe</w:t>
      </w:r>
      <w:proofErr w:type="spellEnd"/>
      <w:r>
        <w:rPr>
          <w:rFonts w:ascii="Consolas" w:hAnsi="Consolas"/>
          <w:color w:val="24292E"/>
        </w:rPr>
        <w:t>/Desktop/images/image_test.jpg</w:t>
      </w: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w:t>
      </w:r>
      <w:proofErr w:type="spellStart"/>
      <w:r>
        <w:rPr>
          <w:rFonts w:ascii="Consolas" w:hAnsi="Consolas"/>
          <w:color w:val="24292E"/>
        </w:rPr>
        <w:t>johndoe</w:t>
      </w:r>
      <w:proofErr w:type="spellEnd"/>
      <w:r>
        <w:rPr>
          <w:rFonts w:ascii="Consolas" w:hAnsi="Consolas"/>
          <w:color w:val="24292E"/>
        </w:rPr>
        <w:t>/Desktop/images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22163EE1" w:rsidR="0059550B"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6B85A6E8" w14:textId="5BEC110B" w:rsidR="00CF3069" w:rsidRDefault="00CF3069" w:rsidP="00CF3069">
      <w:pPr>
        <w:spacing w:after="0"/>
        <w:ind w:left="720" w:firstLine="270"/>
      </w:pPr>
      <w:r>
        <w:tab/>
        <w:t xml:space="preserve">Example:     </w:t>
      </w:r>
    </w:p>
    <w:p w14:paraId="01611496" w14:textId="5E5BE930" w:rsidR="00CF3069" w:rsidRDefault="00CF3069" w:rsidP="00CF3069">
      <w:pPr>
        <w:pStyle w:val="HTMLPreformatted"/>
        <w:shd w:val="clear" w:color="auto" w:fill="F6F8FA"/>
        <w:ind w:left="1710" w:right="1080"/>
        <w:rPr>
          <w:rStyle w:val="pl-c"/>
          <w:rFonts w:ascii="Consolas" w:hAnsi="Consolas"/>
          <w:color w:val="6A737D"/>
        </w:rPr>
      </w:pPr>
      <w:r>
        <w:rPr>
          <w:rStyle w:val="pl-c"/>
          <w:rFonts w:ascii="Consolas" w:hAnsi="Consolas"/>
          <w:color w:val="6A737D"/>
        </w:rPr>
        <w:t># to graph recent training and test loss</w:t>
      </w:r>
    </w:p>
    <w:p w14:paraId="045F6D2D" w14:textId="17D70E40" w:rsidR="00CF3069" w:rsidRPr="00CF3069" w:rsidRDefault="00CF3069" w:rsidP="00CF3069">
      <w:pPr>
        <w:pStyle w:val="HTMLPreformatted"/>
        <w:shd w:val="clear" w:color="auto" w:fill="F6F8FA"/>
        <w:ind w:left="1710" w:right="1080"/>
        <w:rPr>
          <w:rStyle w:val="pl-c"/>
          <w:color w:val="24292E"/>
        </w:rPr>
      </w:pPr>
      <w:r>
        <w:rPr>
          <w:rStyle w:val="pl-c"/>
          <w:rFonts w:ascii="Consolas" w:hAnsi="Consolas"/>
          <w:color w:val="000000" w:themeColor="text1"/>
        </w:rPr>
        <w:t>graph</w:t>
      </w:r>
    </w:p>
    <w:p w14:paraId="4A76F689" w14:textId="304A782E" w:rsidR="00CF3069" w:rsidRDefault="00CF3069" w:rsidP="00185094">
      <w:pPr>
        <w:ind w:left="720" w:firstLine="270"/>
        <w:rPr>
          <w:rFonts w:ascii="Segoe UI" w:hAnsi="Segoe UI" w:cs="Segoe UI"/>
          <w:b/>
          <w:bCs/>
        </w:rPr>
      </w:pPr>
    </w:p>
    <w:p w14:paraId="33F148C4" w14:textId="77777777" w:rsidR="00CF3069" w:rsidRPr="00CF3069" w:rsidRDefault="00CF3069" w:rsidP="00185094">
      <w:pPr>
        <w:ind w:left="720" w:firstLine="270"/>
        <w:rPr>
          <w:rFonts w:ascii="Segoe UI" w:hAnsi="Segoe UI" w:cs="Segoe UI"/>
          <w:b/>
          <w:bCs/>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9" w:name="_Preferences_within_the"/>
    <w:bookmarkEnd w:id="9"/>
    <w:p w14:paraId="7C620715" w14:textId="38668761" w:rsidR="00ED5F05"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6AA3B644"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0BB7E80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w:t>
      </w:r>
      <w:r w:rsidR="004826C9">
        <w:rPr>
          <w:rStyle w:val="Emphasis"/>
          <w:rFonts w:ascii="Segoe UI" w:hAnsi="Segoe UI" w:cs="Segoe UI"/>
          <w:i w:val="0"/>
          <w:iCs w:val="0"/>
          <w:color w:val="000000" w:themeColor="text1"/>
          <w:sz w:val="22"/>
          <w:szCs w:val="22"/>
        </w:rPr>
        <w:t>50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492339AB"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 Default: </w:t>
      </w:r>
      <w:r w:rsidR="004826C9">
        <w:rPr>
          <w:rStyle w:val="Emphasis"/>
          <w:rFonts w:ascii="Segoe UI" w:hAnsi="Segoe UI" w:cs="Segoe UI"/>
          <w:i w:val="0"/>
          <w:iCs w:val="0"/>
          <w:color w:val="000000" w:themeColor="text1"/>
          <w:sz w:val="22"/>
          <w:szCs w:val="22"/>
        </w:rPr>
        <w:t>1</w:t>
      </w:r>
      <w:r w:rsidR="00282982">
        <w:rPr>
          <w:rStyle w:val="Emphasis"/>
          <w:rFonts w:ascii="Segoe UI" w:hAnsi="Segoe UI" w:cs="Segoe UI"/>
          <w:i w:val="0"/>
          <w:iCs w:val="0"/>
          <w:color w:val="000000" w:themeColor="text1"/>
          <w:sz w:val="22"/>
          <w:szCs w:val="22"/>
        </w:rPr>
        <w:t>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F224728" w14:textId="4D5A9D36" w:rsidR="004826C9"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2781C0BF" w14:textId="77777777"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0" w:name="_Hlk39403466"/>
      <w:r>
        <w:rPr>
          <w:rStyle w:val="Emphasis"/>
          <w:rFonts w:ascii="Segoe UI" w:hAnsi="Segoe UI" w:cs="Segoe UI"/>
          <w:i w:val="0"/>
          <w:iCs w:val="0"/>
          <w:color w:val="000000" w:themeColor="text1"/>
          <w:sz w:val="22"/>
          <w:szCs w:val="22"/>
        </w:rPr>
        <w:tab/>
        <w:t xml:space="preserve">Determines if the training ends early due to overfitting. This is when a model </w:t>
      </w:r>
      <w:proofErr w:type="gramStart"/>
      <w:r>
        <w:rPr>
          <w:rStyle w:val="Emphasis"/>
          <w:rFonts w:ascii="Segoe UI" w:hAnsi="Segoe UI" w:cs="Segoe UI"/>
          <w:i w:val="0"/>
          <w:iCs w:val="0"/>
          <w:color w:val="000000" w:themeColor="text1"/>
          <w:sz w:val="22"/>
          <w:szCs w:val="22"/>
        </w:rPr>
        <w:t>trains</w:t>
      </w:r>
      <w:proofErr w:type="gramEnd"/>
      <w:r>
        <w:rPr>
          <w:rStyle w:val="Emphasis"/>
          <w:rFonts w:ascii="Segoe UI" w:hAnsi="Segoe UI" w:cs="Segoe UI"/>
          <w:i w:val="0"/>
          <w:iCs w:val="0"/>
          <w:color w:val="000000" w:themeColor="text1"/>
          <w:sz w:val="22"/>
          <w:szCs w:val="22"/>
        </w:rPr>
        <w:t xml:space="preserve"> for to </w:t>
      </w:r>
    </w:p>
    <w:p w14:paraId="284E016D" w14:textId="2773FB70" w:rsidR="004826C9" w:rsidRPr="00B56723" w:rsidRDefault="004826C9" w:rsidP="004826C9">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long and the loss starts getting worse instead of better</w:t>
      </w:r>
    </w:p>
    <w:p w14:paraId="546718A3" w14:textId="5B382474"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fit</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after loss rate can’t go any lower (</w:t>
      </w:r>
      <w:r w:rsidR="004826C9">
        <w:rPr>
          <w:rStyle w:val="Emphasis"/>
          <w:rFonts w:ascii="Segoe UI" w:hAnsi="Segoe UI" w:cs="Segoe UI"/>
          <w:i w:val="0"/>
          <w:iCs w:val="0"/>
          <w:color w:val="000000" w:themeColor="text1"/>
          <w:sz w:val="22"/>
          <w:szCs w:val="22"/>
        </w:rPr>
        <w:t>recommended</w:t>
      </w:r>
      <w:r w:rsidR="003602CB">
        <w:rPr>
          <w:rStyle w:val="Emphasis"/>
          <w:rFonts w:ascii="Segoe UI" w:hAnsi="Segoe UI" w:cs="Segoe UI"/>
          <w:i w:val="0"/>
          <w:iCs w:val="0"/>
          <w:color w:val="000000" w:themeColor="text1"/>
          <w:sz w:val="22"/>
          <w:szCs w:val="22"/>
        </w:rPr>
        <w:t>)</w:t>
      </w:r>
    </w:p>
    <w:p w14:paraId="122906B3" w14:textId="0A25044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immediately </w:t>
      </w:r>
    </w:p>
    <w:p w14:paraId="4AF2C091" w14:textId="1167626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Pr="00B56723">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does not stop training till epochs finish (not recommended)</w:t>
      </w:r>
    </w:p>
    <w:bookmarkEnd w:id="10"/>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37CC16AF"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B8F135D" w14:textId="2AE69DD2"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C413C41" w14:textId="77777777" w:rsidR="004826C9" w:rsidRPr="00B56723"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53D9567" w14:textId="0C742FBA" w:rsidR="00B0039F" w:rsidRPr="00B56723"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Pr>
          <w:rStyle w:val="Emphasis"/>
          <w:rFonts w:ascii="Segoe UI" w:hAnsi="Segoe UI" w:cs="Segoe UI"/>
          <w:i w:val="0"/>
          <w:iCs w:val="0"/>
          <w:color w:val="000000" w:themeColor="text1"/>
          <w:sz w:val="22"/>
          <w:szCs w:val="22"/>
        </w:rPr>
        <w:t xml:space="preserve"> - Default</w:t>
      </w:r>
      <w:proofErr w:type="gramStart"/>
      <w:r>
        <w:rPr>
          <w:rStyle w:val="Emphasis"/>
          <w:rFonts w:ascii="Segoe UI" w:hAnsi="Segoe UI" w:cs="Segoe UI"/>
          <w:i w:val="0"/>
          <w:iCs w:val="0"/>
          <w:color w:val="000000" w:themeColor="text1"/>
          <w:sz w:val="22"/>
          <w:szCs w:val="22"/>
        </w:rPr>
        <w:t>: .</w:t>
      </w:r>
      <w:proofErr w:type="gramEnd"/>
      <w:r>
        <w:rPr>
          <w:rStyle w:val="Emphasis"/>
          <w:rFonts w:ascii="Segoe UI" w:hAnsi="Segoe UI" w:cs="Segoe UI"/>
          <w:i w:val="0"/>
          <w:iCs w:val="0"/>
          <w:color w:val="000000" w:themeColor="text1"/>
          <w:sz w:val="22"/>
          <w:szCs w:val="22"/>
        </w:rPr>
        <w:t>/</w:t>
      </w:r>
      <w:proofErr w:type="spellStart"/>
      <w:r>
        <w:rPr>
          <w:rStyle w:val="Emphasis"/>
          <w:rFonts w:ascii="Segoe UI" w:hAnsi="Segoe UI" w:cs="Segoe UI"/>
          <w:i w:val="0"/>
          <w:iCs w:val="0"/>
          <w:color w:val="000000" w:themeColor="text1"/>
          <w:sz w:val="22"/>
          <w:szCs w:val="22"/>
        </w:rPr>
        <w:t>saved_sessions</w:t>
      </w:r>
      <w:proofErr w:type="spellEnd"/>
    </w:p>
    <w:p w14:paraId="7699501B" w14:textId="77777777" w:rsidR="00B0039F"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r>
        <w:rPr>
          <w:rStyle w:val="Emphasis"/>
          <w:rFonts w:ascii="Segoe UI" w:hAnsi="Segoe UI" w:cs="Segoe UI"/>
          <w:i w:val="0"/>
          <w:iCs w:val="0"/>
          <w:color w:val="000000" w:themeColor="text1"/>
          <w:sz w:val="22"/>
          <w:szCs w:val="22"/>
        </w:rPr>
        <w:t xml:space="preserve"> </w:t>
      </w:r>
    </w:p>
    <w:p w14:paraId="72A304C8" w14:textId="2B984AA4" w:rsidR="00B0039F"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r>
        <w:rPr>
          <w:rStyle w:val="Emphasis"/>
          <w:rFonts w:ascii="Segoe UI" w:hAnsi="Segoe UI" w:cs="Segoe UI"/>
          <w:i w:val="0"/>
          <w:iCs w:val="0"/>
          <w:color w:val="000000" w:themeColor="text1"/>
          <w:sz w:val="22"/>
          <w:szCs w:val="22"/>
        </w:rPr>
        <w:t>s</w:t>
      </w:r>
      <w:proofErr w:type="spellEnd"/>
      <w:r w:rsidRPr="00B56723">
        <w:rPr>
          <w:rStyle w:val="Emphasis"/>
          <w:rFonts w:ascii="Segoe UI" w:hAnsi="Segoe UI" w:cs="Segoe UI"/>
          <w:i w:val="0"/>
          <w:iCs w:val="0"/>
          <w:color w:val="000000" w:themeColor="text1"/>
          <w:sz w:val="22"/>
          <w:szCs w:val="22"/>
        </w:rPr>
        <w:t xml:space="preserve"> folder.     </w:t>
      </w:r>
    </w:p>
    <w:p w14:paraId="72FB58ED" w14:textId="77777777" w:rsidR="00B0039F" w:rsidRPr="00B56723"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1" w:name="_Hlk39404425"/>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0ECB6EFC" w:rsidR="00B56723" w:rsidRPr="00B56723" w:rsidRDefault="00677F89" w:rsidP="004826C9">
      <w:pPr>
        <w:pStyle w:val="NormalWeb"/>
        <w:shd w:val="clear" w:color="auto" w:fill="FFFFFF"/>
        <w:spacing w:before="0" w:beforeAutospacing="0" w:after="0" w:afterAutospacing="0" w:line="276" w:lineRule="auto"/>
        <w:ind w:left="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Uses tiny weights for a smaller model</w:t>
      </w:r>
      <w:r w:rsidR="004826C9">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for mobile use</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however</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both tiny and non</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tiny weights can be used for mobile. To use tiny </w:t>
      </w:r>
      <w:r w:rsidR="004826C9">
        <w:rPr>
          <w:rStyle w:val="Emphasis"/>
          <w:rFonts w:ascii="Segoe UI" w:hAnsi="Segoe UI" w:cs="Segoe UI"/>
          <w:i w:val="0"/>
          <w:iCs w:val="0"/>
          <w:color w:val="000000" w:themeColor="text1"/>
          <w:sz w:val="22"/>
          <w:szCs w:val="22"/>
        </w:rPr>
        <w:t>weights,</w:t>
      </w:r>
      <w:r>
        <w:rPr>
          <w:rStyle w:val="Emphasis"/>
          <w:rFonts w:ascii="Segoe UI" w:hAnsi="Segoe UI" w:cs="Segoe UI"/>
          <w:i w:val="0"/>
          <w:iCs w:val="0"/>
          <w:color w:val="000000" w:themeColor="text1"/>
          <w:sz w:val="22"/>
          <w:szCs w:val="22"/>
        </w:rPr>
        <w:t xml:space="preserve"> you must use </w:t>
      </w:r>
      <w:r w:rsidR="004826C9">
        <w:rPr>
          <w:rStyle w:val="Emphasis"/>
          <w:rFonts w:ascii="Segoe UI" w:hAnsi="Segoe UI" w:cs="Segoe UI"/>
          <w:i w:val="0"/>
          <w:iCs w:val="0"/>
          <w:color w:val="000000" w:themeColor="text1"/>
          <w:sz w:val="22"/>
          <w:szCs w:val="22"/>
        </w:rPr>
        <w:t xml:space="preserve">the </w:t>
      </w:r>
      <w:hyperlink r:id="rId34" w:history="1">
        <w:r w:rsidR="004826C9">
          <w:rPr>
            <w:rStyle w:val="Hyperlink"/>
            <w:rFonts w:ascii="Segoe UI" w:hAnsi="Segoe UI" w:cs="Segoe UI"/>
            <w:color w:val="7030A0"/>
          </w:rPr>
          <w:t>YOLOv3-tiny</w:t>
        </w:r>
      </w:hyperlink>
      <w:r w:rsidR="004826C9">
        <w:rPr>
          <w:rStyle w:val="Hyperlink"/>
          <w:rFonts w:ascii="Segoe UI" w:hAnsi="Segoe UI" w:cs="Segoe UI"/>
          <w:color w:val="7030A0"/>
        </w:rPr>
        <w:t xml:space="preserve"> </w:t>
      </w:r>
      <w:r>
        <w:rPr>
          <w:rStyle w:val="Emphasis"/>
          <w:rFonts w:ascii="Segoe UI" w:hAnsi="Segoe UI" w:cs="Segoe UI"/>
          <w:i w:val="0"/>
          <w:iCs w:val="0"/>
          <w:color w:val="000000" w:themeColor="text1"/>
          <w:sz w:val="22"/>
          <w:szCs w:val="22"/>
        </w:rPr>
        <w:t>file</w:t>
      </w:r>
    </w:p>
    <w:bookmarkEnd w:id="11"/>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65626B78"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0BC1C61F" w14:textId="50252CC3" w:rsidR="00B0039F" w:rsidRPr="00B56723" w:rsidRDefault="00B0039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2" w:name="_Hlk39404825"/>
      <w:r>
        <w:rPr>
          <w:rStyle w:val="Emphasis"/>
          <w:rFonts w:ascii="Segoe UI" w:hAnsi="Segoe UI" w:cs="Segoe UI"/>
          <w:i w:val="0"/>
          <w:iCs w:val="0"/>
          <w:color w:val="000000" w:themeColor="text1"/>
          <w:sz w:val="22"/>
          <w:szCs w:val="22"/>
        </w:rPr>
        <w:tab/>
        <w:t>Type of model you are transferring data from</w:t>
      </w:r>
    </w:p>
    <w:p w14:paraId="302F841E" w14:textId="08C8501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none</w:t>
      </w:r>
      <w:r w:rsidRPr="00B56723">
        <w:rPr>
          <w:rStyle w:val="Emphasis"/>
          <w:rFonts w:ascii="Segoe UI" w:hAnsi="Segoe UI" w:cs="Segoe UI"/>
          <w:i w:val="0"/>
          <w:iCs w:val="0"/>
          <w:color w:val="000000" w:themeColor="text1"/>
          <w:sz w:val="22"/>
          <w:szCs w:val="22"/>
        </w:rPr>
        <w:t>:</w:t>
      </w:r>
      <w:r w:rsidR="004826C9">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No transfer; Training from scratch (recommended)</w:t>
      </w:r>
    </w:p>
    <w:p w14:paraId="29EC39A2" w14:textId="740B6A1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darknet</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from darknet model</w:t>
      </w:r>
    </w:p>
    <w:p w14:paraId="666BC14F" w14:textId="5DB1D6A3"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just the </w:t>
      </w:r>
      <w:proofErr w:type="spellStart"/>
      <w:r w:rsidR="00B0039F">
        <w:rPr>
          <w:rStyle w:val="Emphasis"/>
          <w:rFonts w:ascii="Segoe UI" w:hAnsi="Segoe UI" w:cs="Segoe UI"/>
          <w:i w:val="0"/>
          <w:iCs w:val="0"/>
          <w:color w:val="000000" w:themeColor="text1"/>
          <w:sz w:val="22"/>
          <w:szCs w:val="22"/>
        </w:rPr>
        <w:t>ouput</w:t>
      </w:r>
      <w:proofErr w:type="spellEnd"/>
    </w:p>
    <w:p w14:paraId="4EE3DC26" w14:textId="6E1504E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frozen</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using a frozen model; transfer and freeze all data</w:t>
      </w:r>
    </w:p>
    <w:p w14:paraId="16817F97" w14:textId="3352715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 and freeze darknet model</w:t>
      </w:r>
    </w:p>
    <w:bookmarkEnd w:id="12"/>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7802C53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bookmarkStart w:id="13" w:name="_Hlk39404453"/>
      <w:r w:rsidR="00B0039F">
        <w:rPr>
          <w:rStyle w:val="Emphasis"/>
          <w:rFonts w:ascii="Segoe UI" w:hAnsi="Segoe UI" w:cs="Segoe UI"/>
          <w:i w:val="0"/>
          <w:iCs w:val="0"/>
          <w:color w:val="000000" w:themeColor="text1"/>
          <w:sz w:val="22"/>
          <w:szCs w:val="22"/>
        </w:rPr>
        <w:t>The first time the workbench is ran,</w:t>
      </w:r>
      <w:r w:rsidRPr="00B56723">
        <w:rPr>
          <w:rStyle w:val="Emphasis"/>
          <w:rFonts w:ascii="Segoe UI" w:hAnsi="Segoe UI" w:cs="Segoe UI"/>
          <w:i w:val="0"/>
          <w:iCs w:val="0"/>
          <w:color w:val="000000" w:themeColor="text1"/>
          <w:sz w:val="22"/>
          <w:szCs w:val="22"/>
        </w:rPr>
        <w:t xml:space="preserve"> </w:t>
      </w:r>
      <w:bookmarkEnd w:id="13"/>
      <w:r w:rsidRPr="00B56723">
        <w:rPr>
          <w:rStyle w:val="Emphasis"/>
          <w:rFonts w:ascii="Segoe UI" w:hAnsi="Segoe UI" w:cs="Segoe UI"/>
          <w:i w:val="0"/>
          <w:iCs w:val="0"/>
          <w:color w:val="000000" w:themeColor="text1"/>
          <w:sz w:val="22"/>
          <w:szCs w:val="22"/>
        </w:rPr>
        <w:t>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/images/validate</w:t>
      </w:r>
    </w:p>
    <w:p w14:paraId="43F66E9D" w14:textId="7311926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The first time the workbench is ran,</w:t>
      </w:r>
      <w:r w:rsidR="00B0039F"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 xml:space="preserve">it divides </w:t>
      </w:r>
      <w:r w:rsidRPr="00B56723">
        <w:rPr>
          <w:rStyle w:val="Emphasis"/>
          <w:rFonts w:ascii="Segoe UI" w:hAnsi="Segoe UI" w:cs="Segoe UI"/>
          <w:i w:val="0"/>
          <w:iCs w:val="0"/>
          <w:color w:val="000000" w:themeColor="text1"/>
          <w:sz w:val="22"/>
          <w:szCs w:val="22"/>
        </w:rPr>
        <w:t>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0CD59570"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8D29691" w14:textId="41E73150"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D5B8E9F" w14:textId="1C7B4B52"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1054F4C" w14:textId="77777777" w:rsidR="00AF37FF" w:rsidRPr="00B56723"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54201C6E"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r w:rsidR="00F941BF">
        <w:rPr>
          <w:rStyle w:val="Emphasis"/>
          <w:rFonts w:ascii="Segoe UI" w:hAnsi="Segoe UI" w:cs="Segoe UI"/>
          <w:i w:val="0"/>
          <w:iCs w:val="0"/>
          <w:color w:val="000000" w:themeColor="text1"/>
          <w:sz w:val="22"/>
          <w:szCs w:val="22"/>
        </w:rPr>
        <w:t>number</w:t>
      </w:r>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5"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w:t>
      </w:r>
      <w:r w:rsidR="00AF37FF">
        <w:rPr>
          <w:rStyle w:val="Emphasis"/>
          <w:rFonts w:ascii="Segoe UI" w:hAnsi="Segoe UI" w:cs="Segoe UI"/>
          <w:i w:val="0"/>
          <w:iCs w:val="0"/>
          <w:color w:val="000000" w:themeColor="text1"/>
          <w:sz w:val="22"/>
          <w:szCs w:val="22"/>
        </w:rPr>
        <w:t xml:space="preserve"> If you are not using a weights </w:t>
      </w:r>
      <w:proofErr w:type="gramStart"/>
      <w:r w:rsidR="00AF37FF">
        <w:rPr>
          <w:rStyle w:val="Emphasis"/>
          <w:rFonts w:ascii="Segoe UI" w:hAnsi="Segoe UI" w:cs="Segoe UI"/>
          <w:i w:val="0"/>
          <w:iCs w:val="0"/>
          <w:color w:val="000000" w:themeColor="text1"/>
          <w:sz w:val="22"/>
          <w:szCs w:val="22"/>
        </w:rPr>
        <w:t>file</w:t>
      </w:r>
      <w:proofErr w:type="gramEnd"/>
      <w:r w:rsidR="00AF37FF">
        <w:rPr>
          <w:rStyle w:val="Emphasis"/>
          <w:rFonts w:ascii="Segoe UI" w:hAnsi="Segoe UI" w:cs="Segoe UI"/>
          <w:i w:val="0"/>
          <w:iCs w:val="0"/>
          <w:color w:val="000000" w:themeColor="text1"/>
          <w:sz w:val="22"/>
          <w:szCs w:val="22"/>
        </w:rPr>
        <w:t xml:space="preserve"> then this variable has no effect on the training.</w:t>
      </w: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w:t>
      </w:r>
      <w:proofErr w:type="gramStart"/>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color w:val="000000" w:themeColor="text1"/>
          <w:sz w:val="22"/>
          <w:szCs w:val="22"/>
        </w:rPr>
        <w:t>.weights</w:t>
      </w:r>
      <w:proofErr w:type="gramEnd"/>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6"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7"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p>
    <w:bookmarkStart w:id="14" w:name="_Workbench_Benchmark_Tests:"/>
    <w:bookmarkEnd w:id="14"/>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517788EB" w14:textId="6D2D52C8" w:rsidR="00CF3069" w:rsidRDefault="00CF3069">
      <w:pPr>
        <w:rPr>
          <w:rFonts w:ascii="Segoe UI" w:hAnsi="Segoe UI" w:cs="Segoe UI"/>
          <w:color w:val="24292E"/>
        </w:rPr>
      </w:pPr>
      <w:bookmarkStart w:id="15" w:name="_Hlk39403407"/>
      <w:r>
        <w:rPr>
          <w:rFonts w:ascii="Segoe UI" w:hAnsi="Segoe UI" w:cs="Segoe UI"/>
          <w:color w:val="24292E"/>
        </w:rPr>
        <w:t xml:space="preserve">Tests using the following </w:t>
      </w:r>
      <w:r w:rsidRPr="00CF3069">
        <w:rPr>
          <w:rFonts w:ascii="Segoe UI" w:hAnsi="Segoe UI" w:cs="Segoe UI"/>
          <w:i/>
          <w:iCs/>
          <w:color w:val="24292E"/>
        </w:rPr>
        <w:t>benchmark.txt</w:t>
      </w:r>
      <w:r>
        <w:rPr>
          <w:rFonts w:ascii="Segoe UI" w:hAnsi="Segoe UI" w:cs="Segoe UI"/>
          <w:color w:val="24292E"/>
        </w:rPr>
        <w:t xml:space="preserve"> file:</w:t>
      </w:r>
    </w:p>
    <w:p w14:paraId="3385A79C" w14:textId="23CF6874"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batch_size</w:t>
      </w:r>
      <w:proofErr w:type="spellEnd"/>
      <w:r>
        <w:rPr>
          <w:rFonts w:ascii="Segoe UI" w:hAnsi="Segoe UI" w:cs="Segoe UI"/>
          <w:color w:val="24292E"/>
        </w:rPr>
        <w:t xml:space="preserve"> ---------</w:t>
      </w:r>
      <w:r w:rsidRPr="00CF3069">
        <w:rPr>
          <w:rFonts w:ascii="Segoe UI" w:hAnsi="Segoe UI" w:cs="Segoe UI"/>
          <w:color w:val="24292E"/>
        </w:rPr>
        <w:t xml:space="preserve"> 8</w:t>
      </w:r>
    </w:p>
    <w:p w14:paraId="297BEBE2" w14:textId="5CD008AD"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classifiers</w:t>
      </w:r>
      <w:r>
        <w:rPr>
          <w:rFonts w:ascii="Segoe UI" w:hAnsi="Segoe UI" w:cs="Segoe UI"/>
          <w:color w:val="24292E"/>
        </w:rPr>
        <w:t xml:space="preserve"> ---------- </w:t>
      </w:r>
      <w:r w:rsidRPr="00CF3069">
        <w:rPr>
          <w:rFonts w:ascii="Segoe UI" w:hAnsi="Segoe UI" w:cs="Segoe UI"/>
          <w:color w:val="24292E"/>
        </w:rPr>
        <w:t>./data/</w:t>
      </w:r>
      <w:proofErr w:type="spellStart"/>
      <w:r w:rsidRPr="00CF3069">
        <w:rPr>
          <w:rFonts w:ascii="Segoe UI" w:hAnsi="Segoe UI" w:cs="Segoe UI"/>
          <w:color w:val="24292E"/>
        </w:rPr>
        <w:t>classifier.names</w:t>
      </w:r>
      <w:proofErr w:type="spellEnd"/>
    </w:p>
    <w:p w14:paraId="1214F946" w14:textId="0998534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dataset_test</w:t>
      </w:r>
      <w:proofErr w:type="spellEnd"/>
      <w:r>
        <w:rPr>
          <w:rFonts w:ascii="Segoe UI" w:hAnsi="Segoe UI" w:cs="Segoe UI"/>
          <w:color w:val="24292E"/>
        </w:rPr>
        <w:t xml:space="preserve"> -------</w:t>
      </w:r>
      <w:r w:rsidRPr="00CF3069">
        <w:rPr>
          <w:rFonts w:ascii="Segoe UI" w:hAnsi="Segoe UI" w:cs="Segoe UI"/>
          <w:color w:val="24292E"/>
        </w:rPr>
        <w:t xml:space="preserve"> ./data/</w:t>
      </w:r>
      <w:proofErr w:type="spellStart"/>
      <w:r w:rsidRPr="00CF3069">
        <w:rPr>
          <w:rFonts w:ascii="Segoe UI" w:hAnsi="Segoe UI" w:cs="Segoe UI"/>
          <w:color w:val="24292E"/>
        </w:rPr>
        <w:t>test.tfrecord</w:t>
      </w:r>
      <w:proofErr w:type="spellEnd"/>
    </w:p>
    <w:p w14:paraId="49ABA06F" w14:textId="4137CAB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dataset_trai</w:t>
      </w:r>
      <w:r>
        <w:rPr>
          <w:rFonts w:ascii="Segoe UI" w:hAnsi="Segoe UI" w:cs="Segoe UI"/>
          <w:color w:val="24292E"/>
        </w:rPr>
        <w:t>n ------</w:t>
      </w:r>
      <w:r w:rsidRPr="00CF3069">
        <w:rPr>
          <w:rFonts w:ascii="Segoe UI" w:hAnsi="Segoe UI" w:cs="Segoe UI"/>
          <w:color w:val="24292E"/>
        </w:rPr>
        <w:t xml:space="preserve"> ./data/</w:t>
      </w:r>
      <w:proofErr w:type="spellStart"/>
      <w:r w:rsidRPr="00CF3069">
        <w:rPr>
          <w:rFonts w:ascii="Segoe UI" w:hAnsi="Segoe UI" w:cs="Segoe UI"/>
          <w:color w:val="24292E"/>
        </w:rPr>
        <w:t>train.tfrecord</w:t>
      </w:r>
      <w:proofErr w:type="spellEnd"/>
    </w:p>
    <w:p w14:paraId="5836B065" w14:textId="76E5D788"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epochs</w:t>
      </w:r>
      <w:r>
        <w:rPr>
          <w:rFonts w:ascii="Segoe UI" w:hAnsi="Segoe UI" w:cs="Segoe UI"/>
          <w:color w:val="24292E"/>
        </w:rPr>
        <w:t xml:space="preserve"> ------------</w:t>
      </w:r>
      <w:r w:rsidRPr="00CF3069">
        <w:rPr>
          <w:rFonts w:ascii="Segoe UI" w:hAnsi="Segoe UI" w:cs="Segoe UI"/>
          <w:color w:val="24292E"/>
        </w:rPr>
        <w:t xml:space="preserve"> 30</w:t>
      </w:r>
    </w:p>
    <w:p w14:paraId="4519E603" w14:textId="4AE09408"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image_size</w:t>
      </w:r>
      <w:proofErr w:type="spellEnd"/>
      <w:r>
        <w:rPr>
          <w:rFonts w:ascii="Segoe UI" w:hAnsi="Segoe UI" w:cs="Segoe UI"/>
          <w:color w:val="24292E"/>
        </w:rPr>
        <w:t xml:space="preserve"> --------</w:t>
      </w:r>
      <w:r w:rsidRPr="00CF3069">
        <w:rPr>
          <w:rFonts w:ascii="Segoe UI" w:hAnsi="Segoe UI" w:cs="Segoe UI"/>
          <w:color w:val="24292E"/>
        </w:rPr>
        <w:t xml:space="preserve"> 224</w:t>
      </w:r>
    </w:p>
    <w:p w14:paraId="0D99DA55" w14:textId="15F441E1"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max_checkpoints</w:t>
      </w:r>
      <w:proofErr w:type="spellEnd"/>
      <w:r>
        <w:rPr>
          <w:rFonts w:ascii="Segoe UI" w:hAnsi="Segoe UI" w:cs="Segoe UI"/>
          <w:color w:val="24292E"/>
        </w:rPr>
        <w:t xml:space="preserve"> -</w:t>
      </w:r>
      <w:r w:rsidRPr="00CF3069">
        <w:rPr>
          <w:rFonts w:ascii="Segoe UI" w:hAnsi="Segoe UI" w:cs="Segoe UI"/>
          <w:color w:val="24292E"/>
        </w:rPr>
        <w:t xml:space="preserve"> 15</w:t>
      </w:r>
    </w:p>
    <w:p w14:paraId="6259AF2A" w14:textId="22CF0295"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max_sessions</w:t>
      </w:r>
      <w:proofErr w:type="spellEnd"/>
      <w:r>
        <w:rPr>
          <w:rFonts w:ascii="Segoe UI" w:hAnsi="Segoe UI" w:cs="Segoe UI"/>
          <w:color w:val="24292E"/>
        </w:rPr>
        <w:t xml:space="preserve"> -----</w:t>
      </w:r>
      <w:r w:rsidRPr="00CF3069">
        <w:rPr>
          <w:rFonts w:ascii="Segoe UI" w:hAnsi="Segoe UI" w:cs="Segoe UI"/>
          <w:color w:val="24292E"/>
        </w:rPr>
        <w:t xml:space="preserve"> 5</w:t>
      </w:r>
    </w:p>
    <w:p w14:paraId="25A1D89E" w14:textId="2619E3AB"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mode</w:t>
      </w:r>
      <w:r>
        <w:rPr>
          <w:rFonts w:ascii="Segoe UI" w:hAnsi="Segoe UI" w:cs="Segoe UI"/>
          <w:color w:val="24292E"/>
        </w:rPr>
        <w:t xml:space="preserve"> -------------</w:t>
      </w:r>
      <w:r w:rsidRPr="00CF3069">
        <w:rPr>
          <w:rFonts w:ascii="Segoe UI" w:hAnsi="Segoe UI" w:cs="Segoe UI"/>
          <w:color w:val="24292E"/>
        </w:rPr>
        <w:t xml:space="preserve"> fit</w:t>
      </w:r>
    </w:p>
    <w:p w14:paraId="4CFFF0A0" w14:textId="452C4AFC"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output</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current_session</w:t>
      </w:r>
      <w:proofErr w:type="spellEnd"/>
      <w:r w:rsidRPr="00CF3069">
        <w:rPr>
          <w:rFonts w:ascii="Segoe UI" w:hAnsi="Segoe UI" w:cs="Segoe UI"/>
          <w:color w:val="24292E"/>
        </w:rPr>
        <w:t>/</w:t>
      </w:r>
    </w:p>
    <w:p w14:paraId="11BF120E" w14:textId="42088AC3"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sessions</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saved_sessions</w:t>
      </w:r>
      <w:proofErr w:type="spellEnd"/>
      <w:r w:rsidRPr="00CF3069">
        <w:rPr>
          <w:rFonts w:ascii="Segoe UI" w:hAnsi="Segoe UI" w:cs="Segoe UI"/>
          <w:color w:val="24292E"/>
        </w:rPr>
        <w:t>/</w:t>
      </w:r>
    </w:p>
    <w:p w14:paraId="6A245416" w14:textId="2C1C63BF"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tiny_weights</w:t>
      </w:r>
      <w:proofErr w:type="spellEnd"/>
      <w:r>
        <w:rPr>
          <w:rFonts w:ascii="Segoe UI" w:hAnsi="Segoe UI" w:cs="Segoe UI"/>
          <w:color w:val="24292E"/>
        </w:rPr>
        <w:t xml:space="preserve"> ------</w:t>
      </w:r>
      <w:r w:rsidRPr="00CF3069">
        <w:rPr>
          <w:rFonts w:ascii="Segoe UI" w:hAnsi="Segoe UI" w:cs="Segoe UI"/>
          <w:color w:val="24292E"/>
        </w:rPr>
        <w:t xml:space="preserve"> False</w:t>
      </w:r>
    </w:p>
    <w:p w14:paraId="0EBAC841" w14:textId="582B5CD1"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transfer</w:t>
      </w:r>
      <w:r>
        <w:rPr>
          <w:rFonts w:ascii="Segoe UI" w:hAnsi="Segoe UI" w:cs="Segoe UI"/>
          <w:color w:val="24292E"/>
        </w:rPr>
        <w:t xml:space="preserve"> -----------</w:t>
      </w:r>
      <w:r w:rsidRPr="00CF3069">
        <w:rPr>
          <w:rFonts w:ascii="Segoe UI" w:hAnsi="Segoe UI" w:cs="Segoe UI"/>
          <w:color w:val="24292E"/>
        </w:rPr>
        <w:t xml:space="preserve"> none</w:t>
      </w:r>
    </w:p>
    <w:p w14:paraId="2EA12D8C" w14:textId="10411702"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val_img_num</w:t>
      </w:r>
      <w:proofErr w:type="spellEnd"/>
      <w:r>
        <w:rPr>
          <w:rFonts w:ascii="Segoe UI" w:hAnsi="Segoe UI" w:cs="Segoe UI"/>
          <w:color w:val="24292E"/>
        </w:rPr>
        <w:t xml:space="preserve"> -----</w:t>
      </w:r>
      <w:r w:rsidRPr="00CF3069">
        <w:rPr>
          <w:rFonts w:ascii="Segoe UI" w:hAnsi="Segoe UI" w:cs="Segoe UI"/>
          <w:color w:val="24292E"/>
        </w:rPr>
        <w:t xml:space="preserve"> 3</w:t>
      </w:r>
    </w:p>
    <w:p w14:paraId="785D15B8" w14:textId="453EAB5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val_image_path</w:t>
      </w:r>
      <w:proofErr w:type="spellEnd"/>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/images/validate/</w:t>
      </w:r>
    </w:p>
    <w:p w14:paraId="189D7F67" w14:textId="7C5D7453" w:rsid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weights</w:t>
      </w:r>
      <w:r>
        <w:rPr>
          <w:rFonts w:ascii="Segoe UI" w:hAnsi="Segoe UI" w:cs="Segoe UI"/>
          <w:color w:val="24292E"/>
        </w:rPr>
        <w:t xml:space="preserve"> ----------</w:t>
      </w:r>
      <w:r w:rsidRPr="00CF3069">
        <w:rPr>
          <w:rFonts w:ascii="Segoe UI" w:hAnsi="Segoe UI" w:cs="Segoe UI"/>
          <w:color w:val="24292E"/>
        </w:rPr>
        <w:t xml:space="preserve"> ./data/yolov3.weights</w:t>
      </w:r>
    </w:p>
    <w:p w14:paraId="2844860C" w14:textId="77777777" w:rsidR="00607FCF" w:rsidRDefault="00607FCF" w:rsidP="00CF3069">
      <w:pPr>
        <w:spacing w:after="0" w:line="276" w:lineRule="auto"/>
        <w:ind w:left="1350"/>
        <w:rPr>
          <w:rFonts w:ascii="Segoe UI" w:hAnsi="Segoe UI" w:cs="Segoe UI"/>
          <w:color w:val="24292E"/>
        </w:rPr>
      </w:pPr>
    </w:p>
    <w:tbl>
      <w:tblPr>
        <w:tblStyle w:val="GridTable7Colorful"/>
        <w:tblW w:w="0" w:type="auto"/>
        <w:tblInd w:w="5" w:type="dxa"/>
        <w:tblLook w:val="04A0" w:firstRow="1" w:lastRow="0" w:firstColumn="1" w:lastColumn="0" w:noHBand="0" w:noVBand="1"/>
      </w:tblPr>
      <w:tblGrid>
        <w:gridCol w:w="2337"/>
        <w:gridCol w:w="2337"/>
        <w:gridCol w:w="2338"/>
        <w:gridCol w:w="2338"/>
      </w:tblGrid>
      <w:tr w:rsidR="00CF3069" w14:paraId="20F57A8D" w14:textId="77777777" w:rsidTr="00AF37FF">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337" w:type="dxa"/>
            <w:tcBorders>
              <w:bottom w:val="single" w:sz="18" w:space="0" w:color="auto"/>
              <w:right w:val="single" w:sz="4" w:space="0" w:color="auto"/>
            </w:tcBorders>
          </w:tcPr>
          <w:p w14:paraId="2AC2CFCD" w14:textId="391EC5E6" w:rsidR="00CF3069" w:rsidRPr="00CF3069" w:rsidRDefault="00CF3069" w:rsidP="00607FCF">
            <w:pPr>
              <w:spacing w:line="276" w:lineRule="auto"/>
              <w:jc w:val="center"/>
              <w:rPr>
                <w:rFonts w:ascii="Segoe UI" w:hAnsi="Segoe UI" w:cs="Segoe UI"/>
                <w:color w:val="24292E"/>
              </w:rPr>
            </w:pPr>
            <w:r w:rsidRPr="00607FCF">
              <w:rPr>
                <w:rFonts w:ascii="Segoe UI" w:hAnsi="Segoe UI" w:cs="Segoe UI"/>
                <w:color w:val="7030A0"/>
              </w:rPr>
              <w:t>GPU</w:t>
            </w:r>
          </w:p>
        </w:tc>
        <w:tc>
          <w:tcPr>
            <w:tcW w:w="2337" w:type="dxa"/>
            <w:tcBorders>
              <w:left w:val="single" w:sz="4" w:space="0" w:color="auto"/>
              <w:bottom w:val="single" w:sz="18" w:space="0" w:color="auto"/>
            </w:tcBorders>
          </w:tcPr>
          <w:p w14:paraId="0EAAAF49" w14:textId="547D2C4E"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Final Loss rate</w:t>
            </w:r>
          </w:p>
        </w:tc>
        <w:tc>
          <w:tcPr>
            <w:tcW w:w="2338" w:type="dxa"/>
            <w:tcBorders>
              <w:bottom w:val="single" w:sz="18" w:space="0" w:color="auto"/>
            </w:tcBorders>
          </w:tcPr>
          <w:p w14:paraId="451345C2" w14:textId="5400EF70"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Training time</w:t>
            </w:r>
          </w:p>
        </w:tc>
        <w:tc>
          <w:tcPr>
            <w:tcW w:w="2338" w:type="dxa"/>
            <w:tcBorders>
              <w:bottom w:val="single" w:sz="18" w:space="0" w:color="auto"/>
            </w:tcBorders>
          </w:tcPr>
          <w:p w14:paraId="0F67ECD6" w14:textId="4A7531F4"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Total Time</w:t>
            </w:r>
          </w:p>
        </w:tc>
      </w:tr>
      <w:tr w:rsidR="00CF3069" w14:paraId="0C0C732E"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046B3E88" w14:textId="5110215C" w:rsidR="00CF3069" w:rsidRPr="00CF3069" w:rsidRDefault="00CF3069" w:rsidP="00CF3069">
            <w:pPr>
              <w:spacing w:line="276" w:lineRule="auto"/>
              <w:rPr>
                <w:rFonts w:ascii="Segoe UI" w:hAnsi="Segoe UI" w:cs="Segoe UI"/>
                <w:color w:val="24292E"/>
              </w:rPr>
            </w:pPr>
            <w:proofErr w:type="spellStart"/>
            <w:r>
              <w:rPr>
                <w:rFonts w:ascii="Segoe UI" w:hAnsi="Segoe UI" w:cs="Segoe UI"/>
                <w:color w:val="24292E"/>
              </w:rPr>
              <w:t>Geforce</w:t>
            </w:r>
            <w:proofErr w:type="spellEnd"/>
            <w:r>
              <w:rPr>
                <w:rFonts w:ascii="Segoe UI" w:hAnsi="Segoe UI" w:cs="Segoe UI"/>
                <w:color w:val="24292E"/>
              </w:rPr>
              <w:t xml:space="preserve"> GTX 1660 </w:t>
            </w:r>
            <w:proofErr w:type="spellStart"/>
            <w:r>
              <w:rPr>
                <w:rFonts w:ascii="Segoe UI" w:hAnsi="Segoe UI" w:cs="Segoe UI"/>
                <w:color w:val="24292E"/>
              </w:rPr>
              <w:t>Ti</w:t>
            </w:r>
            <w:proofErr w:type="spellEnd"/>
          </w:p>
        </w:tc>
        <w:tc>
          <w:tcPr>
            <w:tcW w:w="2337" w:type="dxa"/>
            <w:tcBorders>
              <w:top w:val="single" w:sz="18" w:space="0" w:color="auto"/>
            </w:tcBorders>
          </w:tcPr>
          <w:p w14:paraId="214A8993" w14:textId="657B448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7.8890</w:t>
            </w:r>
          </w:p>
        </w:tc>
        <w:tc>
          <w:tcPr>
            <w:tcW w:w="2338" w:type="dxa"/>
            <w:tcBorders>
              <w:top w:val="single" w:sz="18" w:space="0" w:color="auto"/>
            </w:tcBorders>
          </w:tcPr>
          <w:p w14:paraId="438C9FA6" w14:textId="47A306F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51</w:t>
            </w:r>
            <w:r w:rsidRPr="00607FCF">
              <w:rPr>
                <w:rFonts w:ascii="Segoe UI" w:hAnsi="Segoe UI" w:cs="Segoe UI"/>
                <w:i/>
                <w:iCs/>
                <w:color w:val="24292E"/>
              </w:rPr>
              <w:t>sec</w:t>
            </w:r>
          </w:p>
        </w:tc>
        <w:tc>
          <w:tcPr>
            <w:tcW w:w="2338" w:type="dxa"/>
            <w:tcBorders>
              <w:top w:val="single" w:sz="18" w:space="0" w:color="auto"/>
            </w:tcBorders>
          </w:tcPr>
          <w:p w14:paraId="04D57594" w14:textId="7C0ABD34"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CF3069" w14:paraId="0B638143"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54AB58F7" w14:textId="77777777" w:rsidR="00CF3069" w:rsidRPr="00CF3069" w:rsidRDefault="00CF3069" w:rsidP="00CF3069">
            <w:pPr>
              <w:spacing w:line="276" w:lineRule="auto"/>
              <w:rPr>
                <w:rFonts w:ascii="Segoe UI" w:hAnsi="Segoe UI" w:cs="Segoe UI"/>
                <w:color w:val="24292E"/>
              </w:rPr>
            </w:pPr>
          </w:p>
        </w:tc>
        <w:tc>
          <w:tcPr>
            <w:tcW w:w="2337" w:type="dxa"/>
          </w:tcPr>
          <w:p w14:paraId="4C80F0D8"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9A464A4"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2B596B6"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753AE3BB"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2A337" w14:textId="77777777" w:rsidR="00CF3069" w:rsidRPr="00CF3069" w:rsidRDefault="00CF3069" w:rsidP="00CF3069">
            <w:pPr>
              <w:spacing w:line="276" w:lineRule="auto"/>
              <w:rPr>
                <w:rFonts w:ascii="Segoe UI" w:hAnsi="Segoe UI" w:cs="Segoe UI"/>
                <w:color w:val="24292E"/>
              </w:rPr>
            </w:pPr>
          </w:p>
        </w:tc>
        <w:tc>
          <w:tcPr>
            <w:tcW w:w="2337" w:type="dxa"/>
          </w:tcPr>
          <w:p w14:paraId="7A1C1E1B"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23BBD80A"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785BCFAC"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r w:rsidR="00CF3069" w14:paraId="3BBF120F" w14:textId="77777777" w:rsidTr="00AF37FF">
        <w:trPr>
          <w:trHeight w:val="242"/>
        </w:trPr>
        <w:tc>
          <w:tcPr>
            <w:cnfStyle w:val="001000000000" w:firstRow="0" w:lastRow="0" w:firstColumn="1" w:lastColumn="0" w:oddVBand="0" w:evenVBand="0" w:oddHBand="0" w:evenHBand="0" w:firstRowFirstColumn="0" w:firstRowLastColumn="0" w:lastRowFirstColumn="0" w:lastRowLastColumn="0"/>
            <w:tcW w:w="2337" w:type="dxa"/>
            <w:tcBorders>
              <w:bottom w:val="single" w:sz="18" w:space="0" w:color="auto"/>
            </w:tcBorders>
          </w:tcPr>
          <w:p w14:paraId="6F3F6CA6" w14:textId="1776E446" w:rsidR="00CF3069" w:rsidRPr="00607FCF" w:rsidRDefault="00CF3069" w:rsidP="00607FCF">
            <w:pPr>
              <w:spacing w:line="276" w:lineRule="auto"/>
              <w:jc w:val="center"/>
              <w:rPr>
                <w:rFonts w:ascii="Segoe UI" w:hAnsi="Segoe UI" w:cs="Segoe UI"/>
                <w:b/>
                <w:bCs/>
                <w:color w:val="7030A0"/>
              </w:rPr>
            </w:pPr>
            <w:r w:rsidRPr="00607FCF">
              <w:rPr>
                <w:rFonts w:ascii="Segoe UI" w:hAnsi="Segoe UI" w:cs="Segoe UI"/>
                <w:b/>
                <w:bCs/>
                <w:color w:val="7030A0"/>
              </w:rPr>
              <w:t>CPU</w:t>
            </w:r>
          </w:p>
        </w:tc>
        <w:tc>
          <w:tcPr>
            <w:tcW w:w="2337" w:type="dxa"/>
            <w:tcBorders>
              <w:bottom w:val="single" w:sz="18" w:space="0" w:color="auto"/>
            </w:tcBorders>
          </w:tcPr>
          <w:p w14:paraId="6F3815E9"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55AD845A"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7CBB6282"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530B7FCA"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2C24949B" w14:textId="2ED3B28D" w:rsidR="00CF3069" w:rsidRPr="00CF3069" w:rsidRDefault="00A23F19" w:rsidP="00CF3069">
            <w:pPr>
              <w:spacing w:line="276" w:lineRule="auto"/>
              <w:rPr>
                <w:rFonts w:ascii="Segoe UI" w:hAnsi="Segoe UI" w:cs="Segoe UI"/>
                <w:color w:val="24292E"/>
              </w:rPr>
            </w:pPr>
            <w:hyperlink r:id="rId38" w:history="1">
              <w:r w:rsidR="00CF3069">
                <w:rPr>
                  <w:rStyle w:val="Hyperlink"/>
                  <w:rFonts w:ascii="Arial" w:hAnsi="Arial" w:cs="Arial"/>
                  <w:color w:val="000000"/>
                  <w:u w:val="none"/>
                </w:rPr>
                <w:t>Intel Core i5-8400</w:t>
              </w:r>
            </w:hyperlink>
          </w:p>
        </w:tc>
        <w:tc>
          <w:tcPr>
            <w:tcW w:w="2337" w:type="dxa"/>
            <w:tcBorders>
              <w:top w:val="single" w:sz="18" w:space="0" w:color="auto"/>
            </w:tcBorders>
          </w:tcPr>
          <w:p w14:paraId="1265B8E8" w14:textId="68CD6BD5"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7.1063</w:t>
            </w:r>
          </w:p>
        </w:tc>
        <w:tc>
          <w:tcPr>
            <w:tcW w:w="2338" w:type="dxa"/>
            <w:tcBorders>
              <w:top w:val="single" w:sz="18" w:space="0" w:color="auto"/>
            </w:tcBorders>
          </w:tcPr>
          <w:p w14:paraId="63735167" w14:textId="04543C00"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hr</w:t>
            </w:r>
            <w:r>
              <w:rPr>
                <w:rFonts w:ascii="Segoe UI" w:hAnsi="Segoe UI" w:cs="Segoe UI"/>
                <w:color w:val="24292E"/>
              </w:rPr>
              <w:t xml:space="preserve"> 32</w:t>
            </w:r>
            <w:r w:rsidRPr="00607FCF">
              <w:rPr>
                <w:rFonts w:ascii="Segoe UI" w:hAnsi="Segoe UI" w:cs="Segoe UI"/>
                <w:i/>
                <w:iCs/>
                <w:color w:val="24292E"/>
              </w:rPr>
              <w:t>min</w:t>
            </w:r>
            <w:r>
              <w:rPr>
                <w:rFonts w:ascii="Segoe UI" w:hAnsi="Segoe UI" w:cs="Segoe UI"/>
                <w:color w:val="24292E"/>
              </w:rPr>
              <w:t xml:space="preserve"> 5</w:t>
            </w:r>
            <w:r w:rsidRPr="00607FCF">
              <w:rPr>
                <w:rFonts w:ascii="Segoe UI" w:hAnsi="Segoe UI" w:cs="Segoe UI"/>
                <w:i/>
                <w:iCs/>
                <w:color w:val="24292E"/>
              </w:rPr>
              <w:t>sec</w:t>
            </w:r>
          </w:p>
        </w:tc>
        <w:tc>
          <w:tcPr>
            <w:tcW w:w="2338" w:type="dxa"/>
            <w:tcBorders>
              <w:top w:val="single" w:sz="18" w:space="0" w:color="auto"/>
            </w:tcBorders>
          </w:tcPr>
          <w:p w14:paraId="5A06D44D" w14:textId="101AB31A"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 xml:space="preserve">hr </w:t>
            </w:r>
            <w:r>
              <w:rPr>
                <w:rFonts w:ascii="Segoe UI" w:hAnsi="Segoe UI" w:cs="Segoe UI"/>
                <w:color w:val="24292E"/>
              </w:rPr>
              <w:t>35</w:t>
            </w:r>
            <w:r w:rsidRPr="00607FCF">
              <w:rPr>
                <w:rFonts w:ascii="Segoe UI" w:hAnsi="Segoe UI" w:cs="Segoe UI"/>
                <w:i/>
                <w:iCs/>
                <w:color w:val="24292E"/>
              </w:rPr>
              <w:t>min</w:t>
            </w:r>
            <w:r>
              <w:rPr>
                <w:rFonts w:ascii="Segoe UI" w:hAnsi="Segoe UI" w:cs="Segoe UI"/>
                <w:color w:val="24292E"/>
              </w:rPr>
              <w:t xml:space="preserve"> 39</w:t>
            </w:r>
            <w:r w:rsidRPr="00607FCF">
              <w:rPr>
                <w:rFonts w:ascii="Segoe UI" w:hAnsi="Segoe UI" w:cs="Segoe UI"/>
                <w:i/>
                <w:iCs/>
                <w:color w:val="24292E"/>
              </w:rPr>
              <w:t>sec</w:t>
            </w:r>
          </w:p>
        </w:tc>
      </w:tr>
      <w:tr w:rsidR="00CF3069" w14:paraId="6CA1DC84"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7B323ED9" w14:textId="77777777" w:rsidR="00CF3069" w:rsidRPr="00CF3069" w:rsidRDefault="00CF3069" w:rsidP="00CF3069">
            <w:pPr>
              <w:spacing w:line="276" w:lineRule="auto"/>
              <w:rPr>
                <w:rFonts w:ascii="Segoe UI" w:hAnsi="Segoe UI" w:cs="Segoe UI"/>
                <w:color w:val="24292E"/>
              </w:rPr>
            </w:pPr>
          </w:p>
        </w:tc>
        <w:tc>
          <w:tcPr>
            <w:tcW w:w="2337" w:type="dxa"/>
          </w:tcPr>
          <w:p w14:paraId="51A1FC33" w14:textId="57C10B3C"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6.9853</w:t>
            </w:r>
          </w:p>
        </w:tc>
        <w:tc>
          <w:tcPr>
            <w:tcW w:w="2338" w:type="dxa"/>
          </w:tcPr>
          <w:p w14:paraId="4E55039F" w14:textId="41440AD3"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2min 39sec</w:t>
            </w:r>
          </w:p>
        </w:tc>
        <w:tc>
          <w:tcPr>
            <w:tcW w:w="2338" w:type="dxa"/>
          </w:tcPr>
          <w:p w14:paraId="2E78D576" w14:textId="6A6027AD"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5min 1sec</w:t>
            </w:r>
          </w:p>
        </w:tc>
      </w:tr>
    </w:tbl>
    <w:p w14:paraId="0614ABDB" w14:textId="105BEB75" w:rsidR="00ED5F05" w:rsidRPr="00911BBC" w:rsidRDefault="00ED5F05" w:rsidP="004826C9">
      <w:pPr>
        <w:pStyle w:val="Heading1"/>
        <w:numPr>
          <w:ilvl w:val="0"/>
          <w:numId w:val="11"/>
        </w:numPr>
        <w:ind w:hanging="720"/>
      </w:pPr>
      <w:bookmarkStart w:id="16" w:name="_Errors"/>
      <w:bookmarkEnd w:id="15"/>
      <w:bookmarkEnd w:id="16"/>
      <w:r w:rsidRPr="00911BBC">
        <w:lastRenderedPageBreak/>
        <w:t>Errors</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bookmarkStart w:id="17" w:name="_Hlk39403383"/>
      <w:proofErr w:type="spellStart"/>
      <w:r w:rsidRPr="0020441B">
        <w:t>ImportError</w:t>
      </w:r>
      <w:proofErr w:type="spellEnd"/>
      <w:r w:rsidRPr="0020441B">
        <w:t>: DLL load failed: The specified module could not be found.</w:t>
      </w:r>
    </w:p>
    <w:p w14:paraId="1D77E5C7" w14:textId="32EA63F2" w:rsidR="0020441B" w:rsidRDefault="0020441B" w:rsidP="0020441B">
      <w:pPr>
        <w:pStyle w:val="Heading2"/>
        <w:rPr>
          <w:rFonts w:cs="Segoe UI"/>
          <w:b w:val="0"/>
          <w:bCs w:val="0"/>
          <w:color w:val="24292E"/>
          <w:sz w:val="22"/>
          <w:szCs w:val="22"/>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hyperlink>
      <w:r>
        <w:rPr>
          <w:rFonts w:cs="Segoe UI"/>
          <w:b w:val="0"/>
          <w:bCs w:val="0"/>
          <w:color w:val="24292E"/>
          <w:sz w:val="22"/>
          <w:szCs w:val="22"/>
        </w:rPr>
        <w:t xml:space="preserve"> portion of this document and ensure you correctly went th</w:t>
      </w:r>
      <w:r w:rsidR="00F941BF">
        <w:rPr>
          <w:rFonts w:cs="Segoe UI"/>
          <w:b w:val="0"/>
          <w:bCs w:val="0"/>
          <w:color w:val="24292E"/>
          <w:sz w:val="22"/>
          <w:szCs w:val="22"/>
        </w:rPr>
        <w:t>r</w:t>
      </w:r>
      <w:r>
        <w:rPr>
          <w:rFonts w:cs="Segoe UI"/>
          <w:b w:val="0"/>
          <w:bCs w:val="0"/>
          <w:color w:val="24292E"/>
          <w:sz w:val="22"/>
          <w:szCs w:val="22"/>
        </w:rPr>
        <w:t>ough the steps</w:t>
      </w:r>
      <w:r w:rsidR="006003F4">
        <w:rPr>
          <w:rFonts w:cs="Segoe UI"/>
          <w:b w:val="0"/>
          <w:bCs w:val="0"/>
          <w:color w:val="24292E"/>
          <w:sz w:val="22"/>
          <w:szCs w:val="22"/>
        </w:rPr>
        <w:t>, then restart your machine.</w:t>
      </w:r>
    </w:p>
    <w:p w14:paraId="011153C1" w14:textId="10C6B283" w:rsidR="004826C9" w:rsidRDefault="004826C9" w:rsidP="0020441B">
      <w:pPr>
        <w:pStyle w:val="Heading2"/>
        <w:rPr>
          <w:rFonts w:cs="Segoe UI"/>
          <w:b w:val="0"/>
          <w:bCs w:val="0"/>
          <w:color w:val="24292E"/>
          <w:sz w:val="22"/>
          <w:szCs w:val="22"/>
        </w:rPr>
      </w:pPr>
    </w:p>
    <w:p w14:paraId="31BB0330" w14:textId="171A8837" w:rsidR="004826C9" w:rsidRDefault="004826C9" w:rsidP="0020441B">
      <w:pPr>
        <w:pStyle w:val="Heading2"/>
      </w:pPr>
      <w:r w:rsidRPr="004826C9">
        <w:t>Allocator: ran out of memory trying to allocate</w:t>
      </w:r>
    </w:p>
    <w:bookmarkEnd w:id="17"/>
    <w:p w14:paraId="528950CB" w14:textId="4512E07D" w:rsidR="00F941BF" w:rsidRPr="004826C9" w:rsidRDefault="00F941BF" w:rsidP="00F941BF">
      <w:pPr>
        <w:pStyle w:val="Heading2"/>
      </w:pPr>
      <w:r>
        <w:rPr>
          <w:rFonts w:cs="Segoe UI"/>
          <w:b w:val="0"/>
          <w:bCs w:val="0"/>
          <w:color w:val="24292E"/>
          <w:sz w:val="22"/>
          <w:szCs w:val="22"/>
        </w:rPr>
        <w:t xml:space="preserve">This issue arises when you have run out of memory. The common issue is that your batch size is too high. Lower your batch size to solve this issue. Another issue that can arrive is your drive is full. Checkpoints take up a lot of memory, lower your </w:t>
      </w:r>
      <w:proofErr w:type="spellStart"/>
      <w:r>
        <w:rPr>
          <w:rFonts w:cs="Segoe UI"/>
          <w:b w:val="0"/>
          <w:bCs w:val="0"/>
          <w:color w:val="24292E"/>
          <w:sz w:val="22"/>
          <w:szCs w:val="22"/>
        </w:rPr>
        <w:t>max_checkpoint</w:t>
      </w:r>
      <w:proofErr w:type="spellEnd"/>
      <w:r>
        <w:rPr>
          <w:rFonts w:cs="Segoe UI"/>
          <w:b w:val="0"/>
          <w:bCs w:val="0"/>
          <w:color w:val="24292E"/>
          <w:sz w:val="22"/>
          <w:szCs w:val="22"/>
        </w:rPr>
        <w:t xml:space="preserve"> integer and remove any unnecessary files from your drive</w:t>
      </w:r>
    </w:p>
    <w:p w14:paraId="6FE87208" w14:textId="242C4CC1" w:rsidR="004826C9" w:rsidRPr="004826C9" w:rsidRDefault="004826C9" w:rsidP="00F941BF">
      <w:pPr>
        <w:pStyle w:val="Heading2"/>
      </w:pPr>
    </w:p>
    <w:sectPr w:rsidR="004826C9" w:rsidRPr="004826C9"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679C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602CB"/>
    <w:rsid w:val="003F2656"/>
    <w:rsid w:val="00447AFB"/>
    <w:rsid w:val="004826C9"/>
    <w:rsid w:val="004B30B7"/>
    <w:rsid w:val="00583493"/>
    <w:rsid w:val="00594CAF"/>
    <w:rsid w:val="0059550B"/>
    <w:rsid w:val="005F3E86"/>
    <w:rsid w:val="006003F4"/>
    <w:rsid w:val="00607FCF"/>
    <w:rsid w:val="006265F2"/>
    <w:rsid w:val="006622C6"/>
    <w:rsid w:val="00677F89"/>
    <w:rsid w:val="00707BEF"/>
    <w:rsid w:val="00717447"/>
    <w:rsid w:val="00860E22"/>
    <w:rsid w:val="008C41E5"/>
    <w:rsid w:val="008C736F"/>
    <w:rsid w:val="00905060"/>
    <w:rsid w:val="00911BBC"/>
    <w:rsid w:val="00970DA0"/>
    <w:rsid w:val="009F5F23"/>
    <w:rsid w:val="00A23F19"/>
    <w:rsid w:val="00AA6E38"/>
    <w:rsid w:val="00AB4569"/>
    <w:rsid w:val="00AB491A"/>
    <w:rsid w:val="00AE41D1"/>
    <w:rsid w:val="00AF37FF"/>
    <w:rsid w:val="00B0039F"/>
    <w:rsid w:val="00B246E6"/>
    <w:rsid w:val="00B56723"/>
    <w:rsid w:val="00BA6A78"/>
    <w:rsid w:val="00BB54E6"/>
    <w:rsid w:val="00BC24B6"/>
    <w:rsid w:val="00BC4DAC"/>
    <w:rsid w:val="00BC635A"/>
    <w:rsid w:val="00BE0541"/>
    <w:rsid w:val="00C63DF8"/>
    <w:rsid w:val="00C93CB5"/>
    <w:rsid w:val="00C95752"/>
    <w:rsid w:val="00CF3069"/>
    <w:rsid w:val="00CF7C7F"/>
    <w:rsid w:val="00D01364"/>
    <w:rsid w:val="00D52EE6"/>
    <w:rsid w:val="00D7024B"/>
    <w:rsid w:val="00E01F9D"/>
    <w:rsid w:val="00E06ED9"/>
    <w:rsid w:val="00EA5673"/>
    <w:rsid w:val="00ED5F05"/>
    <w:rsid w:val="00EF4119"/>
    <w:rsid w:val="00F0318E"/>
    <w:rsid w:val="00F07D63"/>
    <w:rsid w:val="00F941BF"/>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 w:type="table" w:styleId="TableGrid">
    <w:name w:val="Table Grid"/>
    <w:basedOn w:val="TableNormal"/>
    <w:uiPriority w:val="39"/>
    <w:rsid w:val="00CF3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607F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www.newegg.com/Product/Product.aspx?Item=9SIA2W08KJ8643&amp;Description=processor%208400&amp;cm_re=processor_8400-_-19-117-824-_-Product" TargetMode="Externa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hyperlink" Target="https://pjreddie.com/darknet/yol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3BFFE-87E9-41F9-A517-147876F97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19</Pages>
  <Words>4000</Words>
  <Characters>22802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25</cp:revision>
  <cp:lastPrinted>2020-05-03T20:31:00Z</cp:lastPrinted>
  <dcterms:created xsi:type="dcterms:W3CDTF">2020-04-18T02:26:00Z</dcterms:created>
  <dcterms:modified xsi:type="dcterms:W3CDTF">2020-05-03T20:31:00Z</dcterms:modified>
</cp:coreProperties>
</file>