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56"/>
        </w:rPr>
        <w:t>DORON'S RAVE</w:t>
      </w:r>
    </w:p>
    <w:p>
      <w:pPr>
        <w:jc w:val="center"/>
        <w:bidi w:val="1"/>
      </w:pPr>
      <w:r>
        <w:rPr>
          <w:b/>
          <w:sz w:val="36"/>
        </w:rPr>
        <w:t>UX Change Addendum — Event Hours &amp; Event Details Accordions</w:t>
      </w:r>
    </w:p>
    <w:p>
      <w:pPr>
        <w:jc w:val="center"/>
        <w:bidi w:val="1"/>
      </w:pPr>
      <w:r>
        <w:rPr>
          <w:b w:val="0"/>
        </w:rPr>
        <w:t>Canonical Amendment · 22.09.2026</w:t>
      </w:r>
    </w:p>
    <w:p>
      <w:r>
        <w:br w:type="page"/>
      </w:r>
    </w:p>
    <w:p>
      <w:pPr>
        <w:pStyle w:val="Heading1"/>
        <w:jc w:val="right"/>
        <w:bidi w:val="1"/>
      </w:pPr>
      <w:r>
        <w:t>1. מטרת המסמך</w:t>
      </w:r>
    </w:p>
    <w:p>
      <w:pPr>
        <w:jc w:val="right"/>
        <w:bidi w:val="1"/>
      </w:pPr>
      <w:r>
        <w:rPr>
          <w:b w:val="0"/>
        </w:rPr>
        <w:t>מסמך זה מעדכן שתי החלטות UX במוצר הקיים: הוספת שעות לאירוע, והפחתת עומס במסך פרטי אירוע באמצעות Accordion.</w:t>
      </w:r>
    </w:p>
    <w:p>
      <w:pPr>
        <w:pStyle w:val="ListBullet"/>
        <w:jc w:val="right"/>
        <w:bidi w:val="1"/>
      </w:pPr>
      <w:r>
        <w:t>אין שינוי ב־Event כיחידת האב.</w:t>
      </w:r>
    </w:p>
    <w:p>
      <w:pPr>
        <w:pStyle w:val="ListBullet"/>
        <w:jc w:val="right"/>
        <w:bidi w:val="1"/>
      </w:pPr>
      <w:r>
        <w:t>אין שינוי בנוסחאות פיננסיות.</w:t>
      </w:r>
    </w:p>
    <w:p>
      <w:pPr>
        <w:pStyle w:val="ListBullet"/>
        <w:jc w:val="right"/>
        <w:bidi w:val="1"/>
      </w:pPr>
      <w:r>
        <w:t>אין שינוי ב־Artist performance times.</w:t>
      </w:r>
    </w:p>
    <w:p>
      <w:pPr>
        <w:pStyle w:val="ListBullet"/>
        <w:jc w:val="right"/>
        <w:bidi w:val="1"/>
      </w:pPr>
      <w:r>
        <w:t>המסמך משלים את ספר 05 (Screens &amp; UX) ואת ספר 04/03 רק היכן שנדרש לשדות הזמן.</w:t>
      </w:r>
    </w:p>
    <w:p>
      <w:pPr>
        <w:pStyle w:val="Heading1"/>
        <w:jc w:val="right"/>
        <w:bidi w:val="1"/>
      </w:pPr>
      <w:r>
        <w:t>2. שינוי A — שעות אירוע</w:t>
      </w:r>
    </w:p>
    <w:p>
      <w:pPr>
        <w:jc w:val="right"/>
        <w:bidi w:val="1"/>
      </w:pPr>
      <w:r>
        <w:rPr>
          <w:b w:val="0"/>
        </w:rPr>
        <w:t>בעריכת אירוע יתווספו שני שדות קנוניים: שעת התחלה ושעת סיום.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2578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Type</w:t>
            </w:r>
          </w:p>
        </w:tc>
        <w:tc>
          <w:tcPr>
            <w:tcW w:type="dxa" w:w="2578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UI</w:t>
            </w:r>
          </w:p>
        </w:tc>
        <w:tc>
          <w:tcPr>
            <w:tcW w:type="dxa" w:w="2578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Nullable</w:t>
            </w:r>
          </w:p>
        </w:tc>
      </w:tr>
      <w:tr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event_start_time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TIME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שעת התחלה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כן</w:t>
            </w:r>
          </w:p>
        </w:tc>
      </w:tr>
      <w:tr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event_end_time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TIME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שעת סיום</w:t>
            </w:r>
          </w:p>
        </w:tc>
        <w:tc>
          <w:tcPr>
            <w:tcW w:type="dxa" w:w="2578"/>
            <w:vAlign w:val="top"/>
          </w:tcPr>
          <w:p>
            <w:pPr>
              <w:jc w:val="right"/>
              <w:bidi w:val="1"/>
            </w:pPr>
            <w:r>
              <w:t>כן</w:t>
            </w:r>
          </w:p>
        </w:tc>
      </w:tr>
    </w:tbl>
    <w:p>
      <w:pPr>
        <w:pStyle w:val="ListBullet"/>
        <w:jc w:val="right"/>
        <w:bidi w:val="1"/>
      </w:pPr>
      <w:r>
        <w:t>Format: HH:mm.</w:t>
      </w:r>
    </w:p>
    <w:p>
      <w:pPr>
        <w:pStyle w:val="ListBullet"/>
        <w:jc w:val="right"/>
        <w:bidi w:val="1"/>
      </w:pPr>
      <w:r>
        <w:t>השדות אינם חובה ליצירת אירוע.</w:t>
      </w:r>
    </w:p>
    <w:p>
      <w:pPr>
        <w:pStyle w:val="ListBullet"/>
        <w:jc w:val="right"/>
        <w:bidi w:val="1"/>
      </w:pPr>
      <w:r>
        <w:t>אם שני השדות קיימים, ניתן להציג משך אירוע נגזר.</w:t>
      </w:r>
    </w:p>
    <w:p>
      <w:pPr>
        <w:pStyle w:val="ListBullet"/>
        <w:jc w:val="right"/>
        <w:bidi w:val="1"/>
      </w:pPr>
      <w:r>
        <w:t>Cross-midnight נתמך: לדוגמה 22:00–07:00.</w:t>
      </w:r>
    </w:p>
    <w:p>
      <w:pPr>
        <w:pStyle w:val="ListBullet"/>
        <w:jc w:val="right"/>
        <w:bidi w:val="1"/>
      </w:pPr>
      <w:r>
        <w:t>אין להשתמש בשדות אלה במקום שעות הופעה של אמן.</w:t>
      </w:r>
    </w:p>
    <w:p>
      <w:pPr>
        <w:pStyle w:val="ListBullet"/>
        <w:jc w:val="right"/>
        <w:bidi w:val="1"/>
      </w:pPr>
      <w:r>
        <w:t>אין לחשב עלויות אמן אוטומטית משעות האירוע.</w:t>
      </w:r>
    </w:p>
    <w:p>
      <w:pPr>
        <w:pStyle w:val="Heading1"/>
        <w:jc w:val="right"/>
        <w:bidi w:val="1"/>
      </w:pPr>
      <w:r>
        <w:t>3. Event Create / Edit</w:t>
      </w:r>
    </w:p>
    <w:p>
      <w:pPr>
        <w:pStyle w:val="ListBullet"/>
        <w:jc w:val="right"/>
        <w:bidi w:val="1"/>
      </w:pPr>
      <w:r>
        <w:t>ב־Mobile: Date בשורה ראשונה; Start/End בשורה שנייה.</w:t>
      </w:r>
    </w:p>
    <w:p>
      <w:pPr>
        <w:pStyle w:val="ListBullet"/>
        <w:jc w:val="right"/>
        <w:bidi w:val="1"/>
      </w:pPr>
      <w:r>
        <w:t>ב־Desktop: Date + Start + End יכולים להיות באותה שורה.</w:t>
      </w:r>
    </w:p>
    <w:p>
      <w:pPr>
        <w:pStyle w:val="ListBullet"/>
        <w:jc w:val="right"/>
        <w:bidi w:val="1"/>
      </w:pPr>
      <w:r>
        <w:t>Labels: 'שעת התחלה' / 'שעת סיום'.</w:t>
      </w:r>
    </w:p>
    <w:p>
      <w:pPr>
        <w:pStyle w:val="ListBullet"/>
        <w:jc w:val="right"/>
        <w:bidi w:val="1"/>
      </w:pPr>
      <w:r>
        <w:t>יש לשמור Dirty Guard, validation, atomic save ו־post-save return.</w:t>
      </w:r>
    </w:p>
    <w:p>
      <w:pPr>
        <w:pStyle w:val="ListBullet"/>
        <w:jc w:val="right"/>
        <w:bidi w:val="1"/>
      </w:pPr>
      <w:r>
        <w:t>Edit קיים חייב לטעון את הערכים אם נשמרו.</w:t>
      </w:r>
    </w:p>
    <w:p>
      <w:pPr>
        <w:pStyle w:val="Heading1"/>
        <w:jc w:val="right"/>
        <w:bidi w:val="1"/>
      </w:pPr>
      <w:r>
        <w:t>4. Event Details — הצגת שעות</w:t>
      </w:r>
    </w:p>
    <w:p>
      <w:pPr>
        <w:pStyle w:val="ListBullet"/>
        <w:jc w:val="right"/>
        <w:bidi w:val="1"/>
      </w:pPr>
      <w:r>
        <w:t>ב־Hero/Meta של האירוע, אם קיימות שעות, להציג: 24.09.2026 · 22:00–07:00.</w:t>
      </w:r>
    </w:p>
    <w:p>
      <w:pPr>
        <w:pStyle w:val="ListBullet"/>
        <w:jc w:val="right"/>
        <w:bidi w:val="1"/>
      </w:pPr>
      <w:r>
        <w:t>אם רק שעה אחת קיימת — להציג רק אותה בלי להמציא את השנייה.</w:t>
      </w:r>
    </w:p>
    <w:p>
      <w:pPr>
        <w:pStyle w:val="ListBullet"/>
        <w:jc w:val="right"/>
        <w:bidi w:val="1"/>
      </w:pPr>
      <w:r>
        <w:t>אם אין שעות — לא להציג placeholder '00:00'.</w:t>
      </w:r>
    </w:p>
    <w:p>
      <w:pPr>
        <w:pStyle w:val="Heading1"/>
        <w:jc w:val="right"/>
        <w:bidi w:val="1"/>
      </w:pPr>
      <w:r>
        <w:t>5. שינוי B — Accordion במסך אירוע</w:t>
      </w:r>
    </w:p>
    <w:p>
      <w:pPr>
        <w:jc w:val="right"/>
        <w:bidi w:val="1"/>
      </w:pPr>
      <w:r>
        <w:rPr>
          <w:b w:val="0"/>
        </w:rPr>
        <w:t>המטרה היא שמסך Event Details יהיה סריק וקצר. לא מציגים רשימות ארוכות במלואן כברירת מחדל.</w:t>
      </w:r>
    </w:p>
    <w:p>
      <w:pPr>
        <w:pStyle w:val="Heading1"/>
        <w:jc w:val="right"/>
        <w:bidi w:val="1"/>
      </w:pPr>
      <w:r>
        <w:t>6. Sections — Default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Section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Default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Collapsed Summary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Financial Overview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פתוח/גלוי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נשאר גלוי כי הוא summary מרכזי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Readiness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פתוח אם מוגדר; אחרת compact CTA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מידע תפעולי מרכזי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הוצאות ותשלומים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מציג count + agreed/paid/remaining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הכנסות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מציג count + total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אמנים וליין־אפ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מציג count + טווח שעות אם קיים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ספקים ואנשי קשר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מציג count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הערות ותזכורות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מציג count + reminders פתוחים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דוחות ופירוקים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סגור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מידע משני</w:t>
            </w:r>
          </w:p>
        </w:tc>
      </w:tr>
    </w:tbl>
    <w:p>
      <w:pPr>
        <w:pStyle w:val="Heading1"/>
        <w:jc w:val="right"/>
        <w:bidi w:val="1"/>
      </w:pPr>
      <w:r>
        <w:t>7. Expenses Accordion</w:t>
      </w:r>
    </w:p>
    <w:p>
      <w:pPr>
        <w:pStyle w:val="ListBullet"/>
        <w:jc w:val="right"/>
        <w:bidi w:val="1"/>
      </w:pPr>
      <w:r>
        <w:t>Header סגור מציג: 'הוצאות ותשלומים (N)'.</w:t>
      </w:r>
    </w:p>
    <w:p>
      <w:pPr>
        <w:pStyle w:val="ListBullet"/>
        <w:jc w:val="right"/>
        <w:bidi w:val="1"/>
      </w:pPr>
      <w:r>
        <w:t>בצד השני/שורה משנית: סוכם, שולם, נותר לשלם.</w:t>
      </w:r>
    </w:p>
    <w:p>
      <w:pPr>
        <w:pStyle w:val="ListBullet"/>
        <w:jc w:val="right"/>
        <w:bidi w:val="1"/>
      </w:pPr>
      <w:r>
        <w:t>בעת פתיחה מוצגת הרשימה המלאה הקיימת ללא שינוי נתונים.</w:t>
      </w:r>
    </w:p>
    <w:p>
      <w:pPr>
        <w:pStyle w:val="ListBullet"/>
        <w:jc w:val="right"/>
        <w:bidi w:val="1"/>
      </w:pPr>
      <w:r>
        <w:t>כפתור 'הוסף הוצאה' נשאר נגיש גם כשה־Accordion סגור, אם אינו פוגע בהיררכיה.</w:t>
      </w:r>
    </w:p>
    <w:p>
      <w:pPr>
        <w:pStyle w:val="ListBullet"/>
        <w:jc w:val="right"/>
        <w:bidi w:val="1"/>
      </w:pPr>
      <w:r>
        <w:t>אין lazy deletion; Accordion הוא presentation בלבד.</w:t>
      </w:r>
    </w:p>
    <w:p>
      <w:pPr>
        <w:pStyle w:val="Heading1"/>
        <w:jc w:val="right"/>
        <w:bidi w:val="1"/>
      </w:pPr>
      <w:r>
        <w:t>8. Interaction Rules</w:t>
      </w:r>
    </w:p>
    <w:p>
      <w:pPr>
        <w:pStyle w:val="ListBullet"/>
        <w:jc w:val="right"/>
        <w:bidi w:val="1"/>
      </w:pPr>
      <w:r>
        <w:t>מותר לפתוח כמה Accordions במקביל.</w:t>
      </w:r>
    </w:p>
    <w:p>
      <w:pPr>
        <w:pStyle w:val="ListBullet"/>
        <w:jc w:val="right"/>
        <w:bidi w:val="1"/>
      </w:pPr>
      <w:r>
        <w:t>Back אינו משנה state של הנתונים.</w:t>
      </w:r>
    </w:p>
    <w:p>
      <w:pPr>
        <w:pStyle w:val="ListBullet"/>
        <w:jc w:val="right"/>
        <w:bidi w:val="1"/>
      </w:pPr>
      <w:r>
        <w:t>Accordion state יכול להיות local UI state; אין צורך לשמור DB.</w:t>
      </w:r>
    </w:p>
    <w:p>
      <w:pPr>
        <w:pStyle w:val="ListBullet"/>
        <w:jc w:val="right"/>
        <w:bidi w:val="1"/>
      </w:pPr>
      <w:r>
        <w:t>Keyboard: Enter/Space פותח/סוגר.</w:t>
      </w:r>
    </w:p>
    <w:p>
      <w:pPr>
        <w:pStyle w:val="ListBullet"/>
        <w:jc w:val="right"/>
        <w:bidi w:val="1"/>
      </w:pPr>
      <w:r>
        <w:t>aria-expanded / aria-controls חובה.</w:t>
      </w:r>
    </w:p>
    <w:p>
      <w:pPr>
        <w:pStyle w:val="ListBullet"/>
        <w:jc w:val="right"/>
        <w:bidi w:val="1"/>
      </w:pPr>
      <w:r>
        <w:t>Chevron מותאם RTL.</w:t>
      </w:r>
    </w:p>
    <w:p>
      <w:pPr>
        <w:pStyle w:val="ListBullet"/>
        <w:jc w:val="right"/>
        <w:bidi w:val="1"/>
      </w:pPr>
      <w:r>
        <w:t>Animation 180–220ms, עם reduced-motion.</w:t>
      </w:r>
    </w:p>
    <w:p>
      <w:pPr>
        <w:pStyle w:val="Heading1"/>
        <w:jc w:val="right"/>
        <w:bidi w:val="1"/>
      </w:pPr>
      <w:r>
        <w:t>9. Database Amendment</w:t>
      </w:r>
    </w:p>
    <w:p>
      <w:pPr>
        <w:pStyle w:val="ListBullet"/>
        <w:jc w:val="right"/>
        <w:bidi w:val="1"/>
      </w:pPr>
      <w:r>
        <w:t>להוסיף event_start_time ו־event_end_time כ־TIME nullable בטבלת events.</w:t>
      </w:r>
    </w:p>
    <w:p>
      <w:pPr>
        <w:pStyle w:val="ListBullet"/>
        <w:jc w:val="right"/>
        <w:bidi w:val="1"/>
      </w:pPr>
      <w:r>
        <w:t>Migration additive בלבד; אין שינוי או מחיקה של נתוני Event קיימים.</w:t>
      </w:r>
    </w:p>
    <w:p>
      <w:pPr>
        <w:pStyle w:val="ListBullet"/>
        <w:jc w:val="right"/>
        <w:bidi w:val="1"/>
      </w:pPr>
      <w:r>
        <w:t>לעדכן generated DB types לאחר migration.</w:t>
      </w:r>
    </w:p>
    <w:p>
      <w:pPr>
        <w:pStyle w:val="ListBullet"/>
        <w:jc w:val="right"/>
        <w:bidi w:val="1"/>
      </w:pPr>
      <w:r>
        <w:t>לעדכן save_event RPC כך שישמור את שני השדות באופן אטומי יחד עם Event.</w:t>
      </w:r>
    </w:p>
    <w:p>
      <w:pPr>
        <w:pStyle w:val="ListBullet"/>
        <w:jc w:val="right"/>
        <w:bidi w:val="1"/>
      </w:pPr>
      <w:r>
        <w:t>אין backfill מומצא לאירועים קיימים.</w:t>
      </w:r>
    </w:p>
    <w:p>
      <w:pPr>
        <w:pStyle w:val="Heading1"/>
        <w:jc w:val="right"/>
        <w:bidi w:val="1"/>
      </w:pPr>
      <w:r>
        <w:t>10. Domain Rules</w:t>
      </w:r>
    </w:p>
    <w:p>
      <w:pPr>
        <w:pStyle w:val="ListBullet"/>
        <w:jc w:val="right"/>
        <w:bidi w:val="1"/>
      </w:pPr>
      <w:r>
        <w:t>Duration מחושב רק כאשר שני השדות קיימים.</w:t>
      </w:r>
    </w:p>
    <w:p>
      <w:pPr>
        <w:pStyle w:val="ListBullet"/>
        <w:jc w:val="right"/>
        <w:bidi w:val="1"/>
      </w:pPr>
      <w:r>
        <w:t>אם end &lt; start, duration חוצה חצות.</w:t>
      </w:r>
    </w:p>
    <w:p>
      <w:pPr>
        <w:pStyle w:val="ListBullet"/>
        <w:jc w:val="right"/>
        <w:bidi w:val="1"/>
      </w:pPr>
      <w:r>
        <w:t>אם start == end, ברירת המחדל היא לא להציג duration עד החלטה מפורשת; אין לפרש אוטומטית כ־24 שעות.</w:t>
      </w:r>
    </w:p>
    <w:p>
      <w:pPr>
        <w:pStyle w:val="ListBullet"/>
        <w:jc w:val="right"/>
        <w:bidi w:val="1"/>
      </w:pPr>
      <w:r>
        <w:t>Duration הוא מידע; אינו משנה P&amp;L, break-even או readiness.</w:t>
      </w:r>
    </w:p>
    <w:p>
      <w:pPr>
        <w:pStyle w:val="Heading1"/>
        <w:jc w:val="right"/>
        <w:bidi w:val="1"/>
      </w:pPr>
      <w:r>
        <w:t>11. QA</w:t>
      </w:r>
    </w:p>
    <w:p>
      <w:pPr>
        <w:pStyle w:val="ListBullet"/>
        <w:jc w:val="right"/>
        <w:bidi w:val="1"/>
      </w:pPr>
      <w:r>
        <w:t>Create Event ללא שעות ממשיך לעבוד.</w:t>
      </w:r>
    </w:p>
    <w:p>
      <w:pPr>
        <w:pStyle w:val="ListBullet"/>
        <w:jc w:val="right"/>
        <w:bidi w:val="1"/>
      </w:pPr>
      <w:r>
        <w:t>Edit Event עם שעות שומר ומציג אותן לאחר refresh.</w:t>
      </w:r>
    </w:p>
    <w:p>
      <w:pPr>
        <w:pStyle w:val="ListBullet"/>
        <w:jc w:val="right"/>
        <w:bidi w:val="1"/>
      </w:pPr>
      <w:r>
        <w:t>22:00–07:00 מוצג כ־cross-midnight תקין.</w:t>
      </w:r>
    </w:p>
    <w:p>
      <w:pPr>
        <w:pStyle w:val="ListBullet"/>
        <w:jc w:val="right"/>
        <w:bidi w:val="1"/>
      </w:pPr>
      <w:r>
        <w:t>אין 00:00 מומצא.</w:t>
      </w:r>
    </w:p>
    <w:p>
      <w:pPr>
        <w:pStyle w:val="ListBullet"/>
        <w:jc w:val="right"/>
        <w:bidi w:val="1"/>
      </w:pPr>
      <w:r>
        <w:t>Expenses closed by default.</w:t>
      </w:r>
    </w:p>
    <w:p>
      <w:pPr>
        <w:pStyle w:val="ListBullet"/>
        <w:jc w:val="right"/>
        <w:bidi w:val="1"/>
      </w:pPr>
      <w:r>
        <w:t>פתיחת Accordion מציגה את כל ההוצאות הקיימות.</w:t>
      </w:r>
    </w:p>
    <w:p>
      <w:pPr>
        <w:pStyle w:val="ListBullet"/>
        <w:jc w:val="right"/>
        <w:bidi w:val="1"/>
      </w:pPr>
      <w:r>
        <w:t>Counts/summaries ב־header תואמים לנתונים.</w:t>
      </w:r>
    </w:p>
    <w:p>
      <w:pPr>
        <w:pStyle w:val="ListBullet"/>
        <w:jc w:val="right"/>
        <w:bidi w:val="1"/>
      </w:pPr>
      <w:r>
        <w:t>320px ללא overflow.</w:t>
      </w:r>
    </w:p>
    <w:p>
      <w:pPr>
        <w:pStyle w:val="ListBullet"/>
        <w:jc w:val="right"/>
        <w:bidi w:val="1"/>
      </w:pPr>
      <w:r>
        <w:t>RTL + keyboard + aria תקינים.</w:t>
      </w:r>
    </w:p>
    <w:p>
      <w:pPr>
        <w:pStyle w:val="ListBullet"/>
        <w:jc w:val="right"/>
        <w:bidi w:val="1"/>
      </w:pPr>
      <w:r>
        <w:t>אין שינוי בחישובים כספיים.</w:t>
      </w:r>
    </w:p>
    <w:p>
      <w:pPr>
        <w:pStyle w:val="Heading1"/>
        <w:jc w:val="right"/>
        <w:bidi w:val="1"/>
      </w:pPr>
      <w:r>
        <w:t>12. Claude Implementation Rules</w:t>
      </w:r>
    </w:p>
    <w:p>
      <w:pPr>
        <w:pStyle w:val="ListBullet"/>
        <w:jc w:val="right"/>
        <w:bidi w:val="1"/>
      </w:pPr>
      <w:r>
        <w:t>בצע migration additive לפני UI.</w:t>
      </w:r>
    </w:p>
    <w:p>
      <w:pPr>
        <w:pStyle w:val="ListBullet"/>
        <w:jc w:val="right"/>
        <w:bidi w:val="1"/>
      </w:pPr>
      <w:r>
        <w:t>עדכן repository/view-model/form contract ורק אז component.</w:t>
      </w:r>
    </w:p>
    <w:p>
      <w:pPr>
        <w:pStyle w:val="ListBullet"/>
        <w:jc w:val="right"/>
        <w:bidi w:val="1"/>
      </w:pPr>
      <w:r>
        <w:t>אל תעתיק logic של duration למסכים; helper אחד בלבד.</w:t>
      </w:r>
    </w:p>
    <w:p>
      <w:pPr>
        <w:pStyle w:val="ListBullet"/>
        <w:jc w:val="right"/>
        <w:bidi w:val="1"/>
      </w:pPr>
      <w:r>
        <w:t>אל תשנה את רשימת ההוצאות או את מבנה הנתונים בגלל Accordion.</w:t>
      </w:r>
    </w:p>
    <w:p>
      <w:pPr>
        <w:pStyle w:val="ListBullet"/>
        <w:jc w:val="right"/>
        <w:bidi w:val="1"/>
      </w:pPr>
      <w:r>
        <w:t>אל תפתח את כל ה־sections כברירת מחדל.</w:t>
      </w:r>
    </w:p>
    <w:p>
      <w:pPr>
        <w:pStyle w:val="ListBullet"/>
        <w:jc w:val="right"/>
        <w:bidi w:val="1"/>
      </w:pPr>
      <w:r>
        <w:t>אל תוסיף Task/AI/notifications כחלק מהשינוי.</w:t>
      </w:r>
    </w:p>
    <w:p>
      <w:pPr>
        <w:pStyle w:val="ListBullet"/>
        <w:jc w:val="right"/>
        <w:bidi w:val="1"/>
      </w:pPr>
      <w:r>
        <w:t>לאחר השינוי הרץ typecheck, lint, unit/component tests, production build ו־mobile RTL QA.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UX Change Addendum · Event Hours &amp; Accordions · 22.09.2026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