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 IMS - Capability Matrix</w:t>
      </w:r>
    </w:p>
    <w:p>
      <w:pPr>
        <w:pStyle w:val="Heading2"/>
      </w:pPr>
      <w:r>
        <w:t>Lookup</w:t>
      </w:r>
    </w:p>
    <w:p>
      <w:r>
        <w:t>Example: Lookup capability with inventory, sales, purchasing, suppliers, warehouses, branches, employees and finance.</w:t>
      </w:r>
    </w:p>
    <w:p>
      <w:pPr>
        <w:pStyle w:val="Heading2"/>
      </w:pPr>
      <w:r>
        <w:t>Search</w:t>
      </w:r>
    </w:p>
    <w:p>
      <w:r>
        <w:t>Example: Search capability with inventory, sales, purchasing, suppliers, warehouses, branches, employees and finance.</w:t>
      </w:r>
    </w:p>
    <w:p>
      <w:pPr>
        <w:pStyle w:val="Heading2"/>
      </w:pPr>
      <w:r>
        <w:t>Filter</w:t>
      </w:r>
    </w:p>
    <w:p>
      <w:r>
        <w:t>Example: Filter capability with inventory, sales, purchasing, suppliers, warehouses, branches, employees and finance.</w:t>
      </w:r>
    </w:p>
    <w:p>
      <w:pPr>
        <w:pStyle w:val="Heading2"/>
      </w:pPr>
      <w:r>
        <w:t>Aggregate</w:t>
      </w:r>
    </w:p>
    <w:p>
      <w:r>
        <w:t>Example: Aggregate capability with inventory, sales, purchasing, suppliers, warehouses, branches, employees and finance.</w:t>
      </w:r>
    </w:p>
    <w:p>
      <w:pPr>
        <w:pStyle w:val="Heading2"/>
      </w:pPr>
      <w:r>
        <w:t>Compare</w:t>
      </w:r>
    </w:p>
    <w:p>
      <w:r>
        <w:t>Example: Compare capability with inventory, sales, purchasing, suppliers, warehouses, branches, employees and finance.</w:t>
      </w:r>
    </w:p>
    <w:p>
      <w:pPr>
        <w:pStyle w:val="Heading2"/>
      </w:pPr>
      <w:r>
        <w:t>Explain</w:t>
      </w:r>
    </w:p>
    <w:p>
      <w:r>
        <w:t>Example: Explain capability with inventory, sales, purchasing, suppliers, warehouses, branches, employees and finance.</w:t>
      </w:r>
    </w:p>
    <w:p>
      <w:pPr>
        <w:pStyle w:val="Heading2"/>
      </w:pPr>
      <w:r>
        <w:t>Forecast</w:t>
      </w:r>
    </w:p>
    <w:p>
      <w:r>
        <w:t>Example: Forecast capability with inventory, sales, purchasing, suppliers, warehouses, branches, employees and finance.</w:t>
      </w:r>
    </w:p>
    <w:p>
      <w:pPr>
        <w:pStyle w:val="Heading2"/>
      </w:pPr>
      <w:r>
        <w:t>Recommend</w:t>
      </w:r>
    </w:p>
    <w:p>
      <w:r>
        <w:t>Example: Recommend capability with inventory, sales, purchasing, suppliers, warehouses, branches, employees and finance.</w:t>
      </w:r>
    </w:p>
    <w:p>
      <w:pPr>
        <w:pStyle w:val="Heading2"/>
      </w:pPr>
      <w:r>
        <w:t>Detect Anomalies</w:t>
      </w:r>
    </w:p>
    <w:p>
      <w:r>
        <w:t>Example: Detect Anomalies capability with inventory, sales, purchasing, suppliers, warehouses, branches, employees and finance.</w:t>
      </w:r>
    </w:p>
    <w:p>
      <w:pPr>
        <w:pStyle w:val="Heading2"/>
      </w:pPr>
      <w:r>
        <w:t>Create Transactions</w:t>
      </w:r>
    </w:p>
    <w:p>
      <w:r>
        <w:t>Example: Create Transactions capability with inventory, sales, purchasing, suppliers, warehouses, branches, employees and finance.</w:t>
      </w:r>
    </w:p>
    <w:p>
      <w:pPr>
        <w:pStyle w:val="Heading2"/>
      </w:pPr>
      <w:r>
        <w:t>Update Records</w:t>
      </w:r>
    </w:p>
    <w:p>
      <w:r>
        <w:t>Example: Update Records capability with inventory, sales, purchasing, suppliers, warehouses, branches, employees and finance.</w:t>
      </w:r>
    </w:p>
    <w:p>
      <w:pPr>
        <w:pStyle w:val="Heading2"/>
      </w:pPr>
      <w:r>
        <w:t>Summarize</w:t>
      </w:r>
    </w:p>
    <w:p>
      <w:r>
        <w:t>Example: Summarize capability with inventory, sales, purchasing, suppliers, warehouses, branches, employees and finance.</w:t>
      </w:r>
    </w:p>
    <w:p>
      <w:pPr>
        <w:pStyle w:val="Heading2"/>
      </w:pPr>
      <w:r>
        <w:t>Notify</w:t>
      </w:r>
    </w:p>
    <w:p>
      <w:r>
        <w:t>Example: Notify capability with inventory, sales, purchasing, suppliers, warehouses, branches, employees and finance.</w:t>
      </w:r>
    </w:p>
    <w:p>
      <w:pPr>
        <w:pStyle w:val="Heading2"/>
      </w:pPr>
      <w:r>
        <w:t>Schedule</w:t>
      </w:r>
    </w:p>
    <w:p>
      <w:r>
        <w:t>Example: Schedule capability with inventory, sales, purchasing, suppliers, warehouses, branches, employees and finance.</w:t>
      </w:r>
    </w:p>
    <w:p>
      <w:pPr>
        <w:pStyle w:val="Heading2"/>
      </w:pPr>
      <w:r>
        <w:t>Approve/Reject</w:t>
      </w:r>
    </w:p>
    <w:p>
      <w:r>
        <w:t>Example: Approve/Reject capability with inventory, sales, purchasing, suppliers, warehouses, branches, employees and finance.</w:t>
      </w:r>
    </w:p>
    <w:p>
      <w:pPr>
        <w:pStyle w:val="Heading2"/>
      </w:pPr>
      <w:r>
        <w:t>Multi-step Agent Execution</w:t>
      </w:r>
    </w:p>
    <w:p>
      <w:r>
        <w:t>Example: Multi-step Agent Execution capability with inventory, sales, purchasing, suppliers, warehouses, branches, employees and finance.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