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D845389" w:rsidR="00CA1AC5" w:rsidRDefault="00000000">
      <w:pPr>
        <w:numPr>
          <w:ilvl w:val="0"/>
          <w:numId w:val="2"/>
        </w:numPr>
        <w:rPr>
          <w:b/>
          <w:color w:val="4A86E8"/>
          <w:sz w:val="24"/>
          <w:szCs w:val="24"/>
        </w:rPr>
      </w:pPr>
      <w:r>
        <w:rPr>
          <w:b/>
          <w:color w:val="4A86E8"/>
          <w:sz w:val="24"/>
          <w:szCs w:val="24"/>
          <w:u w:val="single"/>
        </w:rPr>
        <w:t xml:space="preserve">Lecture </w:t>
      </w:r>
      <w:r w:rsidR="00903EEE">
        <w:rPr>
          <w:b/>
          <w:color w:val="4A86E8"/>
          <w:sz w:val="24"/>
          <w:szCs w:val="24"/>
          <w:u w:val="single"/>
        </w:rPr>
        <w:t>6</w:t>
      </w:r>
      <w:r>
        <w:rPr>
          <w:b/>
          <w:color w:val="4A86E8"/>
          <w:sz w:val="24"/>
          <w:szCs w:val="24"/>
          <w:u w:val="single"/>
        </w:rPr>
        <w:t xml:space="preserve"> Attention in Seq-2-Seq Networks</w:t>
      </w:r>
    </w:p>
    <w:p w14:paraId="00000002" w14:textId="77777777" w:rsidR="00CA1AC5" w:rsidRDefault="00CA1AC5"/>
    <w:p w14:paraId="00000003" w14:textId="77777777" w:rsidR="00CA1AC5" w:rsidRDefault="00000000">
      <w:pPr>
        <w:ind w:left="720"/>
      </w:pPr>
      <w:hyperlink r:id="rId5">
        <w:r>
          <w:rPr>
            <w:color w:val="1155CC"/>
            <w:u w:val="single"/>
          </w:rPr>
          <w:t>https://jalammar.github.io/visualizing-neural-machine-translation-mechanics-of-seq2seq-models-with-attention/</w:t>
        </w:r>
      </w:hyperlink>
    </w:p>
    <w:p w14:paraId="00000004" w14:textId="77777777" w:rsidR="00CA1AC5" w:rsidRDefault="00CA1AC5"/>
    <w:p w14:paraId="00000005" w14:textId="77777777" w:rsidR="00CA1AC5" w:rsidRDefault="00CA1AC5"/>
    <w:p w14:paraId="00000006" w14:textId="0A57467D" w:rsidR="00CA1AC5" w:rsidRDefault="00000000">
      <w:pPr>
        <w:numPr>
          <w:ilvl w:val="0"/>
          <w:numId w:val="1"/>
        </w:numPr>
        <w:rPr>
          <w:b/>
          <w:color w:val="4A86E8"/>
          <w:sz w:val="24"/>
          <w:szCs w:val="24"/>
        </w:rPr>
      </w:pPr>
      <w:r>
        <w:rPr>
          <w:b/>
          <w:color w:val="4A86E8"/>
          <w:sz w:val="24"/>
          <w:szCs w:val="24"/>
          <w:u w:val="single"/>
        </w:rPr>
        <w:t xml:space="preserve">Lecture </w:t>
      </w:r>
      <w:r w:rsidR="00903EEE">
        <w:rPr>
          <w:b/>
          <w:color w:val="4A86E8"/>
          <w:sz w:val="24"/>
          <w:szCs w:val="24"/>
          <w:u w:val="single"/>
        </w:rPr>
        <w:t>7</w:t>
      </w:r>
      <w:r>
        <w:rPr>
          <w:b/>
          <w:color w:val="4A86E8"/>
          <w:sz w:val="24"/>
          <w:szCs w:val="24"/>
          <w:u w:val="single"/>
        </w:rPr>
        <w:t xml:space="preserve"> Transformers and Masked Language Models (BERT)</w:t>
      </w:r>
    </w:p>
    <w:p w14:paraId="00000007" w14:textId="77777777" w:rsidR="00CA1AC5" w:rsidRDefault="00CA1AC5">
      <w:pPr>
        <w:rPr>
          <w:b/>
          <w:color w:val="4A86E8"/>
          <w:sz w:val="24"/>
          <w:szCs w:val="24"/>
          <w:u w:val="single"/>
        </w:rPr>
      </w:pPr>
    </w:p>
    <w:p w14:paraId="00000008" w14:textId="77777777" w:rsidR="00CA1AC5" w:rsidRDefault="00000000">
      <w:pPr>
        <w:ind w:left="720"/>
      </w:pPr>
      <w:r>
        <w:t>Transformers:</w:t>
      </w:r>
    </w:p>
    <w:p w14:paraId="00000009" w14:textId="77777777" w:rsidR="00CA1AC5" w:rsidRDefault="00000000">
      <w:pPr>
        <w:ind w:left="720"/>
      </w:pPr>
      <w:hyperlink r:id="rId6">
        <w:r>
          <w:rPr>
            <w:color w:val="1155CC"/>
            <w:u w:val="single"/>
          </w:rPr>
          <w:t>https://jalammar.github.io/illustrated-transformer/</w:t>
        </w:r>
      </w:hyperlink>
    </w:p>
    <w:p w14:paraId="0000000A" w14:textId="77777777" w:rsidR="00CA1AC5" w:rsidRDefault="00000000">
      <w:pPr>
        <w:ind w:left="720"/>
      </w:pPr>
      <w:r>
        <w:t>BERT:</w:t>
      </w:r>
    </w:p>
    <w:p w14:paraId="0000000B" w14:textId="77777777" w:rsidR="00CA1AC5" w:rsidRDefault="00000000">
      <w:pPr>
        <w:ind w:left="720"/>
      </w:pPr>
      <w:hyperlink r:id="rId7">
        <w:r>
          <w:rPr>
            <w:color w:val="1155CC"/>
            <w:u w:val="single"/>
          </w:rPr>
          <w:t>https://jalammar.github.io/illustrated-bert/</w:t>
        </w:r>
      </w:hyperlink>
      <w:r>
        <w:t xml:space="preserve"> </w:t>
      </w:r>
    </w:p>
    <w:sectPr w:rsidR="00CA1A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A71D6"/>
    <w:multiLevelType w:val="multilevel"/>
    <w:tmpl w:val="FFCCC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66878"/>
    <w:multiLevelType w:val="multilevel"/>
    <w:tmpl w:val="1AFEE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626554">
    <w:abstractNumId w:val="0"/>
  </w:num>
  <w:num w:numId="2" w16cid:durableId="118960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AC5"/>
    <w:rsid w:val="006E36C6"/>
    <w:rsid w:val="00903EEE"/>
    <w:rsid w:val="00CA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587B1"/>
  <w15:docId w15:val="{ACA4BC0C-9292-5E41-BB3E-D82F355B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lammar.github.io/illustrated-be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lammar.github.io/illustrated-transformer/" TargetMode="External"/><Relationship Id="rId5" Type="http://schemas.openxmlformats.org/officeDocument/2006/relationships/hyperlink" Target="https://jalammar.github.io/visualizing-neural-machine-translation-mechanics-of-seq2seq-models-with-atten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Satadisha Saha Bhowmick</cp:lastModifiedBy>
  <cp:revision>2</cp:revision>
  <dcterms:created xsi:type="dcterms:W3CDTF">2024-06-17T21:33:00Z</dcterms:created>
  <dcterms:modified xsi:type="dcterms:W3CDTF">2024-06-17T21:33:00Z</dcterms:modified>
</cp:coreProperties>
</file>