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Sidecar adapter container: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sreeharshav/rollingupdate:v5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sreeharshav/utils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utils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/data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"/bin/bash"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 I in {1..100}; do echo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&lt;h1&gt;Welcome To You for $I Time&lt;/h1&gt;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&gt; /data/index.html; sleep 2; done"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    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