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9D" w:rsidRDefault="005C2D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4F1761">
        <w:rPr>
          <w:rFonts w:ascii="Calibri" w:eastAsia="Calibri" w:hAnsi="Calibri" w:cs="Calibri"/>
        </w:rPr>
        <w:t>New Change to Check Udip_Spend_India_DOC_06062016124566</w:t>
      </w:r>
    </w:p>
    <w:p w:rsidR="00C372A7" w:rsidRDefault="00C372A7">
      <w:pPr>
        <w:spacing w:after="200" w:line="276" w:lineRule="auto"/>
        <w:rPr>
          <w:rFonts w:ascii="Calibri" w:eastAsia="Calibri" w:hAnsi="Calibri" w:cs="Calibri"/>
        </w:rPr>
      </w:pPr>
    </w:p>
    <w:p w:rsidR="00C372A7" w:rsidRDefault="00C372A7" w:rsidP="00C372A7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a new line.</w:t>
      </w:r>
    </w:p>
    <w:p w:rsidR="00EC0CC1" w:rsidRDefault="00EC0CC1" w:rsidP="00EC0CC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 line added too.</w:t>
      </w:r>
    </w:p>
    <w:p w:rsidR="00EC0CC1" w:rsidRPr="00EC0CC1" w:rsidRDefault="00EC0CC1" w:rsidP="00EC0CC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Pr="00EC0CC1"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is numerical.</w:t>
      </w:r>
      <w:bookmarkStart w:id="0" w:name="_GoBack"/>
      <w:bookmarkEnd w:id="0"/>
    </w:p>
    <w:sectPr w:rsidR="00EC0CC1" w:rsidRPr="00EC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1C68"/>
    <w:multiLevelType w:val="hybridMultilevel"/>
    <w:tmpl w:val="3446F160"/>
    <w:lvl w:ilvl="0" w:tplc="4906EA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69D"/>
    <w:rsid w:val="003C069D"/>
    <w:rsid w:val="004F1761"/>
    <w:rsid w:val="005C2DA6"/>
    <w:rsid w:val="00C372A7"/>
    <w:rsid w:val="00E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D159"/>
  <w15:docId w15:val="{48F4F677-C042-4791-9414-010166AC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UdipKumar Chatterjee</cp:lastModifiedBy>
  <cp:revision>5</cp:revision>
  <dcterms:created xsi:type="dcterms:W3CDTF">2017-12-14T14:37:00Z</dcterms:created>
  <dcterms:modified xsi:type="dcterms:W3CDTF">2017-12-14T14:40:00Z</dcterms:modified>
</cp:coreProperties>
</file>