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75C63" w14:textId="2982635A" w:rsidR="008F3F77" w:rsidRDefault="00B910DB" w:rsidP="00B910DB">
      <w:pPr>
        <w:jc w:val="center"/>
      </w:pPr>
      <w:r>
        <w:t>._.</w:t>
      </w:r>
    </w:p>
    <w:sectPr w:rsidR="008F3F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B4"/>
    <w:rsid w:val="006F31B4"/>
    <w:rsid w:val="008F3F77"/>
    <w:rsid w:val="00B9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5601B"/>
  <w15:chartTrackingRefBased/>
  <w15:docId w15:val="{524D2C90-0EAF-499C-B51C-7A86ADA8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uhu abagoly</dc:creator>
  <cp:keywords/>
  <dc:description/>
  <cp:lastModifiedBy>uhu abagoly</cp:lastModifiedBy>
  <cp:revision>2</cp:revision>
  <dcterms:created xsi:type="dcterms:W3CDTF">2023-12-21T22:28:00Z</dcterms:created>
  <dcterms:modified xsi:type="dcterms:W3CDTF">2023-12-21T22:28:00Z</dcterms:modified>
</cp:coreProperties>
</file>