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1A9" w:rsidRDefault="002134A3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Техническое задание (ТЗ) для игрового приложения "Угадай число"</w:t>
      </w:r>
    </w:p>
    <w:p w:rsidR="002134A3" w:rsidRDefault="002134A3">
      <w:pPr>
        <w:rPr>
          <w:rFonts w:ascii="Segoe UI" w:hAnsi="Segoe UI" w:cs="Segoe UI"/>
          <w:color w:val="000000"/>
          <w:shd w:val="clear" w:color="auto" w:fill="FFFFFF"/>
        </w:rPr>
      </w:pPr>
      <w:r w:rsidRPr="00994175">
        <w:rPr>
          <w:rFonts w:ascii="Segoe UI" w:hAnsi="Segoe UI" w:cs="Segoe UI"/>
          <w:b/>
          <w:color w:val="000000"/>
          <w:shd w:val="clear" w:color="auto" w:fill="FFFFFF"/>
        </w:rPr>
        <w:t>1.1. Введение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Игровое приложение "Угадай число" предназначено для развлечения пользователей. Пользователь пытается угадать случайно загаданное число в пределах от 1 до 100. Приложение должно предоставлять подсказки, а также возможность перезапуска игры.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1.2. Основные функции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Генерация случайного числа от 1 до 100.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Ввод пользователем числа для попытки угадать.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Предоставление подсказок (число слишком высокое или слишком низкое).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Уведомление о количестве попыток, необходимых для угадывания числа.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Возможность перезапуска игры.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1.3. Пользовательский интерфейс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Запуск приложения с инструкциями по игре.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Поле ввода для ввода числа пользователем.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Кнопка для подтверждения попытки.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Поле для отображения результатов и подсказок.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Кнопка для перезапуска игры.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1.4. Технические требования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Приложение должно быть разработано на языке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с использованием библиотеки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Tkinter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для создания графического интерфейса.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Приложение должно работать на операционных системах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Windows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1.5. Пользовательские требования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Интерфейс должен быть простой и интуитивно понятный.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- Приложение должно обрабатывать некорректные вводы, такие как нечисловые значения.</w:t>
      </w:r>
    </w:p>
    <w:p w:rsidR="002C7627" w:rsidRPr="00994175" w:rsidRDefault="002134A3">
      <w:pPr>
        <w:rPr>
          <w:rFonts w:ascii="Segoe UI" w:hAnsi="Segoe UI" w:cs="Segoe UI"/>
          <w:b/>
          <w:shd w:val="clear" w:color="auto" w:fill="FFFFFF"/>
        </w:rPr>
      </w:pPr>
      <w:r w:rsidRPr="00994175">
        <w:rPr>
          <w:rFonts w:ascii="Segoe UI" w:hAnsi="Segoe UI" w:cs="Segoe UI"/>
          <w:b/>
          <w:shd w:val="clear" w:color="auto" w:fill="FFFFFF"/>
        </w:rPr>
        <w:t>2. Схемы IDEF0/ER-диаграмма</w:t>
      </w:r>
    </w:p>
    <w:p w:rsidR="00994175" w:rsidRDefault="002C7627">
      <w:pPr>
        <w:rPr>
          <w:rFonts w:ascii="Segoe UI" w:hAnsi="Segoe UI" w:cs="Segoe UI"/>
          <w:color w:val="FF0000"/>
          <w:lang w:val="en-US"/>
        </w:rPr>
      </w:pPr>
      <w:r w:rsidRPr="002C7627">
        <w:rPr>
          <w:rFonts w:ascii="Segoe UI" w:hAnsi="Segoe UI" w:cs="Segoe UI"/>
          <w:color w:val="FF0000"/>
        </w:rPr>
        <w:lastRenderedPageBreak/>
        <w:drawing>
          <wp:inline distT="0" distB="0" distL="0" distR="0" wp14:anchorId="1F67306B" wp14:editId="5EDBA485">
            <wp:extent cx="1684269" cy="4484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3722" cy="448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A3" w:rsidRPr="00994175" w:rsidRDefault="00994175">
      <w:pPr>
        <w:rPr>
          <w:rFonts w:ascii="Segoe UI" w:hAnsi="Segoe UI" w:cs="Segoe UI"/>
          <w:color w:val="FF0000"/>
          <w:shd w:val="clear" w:color="auto" w:fill="FFFFFF"/>
          <w:lang w:val="en-US"/>
        </w:rPr>
      </w:pPr>
      <w:r w:rsidRPr="00994175">
        <w:rPr>
          <w:rFonts w:ascii="Segoe UI" w:hAnsi="Segoe UI" w:cs="Segoe UI"/>
          <w:color w:val="FF0000"/>
        </w:rPr>
        <w:drawing>
          <wp:inline distT="0" distB="0" distL="0" distR="0" wp14:anchorId="44682935" wp14:editId="38B99251">
            <wp:extent cx="3558133" cy="3368681"/>
            <wp:effectExtent l="0" t="0" r="444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372" cy="33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4A3" w:rsidRPr="002134A3">
        <w:rPr>
          <w:rFonts w:ascii="Segoe UI" w:hAnsi="Segoe UI" w:cs="Segoe UI"/>
          <w:color w:val="FF0000"/>
        </w:rPr>
        <w:br/>
      </w:r>
      <w:r w:rsidR="002134A3" w:rsidRPr="002134A3">
        <w:rPr>
          <w:rFonts w:ascii="Segoe UI" w:hAnsi="Segoe UI" w:cs="Segoe UI"/>
          <w:color w:val="FF0000"/>
        </w:rPr>
        <w:br/>
      </w:r>
      <w:r>
        <w:rPr>
          <w:rFonts w:ascii="Segoe UI" w:hAnsi="Segoe UI" w:cs="Segoe UI"/>
          <w:color w:val="FF0000"/>
          <w:shd w:val="clear" w:color="auto" w:fill="FFFFFF"/>
        </w:rPr>
        <w:t xml:space="preserve"> </w:t>
      </w:r>
    </w:p>
    <w:p w:rsidR="002134A3" w:rsidRDefault="002134A3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 w:rsidRPr="00994175">
        <w:rPr>
          <w:rFonts w:ascii="Segoe UI" w:hAnsi="Segoe UI" w:cs="Segoe UI"/>
          <w:b/>
          <w:color w:val="000000"/>
          <w:shd w:val="clear" w:color="auto" w:fill="FFFFFF"/>
        </w:rPr>
        <w:t>3. Языки и технологии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3.1. Язык программирования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-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Это высокоуровневый язык, который легко изучать, он поддерживает множество библиотек для разработки GUI и предоставляет удобные инструменты для работы с числами и случайными значениями.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отлично подходит для создания прототипов и разработки небольших приложений.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3.2. Библиотека для GUI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</w:t>
      </w:r>
      <w:proofErr w:type="spellStart"/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Tkinter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: Это стандартная библиотека GUI для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, которая позволяет создавать графические интерфейсы. Она проста в использовании, хорошо документирована и поставляется в стандартной библиотеке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Python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, что делает её доступной без необходимости установки дополнительных пакетов.</w:t>
      </w:r>
    </w:p>
    <w:p w:rsidR="00994175" w:rsidRDefault="00994175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hd w:val="clear" w:color="auto" w:fill="FFFFFF"/>
        </w:rPr>
        <w:t>3.3. Технологические аспекты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- Приложение будет достаточно простым с точки зрения архитектуры, не требует использования сложных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фреймворков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или дополнительных технологий. Однако можно рассмотреть возможность использования: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Графических библиотек</w:t>
      </w:r>
      <w:r>
        <w:rPr>
          <w:rFonts w:ascii="Segoe UI" w:hAnsi="Segoe UI" w:cs="Segoe UI"/>
          <w:color w:val="000000"/>
          <w:shd w:val="clear" w:color="auto" w:fill="FFFFFF"/>
        </w:rPr>
        <w:t xml:space="preserve"> (например, 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Pygame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 в случае, если в будущем будет решено расширить функционал, добавив анимацию или графику.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  - </w:t>
      </w:r>
      <w:r>
        <w:rPr>
          <w:rStyle w:val="a3"/>
          <w:rFonts w:ascii="Segoe UI" w:hAnsi="Segoe UI" w:cs="Segoe UI"/>
          <w:b w:val="0"/>
          <w:bCs w:val="0"/>
          <w:color w:val="000000"/>
          <w:shd w:val="clear" w:color="auto" w:fill="FFFFFF"/>
        </w:rPr>
        <w:t>Библиотек для тестирования</w:t>
      </w:r>
      <w:r>
        <w:rPr>
          <w:rFonts w:ascii="Segoe UI" w:hAnsi="Segoe UI" w:cs="Segoe UI"/>
          <w:color w:val="000000"/>
          <w:shd w:val="clear" w:color="auto" w:fill="FFFFFF"/>
        </w:rPr>
        <w:t xml:space="preserve"> (например, </w:t>
      </w:r>
      <w:proofErr w:type="spellStart"/>
      <w:r>
        <w:rPr>
          <w:rStyle w:val="HTML"/>
          <w:rFonts w:ascii="var(--font-family-monospace)" w:eastAsiaTheme="minorHAnsi" w:hAnsi="var(--font-family-monospace)"/>
        </w:rPr>
        <w:t>unittest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), чтобы создать тесты для проверки правильности работы игры.</w:t>
      </w:r>
    </w:p>
    <w:p w:rsidR="00994175" w:rsidRDefault="00994175" w:rsidP="00994175">
      <w:pPr>
        <w:rPr>
          <w:sz w:val="28"/>
          <w:lang w:val="en-US"/>
        </w:rPr>
      </w:pPr>
      <w:r>
        <w:rPr>
          <w:sz w:val="28"/>
        </w:rPr>
        <w:t xml:space="preserve">4 – Создайте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  <w:lang w:val="en-US"/>
        </w:rPr>
        <w:t>git</w:t>
      </w:r>
      <w:proofErr w:type="spellEnd"/>
      <w:r w:rsidRPr="00B415DB">
        <w:rPr>
          <w:sz w:val="28"/>
        </w:rPr>
        <w:t xml:space="preserve"> </w:t>
      </w:r>
      <w:r>
        <w:rPr>
          <w:sz w:val="28"/>
        </w:rPr>
        <w:t>на рабочем столе</w:t>
      </w:r>
      <w:bookmarkStart w:id="0" w:name="_GoBack"/>
      <w:bookmarkEnd w:id="0"/>
    </w:p>
    <w:p w:rsidR="00994175" w:rsidRPr="00994175" w:rsidRDefault="00994175" w:rsidP="00994175">
      <w:pPr>
        <w:rPr>
          <w:sz w:val="28"/>
          <w:lang w:val="en-US"/>
        </w:rPr>
      </w:pPr>
    </w:p>
    <w:p w:rsidR="00994175" w:rsidRPr="00994175" w:rsidRDefault="00994175"/>
    <w:sectPr w:rsidR="00994175" w:rsidRPr="00994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A4"/>
    <w:rsid w:val="001827A4"/>
    <w:rsid w:val="002134A3"/>
    <w:rsid w:val="002C7627"/>
    <w:rsid w:val="004B71A9"/>
    <w:rsid w:val="00994175"/>
    <w:rsid w:val="00AB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34A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C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762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941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34A3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2C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762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94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comp308-11</dc:creator>
  <cp:keywords/>
  <dc:description/>
  <cp:lastModifiedBy>comp308-11</cp:lastModifiedBy>
  <cp:revision>2</cp:revision>
  <dcterms:created xsi:type="dcterms:W3CDTF">2024-11-16T04:28:00Z</dcterms:created>
  <dcterms:modified xsi:type="dcterms:W3CDTF">2024-11-16T05:14:00Z</dcterms:modified>
</cp:coreProperties>
</file>