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E95EE" w14:textId="0595B2F8" w:rsidR="0019768F" w:rsidRDefault="00CA7F20" w:rsidP="009C352E">
      <w:pPr>
        <w:autoSpaceDE w:val="0"/>
        <w:autoSpaceDN w:val="0"/>
        <w:adjustRightInd w:val="0"/>
        <w:jc w:val="center"/>
        <w:outlineLvl w:val="0"/>
        <w:rPr>
          <w:rFonts w:cs="Arial"/>
          <w:b/>
          <w:bCs/>
          <w:sz w:val="28"/>
          <w:szCs w:val="28"/>
        </w:rPr>
      </w:pPr>
      <w:r>
        <w:rPr>
          <w:rFonts w:cs="Arial"/>
          <w:b/>
          <w:bCs/>
          <w:sz w:val="28"/>
          <w:szCs w:val="28"/>
        </w:rPr>
        <w:t>Formato de C</w:t>
      </w:r>
      <w:r w:rsidR="003D3886" w:rsidRPr="009C15DD">
        <w:rPr>
          <w:rFonts w:cs="Arial"/>
          <w:b/>
          <w:bCs/>
          <w:sz w:val="28"/>
          <w:szCs w:val="28"/>
        </w:rPr>
        <w:t xml:space="preserve">onsentimiento </w:t>
      </w:r>
      <w:r>
        <w:rPr>
          <w:rFonts w:cs="Arial"/>
          <w:b/>
          <w:bCs/>
          <w:sz w:val="28"/>
          <w:szCs w:val="28"/>
        </w:rPr>
        <w:t>I</w:t>
      </w:r>
      <w:r w:rsidR="003D3886" w:rsidRPr="009C15DD">
        <w:rPr>
          <w:rFonts w:cs="Arial"/>
          <w:b/>
          <w:bCs/>
          <w:sz w:val="28"/>
          <w:szCs w:val="28"/>
        </w:rPr>
        <w:t>nformado</w:t>
      </w:r>
    </w:p>
    <w:p w14:paraId="5AFF9102" w14:textId="39B4DC1F" w:rsidR="00CA7F20" w:rsidRPr="00CA7F20" w:rsidRDefault="00CA7F20" w:rsidP="009C352E">
      <w:pPr>
        <w:autoSpaceDE w:val="0"/>
        <w:autoSpaceDN w:val="0"/>
        <w:adjustRightInd w:val="0"/>
        <w:jc w:val="center"/>
        <w:outlineLvl w:val="0"/>
        <w:rPr>
          <w:rFonts w:cs="Arial"/>
          <w:b/>
          <w:szCs w:val="24"/>
        </w:rPr>
      </w:pPr>
      <w:r w:rsidRPr="00CA7F20">
        <w:rPr>
          <w:rFonts w:cs="Arial"/>
          <w:b/>
          <w:bCs/>
          <w:szCs w:val="24"/>
        </w:rPr>
        <w:t>Participación en Ensayo clínico</w:t>
      </w:r>
    </w:p>
    <w:p w14:paraId="5DAB6C7B" w14:textId="44C21A65" w:rsidR="0019768F" w:rsidRDefault="0019768F" w:rsidP="009C352E">
      <w:pPr>
        <w:autoSpaceDE w:val="0"/>
        <w:autoSpaceDN w:val="0"/>
        <w:adjustRightInd w:val="0"/>
        <w:jc w:val="center"/>
        <w:rPr>
          <w:rFonts w:cs="Arial"/>
          <w:b/>
          <w:bCs/>
          <w:szCs w:val="24"/>
        </w:rPr>
      </w:pPr>
    </w:p>
    <w:tbl>
      <w:tblPr>
        <w:tblStyle w:val="Tablaconcuadrcula"/>
        <w:tblW w:w="0" w:type="auto"/>
        <w:tblLook w:val="04A0" w:firstRow="1" w:lastRow="0" w:firstColumn="1" w:lastColumn="0" w:noHBand="0" w:noVBand="1"/>
      </w:tblPr>
      <w:tblGrid>
        <w:gridCol w:w="1792"/>
        <w:gridCol w:w="7036"/>
      </w:tblGrid>
      <w:tr w:rsidR="009C15DD" w:rsidRPr="00660F17" w14:paraId="095FA359" w14:textId="77777777" w:rsidTr="009C15DD">
        <w:tc>
          <w:tcPr>
            <w:tcW w:w="1795" w:type="dxa"/>
            <w:shd w:val="clear" w:color="auto" w:fill="D9D9D9" w:themeFill="background1" w:themeFillShade="D9"/>
          </w:tcPr>
          <w:p w14:paraId="5688D5E8" w14:textId="01DCAA6F" w:rsidR="009C15DD" w:rsidRPr="00660F17" w:rsidRDefault="009C15DD" w:rsidP="009C15DD">
            <w:pPr>
              <w:autoSpaceDE w:val="0"/>
              <w:autoSpaceDN w:val="0"/>
              <w:adjustRightInd w:val="0"/>
              <w:jc w:val="right"/>
              <w:rPr>
                <w:rFonts w:cs="Arial"/>
                <w:b/>
                <w:bCs/>
              </w:rPr>
            </w:pPr>
            <w:r w:rsidRPr="00660F17">
              <w:rPr>
                <w:rFonts w:cs="Arial"/>
                <w:b/>
                <w:bCs/>
              </w:rPr>
              <w:t>Código</w:t>
            </w:r>
          </w:p>
        </w:tc>
        <w:tc>
          <w:tcPr>
            <w:tcW w:w="7183" w:type="dxa"/>
          </w:tcPr>
          <w:p w14:paraId="63DF5228" w14:textId="7281A575" w:rsidR="009C15DD" w:rsidRPr="00390AD0" w:rsidRDefault="009C15DD" w:rsidP="009C15DD">
            <w:pPr>
              <w:autoSpaceDE w:val="0"/>
              <w:autoSpaceDN w:val="0"/>
              <w:adjustRightInd w:val="0"/>
              <w:jc w:val="left"/>
              <w:rPr>
                <w:rFonts w:cs="Arial"/>
                <w:bCs/>
                <w:szCs w:val="24"/>
              </w:rPr>
            </w:pPr>
            <w:r w:rsidRPr="00390AD0">
              <w:rPr>
                <w:rFonts w:cs="Arial"/>
                <w:szCs w:val="24"/>
              </w:rPr>
              <w:t>UISID17002</w:t>
            </w:r>
          </w:p>
        </w:tc>
      </w:tr>
      <w:tr w:rsidR="009C15DD" w:rsidRPr="00660F17" w14:paraId="27AC9759" w14:textId="77777777" w:rsidTr="00660F17">
        <w:tc>
          <w:tcPr>
            <w:tcW w:w="1795" w:type="dxa"/>
            <w:tcBorders>
              <w:bottom w:val="single" w:sz="4" w:space="0" w:color="auto"/>
            </w:tcBorders>
            <w:shd w:val="clear" w:color="auto" w:fill="D9D9D9" w:themeFill="background1" w:themeFillShade="D9"/>
          </w:tcPr>
          <w:p w14:paraId="52643D74" w14:textId="4CEFC552" w:rsidR="009C15DD" w:rsidRPr="00660F17" w:rsidRDefault="009C15DD" w:rsidP="009C15DD">
            <w:pPr>
              <w:autoSpaceDE w:val="0"/>
              <w:autoSpaceDN w:val="0"/>
              <w:adjustRightInd w:val="0"/>
              <w:jc w:val="right"/>
              <w:rPr>
                <w:rFonts w:cs="Arial"/>
                <w:b/>
                <w:bCs/>
              </w:rPr>
            </w:pPr>
            <w:r w:rsidRPr="00660F17">
              <w:rPr>
                <w:rFonts w:cs="Arial"/>
                <w:b/>
                <w:bCs/>
              </w:rPr>
              <w:t>Título</w:t>
            </w:r>
          </w:p>
        </w:tc>
        <w:tc>
          <w:tcPr>
            <w:tcW w:w="7183" w:type="dxa"/>
          </w:tcPr>
          <w:p w14:paraId="6A966BA5" w14:textId="7F47EAA2" w:rsidR="009C15DD" w:rsidRPr="00390AD0" w:rsidRDefault="009C15DD" w:rsidP="009C15DD">
            <w:pPr>
              <w:autoSpaceDE w:val="0"/>
              <w:autoSpaceDN w:val="0"/>
              <w:adjustRightInd w:val="0"/>
              <w:rPr>
                <w:rFonts w:cs="Arial"/>
                <w:b/>
                <w:bCs/>
                <w:szCs w:val="24"/>
              </w:rPr>
            </w:pPr>
            <w:r w:rsidRPr="00390AD0">
              <w:rPr>
                <w:rFonts w:cs="Arial"/>
                <w:szCs w:val="24"/>
              </w:rPr>
              <w:t xml:space="preserve">Estimulación Nerviosa Eléctrica </w:t>
            </w:r>
            <w:proofErr w:type="spellStart"/>
            <w:r w:rsidRPr="00390AD0">
              <w:rPr>
                <w:rFonts w:cs="Arial"/>
                <w:szCs w:val="24"/>
              </w:rPr>
              <w:t>Transcutánea</w:t>
            </w:r>
            <w:proofErr w:type="spellEnd"/>
            <w:r w:rsidRPr="00390AD0">
              <w:rPr>
                <w:rFonts w:cs="Arial"/>
                <w:szCs w:val="24"/>
              </w:rPr>
              <w:t xml:space="preserve"> para el tratamiento de la espasticidad por Esclerosis Múltiple</w:t>
            </w:r>
          </w:p>
        </w:tc>
      </w:tr>
      <w:tr w:rsidR="009C15DD" w:rsidRPr="00660F17" w14:paraId="30115557" w14:textId="77777777" w:rsidTr="00C824F3">
        <w:tc>
          <w:tcPr>
            <w:tcW w:w="1795" w:type="dxa"/>
            <w:tcBorders>
              <w:bottom w:val="single" w:sz="4" w:space="0" w:color="auto"/>
            </w:tcBorders>
            <w:shd w:val="clear" w:color="auto" w:fill="D9D9D9" w:themeFill="background1" w:themeFillShade="D9"/>
          </w:tcPr>
          <w:p w14:paraId="12577B8A" w14:textId="29A1CF8E" w:rsidR="009C15DD" w:rsidRPr="00660F17" w:rsidRDefault="009C15DD" w:rsidP="009C15DD">
            <w:pPr>
              <w:autoSpaceDE w:val="0"/>
              <w:autoSpaceDN w:val="0"/>
              <w:adjustRightInd w:val="0"/>
              <w:jc w:val="right"/>
              <w:rPr>
                <w:rFonts w:cs="Arial"/>
                <w:b/>
                <w:bCs/>
              </w:rPr>
            </w:pPr>
            <w:r w:rsidRPr="00660F17">
              <w:rPr>
                <w:rFonts w:cs="Arial"/>
                <w:b/>
                <w:bCs/>
              </w:rPr>
              <w:t>Patrocinador</w:t>
            </w:r>
          </w:p>
        </w:tc>
        <w:tc>
          <w:tcPr>
            <w:tcW w:w="7183" w:type="dxa"/>
            <w:tcBorders>
              <w:bottom w:val="single" w:sz="4" w:space="0" w:color="auto"/>
            </w:tcBorders>
          </w:tcPr>
          <w:p w14:paraId="412B2AAF" w14:textId="744591CB" w:rsidR="009C15DD" w:rsidRPr="00390AD0" w:rsidRDefault="009C15DD" w:rsidP="009C15DD">
            <w:pPr>
              <w:autoSpaceDE w:val="0"/>
              <w:autoSpaceDN w:val="0"/>
              <w:adjustRightInd w:val="0"/>
              <w:rPr>
                <w:rFonts w:cs="Arial"/>
                <w:bCs/>
                <w:szCs w:val="24"/>
              </w:rPr>
            </w:pPr>
            <w:r w:rsidRPr="00390AD0">
              <w:rPr>
                <w:rFonts w:cs="Arial"/>
                <w:bCs/>
                <w:szCs w:val="24"/>
              </w:rPr>
              <w:t>Unidad de Investigación en Salud de Chihuahua, S.C.</w:t>
            </w:r>
            <w:r w:rsidR="00A0469A" w:rsidRPr="00390AD0">
              <w:rPr>
                <w:rFonts w:cs="Arial"/>
                <w:bCs/>
                <w:szCs w:val="24"/>
              </w:rPr>
              <w:t xml:space="preserve"> (UIS)</w:t>
            </w:r>
          </w:p>
        </w:tc>
      </w:tr>
      <w:tr w:rsidR="00660F17" w:rsidRPr="00660F17" w14:paraId="6AF37265" w14:textId="77777777" w:rsidTr="00C824F3">
        <w:tc>
          <w:tcPr>
            <w:tcW w:w="1795" w:type="dxa"/>
            <w:tcBorders>
              <w:top w:val="single" w:sz="4" w:space="0" w:color="auto"/>
              <w:left w:val="single" w:sz="4" w:space="0" w:color="auto"/>
              <w:bottom w:val="single" w:sz="4" w:space="0" w:color="auto"/>
              <w:right w:val="nil"/>
            </w:tcBorders>
            <w:shd w:val="clear" w:color="auto" w:fill="D9D9D9" w:themeFill="background1" w:themeFillShade="D9"/>
          </w:tcPr>
          <w:p w14:paraId="3514AAED" w14:textId="77777777" w:rsidR="00660F17" w:rsidRPr="00660F17" w:rsidRDefault="00660F17" w:rsidP="009C15DD">
            <w:pPr>
              <w:autoSpaceDE w:val="0"/>
              <w:autoSpaceDN w:val="0"/>
              <w:adjustRightInd w:val="0"/>
              <w:jc w:val="right"/>
              <w:rPr>
                <w:rFonts w:cs="Arial"/>
                <w:b/>
                <w:bCs/>
              </w:rPr>
            </w:pPr>
          </w:p>
        </w:tc>
        <w:tc>
          <w:tcPr>
            <w:tcW w:w="7183" w:type="dxa"/>
            <w:tcBorders>
              <w:left w:val="nil"/>
              <w:bottom w:val="single" w:sz="4" w:space="0" w:color="auto"/>
            </w:tcBorders>
            <w:shd w:val="clear" w:color="auto" w:fill="D9D9D9" w:themeFill="background1" w:themeFillShade="D9"/>
          </w:tcPr>
          <w:p w14:paraId="74EE099B" w14:textId="2CDB1509" w:rsidR="00660F17" w:rsidRPr="00660F17" w:rsidRDefault="00660F17" w:rsidP="00660F17">
            <w:pPr>
              <w:autoSpaceDE w:val="0"/>
              <w:autoSpaceDN w:val="0"/>
              <w:adjustRightInd w:val="0"/>
              <w:jc w:val="center"/>
              <w:rPr>
                <w:rFonts w:cs="Arial"/>
                <w:b/>
                <w:bCs/>
              </w:rPr>
            </w:pPr>
            <w:r w:rsidRPr="00660F17">
              <w:rPr>
                <w:rFonts w:cs="Arial"/>
                <w:b/>
                <w:bCs/>
              </w:rPr>
              <w:t>Investigador</w:t>
            </w:r>
          </w:p>
        </w:tc>
      </w:tr>
      <w:tr w:rsidR="009C15DD" w:rsidRPr="00660F17" w14:paraId="7A66154D" w14:textId="77777777" w:rsidTr="00C824F3">
        <w:tc>
          <w:tcPr>
            <w:tcW w:w="1795" w:type="dxa"/>
            <w:tcBorders>
              <w:top w:val="single" w:sz="4" w:space="0" w:color="auto"/>
            </w:tcBorders>
            <w:shd w:val="clear" w:color="auto" w:fill="D9D9D9" w:themeFill="background1" w:themeFillShade="D9"/>
          </w:tcPr>
          <w:p w14:paraId="6351CA19" w14:textId="1C670920" w:rsidR="009C15DD" w:rsidRPr="00660F17" w:rsidRDefault="00660F17" w:rsidP="009C15DD">
            <w:pPr>
              <w:autoSpaceDE w:val="0"/>
              <w:autoSpaceDN w:val="0"/>
              <w:adjustRightInd w:val="0"/>
              <w:jc w:val="right"/>
              <w:rPr>
                <w:rFonts w:cs="Arial"/>
                <w:b/>
                <w:bCs/>
              </w:rPr>
            </w:pPr>
            <w:r>
              <w:rPr>
                <w:rFonts w:cs="Arial"/>
                <w:b/>
                <w:bCs/>
              </w:rPr>
              <w:t>Nombre</w:t>
            </w:r>
          </w:p>
        </w:tc>
        <w:tc>
          <w:tcPr>
            <w:tcW w:w="7183" w:type="dxa"/>
            <w:tcBorders>
              <w:top w:val="single" w:sz="4" w:space="0" w:color="auto"/>
            </w:tcBorders>
          </w:tcPr>
          <w:p w14:paraId="53C2FCB9" w14:textId="5874C4BE" w:rsidR="009C15DD" w:rsidRPr="00A72FDB" w:rsidRDefault="009C15DD" w:rsidP="00CA7F20">
            <w:pPr>
              <w:autoSpaceDE w:val="0"/>
              <w:autoSpaceDN w:val="0"/>
              <w:adjustRightInd w:val="0"/>
              <w:rPr>
                <w:rFonts w:cs="Arial"/>
                <w:bCs/>
              </w:rPr>
            </w:pPr>
          </w:p>
        </w:tc>
      </w:tr>
      <w:tr w:rsidR="009C15DD" w:rsidRPr="00660F17" w14:paraId="21C8BE42" w14:textId="77777777" w:rsidTr="00C824F3">
        <w:tc>
          <w:tcPr>
            <w:tcW w:w="1795" w:type="dxa"/>
            <w:tcBorders>
              <w:bottom w:val="single" w:sz="4" w:space="0" w:color="auto"/>
            </w:tcBorders>
            <w:shd w:val="clear" w:color="auto" w:fill="D9D9D9" w:themeFill="background1" w:themeFillShade="D9"/>
          </w:tcPr>
          <w:p w14:paraId="51ADCE49" w14:textId="4B470288" w:rsidR="009C15DD" w:rsidRPr="00660F17" w:rsidRDefault="005E5607" w:rsidP="009C15DD">
            <w:pPr>
              <w:autoSpaceDE w:val="0"/>
              <w:autoSpaceDN w:val="0"/>
              <w:adjustRightInd w:val="0"/>
              <w:jc w:val="right"/>
              <w:rPr>
                <w:rFonts w:cs="Arial"/>
                <w:b/>
                <w:bCs/>
              </w:rPr>
            </w:pPr>
            <w:r w:rsidRPr="00660F17">
              <w:rPr>
                <w:rFonts w:cs="Arial"/>
                <w:b/>
                <w:bCs/>
              </w:rPr>
              <w:t>Móvil</w:t>
            </w:r>
          </w:p>
        </w:tc>
        <w:tc>
          <w:tcPr>
            <w:tcW w:w="7183" w:type="dxa"/>
            <w:tcBorders>
              <w:bottom w:val="single" w:sz="4" w:space="0" w:color="auto"/>
            </w:tcBorders>
          </w:tcPr>
          <w:p w14:paraId="13CFB112" w14:textId="77777777" w:rsidR="009C15DD" w:rsidRPr="00A72FDB" w:rsidRDefault="009C15DD" w:rsidP="00CA7F20">
            <w:pPr>
              <w:autoSpaceDE w:val="0"/>
              <w:autoSpaceDN w:val="0"/>
              <w:adjustRightInd w:val="0"/>
              <w:rPr>
                <w:rFonts w:cs="Arial"/>
                <w:bCs/>
              </w:rPr>
            </w:pPr>
          </w:p>
        </w:tc>
      </w:tr>
      <w:tr w:rsidR="00CA7F20" w:rsidRPr="00660F17" w14:paraId="3E8D348C"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4BCBCA3F" w14:textId="77777777" w:rsidR="00CA7F20" w:rsidRPr="00660F17" w:rsidRDefault="00CA7F20" w:rsidP="005E255B">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0B866995" w14:textId="3079E1C9" w:rsidR="00CA7F20" w:rsidRPr="00660F17" w:rsidRDefault="00CA7F20" w:rsidP="00CA7F20">
            <w:pPr>
              <w:autoSpaceDE w:val="0"/>
              <w:autoSpaceDN w:val="0"/>
              <w:adjustRightInd w:val="0"/>
              <w:jc w:val="center"/>
              <w:rPr>
                <w:rFonts w:cs="Arial"/>
                <w:b/>
                <w:bCs/>
              </w:rPr>
            </w:pPr>
            <w:r w:rsidRPr="00660F17">
              <w:rPr>
                <w:rFonts w:cs="Arial"/>
                <w:b/>
                <w:bCs/>
              </w:rPr>
              <w:t>Sitio clínico</w:t>
            </w:r>
          </w:p>
        </w:tc>
      </w:tr>
      <w:tr w:rsidR="00CA7F20" w:rsidRPr="00660F17" w14:paraId="67D76934" w14:textId="77777777" w:rsidTr="00542020">
        <w:tc>
          <w:tcPr>
            <w:tcW w:w="1795" w:type="dxa"/>
            <w:shd w:val="clear" w:color="auto" w:fill="D9D9D9" w:themeFill="background1" w:themeFillShade="D9"/>
          </w:tcPr>
          <w:p w14:paraId="1F53B75F" w14:textId="5021BFE7" w:rsidR="00CA7F20" w:rsidRPr="00660F17" w:rsidRDefault="00CA7F20" w:rsidP="005E255B">
            <w:pPr>
              <w:autoSpaceDE w:val="0"/>
              <w:autoSpaceDN w:val="0"/>
              <w:adjustRightInd w:val="0"/>
              <w:jc w:val="right"/>
              <w:rPr>
                <w:rFonts w:cs="Arial"/>
                <w:b/>
                <w:bCs/>
              </w:rPr>
            </w:pPr>
            <w:r w:rsidRPr="00660F17">
              <w:rPr>
                <w:rFonts w:cs="Arial"/>
                <w:b/>
                <w:bCs/>
              </w:rPr>
              <w:t>Nombre</w:t>
            </w:r>
          </w:p>
        </w:tc>
        <w:tc>
          <w:tcPr>
            <w:tcW w:w="7183" w:type="dxa"/>
          </w:tcPr>
          <w:p w14:paraId="69AE8955" w14:textId="1878F12B" w:rsidR="00CA7F20" w:rsidRPr="00660F17" w:rsidRDefault="00CA7F20" w:rsidP="00CA7F20">
            <w:pPr>
              <w:autoSpaceDE w:val="0"/>
              <w:autoSpaceDN w:val="0"/>
              <w:adjustRightInd w:val="0"/>
              <w:rPr>
                <w:rFonts w:cs="Arial"/>
                <w:b/>
                <w:bCs/>
              </w:rPr>
            </w:pPr>
          </w:p>
        </w:tc>
      </w:tr>
      <w:tr w:rsidR="00CA7F20" w:rsidRPr="00660F17" w14:paraId="275A2AB2" w14:textId="77777777" w:rsidTr="00965C1F">
        <w:tc>
          <w:tcPr>
            <w:tcW w:w="1795" w:type="dxa"/>
            <w:shd w:val="clear" w:color="auto" w:fill="D9D9D9" w:themeFill="background1" w:themeFillShade="D9"/>
          </w:tcPr>
          <w:p w14:paraId="4DEBDC3D" w14:textId="77777777" w:rsidR="00CA7F20" w:rsidRPr="00660F17" w:rsidRDefault="00CA7F20" w:rsidP="005E255B">
            <w:pPr>
              <w:autoSpaceDE w:val="0"/>
              <w:autoSpaceDN w:val="0"/>
              <w:adjustRightInd w:val="0"/>
              <w:jc w:val="right"/>
              <w:rPr>
                <w:rFonts w:cs="Arial"/>
                <w:b/>
                <w:bCs/>
              </w:rPr>
            </w:pPr>
            <w:r w:rsidRPr="00660F17">
              <w:rPr>
                <w:rFonts w:cs="Arial"/>
                <w:b/>
                <w:bCs/>
              </w:rPr>
              <w:t>Dirección</w:t>
            </w:r>
          </w:p>
        </w:tc>
        <w:tc>
          <w:tcPr>
            <w:tcW w:w="7183" w:type="dxa"/>
          </w:tcPr>
          <w:p w14:paraId="6C6CDCA9" w14:textId="5062E53F" w:rsidR="00CA7F20" w:rsidRPr="00660F17" w:rsidRDefault="00CA7F20" w:rsidP="00CA7F20">
            <w:pPr>
              <w:autoSpaceDE w:val="0"/>
              <w:autoSpaceDN w:val="0"/>
              <w:adjustRightInd w:val="0"/>
              <w:rPr>
                <w:rFonts w:cs="Arial"/>
                <w:b/>
                <w:bCs/>
              </w:rPr>
            </w:pPr>
          </w:p>
        </w:tc>
      </w:tr>
      <w:tr w:rsidR="00CA7F20" w:rsidRPr="00660F17" w14:paraId="1B8F9905" w14:textId="77777777" w:rsidTr="00C824F3">
        <w:tc>
          <w:tcPr>
            <w:tcW w:w="1795" w:type="dxa"/>
            <w:tcBorders>
              <w:bottom w:val="single" w:sz="4" w:space="0" w:color="auto"/>
            </w:tcBorders>
            <w:shd w:val="clear" w:color="auto" w:fill="D9D9D9" w:themeFill="background1" w:themeFillShade="D9"/>
          </w:tcPr>
          <w:p w14:paraId="4924A656" w14:textId="77777777" w:rsidR="00CA7F20" w:rsidRPr="00660F17" w:rsidRDefault="00CA7F20" w:rsidP="005E255B">
            <w:pPr>
              <w:autoSpaceDE w:val="0"/>
              <w:autoSpaceDN w:val="0"/>
              <w:adjustRightInd w:val="0"/>
              <w:jc w:val="right"/>
              <w:rPr>
                <w:rFonts w:cs="Arial"/>
                <w:b/>
                <w:bCs/>
              </w:rPr>
            </w:pPr>
            <w:r w:rsidRPr="00660F17">
              <w:rPr>
                <w:rFonts w:cs="Arial"/>
                <w:b/>
                <w:bCs/>
              </w:rPr>
              <w:t>Teléfono</w:t>
            </w:r>
          </w:p>
        </w:tc>
        <w:tc>
          <w:tcPr>
            <w:tcW w:w="7183" w:type="dxa"/>
            <w:tcBorders>
              <w:bottom w:val="single" w:sz="4" w:space="0" w:color="auto"/>
            </w:tcBorders>
          </w:tcPr>
          <w:p w14:paraId="1E0E0983" w14:textId="213ED977" w:rsidR="00CA7F20" w:rsidRPr="00660F17" w:rsidRDefault="00CA7F20" w:rsidP="00CA7F20">
            <w:pPr>
              <w:autoSpaceDE w:val="0"/>
              <w:autoSpaceDN w:val="0"/>
              <w:adjustRightInd w:val="0"/>
              <w:rPr>
                <w:rFonts w:cs="Arial"/>
                <w:b/>
                <w:bCs/>
              </w:rPr>
            </w:pPr>
          </w:p>
        </w:tc>
      </w:tr>
      <w:tr w:rsidR="00CA7F20" w:rsidRPr="00660F17" w14:paraId="60615353"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18E2DA0D" w14:textId="77777777" w:rsidR="00CA7F20" w:rsidRPr="00660F17" w:rsidRDefault="00CA7F20" w:rsidP="005E255B">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4792A8C4" w14:textId="7F6ACB78" w:rsidR="00CA7F20" w:rsidRPr="00660F17" w:rsidRDefault="00CA7F20" w:rsidP="00CA7F20">
            <w:pPr>
              <w:autoSpaceDE w:val="0"/>
              <w:autoSpaceDN w:val="0"/>
              <w:adjustRightInd w:val="0"/>
              <w:jc w:val="center"/>
              <w:rPr>
                <w:rFonts w:cs="Arial"/>
                <w:b/>
                <w:bCs/>
              </w:rPr>
            </w:pPr>
            <w:r w:rsidRPr="00660F17">
              <w:rPr>
                <w:rFonts w:cs="Arial"/>
                <w:b/>
                <w:bCs/>
              </w:rPr>
              <w:t xml:space="preserve">Comité de Ética </w:t>
            </w:r>
          </w:p>
        </w:tc>
      </w:tr>
      <w:tr w:rsidR="00CA7F20" w:rsidRPr="00660F17" w14:paraId="69DF15E1" w14:textId="77777777" w:rsidTr="004E3A1A">
        <w:tc>
          <w:tcPr>
            <w:tcW w:w="1795" w:type="dxa"/>
            <w:shd w:val="clear" w:color="auto" w:fill="D9D9D9" w:themeFill="background1" w:themeFillShade="D9"/>
          </w:tcPr>
          <w:p w14:paraId="658A6924" w14:textId="654FE39B" w:rsidR="00CA7F20" w:rsidRPr="00660F17" w:rsidRDefault="00CA7F20" w:rsidP="005E5607">
            <w:pPr>
              <w:autoSpaceDE w:val="0"/>
              <w:autoSpaceDN w:val="0"/>
              <w:adjustRightInd w:val="0"/>
              <w:jc w:val="right"/>
              <w:rPr>
                <w:rFonts w:cs="Arial"/>
                <w:b/>
                <w:bCs/>
              </w:rPr>
            </w:pPr>
            <w:r w:rsidRPr="00660F17">
              <w:rPr>
                <w:rFonts w:cs="Arial"/>
                <w:b/>
                <w:bCs/>
              </w:rPr>
              <w:t xml:space="preserve">Presidente </w:t>
            </w:r>
          </w:p>
        </w:tc>
        <w:tc>
          <w:tcPr>
            <w:tcW w:w="7183" w:type="dxa"/>
          </w:tcPr>
          <w:p w14:paraId="09F07C59" w14:textId="50E171C6" w:rsidR="00CA7F20" w:rsidRPr="00660F17" w:rsidRDefault="00CA7F20" w:rsidP="005E5607">
            <w:pPr>
              <w:autoSpaceDE w:val="0"/>
              <w:autoSpaceDN w:val="0"/>
              <w:adjustRightInd w:val="0"/>
              <w:jc w:val="center"/>
              <w:rPr>
                <w:rFonts w:cs="Arial"/>
                <w:b/>
                <w:bCs/>
              </w:rPr>
            </w:pPr>
          </w:p>
        </w:tc>
      </w:tr>
      <w:tr w:rsidR="00CA7F20" w:rsidRPr="00660F17" w14:paraId="617BB0D8" w14:textId="77777777" w:rsidTr="00FB0038">
        <w:tc>
          <w:tcPr>
            <w:tcW w:w="1795" w:type="dxa"/>
            <w:shd w:val="clear" w:color="auto" w:fill="D9D9D9" w:themeFill="background1" w:themeFillShade="D9"/>
          </w:tcPr>
          <w:p w14:paraId="2E5757BE" w14:textId="44DB9770" w:rsidR="00CA7F20" w:rsidRPr="00660F17" w:rsidRDefault="00CA7F20" w:rsidP="005E5607">
            <w:pPr>
              <w:autoSpaceDE w:val="0"/>
              <w:autoSpaceDN w:val="0"/>
              <w:adjustRightInd w:val="0"/>
              <w:jc w:val="right"/>
              <w:rPr>
                <w:rFonts w:cs="Arial"/>
                <w:b/>
                <w:bCs/>
              </w:rPr>
            </w:pPr>
            <w:r w:rsidRPr="00660F17">
              <w:rPr>
                <w:rFonts w:cs="Arial"/>
                <w:b/>
                <w:bCs/>
              </w:rPr>
              <w:t>Correo</w:t>
            </w:r>
          </w:p>
        </w:tc>
        <w:tc>
          <w:tcPr>
            <w:tcW w:w="7183" w:type="dxa"/>
          </w:tcPr>
          <w:p w14:paraId="67CDE94A" w14:textId="43FCD282" w:rsidR="00CA7F20" w:rsidRPr="00660F17" w:rsidRDefault="00CA7F20" w:rsidP="005E5607">
            <w:pPr>
              <w:autoSpaceDE w:val="0"/>
              <w:autoSpaceDN w:val="0"/>
              <w:adjustRightInd w:val="0"/>
              <w:jc w:val="center"/>
              <w:rPr>
                <w:rFonts w:cs="Arial"/>
                <w:b/>
                <w:bCs/>
              </w:rPr>
            </w:pPr>
          </w:p>
        </w:tc>
      </w:tr>
      <w:tr w:rsidR="00660F17" w:rsidRPr="00660F17" w14:paraId="07F4199E" w14:textId="77777777" w:rsidTr="00C824F3">
        <w:tc>
          <w:tcPr>
            <w:tcW w:w="1795" w:type="dxa"/>
            <w:tcBorders>
              <w:bottom w:val="single" w:sz="4" w:space="0" w:color="auto"/>
            </w:tcBorders>
            <w:shd w:val="clear" w:color="auto" w:fill="D9D9D9" w:themeFill="background1" w:themeFillShade="D9"/>
          </w:tcPr>
          <w:p w14:paraId="613C3D10" w14:textId="2E7D93E6" w:rsidR="00660F17" w:rsidRPr="00660F17" w:rsidRDefault="00660F17" w:rsidP="005E5607">
            <w:pPr>
              <w:autoSpaceDE w:val="0"/>
              <w:autoSpaceDN w:val="0"/>
              <w:adjustRightInd w:val="0"/>
              <w:jc w:val="right"/>
              <w:rPr>
                <w:rFonts w:cs="Arial"/>
                <w:b/>
                <w:bCs/>
              </w:rPr>
            </w:pPr>
            <w:r w:rsidRPr="00660F17">
              <w:rPr>
                <w:rFonts w:cs="Arial"/>
                <w:b/>
                <w:bCs/>
              </w:rPr>
              <w:t>Móvil</w:t>
            </w:r>
          </w:p>
        </w:tc>
        <w:tc>
          <w:tcPr>
            <w:tcW w:w="7183" w:type="dxa"/>
            <w:tcBorders>
              <w:bottom w:val="single" w:sz="4" w:space="0" w:color="auto"/>
            </w:tcBorders>
          </w:tcPr>
          <w:p w14:paraId="5EFF6C8C" w14:textId="64232ADA" w:rsidR="00660F17" w:rsidRPr="00660F17" w:rsidRDefault="00660F17" w:rsidP="005E5607">
            <w:pPr>
              <w:autoSpaceDE w:val="0"/>
              <w:autoSpaceDN w:val="0"/>
              <w:adjustRightInd w:val="0"/>
              <w:jc w:val="center"/>
              <w:rPr>
                <w:rFonts w:cs="Arial"/>
                <w:b/>
                <w:bCs/>
              </w:rPr>
            </w:pPr>
          </w:p>
        </w:tc>
      </w:tr>
      <w:tr w:rsidR="00660F17" w:rsidRPr="00660F17" w14:paraId="28C53168"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1BBBEABD" w14:textId="77777777" w:rsidR="00660F17" w:rsidRPr="00660F17" w:rsidRDefault="00660F17" w:rsidP="00182513">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13290C2F" w14:textId="69EFCF8E" w:rsidR="00660F17" w:rsidRPr="00660F17" w:rsidRDefault="00660F17" w:rsidP="00660F17">
            <w:pPr>
              <w:autoSpaceDE w:val="0"/>
              <w:autoSpaceDN w:val="0"/>
              <w:adjustRightInd w:val="0"/>
              <w:jc w:val="center"/>
              <w:rPr>
                <w:rFonts w:cs="Arial"/>
                <w:b/>
                <w:bCs/>
              </w:rPr>
            </w:pPr>
            <w:r w:rsidRPr="00660F17">
              <w:rPr>
                <w:rFonts w:cs="Arial"/>
                <w:b/>
                <w:bCs/>
              </w:rPr>
              <w:t xml:space="preserve">Comité de </w:t>
            </w:r>
            <w:r>
              <w:rPr>
                <w:rFonts w:cs="Arial"/>
                <w:b/>
                <w:bCs/>
              </w:rPr>
              <w:t>Investigación</w:t>
            </w:r>
            <w:r w:rsidRPr="00660F17">
              <w:rPr>
                <w:rFonts w:cs="Arial"/>
                <w:b/>
                <w:bCs/>
              </w:rPr>
              <w:t xml:space="preserve"> </w:t>
            </w:r>
          </w:p>
        </w:tc>
      </w:tr>
      <w:tr w:rsidR="00660F17" w:rsidRPr="00660F17" w14:paraId="0AE77634" w14:textId="77777777" w:rsidTr="00182513">
        <w:tc>
          <w:tcPr>
            <w:tcW w:w="1795" w:type="dxa"/>
            <w:shd w:val="clear" w:color="auto" w:fill="D9D9D9" w:themeFill="background1" w:themeFillShade="D9"/>
          </w:tcPr>
          <w:p w14:paraId="30051D74" w14:textId="77777777" w:rsidR="00660F17" w:rsidRPr="00660F17" w:rsidRDefault="00660F17" w:rsidP="00182513">
            <w:pPr>
              <w:autoSpaceDE w:val="0"/>
              <w:autoSpaceDN w:val="0"/>
              <w:adjustRightInd w:val="0"/>
              <w:jc w:val="right"/>
              <w:rPr>
                <w:rFonts w:cs="Arial"/>
                <w:b/>
                <w:bCs/>
              </w:rPr>
            </w:pPr>
            <w:r w:rsidRPr="00660F17">
              <w:rPr>
                <w:rFonts w:cs="Arial"/>
                <w:b/>
                <w:bCs/>
              </w:rPr>
              <w:t xml:space="preserve">Presidente </w:t>
            </w:r>
          </w:p>
        </w:tc>
        <w:tc>
          <w:tcPr>
            <w:tcW w:w="7183" w:type="dxa"/>
          </w:tcPr>
          <w:p w14:paraId="4F47A73C" w14:textId="77777777" w:rsidR="00660F17" w:rsidRPr="00660F17" w:rsidRDefault="00660F17" w:rsidP="00182513">
            <w:pPr>
              <w:autoSpaceDE w:val="0"/>
              <w:autoSpaceDN w:val="0"/>
              <w:adjustRightInd w:val="0"/>
              <w:jc w:val="center"/>
              <w:rPr>
                <w:rFonts w:cs="Arial"/>
                <w:b/>
                <w:bCs/>
              </w:rPr>
            </w:pPr>
          </w:p>
        </w:tc>
      </w:tr>
      <w:tr w:rsidR="00660F17" w:rsidRPr="00660F17" w14:paraId="179F1F34" w14:textId="77777777" w:rsidTr="00182513">
        <w:tc>
          <w:tcPr>
            <w:tcW w:w="1795" w:type="dxa"/>
            <w:shd w:val="clear" w:color="auto" w:fill="D9D9D9" w:themeFill="background1" w:themeFillShade="D9"/>
          </w:tcPr>
          <w:p w14:paraId="6CAE4E5A" w14:textId="77777777" w:rsidR="00660F17" w:rsidRPr="00660F17" w:rsidRDefault="00660F17" w:rsidP="00182513">
            <w:pPr>
              <w:autoSpaceDE w:val="0"/>
              <w:autoSpaceDN w:val="0"/>
              <w:adjustRightInd w:val="0"/>
              <w:jc w:val="right"/>
              <w:rPr>
                <w:rFonts w:cs="Arial"/>
                <w:b/>
                <w:bCs/>
              </w:rPr>
            </w:pPr>
            <w:r w:rsidRPr="00660F17">
              <w:rPr>
                <w:rFonts w:cs="Arial"/>
                <w:b/>
                <w:bCs/>
              </w:rPr>
              <w:t>Correo</w:t>
            </w:r>
          </w:p>
        </w:tc>
        <w:tc>
          <w:tcPr>
            <w:tcW w:w="7183" w:type="dxa"/>
          </w:tcPr>
          <w:p w14:paraId="7600CC00" w14:textId="77777777" w:rsidR="00660F17" w:rsidRPr="00660F17" w:rsidRDefault="00660F17" w:rsidP="00182513">
            <w:pPr>
              <w:autoSpaceDE w:val="0"/>
              <w:autoSpaceDN w:val="0"/>
              <w:adjustRightInd w:val="0"/>
              <w:jc w:val="center"/>
              <w:rPr>
                <w:rFonts w:cs="Arial"/>
                <w:b/>
                <w:bCs/>
              </w:rPr>
            </w:pPr>
          </w:p>
        </w:tc>
      </w:tr>
      <w:tr w:rsidR="00660F17" w:rsidRPr="00660F17" w14:paraId="3B605A9E" w14:textId="77777777" w:rsidTr="00C824F3">
        <w:tc>
          <w:tcPr>
            <w:tcW w:w="1795" w:type="dxa"/>
            <w:tcBorders>
              <w:bottom w:val="single" w:sz="4" w:space="0" w:color="auto"/>
            </w:tcBorders>
            <w:shd w:val="clear" w:color="auto" w:fill="D9D9D9" w:themeFill="background1" w:themeFillShade="D9"/>
          </w:tcPr>
          <w:p w14:paraId="4E7CC377" w14:textId="77777777" w:rsidR="00660F17" w:rsidRPr="00660F17" w:rsidRDefault="00660F17" w:rsidP="00182513">
            <w:pPr>
              <w:autoSpaceDE w:val="0"/>
              <w:autoSpaceDN w:val="0"/>
              <w:adjustRightInd w:val="0"/>
              <w:jc w:val="right"/>
              <w:rPr>
                <w:rFonts w:cs="Arial"/>
                <w:b/>
                <w:bCs/>
              </w:rPr>
            </w:pPr>
            <w:r w:rsidRPr="00660F17">
              <w:rPr>
                <w:rFonts w:cs="Arial"/>
                <w:b/>
                <w:bCs/>
              </w:rPr>
              <w:t>Móvil</w:t>
            </w:r>
          </w:p>
        </w:tc>
        <w:tc>
          <w:tcPr>
            <w:tcW w:w="7183" w:type="dxa"/>
            <w:tcBorders>
              <w:bottom w:val="single" w:sz="4" w:space="0" w:color="auto"/>
            </w:tcBorders>
          </w:tcPr>
          <w:p w14:paraId="23638134" w14:textId="77777777" w:rsidR="00660F17" w:rsidRPr="00660F17" w:rsidRDefault="00660F17" w:rsidP="00182513">
            <w:pPr>
              <w:autoSpaceDE w:val="0"/>
              <w:autoSpaceDN w:val="0"/>
              <w:adjustRightInd w:val="0"/>
              <w:jc w:val="center"/>
              <w:rPr>
                <w:rFonts w:cs="Arial"/>
                <w:b/>
                <w:bCs/>
              </w:rPr>
            </w:pPr>
          </w:p>
        </w:tc>
      </w:tr>
      <w:tr w:rsidR="00660F17" w:rsidRPr="00660F17" w14:paraId="13A91572"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79EF3953" w14:textId="77777777" w:rsidR="00660F17" w:rsidRPr="00660F17" w:rsidRDefault="00660F17" w:rsidP="00182513">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1A56EC04" w14:textId="559E65F1" w:rsidR="00660F17" w:rsidRPr="00660F17" w:rsidRDefault="00660F17" w:rsidP="00182513">
            <w:pPr>
              <w:autoSpaceDE w:val="0"/>
              <w:autoSpaceDN w:val="0"/>
              <w:adjustRightInd w:val="0"/>
              <w:jc w:val="center"/>
              <w:rPr>
                <w:rFonts w:cs="Arial"/>
                <w:b/>
                <w:bCs/>
              </w:rPr>
            </w:pPr>
            <w:r>
              <w:rPr>
                <w:rFonts w:cs="Arial"/>
                <w:b/>
                <w:bCs/>
              </w:rPr>
              <w:t>Atención de Urgencias</w:t>
            </w:r>
          </w:p>
        </w:tc>
      </w:tr>
      <w:tr w:rsidR="00660F17" w:rsidRPr="00660F17" w14:paraId="6798D99F" w14:textId="77777777" w:rsidTr="00141890">
        <w:tc>
          <w:tcPr>
            <w:tcW w:w="1795" w:type="dxa"/>
            <w:shd w:val="clear" w:color="auto" w:fill="D9D9D9" w:themeFill="background1" w:themeFillShade="D9"/>
          </w:tcPr>
          <w:p w14:paraId="58A86E89" w14:textId="77777777" w:rsidR="00660F17" w:rsidRPr="00660F17" w:rsidRDefault="00660F17" w:rsidP="00182513">
            <w:pPr>
              <w:autoSpaceDE w:val="0"/>
              <w:autoSpaceDN w:val="0"/>
              <w:adjustRightInd w:val="0"/>
              <w:jc w:val="right"/>
              <w:rPr>
                <w:rFonts w:cs="Arial"/>
                <w:b/>
                <w:bCs/>
              </w:rPr>
            </w:pPr>
            <w:r w:rsidRPr="00660F17">
              <w:rPr>
                <w:rFonts w:cs="Arial"/>
                <w:b/>
                <w:bCs/>
              </w:rPr>
              <w:t>Nombre</w:t>
            </w:r>
          </w:p>
        </w:tc>
        <w:tc>
          <w:tcPr>
            <w:tcW w:w="7183" w:type="dxa"/>
          </w:tcPr>
          <w:p w14:paraId="7266AA1C" w14:textId="77777777" w:rsidR="00660F17" w:rsidRPr="00660F17" w:rsidRDefault="00660F17" w:rsidP="00182513">
            <w:pPr>
              <w:autoSpaceDE w:val="0"/>
              <w:autoSpaceDN w:val="0"/>
              <w:adjustRightInd w:val="0"/>
              <w:jc w:val="center"/>
              <w:rPr>
                <w:rFonts w:cs="Arial"/>
                <w:b/>
                <w:bCs/>
              </w:rPr>
            </w:pPr>
          </w:p>
        </w:tc>
      </w:tr>
      <w:tr w:rsidR="00660F17" w:rsidRPr="00660F17" w14:paraId="42D87A7D" w14:textId="77777777" w:rsidTr="00C3611F">
        <w:tc>
          <w:tcPr>
            <w:tcW w:w="1795" w:type="dxa"/>
            <w:shd w:val="clear" w:color="auto" w:fill="D9D9D9" w:themeFill="background1" w:themeFillShade="D9"/>
          </w:tcPr>
          <w:p w14:paraId="6DE1A6DD" w14:textId="77777777" w:rsidR="00660F17" w:rsidRPr="00660F17" w:rsidRDefault="00660F17" w:rsidP="00182513">
            <w:pPr>
              <w:autoSpaceDE w:val="0"/>
              <w:autoSpaceDN w:val="0"/>
              <w:adjustRightInd w:val="0"/>
              <w:jc w:val="right"/>
              <w:rPr>
                <w:rFonts w:cs="Arial"/>
                <w:b/>
                <w:bCs/>
              </w:rPr>
            </w:pPr>
            <w:r w:rsidRPr="00660F17">
              <w:rPr>
                <w:rFonts w:cs="Arial"/>
                <w:b/>
                <w:bCs/>
              </w:rPr>
              <w:t>Dirección</w:t>
            </w:r>
          </w:p>
        </w:tc>
        <w:tc>
          <w:tcPr>
            <w:tcW w:w="7183" w:type="dxa"/>
          </w:tcPr>
          <w:p w14:paraId="0955FD06" w14:textId="77777777" w:rsidR="00660F17" w:rsidRPr="00660F17" w:rsidRDefault="00660F17" w:rsidP="00182513">
            <w:pPr>
              <w:autoSpaceDE w:val="0"/>
              <w:autoSpaceDN w:val="0"/>
              <w:adjustRightInd w:val="0"/>
              <w:jc w:val="center"/>
              <w:rPr>
                <w:rFonts w:cs="Arial"/>
                <w:b/>
                <w:bCs/>
              </w:rPr>
            </w:pPr>
          </w:p>
        </w:tc>
      </w:tr>
      <w:tr w:rsidR="00660F17" w:rsidRPr="00660F17" w14:paraId="662CDEB5" w14:textId="77777777" w:rsidTr="00FC5D71">
        <w:tc>
          <w:tcPr>
            <w:tcW w:w="1795" w:type="dxa"/>
            <w:tcBorders>
              <w:bottom w:val="single" w:sz="4" w:space="0" w:color="auto"/>
            </w:tcBorders>
            <w:shd w:val="clear" w:color="auto" w:fill="D9D9D9" w:themeFill="background1" w:themeFillShade="D9"/>
          </w:tcPr>
          <w:p w14:paraId="05DFE6CE" w14:textId="77777777" w:rsidR="00660F17" w:rsidRPr="00660F17" w:rsidRDefault="00660F17" w:rsidP="00182513">
            <w:pPr>
              <w:autoSpaceDE w:val="0"/>
              <w:autoSpaceDN w:val="0"/>
              <w:adjustRightInd w:val="0"/>
              <w:jc w:val="right"/>
              <w:rPr>
                <w:rFonts w:cs="Arial"/>
                <w:b/>
                <w:bCs/>
              </w:rPr>
            </w:pPr>
            <w:r w:rsidRPr="00660F17">
              <w:rPr>
                <w:rFonts w:cs="Arial"/>
                <w:b/>
                <w:bCs/>
              </w:rPr>
              <w:t>Teléfono</w:t>
            </w:r>
          </w:p>
        </w:tc>
        <w:tc>
          <w:tcPr>
            <w:tcW w:w="7183" w:type="dxa"/>
            <w:tcBorders>
              <w:bottom w:val="single" w:sz="4" w:space="0" w:color="auto"/>
            </w:tcBorders>
          </w:tcPr>
          <w:p w14:paraId="7374E2C7" w14:textId="77777777" w:rsidR="00660F17" w:rsidRPr="00660F17" w:rsidRDefault="00660F17" w:rsidP="00182513">
            <w:pPr>
              <w:autoSpaceDE w:val="0"/>
              <w:autoSpaceDN w:val="0"/>
              <w:adjustRightInd w:val="0"/>
              <w:jc w:val="center"/>
              <w:rPr>
                <w:rFonts w:cs="Arial"/>
                <w:b/>
                <w:bCs/>
              </w:rPr>
            </w:pPr>
          </w:p>
        </w:tc>
      </w:tr>
    </w:tbl>
    <w:p w14:paraId="68583AE4" w14:textId="77777777" w:rsidR="0098451C" w:rsidRDefault="0098451C" w:rsidP="009C352E">
      <w:pPr>
        <w:autoSpaceDE w:val="0"/>
        <w:autoSpaceDN w:val="0"/>
        <w:adjustRightInd w:val="0"/>
        <w:jc w:val="center"/>
        <w:rPr>
          <w:rFonts w:cs="Arial"/>
          <w:szCs w:val="24"/>
        </w:rPr>
      </w:pPr>
    </w:p>
    <w:p w14:paraId="248C4152" w14:textId="77777777" w:rsidR="00AC06E1" w:rsidRDefault="00AC06E1">
      <w:pPr>
        <w:spacing w:line="240" w:lineRule="auto"/>
        <w:jc w:val="left"/>
        <w:rPr>
          <w:rFonts w:cs="Arial"/>
          <w:b/>
          <w:bCs/>
          <w:szCs w:val="24"/>
        </w:rPr>
      </w:pPr>
      <w:r>
        <w:rPr>
          <w:rFonts w:cs="Arial"/>
          <w:b/>
          <w:bCs/>
          <w:szCs w:val="24"/>
        </w:rPr>
        <w:br w:type="page"/>
      </w:r>
      <w:bookmarkStart w:id="0" w:name="_GoBack"/>
      <w:bookmarkEnd w:id="0"/>
    </w:p>
    <w:p w14:paraId="218C1D73" w14:textId="2FB319A5" w:rsidR="0019768F" w:rsidRPr="00B1305A" w:rsidRDefault="0019768F" w:rsidP="009C352E">
      <w:pPr>
        <w:autoSpaceDE w:val="0"/>
        <w:autoSpaceDN w:val="0"/>
        <w:adjustRightInd w:val="0"/>
        <w:outlineLvl w:val="0"/>
        <w:rPr>
          <w:rFonts w:cs="Arial"/>
          <w:b/>
          <w:bCs/>
          <w:sz w:val="22"/>
        </w:rPr>
      </w:pPr>
      <w:r w:rsidRPr="00B1305A">
        <w:rPr>
          <w:rFonts w:cs="Arial"/>
          <w:b/>
          <w:bCs/>
          <w:sz w:val="22"/>
        </w:rPr>
        <w:lastRenderedPageBreak/>
        <w:t>Introducción</w:t>
      </w:r>
    </w:p>
    <w:p w14:paraId="3494E3B6" w14:textId="2AA0D0FF" w:rsidR="0098451C" w:rsidRPr="00B1305A" w:rsidRDefault="0019768F" w:rsidP="0098451C">
      <w:pPr>
        <w:autoSpaceDE w:val="0"/>
        <w:autoSpaceDN w:val="0"/>
        <w:adjustRightInd w:val="0"/>
        <w:rPr>
          <w:rFonts w:cs="Arial"/>
          <w:sz w:val="22"/>
        </w:rPr>
      </w:pPr>
      <w:r w:rsidRPr="00B1305A">
        <w:rPr>
          <w:rFonts w:cs="Arial"/>
          <w:sz w:val="22"/>
        </w:rPr>
        <w:t>Usted</w:t>
      </w:r>
      <w:r w:rsidR="00B92637" w:rsidRPr="00B1305A">
        <w:rPr>
          <w:rFonts w:cs="Arial"/>
          <w:sz w:val="22"/>
        </w:rPr>
        <w:t xml:space="preserve"> </w:t>
      </w:r>
      <w:r w:rsidR="00AC06E1" w:rsidRPr="00B1305A">
        <w:rPr>
          <w:rFonts w:cs="Arial"/>
          <w:sz w:val="22"/>
        </w:rPr>
        <w:t>está</w:t>
      </w:r>
      <w:r w:rsidRPr="00B1305A">
        <w:rPr>
          <w:rFonts w:cs="Arial"/>
          <w:sz w:val="22"/>
        </w:rPr>
        <w:t xml:space="preserve"> invitado a participar en una investigación clínica. Antes de decidir, es importante que comprenda porqué se realiza y cu</w:t>
      </w:r>
      <w:r w:rsidR="002B1994" w:rsidRPr="00B1305A">
        <w:rPr>
          <w:rFonts w:cs="Arial"/>
          <w:sz w:val="22"/>
        </w:rPr>
        <w:t xml:space="preserve">áles son las </w:t>
      </w:r>
      <w:r w:rsidR="004C1C61" w:rsidRPr="00B1305A">
        <w:rPr>
          <w:rFonts w:cs="Arial"/>
          <w:sz w:val="22"/>
        </w:rPr>
        <w:t xml:space="preserve">implicaciones de su </w:t>
      </w:r>
      <w:r w:rsidRPr="00B1305A">
        <w:rPr>
          <w:rFonts w:cs="Arial"/>
          <w:sz w:val="22"/>
        </w:rPr>
        <w:t>participación. Estas hojas proporcionan un resumen del estudio y de sus derechos,</w:t>
      </w:r>
      <w:r w:rsidR="00E61F18" w:rsidRPr="00B1305A">
        <w:rPr>
          <w:rFonts w:cs="Arial"/>
          <w:sz w:val="22"/>
        </w:rPr>
        <w:t xml:space="preserve"> a </w:t>
      </w:r>
      <w:r w:rsidRPr="00B1305A">
        <w:rPr>
          <w:rFonts w:cs="Arial"/>
          <w:sz w:val="22"/>
        </w:rPr>
        <w:t>fin de que pueda tomar una decisión informada.</w:t>
      </w:r>
    </w:p>
    <w:p w14:paraId="69A319CE" w14:textId="5DECAF74" w:rsidR="001B2C8E" w:rsidRPr="00B1305A" w:rsidRDefault="0019768F" w:rsidP="001B2C8E">
      <w:pPr>
        <w:autoSpaceDE w:val="0"/>
        <w:autoSpaceDN w:val="0"/>
        <w:adjustRightInd w:val="0"/>
        <w:rPr>
          <w:rFonts w:cs="Arial"/>
          <w:sz w:val="22"/>
        </w:rPr>
      </w:pPr>
      <w:r w:rsidRPr="00B1305A">
        <w:rPr>
          <w:rFonts w:cs="Arial"/>
          <w:sz w:val="22"/>
        </w:rPr>
        <w:t>Lea detenidamente este documento y coméntelo con quien desee. S</w:t>
      </w:r>
      <w:r w:rsidR="00727F1D" w:rsidRPr="00B1305A">
        <w:rPr>
          <w:rFonts w:cs="Arial"/>
          <w:sz w:val="22"/>
        </w:rPr>
        <w:t xml:space="preserve">i algo no está claro o </w:t>
      </w:r>
      <w:r w:rsidRPr="00B1305A">
        <w:rPr>
          <w:rFonts w:cs="Arial"/>
          <w:sz w:val="22"/>
        </w:rPr>
        <w:t xml:space="preserve">le gustaría disponer de más información, pregunte al personal del estudio. </w:t>
      </w:r>
      <w:r w:rsidR="001B2C8E" w:rsidRPr="00B1305A">
        <w:rPr>
          <w:rFonts w:cs="Arial"/>
          <w:sz w:val="22"/>
        </w:rPr>
        <w:t>El médico le explicará en qué consiste la investigación y aclarará sus dudas relacionadas a</w:t>
      </w:r>
      <w:r w:rsidR="00C20C3B" w:rsidRPr="00B1305A">
        <w:rPr>
          <w:rFonts w:cs="Arial"/>
          <w:sz w:val="22"/>
        </w:rPr>
        <w:t xml:space="preserve"> este C</w:t>
      </w:r>
      <w:r w:rsidR="001B2C8E" w:rsidRPr="00B1305A">
        <w:rPr>
          <w:rFonts w:cs="Arial"/>
          <w:sz w:val="22"/>
        </w:rPr>
        <w:t xml:space="preserve">onsentimiento informado. </w:t>
      </w:r>
      <w:r w:rsidR="00AC06E1" w:rsidRPr="00B1305A">
        <w:rPr>
          <w:rFonts w:cs="Arial"/>
          <w:sz w:val="22"/>
        </w:rPr>
        <w:t xml:space="preserve">Tómese su tiempo para decidir si quiere o no participar. </w:t>
      </w:r>
      <w:r w:rsidR="001B2C8E" w:rsidRPr="00B1305A">
        <w:rPr>
          <w:rFonts w:cs="Arial"/>
          <w:sz w:val="22"/>
        </w:rPr>
        <w:t xml:space="preserve">Si usted reúne todos los requisitos necesarios y acepta participar, se le pedirá que firme este documento. </w:t>
      </w:r>
    </w:p>
    <w:p w14:paraId="002D53F4" w14:textId="2DB14D5A" w:rsidR="0019768F" w:rsidRPr="00B1305A" w:rsidRDefault="0019768F" w:rsidP="0098451C">
      <w:pPr>
        <w:autoSpaceDE w:val="0"/>
        <w:autoSpaceDN w:val="0"/>
        <w:adjustRightInd w:val="0"/>
        <w:rPr>
          <w:rFonts w:cs="Arial"/>
          <w:sz w:val="22"/>
        </w:rPr>
      </w:pPr>
    </w:p>
    <w:p w14:paraId="3769583E" w14:textId="1B89E9CE" w:rsidR="0098451C" w:rsidRPr="00B1305A" w:rsidRDefault="0098451C" w:rsidP="009C352E">
      <w:pPr>
        <w:autoSpaceDE w:val="0"/>
        <w:autoSpaceDN w:val="0"/>
        <w:adjustRightInd w:val="0"/>
        <w:rPr>
          <w:rFonts w:cs="Arial"/>
          <w:b/>
          <w:bCs/>
          <w:sz w:val="22"/>
        </w:rPr>
      </w:pPr>
      <w:r w:rsidRPr="00B1305A">
        <w:rPr>
          <w:rFonts w:cs="Arial"/>
          <w:b/>
          <w:bCs/>
          <w:sz w:val="22"/>
        </w:rPr>
        <w:t>Espasticidad</w:t>
      </w:r>
    </w:p>
    <w:p w14:paraId="3B76C4CB" w14:textId="02BF2724" w:rsidR="00E07149" w:rsidRPr="00B1305A" w:rsidRDefault="385C9777" w:rsidP="009C352E">
      <w:pPr>
        <w:rPr>
          <w:rFonts w:cs="Arial"/>
          <w:sz w:val="22"/>
        </w:rPr>
      </w:pPr>
      <w:r w:rsidRPr="00B1305A">
        <w:rPr>
          <w:rFonts w:cs="Arial"/>
          <w:sz w:val="22"/>
        </w:rPr>
        <w:t>La espasticidad es</w:t>
      </w:r>
      <w:r w:rsidR="00E07149" w:rsidRPr="00B1305A">
        <w:rPr>
          <w:rFonts w:cs="Arial"/>
          <w:sz w:val="22"/>
        </w:rPr>
        <w:t xml:space="preserve"> el</w:t>
      </w:r>
      <w:r w:rsidRPr="00B1305A">
        <w:rPr>
          <w:rFonts w:cs="Arial"/>
          <w:sz w:val="22"/>
        </w:rPr>
        <w:t xml:space="preserve"> </w:t>
      </w:r>
      <w:r w:rsidR="00E07149" w:rsidRPr="00B1305A">
        <w:rPr>
          <w:rFonts w:cs="Arial"/>
          <w:sz w:val="22"/>
        </w:rPr>
        <w:t>aumento involuntario del tono muscular, causado por algún tipo de enfermedad neurológica</w:t>
      </w:r>
      <w:r w:rsidR="00FD4A59" w:rsidRPr="00B1305A">
        <w:rPr>
          <w:rFonts w:cs="Arial"/>
          <w:sz w:val="22"/>
        </w:rPr>
        <w:t xml:space="preserve">, </w:t>
      </w:r>
      <w:r w:rsidR="004C1C61" w:rsidRPr="00B1305A">
        <w:rPr>
          <w:rFonts w:cs="Arial"/>
          <w:sz w:val="22"/>
        </w:rPr>
        <w:t xml:space="preserve">que </w:t>
      </w:r>
      <w:r w:rsidR="00E07149" w:rsidRPr="00B1305A">
        <w:rPr>
          <w:rFonts w:cs="Arial"/>
          <w:sz w:val="22"/>
        </w:rPr>
        <w:t>ocasiona</w:t>
      </w:r>
      <w:r w:rsidRPr="00B1305A">
        <w:rPr>
          <w:rFonts w:cs="Arial"/>
          <w:sz w:val="22"/>
        </w:rPr>
        <w:t xml:space="preserve"> dificultad o imposibilidad de mover los músculos afectados</w:t>
      </w:r>
      <w:r w:rsidR="004C1C61" w:rsidRPr="00B1305A">
        <w:rPr>
          <w:rFonts w:cs="Arial"/>
          <w:sz w:val="22"/>
        </w:rPr>
        <w:t xml:space="preserve"> y s</w:t>
      </w:r>
      <w:r w:rsidR="004C1C61" w:rsidRPr="00B1305A">
        <w:rPr>
          <w:rFonts w:cs="Arial"/>
          <w:color w:val="000000" w:themeColor="text1"/>
          <w:sz w:val="22"/>
        </w:rPr>
        <w:t>egún la severidad, puede causar dolor y reducir la movilidad</w:t>
      </w:r>
      <w:r w:rsidR="004C1C61" w:rsidRPr="00B1305A">
        <w:rPr>
          <w:rFonts w:eastAsia="Times New Roman" w:cs="Arial"/>
          <w:color w:val="000000" w:themeColor="text1"/>
          <w:sz w:val="22"/>
          <w:lang w:val="es-ES" w:eastAsia="es-MX"/>
        </w:rPr>
        <w:t xml:space="preserve">. Por eso </w:t>
      </w:r>
      <w:r w:rsidRPr="00B1305A">
        <w:rPr>
          <w:rFonts w:cs="Arial"/>
          <w:sz w:val="22"/>
        </w:rPr>
        <w:t>es consi</w:t>
      </w:r>
      <w:r w:rsidR="00BC14B9" w:rsidRPr="00B1305A">
        <w:rPr>
          <w:rFonts w:cs="Arial"/>
          <w:sz w:val="22"/>
        </w:rPr>
        <w:t xml:space="preserve">derada una </w:t>
      </w:r>
      <w:r w:rsidR="004C1C61" w:rsidRPr="00B1305A">
        <w:rPr>
          <w:rFonts w:cs="Arial"/>
          <w:sz w:val="22"/>
        </w:rPr>
        <w:t xml:space="preserve">forma de </w:t>
      </w:r>
      <w:r w:rsidR="00BC14B9" w:rsidRPr="00B1305A">
        <w:rPr>
          <w:rFonts w:cs="Arial"/>
          <w:sz w:val="22"/>
        </w:rPr>
        <w:t>discapacidad</w:t>
      </w:r>
      <w:r w:rsidR="004C1C61" w:rsidRPr="00B1305A">
        <w:rPr>
          <w:rFonts w:cs="Arial"/>
          <w:sz w:val="22"/>
        </w:rPr>
        <w:t xml:space="preserve">. La espasticidad </w:t>
      </w:r>
      <w:r w:rsidRPr="00B1305A">
        <w:rPr>
          <w:rFonts w:cs="Arial"/>
          <w:sz w:val="22"/>
        </w:rPr>
        <w:t xml:space="preserve">se presenta en </w:t>
      </w:r>
      <w:r w:rsidR="00BC14B9" w:rsidRPr="00B1305A">
        <w:rPr>
          <w:rFonts w:cs="Arial"/>
          <w:sz w:val="22"/>
        </w:rPr>
        <w:t>80% de los pacientes con Esclerosis Múltiple (EM)</w:t>
      </w:r>
      <w:r w:rsidR="004C1C61" w:rsidRPr="00B1305A">
        <w:rPr>
          <w:rFonts w:cs="Arial"/>
          <w:sz w:val="22"/>
        </w:rPr>
        <w:t xml:space="preserve">. </w:t>
      </w:r>
    </w:p>
    <w:p w14:paraId="30FB38D2" w14:textId="2B6788A7" w:rsidR="00E07149" w:rsidRPr="00B1305A" w:rsidRDefault="00E07149" w:rsidP="00E07149">
      <w:pPr>
        <w:tabs>
          <w:tab w:val="left" w:pos="3261"/>
        </w:tabs>
        <w:rPr>
          <w:rFonts w:eastAsia="Times New Roman" w:cs="Arial"/>
          <w:color w:val="000000" w:themeColor="text1"/>
          <w:sz w:val="22"/>
          <w:lang w:val="es-ES" w:eastAsia="es-MX"/>
        </w:rPr>
      </w:pPr>
      <w:r w:rsidRPr="00B1305A">
        <w:rPr>
          <w:rFonts w:cs="Arial"/>
          <w:sz w:val="22"/>
        </w:rPr>
        <w:t>La espasticidad impacta directamente la calidad de vida del paciente, pudiendo limitar la mayoría</w:t>
      </w:r>
      <w:r w:rsidRPr="00B1305A">
        <w:rPr>
          <w:rFonts w:eastAsia="Arial" w:cs="Arial"/>
          <w:sz w:val="22"/>
        </w:rPr>
        <w:t xml:space="preserve"> de las actividades</w:t>
      </w:r>
      <w:r w:rsidRPr="00B1305A">
        <w:rPr>
          <w:rFonts w:cs="Arial"/>
          <w:sz w:val="22"/>
        </w:rPr>
        <w:t xml:space="preserve"> de la vida diaria,</w:t>
      </w:r>
      <w:r w:rsidR="00FD4A59" w:rsidRPr="00B1305A">
        <w:rPr>
          <w:rFonts w:cs="Arial"/>
          <w:sz w:val="22"/>
        </w:rPr>
        <w:t xml:space="preserve"> </w:t>
      </w:r>
      <w:r w:rsidR="004C1C61" w:rsidRPr="00B1305A">
        <w:rPr>
          <w:rFonts w:cs="Arial"/>
          <w:sz w:val="22"/>
        </w:rPr>
        <w:t xml:space="preserve">o </w:t>
      </w:r>
      <w:r w:rsidR="00FD4A59" w:rsidRPr="00B1305A">
        <w:rPr>
          <w:rFonts w:cs="Arial"/>
          <w:sz w:val="22"/>
        </w:rPr>
        <w:t>hac</w:t>
      </w:r>
      <w:r w:rsidR="004C1C61" w:rsidRPr="00B1305A">
        <w:rPr>
          <w:rFonts w:cs="Arial"/>
          <w:sz w:val="22"/>
        </w:rPr>
        <w:t>er</w:t>
      </w:r>
      <w:r w:rsidR="00FD4A59" w:rsidRPr="00B1305A">
        <w:rPr>
          <w:rFonts w:cs="Arial"/>
          <w:sz w:val="22"/>
        </w:rPr>
        <w:t xml:space="preserve"> necesario el apoyo de un cuidador de tiempo completo</w:t>
      </w:r>
      <w:r w:rsidR="004C1C61" w:rsidRPr="00B1305A">
        <w:rPr>
          <w:rFonts w:cs="Arial"/>
          <w:sz w:val="22"/>
        </w:rPr>
        <w:t xml:space="preserve">. Afecta </w:t>
      </w:r>
      <w:r w:rsidRPr="00B1305A">
        <w:rPr>
          <w:rFonts w:eastAsia="Times New Roman" w:cs="Arial"/>
          <w:color w:val="000000" w:themeColor="text1"/>
          <w:sz w:val="22"/>
          <w:lang w:val="es-ES" w:eastAsia="es-MX"/>
        </w:rPr>
        <w:t xml:space="preserve">también </w:t>
      </w:r>
      <w:r w:rsidR="004C1C61" w:rsidRPr="00B1305A">
        <w:rPr>
          <w:rFonts w:eastAsia="Times New Roman" w:cs="Arial"/>
          <w:color w:val="000000" w:themeColor="text1"/>
          <w:sz w:val="22"/>
          <w:lang w:val="es-ES" w:eastAsia="es-MX"/>
        </w:rPr>
        <w:t xml:space="preserve">el </w:t>
      </w:r>
      <w:r w:rsidRPr="00B1305A">
        <w:rPr>
          <w:rFonts w:eastAsia="Times New Roman" w:cs="Arial"/>
          <w:color w:val="000000" w:themeColor="text1"/>
          <w:sz w:val="22"/>
          <w:lang w:val="es-ES" w:eastAsia="es-MX"/>
        </w:rPr>
        <w:t>entorno social, ya que limita la interacción con otras personas, así como la seguridad y libertad de acudir a ciertos lugares.</w:t>
      </w:r>
    </w:p>
    <w:p w14:paraId="0478D5D1" w14:textId="1381191D" w:rsidR="004A66E3" w:rsidRPr="00B1305A" w:rsidRDefault="00FD4A59" w:rsidP="00E07149">
      <w:pPr>
        <w:rPr>
          <w:rFonts w:cs="Arial"/>
          <w:color w:val="000000" w:themeColor="text1"/>
          <w:sz w:val="22"/>
          <w:vertAlign w:val="superscript"/>
        </w:rPr>
      </w:pPr>
      <w:r w:rsidRPr="00B1305A">
        <w:rPr>
          <w:rFonts w:eastAsia="Times New Roman" w:cs="Arial"/>
          <w:color w:val="000000" w:themeColor="text1"/>
          <w:sz w:val="22"/>
          <w:lang w:val="es-ES" w:eastAsia="es-MX"/>
        </w:rPr>
        <w:t>Es</w:t>
      </w:r>
      <w:r w:rsidR="00E07149" w:rsidRPr="00B1305A">
        <w:rPr>
          <w:rFonts w:eastAsia="Times New Roman" w:cs="Arial"/>
          <w:color w:val="000000" w:themeColor="text1"/>
          <w:sz w:val="22"/>
          <w:lang w:val="es-ES" w:eastAsia="es-MX"/>
        </w:rPr>
        <w:t>ta discapacidad repercute</w:t>
      </w:r>
      <w:r w:rsidRPr="00B1305A">
        <w:rPr>
          <w:rFonts w:eastAsia="Times New Roman" w:cs="Arial"/>
          <w:color w:val="000000" w:themeColor="text1"/>
          <w:sz w:val="22"/>
          <w:lang w:val="es-ES" w:eastAsia="es-MX"/>
        </w:rPr>
        <w:t xml:space="preserve"> también</w:t>
      </w:r>
      <w:r w:rsidR="00E07149" w:rsidRPr="00B1305A">
        <w:rPr>
          <w:rFonts w:eastAsia="Times New Roman" w:cs="Arial"/>
          <w:color w:val="000000" w:themeColor="text1"/>
          <w:sz w:val="22"/>
          <w:lang w:val="es-ES" w:eastAsia="es-MX"/>
        </w:rPr>
        <w:t xml:space="preserve"> en la economía del paciente, no solo por el gasto en terapias y la compra de medicamentos, sino también por el hecho de </w:t>
      </w:r>
      <w:r w:rsidRPr="00B1305A">
        <w:rPr>
          <w:rFonts w:eastAsia="Times New Roman" w:cs="Arial"/>
          <w:color w:val="000000" w:themeColor="text1"/>
          <w:sz w:val="22"/>
          <w:lang w:val="es-ES" w:eastAsia="es-MX"/>
        </w:rPr>
        <w:t>impedirle ser productivo.</w:t>
      </w:r>
    </w:p>
    <w:p w14:paraId="09A462FE" w14:textId="77777777" w:rsidR="00C20C3B" w:rsidRPr="00B1305A" w:rsidRDefault="00C20C3B" w:rsidP="009C352E">
      <w:pPr>
        <w:rPr>
          <w:rFonts w:cs="Arial"/>
          <w:sz w:val="22"/>
        </w:rPr>
      </w:pPr>
    </w:p>
    <w:p w14:paraId="626172B5" w14:textId="6E012396" w:rsidR="0098451C" w:rsidRPr="00B1305A" w:rsidRDefault="0098451C" w:rsidP="0098451C">
      <w:pPr>
        <w:autoSpaceDE w:val="0"/>
        <w:autoSpaceDN w:val="0"/>
        <w:adjustRightInd w:val="0"/>
        <w:rPr>
          <w:rFonts w:cs="Arial"/>
          <w:b/>
          <w:bCs/>
          <w:sz w:val="22"/>
        </w:rPr>
      </w:pPr>
      <w:r w:rsidRPr="00B1305A">
        <w:rPr>
          <w:rFonts w:cs="Arial"/>
          <w:b/>
          <w:bCs/>
          <w:sz w:val="22"/>
        </w:rPr>
        <w:t>Tratamiento propuesto</w:t>
      </w:r>
    </w:p>
    <w:p w14:paraId="294AF775" w14:textId="3B384B79" w:rsidR="00F9110F" w:rsidRPr="00B1305A" w:rsidRDefault="00FD4A59" w:rsidP="00846780">
      <w:pPr>
        <w:rPr>
          <w:rFonts w:cs="Arial"/>
          <w:sz w:val="22"/>
        </w:rPr>
      </w:pPr>
      <w:r w:rsidRPr="00B1305A">
        <w:rPr>
          <w:rFonts w:cs="Arial"/>
          <w:sz w:val="22"/>
        </w:rPr>
        <w:t>El tratamiento con</w:t>
      </w:r>
      <w:r w:rsidR="00846780" w:rsidRPr="00B1305A">
        <w:rPr>
          <w:rFonts w:cs="Arial"/>
          <w:sz w:val="22"/>
        </w:rPr>
        <w:t xml:space="preserve"> Estimulación Nerviosa Eléctrica </w:t>
      </w:r>
      <w:proofErr w:type="spellStart"/>
      <w:r w:rsidR="00846780" w:rsidRPr="00B1305A">
        <w:rPr>
          <w:rFonts w:cs="Arial"/>
          <w:sz w:val="22"/>
        </w:rPr>
        <w:t>Transcutánea</w:t>
      </w:r>
      <w:proofErr w:type="spellEnd"/>
      <w:r w:rsidR="00846780" w:rsidRPr="00B1305A">
        <w:rPr>
          <w:rFonts w:cs="Arial"/>
          <w:sz w:val="22"/>
        </w:rPr>
        <w:t xml:space="preserve">, técnica conocida por las siglas </w:t>
      </w:r>
      <w:r w:rsidRPr="00B1305A">
        <w:rPr>
          <w:rFonts w:cs="Arial"/>
          <w:sz w:val="22"/>
        </w:rPr>
        <w:t>TENS</w:t>
      </w:r>
      <w:r w:rsidR="00846780" w:rsidRPr="00B1305A">
        <w:rPr>
          <w:rFonts w:cs="Arial"/>
          <w:sz w:val="22"/>
        </w:rPr>
        <w:t>,</w:t>
      </w:r>
      <w:r w:rsidRPr="00B1305A">
        <w:rPr>
          <w:rFonts w:cs="Arial"/>
          <w:sz w:val="22"/>
        </w:rPr>
        <w:t xml:space="preserve"> </w:t>
      </w:r>
      <w:r w:rsidR="00AC06E1" w:rsidRPr="00B1305A">
        <w:rPr>
          <w:rFonts w:cs="Arial"/>
          <w:sz w:val="22"/>
        </w:rPr>
        <w:t xml:space="preserve">es </w:t>
      </w:r>
      <w:r w:rsidR="003D5E0A" w:rsidRPr="00B1305A">
        <w:rPr>
          <w:rFonts w:cs="Arial"/>
          <w:sz w:val="22"/>
        </w:rPr>
        <w:t xml:space="preserve">ampliamente </w:t>
      </w:r>
      <w:r w:rsidRPr="00B1305A">
        <w:rPr>
          <w:rFonts w:cs="Arial"/>
          <w:sz w:val="22"/>
        </w:rPr>
        <w:t>utiliza</w:t>
      </w:r>
      <w:r w:rsidR="003D5E0A" w:rsidRPr="00B1305A">
        <w:rPr>
          <w:rFonts w:cs="Arial"/>
          <w:sz w:val="22"/>
        </w:rPr>
        <w:t>d</w:t>
      </w:r>
      <w:r w:rsidR="00AC06E1" w:rsidRPr="00B1305A">
        <w:rPr>
          <w:rFonts w:cs="Arial"/>
          <w:sz w:val="22"/>
        </w:rPr>
        <w:t>o</w:t>
      </w:r>
      <w:r w:rsidRPr="00B1305A">
        <w:rPr>
          <w:rFonts w:cs="Arial"/>
          <w:sz w:val="22"/>
        </w:rPr>
        <w:t xml:space="preserve"> para alivio del dolor</w:t>
      </w:r>
      <w:r w:rsidR="00F9110F" w:rsidRPr="00B1305A">
        <w:rPr>
          <w:rFonts w:cs="Arial"/>
          <w:sz w:val="22"/>
        </w:rPr>
        <w:t xml:space="preserve">. También se ha demostrado su utilidad para </w:t>
      </w:r>
      <w:r w:rsidRPr="00B1305A">
        <w:rPr>
          <w:rFonts w:cs="Arial"/>
          <w:sz w:val="22"/>
        </w:rPr>
        <w:t xml:space="preserve">la espasticidad por </w:t>
      </w:r>
      <w:r w:rsidR="00F9110F" w:rsidRPr="00B1305A">
        <w:rPr>
          <w:rFonts w:cs="Arial"/>
          <w:sz w:val="22"/>
        </w:rPr>
        <w:t>otras</w:t>
      </w:r>
      <w:r w:rsidRPr="00B1305A">
        <w:rPr>
          <w:rFonts w:cs="Arial"/>
          <w:sz w:val="22"/>
        </w:rPr>
        <w:t xml:space="preserve"> causas</w:t>
      </w:r>
      <w:r w:rsidR="00F9110F" w:rsidRPr="00B1305A">
        <w:rPr>
          <w:rFonts w:cs="Arial"/>
          <w:sz w:val="22"/>
        </w:rPr>
        <w:t xml:space="preserve">, pero hasta ahora, las estrategias de </w:t>
      </w:r>
      <w:r w:rsidR="00F9110F" w:rsidRPr="00B1305A">
        <w:rPr>
          <w:rFonts w:cs="Arial"/>
          <w:sz w:val="22"/>
        </w:rPr>
        <w:lastRenderedPageBreak/>
        <w:t xml:space="preserve">aplicación propuestas para espasticidad por esclerosis múltiple no </w:t>
      </w:r>
      <w:r w:rsidR="00C20C3B" w:rsidRPr="00B1305A">
        <w:rPr>
          <w:rFonts w:cs="Arial"/>
          <w:sz w:val="22"/>
        </w:rPr>
        <w:t>han tenido resultados positivos.</w:t>
      </w:r>
    </w:p>
    <w:p w14:paraId="37690BA1" w14:textId="36FAE7F4" w:rsidR="003D5E0A" w:rsidRPr="00B1305A" w:rsidRDefault="00FD4A59" w:rsidP="00846780">
      <w:pPr>
        <w:rPr>
          <w:rFonts w:cs="Arial"/>
          <w:sz w:val="22"/>
        </w:rPr>
      </w:pPr>
      <w:r w:rsidRPr="00B1305A">
        <w:rPr>
          <w:rFonts w:cs="Arial"/>
          <w:sz w:val="22"/>
        </w:rPr>
        <w:t>La técnica consiste en</w:t>
      </w:r>
      <w:r w:rsidRPr="00B1305A">
        <w:rPr>
          <w:rFonts w:cs="Arial"/>
          <w:color w:val="C00000"/>
          <w:sz w:val="22"/>
        </w:rPr>
        <w:t xml:space="preserve"> </w:t>
      </w:r>
      <w:r w:rsidRPr="00B1305A">
        <w:rPr>
          <w:rFonts w:cs="Arial"/>
          <w:sz w:val="22"/>
        </w:rPr>
        <w:t>utilizar un estimulador</w:t>
      </w:r>
      <w:r w:rsidR="00F9110F" w:rsidRPr="00B1305A">
        <w:rPr>
          <w:rFonts w:cs="Arial"/>
          <w:sz w:val="22"/>
        </w:rPr>
        <w:t xml:space="preserve"> </w:t>
      </w:r>
      <w:r w:rsidR="00C20C3B" w:rsidRPr="00B1305A">
        <w:rPr>
          <w:rFonts w:cs="Arial"/>
          <w:sz w:val="22"/>
        </w:rPr>
        <w:t xml:space="preserve">que </w:t>
      </w:r>
      <w:r w:rsidR="00F9110F" w:rsidRPr="00B1305A">
        <w:rPr>
          <w:rFonts w:cs="Arial"/>
          <w:sz w:val="22"/>
        </w:rPr>
        <w:t xml:space="preserve">aplica un pulso eléctrico </w:t>
      </w:r>
      <w:r w:rsidR="00C20C3B" w:rsidRPr="00B1305A">
        <w:rPr>
          <w:rFonts w:cs="Arial"/>
          <w:sz w:val="22"/>
        </w:rPr>
        <w:t xml:space="preserve">de anchura, frecuencia e intensidad moduladas, sobre </w:t>
      </w:r>
      <w:r w:rsidR="00F9110F" w:rsidRPr="00B1305A">
        <w:rPr>
          <w:rFonts w:cs="Arial"/>
          <w:sz w:val="22"/>
        </w:rPr>
        <w:t xml:space="preserve">la piel del paciente, </w:t>
      </w:r>
      <w:r w:rsidR="00C20C3B" w:rsidRPr="00B1305A">
        <w:rPr>
          <w:rFonts w:cs="Arial"/>
          <w:sz w:val="22"/>
        </w:rPr>
        <w:t>mediante</w:t>
      </w:r>
      <w:r w:rsidR="00F9110F" w:rsidRPr="00B1305A">
        <w:rPr>
          <w:rFonts w:cs="Arial"/>
          <w:sz w:val="22"/>
        </w:rPr>
        <w:t xml:space="preserve"> dos o más electrodos de superficie, </w:t>
      </w:r>
      <w:r w:rsidR="00C20C3B" w:rsidRPr="00B1305A">
        <w:rPr>
          <w:rFonts w:cs="Arial"/>
          <w:sz w:val="22"/>
        </w:rPr>
        <w:t xml:space="preserve">con el fin de </w:t>
      </w:r>
      <w:r w:rsidR="00F9110F" w:rsidRPr="00B1305A">
        <w:rPr>
          <w:rFonts w:cs="Arial"/>
          <w:sz w:val="22"/>
        </w:rPr>
        <w:t xml:space="preserve">estimular los nervios sensoriales. </w:t>
      </w:r>
    </w:p>
    <w:p w14:paraId="53381051" w14:textId="255E8253" w:rsidR="00FD4A59" w:rsidRPr="00B1305A" w:rsidRDefault="00FD4A59" w:rsidP="00846780">
      <w:pPr>
        <w:rPr>
          <w:rFonts w:cs="Arial"/>
          <w:sz w:val="22"/>
        </w:rPr>
      </w:pPr>
      <w:r w:rsidRPr="00B1305A">
        <w:rPr>
          <w:rFonts w:cs="Arial"/>
          <w:sz w:val="22"/>
        </w:rPr>
        <w:t>E</w:t>
      </w:r>
      <w:r w:rsidR="00846780" w:rsidRPr="00B1305A">
        <w:rPr>
          <w:rFonts w:cs="Arial"/>
          <w:sz w:val="22"/>
        </w:rPr>
        <w:t xml:space="preserve">l presente </w:t>
      </w:r>
      <w:r w:rsidRPr="00B1305A">
        <w:rPr>
          <w:rFonts w:cs="Arial"/>
          <w:sz w:val="22"/>
        </w:rPr>
        <w:t xml:space="preserve">estudio tiene como objetivos establecer </w:t>
      </w:r>
      <w:r w:rsidRPr="00B1305A">
        <w:rPr>
          <w:rFonts w:eastAsia="Times New Roman" w:cs="Arial"/>
          <w:kern w:val="28"/>
          <w:sz w:val="22"/>
          <w:lang w:eastAsia="es-ES_tradnl"/>
        </w:rPr>
        <w:t xml:space="preserve">la utilidad </w:t>
      </w:r>
      <w:r w:rsidRPr="00B1305A">
        <w:rPr>
          <w:rFonts w:cs="Arial"/>
          <w:sz w:val="22"/>
        </w:rPr>
        <w:t xml:space="preserve">e identificar el esquema de mayor eficacia entre dos dosis propuestas </w:t>
      </w:r>
      <w:r w:rsidR="00C824F3" w:rsidRPr="00B1305A">
        <w:rPr>
          <w:rFonts w:eastAsia="Times New Roman" w:cs="Arial"/>
          <w:kern w:val="28"/>
          <w:sz w:val="22"/>
          <w:lang w:eastAsia="es-ES_tradnl"/>
        </w:rPr>
        <w:t xml:space="preserve">de </w:t>
      </w:r>
      <w:r w:rsidR="00C824F3" w:rsidRPr="00B1305A">
        <w:rPr>
          <w:rFonts w:cs="Arial"/>
          <w:sz w:val="22"/>
        </w:rPr>
        <w:t xml:space="preserve">TENS </w:t>
      </w:r>
      <w:r w:rsidRPr="00B1305A">
        <w:rPr>
          <w:rFonts w:cs="Arial"/>
          <w:sz w:val="22"/>
        </w:rPr>
        <w:t>para el tratamiento de la espasticidad por Esclerosis Múltiple</w:t>
      </w:r>
      <w:r w:rsidR="00C20C3B" w:rsidRPr="00B1305A">
        <w:rPr>
          <w:rFonts w:cs="Arial"/>
          <w:sz w:val="22"/>
        </w:rPr>
        <w:t>.</w:t>
      </w:r>
    </w:p>
    <w:p w14:paraId="3CB98E0C" w14:textId="77777777" w:rsidR="00C20C3B" w:rsidRPr="00B1305A" w:rsidRDefault="00C20C3B" w:rsidP="009C352E">
      <w:pPr>
        <w:autoSpaceDE w:val="0"/>
        <w:autoSpaceDN w:val="0"/>
        <w:adjustRightInd w:val="0"/>
        <w:rPr>
          <w:rFonts w:cs="Arial"/>
          <w:b/>
          <w:bCs/>
          <w:sz w:val="22"/>
        </w:rPr>
      </w:pPr>
    </w:p>
    <w:p w14:paraId="3AEF960E" w14:textId="2FCE9FE8" w:rsidR="0019768F" w:rsidRPr="00B1305A" w:rsidRDefault="0019768F" w:rsidP="009C352E">
      <w:pPr>
        <w:autoSpaceDE w:val="0"/>
        <w:autoSpaceDN w:val="0"/>
        <w:adjustRightInd w:val="0"/>
        <w:outlineLvl w:val="0"/>
        <w:rPr>
          <w:rFonts w:cs="Arial"/>
          <w:b/>
          <w:bCs/>
          <w:sz w:val="22"/>
        </w:rPr>
      </w:pPr>
      <w:r w:rsidRPr="00B1305A">
        <w:rPr>
          <w:rFonts w:cs="Arial"/>
          <w:b/>
          <w:bCs/>
          <w:sz w:val="22"/>
        </w:rPr>
        <w:t>La participación es voluntaria</w:t>
      </w:r>
    </w:p>
    <w:p w14:paraId="1508CD46" w14:textId="7FD9C806" w:rsidR="0019768F" w:rsidRPr="00B1305A" w:rsidRDefault="00AC06E1" w:rsidP="009C352E">
      <w:pPr>
        <w:autoSpaceDE w:val="0"/>
        <w:autoSpaceDN w:val="0"/>
        <w:adjustRightInd w:val="0"/>
        <w:rPr>
          <w:rFonts w:cs="Arial"/>
          <w:sz w:val="22"/>
        </w:rPr>
      </w:pPr>
      <w:r w:rsidRPr="00B1305A">
        <w:rPr>
          <w:rFonts w:cs="Arial"/>
          <w:sz w:val="22"/>
        </w:rPr>
        <w:t>Su</w:t>
      </w:r>
      <w:r w:rsidR="385C9777" w:rsidRPr="00B1305A">
        <w:rPr>
          <w:rFonts w:cs="Arial"/>
          <w:sz w:val="22"/>
        </w:rPr>
        <w:t xml:space="preserve"> participación es totalmente voluntaria. La decisión de </w:t>
      </w:r>
      <w:r w:rsidR="00846780" w:rsidRPr="00B1305A">
        <w:rPr>
          <w:rFonts w:cs="Arial"/>
          <w:sz w:val="22"/>
        </w:rPr>
        <w:t xml:space="preserve">participar </w:t>
      </w:r>
      <w:r w:rsidR="385C9777" w:rsidRPr="00B1305A">
        <w:rPr>
          <w:rFonts w:cs="Arial"/>
          <w:sz w:val="22"/>
        </w:rPr>
        <w:t>o no sólo le corresponde a usted. También tiene derecho a aceptar y después retirarse del estudio</w:t>
      </w:r>
      <w:r w:rsidR="00846780" w:rsidRPr="00B1305A">
        <w:rPr>
          <w:rFonts w:cs="Arial"/>
          <w:sz w:val="22"/>
        </w:rPr>
        <w:t>,</w:t>
      </w:r>
      <w:r w:rsidR="385C9777" w:rsidRPr="00B1305A">
        <w:rPr>
          <w:rFonts w:cs="Arial"/>
          <w:sz w:val="22"/>
        </w:rPr>
        <w:t xml:space="preserve"> sin ninguna consecuencia. </w:t>
      </w:r>
    </w:p>
    <w:p w14:paraId="60061E4C" w14:textId="66763E1B" w:rsidR="0019768F" w:rsidRPr="00B1305A" w:rsidRDefault="0019768F" w:rsidP="009C352E">
      <w:pPr>
        <w:autoSpaceDE w:val="0"/>
        <w:autoSpaceDN w:val="0"/>
        <w:adjustRightInd w:val="0"/>
        <w:rPr>
          <w:rFonts w:cs="Arial"/>
          <w:sz w:val="22"/>
        </w:rPr>
      </w:pPr>
    </w:p>
    <w:p w14:paraId="4C73FBDF" w14:textId="6A5968B9" w:rsidR="00FF6515" w:rsidRPr="00B1305A" w:rsidRDefault="00FF6515" w:rsidP="009C352E">
      <w:pPr>
        <w:autoSpaceDE w:val="0"/>
        <w:autoSpaceDN w:val="0"/>
        <w:adjustRightInd w:val="0"/>
        <w:outlineLvl w:val="0"/>
        <w:rPr>
          <w:rFonts w:cs="Arial"/>
          <w:b/>
          <w:bCs/>
          <w:sz w:val="22"/>
        </w:rPr>
      </w:pPr>
      <w:r w:rsidRPr="00B1305A">
        <w:rPr>
          <w:rFonts w:cs="Arial"/>
          <w:b/>
          <w:bCs/>
          <w:sz w:val="22"/>
        </w:rPr>
        <w:t>Beneficio</w:t>
      </w:r>
    </w:p>
    <w:p w14:paraId="41452A3F" w14:textId="39AFC8AC" w:rsidR="00FF6515" w:rsidRPr="00B1305A" w:rsidRDefault="003D5E0A" w:rsidP="00846780">
      <w:pPr>
        <w:autoSpaceDE w:val="0"/>
        <w:autoSpaceDN w:val="0"/>
        <w:adjustRightInd w:val="0"/>
        <w:rPr>
          <w:rFonts w:cs="Arial"/>
          <w:sz w:val="22"/>
        </w:rPr>
      </w:pPr>
      <w:r w:rsidRPr="00B1305A">
        <w:rPr>
          <w:rFonts w:cs="Arial"/>
          <w:sz w:val="22"/>
        </w:rPr>
        <w:t xml:space="preserve">Toda la atención es gratuita. La participación incluye valoración por especialistas en neurología y </w:t>
      </w:r>
      <w:proofErr w:type="spellStart"/>
      <w:r w:rsidRPr="00B1305A">
        <w:rPr>
          <w:rFonts w:cs="Arial"/>
          <w:sz w:val="22"/>
        </w:rPr>
        <w:t>neurorehabilitación</w:t>
      </w:r>
      <w:proofErr w:type="spellEnd"/>
      <w:r w:rsidR="00AC06E1" w:rsidRPr="00B1305A">
        <w:rPr>
          <w:rFonts w:cs="Arial"/>
          <w:sz w:val="22"/>
        </w:rPr>
        <w:t>, así como cinco terapias de rehabilitación</w:t>
      </w:r>
      <w:r w:rsidRPr="00B1305A">
        <w:rPr>
          <w:rFonts w:cs="Arial"/>
          <w:sz w:val="22"/>
        </w:rPr>
        <w:t xml:space="preserve">. </w:t>
      </w:r>
      <w:r w:rsidR="00846780" w:rsidRPr="00B1305A">
        <w:rPr>
          <w:rFonts w:cs="Arial"/>
          <w:sz w:val="22"/>
        </w:rPr>
        <w:t xml:space="preserve">Para quienes </w:t>
      </w:r>
      <w:r w:rsidR="007A052B" w:rsidRPr="00B1305A">
        <w:rPr>
          <w:rFonts w:cs="Arial"/>
          <w:sz w:val="22"/>
        </w:rPr>
        <w:t>particip</w:t>
      </w:r>
      <w:r w:rsidR="00846780" w:rsidRPr="00B1305A">
        <w:rPr>
          <w:rFonts w:cs="Arial"/>
          <w:sz w:val="22"/>
        </w:rPr>
        <w:t xml:space="preserve">en, es posible un </w:t>
      </w:r>
      <w:r w:rsidR="007A052B" w:rsidRPr="00B1305A">
        <w:rPr>
          <w:rFonts w:cs="Arial"/>
          <w:sz w:val="22"/>
        </w:rPr>
        <w:t>beneficio</w:t>
      </w:r>
      <w:r w:rsidR="00846780" w:rsidRPr="00B1305A">
        <w:rPr>
          <w:rFonts w:cs="Arial"/>
          <w:sz w:val="22"/>
        </w:rPr>
        <w:t xml:space="preserve"> directo </w:t>
      </w:r>
      <w:r w:rsidR="00C20C3B" w:rsidRPr="00B1305A">
        <w:rPr>
          <w:rFonts w:cs="Arial"/>
          <w:sz w:val="22"/>
        </w:rPr>
        <w:t>en</w:t>
      </w:r>
      <w:r w:rsidR="00846780" w:rsidRPr="00B1305A">
        <w:rPr>
          <w:rFonts w:cs="Arial"/>
          <w:sz w:val="22"/>
        </w:rPr>
        <w:t xml:space="preserve"> </w:t>
      </w:r>
      <w:r w:rsidR="00C20C3B" w:rsidRPr="00B1305A">
        <w:rPr>
          <w:rFonts w:cs="Arial"/>
          <w:sz w:val="22"/>
        </w:rPr>
        <w:t>las molestias relacionadas con la espasticidad, entre ellas, la</w:t>
      </w:r>
      <w:r w:rsidR="00846780" w:rsidRPr="00B1305A">
        <w:rPr>
          <w:rFonts w:cs="Arial"/>
          <w:sz w:val="22"/>
        </w:rPr>
        <w:t xml:space="preserve"> capacidad de movimiento</w:t>
      </w:r>
      <w:r w:rsidR="00C20C3B" w:rsidRPr="00B1305A">
        <w:rPr>
          <w:rFonts w:cs="Arial"/>
          <w:sz w:val="22"/>
        </w:rPr>
        <w:t>, los espasmos y el dolor</w:t>
      </w:r>
      <w:r w:rsidR="00846780" w:rsidRPr="00B1305A">
        <w:rPr>
          <w:rFonts w:cs="Arial"/>
          <w:sz w:val="22"/>
        </w:rPr>
        <w:t xml:space="preserve">. </w:t>
      </w:r>
      <w:r w:rsidR="00C20C3B" w:rsidRPr="00B1305A">
        <w:rPr>
          <w:rFonts w:cs="Arial"/>
          <w:sz w:val="22"/>
        </w:rPr>
        <w:t>Finalmente, l</w:t>
      </w:r>
      <w:r w:rsidR="00846780" w:rsidRPr="00B1305A">
        <w:rPr>
          <w:rFonts w:cs="Arial"/>
          <w:sz w:val="22"/>
        </w:rPr>
        <w:t xml:space="preserve">os resultados de su participación pueden ayudar a su médico a modificar la estrategia de atención de su espasticidad. </w:t>
      </w:r>
    </w:p>
    <w:p w14:paraId="44EAFD9C" w14:textId="20BB06FB" w:rsidR="00316144" w:rsidRPr="00B1305A" w:rsidRDefault="00316144" w:rsidP="009C352E">
      <w:pPr>
        <w:autoSpaceDE w:val="0"/>
        <w:autoSpaceDN w:val="0"/>
        <w:adjustRightInd w:val="0"/>
        <w:rPr>
          <w:rFonts w:cs="Arial"/>
          <w:b/>
          <w:bCs/>
          <w:sz w:val="22"/>
        </w:rPr>
      </w:pPr>
    </w:p>
    <w:p w14:paraId="4B94D5A5" w14:textId="4F5BBA5C" w:rsidR="003620FB" w:rsidRPr="00B1305A" w:rsidRDefault="385C9777" w:rsidP="009C352E">
      <w:pPr>
        <w:outlineLvl w:val="0"/>
        <w:rPr>
          <w:rFonts w:cs="Arial"/>
          <w:b/>
          <w:bCs/>
          <w:sz w:val="22"/>
        </w:rPr>
      </w:pPr>
      <w:r w:rsidRPr="00B1305A">
        <w:rPr>
          <w:rFonts w:cs="Arial"/>
          <w:b/>
          <w:bCs/>
          <w:sz w:val="22"/>
        </w:rPr>
        <w:t xml:space="preserve">Procedimientos </w:t>
      </w:r>
    </w:p>
    <w:p w14:paraId="2696E103" w14:textId="77777777" w:rsidR="006D2F2F" w:rsidRPr="00B1305A" w:rsidRDefault="00846780" w:rsidP="00846780">
      <w:pPr>
        <w:rPr>
          <w:rFonts w:cs="Arial"/>
          <w:sz w:val="22"/>
        </w:rPr>
      </w:pPr>
      <w:r w:rsidRPr="00B1305A">
        <w:rPr>
          <w:rFonts w:cs="Arial"/>
          <w:sz w:val="22"/>
        </w:rPr>
        <w:t>Si usted participa en l</w:t>
      </w:r>
      <w:r w:rsidR="008D52C1" w:rsidRPr="00B1305A">
        <w:rPr>
          <w:rFonts w:cs="Arial"/>
          <w:sz w:val="22"/>
        </w:rPr>
        <w:t>a prueba de concepto</w:t>
      </w:r>
      <w:r w:rsidRPr="00B1305A">
        <w:rPr>
          <w:rFonts w:cs="Arial"/>
          <w:sz w:val="22"/>
        </w:rPr>
        <w:t xml:space="preserve">, </w:t>
      </w:r>
      <w:r w:rsidR="008D52C1" w:rsidRPr="00B1305A">
        <w:rPr>
          <w:rFonts w:cs="Arial"/>
          <w:sz w:val="22"/>
        </w:rPr>
        <w:t>será atendido en</w:t>
      </w:r>
      <w:r w:rsidR="00E52A96" w:rsidRPr="00B1305A">
        <w:rPr>
          <w:rFonts w:cs="Arial"/>
          <w:sz w:val="22"/>
        </w:rPr>
        <w:t xml:space="preserve"> </w:t>
      </w:r>
      <w:r w:rsidR="008D52C1" w:rsidRPr="00B1305A">
        <w:rPr>
          <w:rFonts w:cs="Arial"/>
          <w:sz w:val="22"/>
        </w:rPr>
        <w:t>el</w:t>
      </w:r>
      <w:r w:rsidR="00E52A96" w:rsidRPr="00B1305A">
        <w:rPr>
          <w:rFonts w:cs="Arial"/>
          <w:sz w:val="22"/>
        </w:rPr>
        <w:t xml:space="preserve"> Sitio Clínico UIS Chihuahua y en el</w:t>
      </w:r>
      <w:r w:rsidR="008D52C1" w:rsidRPr="00B1305A">
        <w:rPr>
          <w:rFonts w:cs="Arial"/>
          <w:sz w:val="22"/>
        </w:rPr>
        <w:t xml:space="preserve"> Centro de Investigación en Bioingeniería A.C.,</w:t>
      </w:r>
      <w:r w:rsidR="006D2F2F" w:rsidRPr="00B1305A">
        <w:rPr>
          <w:rFonts w:cs="Arial"/>
          <w:sz w:val="22"/>
        </w:rPr>
        <w:t xml:space="preserve"> (CIBAC)</w:t>
      </w:r>
      <w:r w:rsidR="008D52C1" w:rsidRPr="00B1305A">
        <w:rPr>
          <w:rFonts w:cs="Arial"/>
          <w:sz w:val="22"/>
        </w:rPr>
        <w:t xml:space="preserve"> una institución privada </w:t>
      </w:r>
      <w:r w:rsidR="003D5E0A" w:rsidRPr="00B1305A">
        <w:rPr>
          <w:rFonts w:cs="Arial"/>
          <w:sz w:val="22"/>
        </w:rPr>
        <w:t xml:space="preserve">ubicada en </w:t>
      </w:r>
      <w:r w:rsidR="006D2F2F" w:rsidRPr="00B1305A">
        <w:rPr>
          <w:rFonts w:cs="Arial"/>
          <w:sz w:val="22"/>
        </w:rPr>
        <w:t xml:space="preserve">Heroico Colegio Militar 4709, Colonia Nombre de Dios, Chihuahua, </w:t>
      </w:r>
      <w:proofErr w:type="spellStart"/>
      <w:r w:rsidR="006D2F2F" w:rsidRPr="00B1305A">
        <w:rPr>
          <w:rFonts w:cs="Arial"/>
          <w:sz w:val="22"/>
        </w:rPr>
        <w:t>Chih</w:t>
      </w:r>
      <w:proofErr w:type="spellEnd"/>
      <w:r w:rsidR="006D2F2F" w:rsidRPr="00B1305A">
        <w:rPr>
          <w:rFonts w:cs="Arial"/>
          <w:sz w:val="22"/>
        </w:rPr>
        <w:t xml:space="preserve">. 31105, México. </w:t>
      </w:r>
    </w:p>
    <w:p w14:paraId="04A97868" w14:textId="593203E3" w:rsidR="003D5E0A" w:rsidRPr="00B1305A" w:rsidRDefault="006D2F2F" w:rsidP="00846780">
      <w:pPr>
        <w:rPr>
          <w:rFonts w:cs="Arial"/>
          <w:sz w:val="22"/>
        </w:rPr>
      </w:pPr>
      <w:r w:rsidRPr="00B1305A">
        <w:rPr>
          <w:rFonts w:cs="Arial"/>
          <w:sz w:val="22"/>
        </w:rPr>
        <w:t>CIBAC</w:t>
      </w:r>
      <w:r w:rsidR="008D52C1" w:rsidRPr="00B1305A">
        <w:rPr>
          <w:rFonts w:cs="Arial"/>
          <w:sz w:val="22"/>
        </w:rPr>
        <w:t xml:space="preserve"> cuenta con un Laboratorio de análisis de la marcha. Ahí </w:t>
      </w:r>
      <w:r w:rsidR="00CA7F20" w:rsidRPr="00B1305A">
        <w:rPr>
          <w:rFonts w:cs="Arial"/>
          <w:sz w:val="22"/>
        </w:rPr>
        <w:t xml:space="preserve">recibirá </w:t>
      </w:r>
      <w:r w:rsidR="00E52A96" w:rsidRPr="00B1305A">
        <w:rPr>
          <w:rFonts w:cs="Arial"/>
          <w:sz w:val="22"/>
        </w:rPr>
        <w:t xml:space="preserve">un </w:t>
      </w:r>
      <w:r w:rsidR="00CA7F20" w:rsidRPr="00B1305A">
        <w:rPr>
          <w:rFonts w:cs="Arial"/>
          <w:sz w:val="22"/>
        </w:rPr>
        <w:t>Consentimiento Informado</w:t>
      </w:r>
      <w:r w:rsidR="00E52A96" w:rsidRPr="00B1305A">
        <w:rPr>
          <w:rFonts w:cs="Arial"/>
          <w:sz w:val="22"/>
        </w:rPr>
        <w:t xml:space="preserve">, el cual deberá firmar, para </w:t>
      </w:r>
      <w:r w:rsidR="008D52C1" w:rsidRPr="00B1305A">
        <w:rPr>
          <w:rFonts w:cs="Arial"/>
          <w:sz w:val="22"/>
        </w:rPr>
        <w:t xml:space="preserve">realizar un análisis computarizado de los resultados motores, además de la evaluación clínica </w:t>
      </w:r>
      <w:r w:rsidR="00846780" w:rsidRPr="00B1305A">
        <w:rPr>
          <w:rFonts w:cs="Arial"/>
          <w:sz w:val="22"/>
        </w:rPr>
        <w:t>que se realiz</w:t>
      </w:r>
      <w:r w:rsidR="003D5E0A" w:rsidRPr="00B1305A">
        <w:rPr>
          <w:rFonts w:cs="Arial"/>
          <w:sz w:val="22"/>
        </w:rPr>
        <w:t>a a todos los participantes</w:t>
      </w:r>
      <w:r w:rsidR="00E52A96" w:rsidRPr="00B1305A">
        <w:rPr>
          <w:rFonts w:cs="Arial"/>
          <w:sz w:val="22"/>
        </w:rPr>
        <w:t xml:space="preserve"> del estudio</w:t>
      </w:r>
      <w:r w:rsidR="003D5E0A" w:rsidRPr="00B1305A">
        <w:rPr>
          <w:rFonts w:cs="Arial"/>
          <w:sz w:val="22"/>
        </w:rPr>
        <w:t xml:space="preserve">. </w:t>
      </w:r>
    </w:p>
    <w:p w14:paraId="1A3E62D5" w14:textId="5EB46AA0" w:rsidR="008D52C1" w:rsidRPr="00B1305A" w:rsidRDefault="001B2C8E" w:rsidP="00846780">
      <w:pPr>
        <w:rPr>
          <w:rFonts w:cs="Arial"/>
          <w:sz w:val="22"/>
        </w:rPr>
      </w:pPr>
      <w:r w:rsidRPr="00B1305A">
        <w:rPr>
          <w:rFonts w:cs="Arial"/>
          <w:sz w:val="22"/>
        </w:rPr>
        <w:lastRenderedPageBreak/>
        <w:t>El resto de l</w:t>
      </w:r>
      <w:r w:rsidR="003D5E0A" w:rsidRPr="00B1305A">
        <w:rPr>
          <w:rFonts w:cs="Arial"/>
          <w:sz w:val="22"/>
        </w:rPr>
        <w:t xml:space="preserve">os </w:t>
      </w:r>
      <w:r w:rsidRPr="00B1305A">
        <w:rPr>
          <w:rFonts w:cs="Arial"/>
          <w:sz w:val="22"/>
        </w:rPr>
        <w:t xml:space="preserve">participantes </w:t>
      </w:r>
      <w:r w:rsidR="008D52C1" w:rsidRPr="00B1305A">
        <w:rPr>
          <w:rFonts w:cs="Arial"/>
          <w:sz w:val="22"/>
        </w:rPr>
        <w:t xml:space="preserve">serán atendidos en </w:t>
      </w:r>
      <w:r w:rsidR="00E52A96" w:rsidRPr="00B1305A">
        <w:rPr>
          <w:rFonts w:cs="Arial"/>
          <w:sz w:val="22"/>
        </w:rPr>
        <w:t xml:space="preserve">el Sitio Clínico UIS México Sur y en </w:t>
      </w:r>
      <w:r w:rsidR="008D52C1" w:rsidRPr="00B1305A">
        <w:rPr>
          <w:rFonts w:cs="Arial"/>
          <w:sz w:val="22"/>
        </w:rPr>
        <w:t xml:space="preserve">la Clínica </w:t>
      </w:r>
      <w:proofErr w:type="spellStart"/>
      <w:r w:rsidR="008D52C1" w:rsidRPr="00B1305A">
        <w:rPr>
          <w:rFonts w:cs="Arial"/>
          <w:sz w:val="22"/>
        </w:rPr>
        <w:t>Fizioterapia</w:t>
      </w:r>
      <w:proofErr w:type="spellEnd"/>
      <w:r w:rsidR="008D52C1" w:rsidRPr="00B1305A">
        <w:rPr>
          <w:rFonts w:cs="Arial"/>
          <w:sz w:val="22"/>
        </w:rPr>
        <w:t>, Rehabilitación y Deporte, una institución privada ubicada en Calle Segovia 96-4, Colonia Álamos, Alcaldía Benito Juárez, Ciudad de México, CP 03400.</w:t>
      </w:r>
    </w:p>
    <w:p w14:paraId="1820DFBB" w14:textId="1CC2F238" w:rsidR="002A173C" w:rsidRPr="00B1305A" w:rsidRDefault="00151A49" w:rsidP="009C352E">
      <w:pPr>
        <w:autoSpaceDE w:val="0"/>
        <w:autoSpaceDN w:val="0"/>
        <w:adjustRightInd w:val="0"/>
        <w:rPr>
          <w:rFonts w:cs="Arial"/>
          <w:sz w:val="22"/>
        </w:rPr>
      </w:pPr>
      <w:r w:rsidRPr="00B1305A">
        <w:rPr>
          <w:rFonts w:cs="Arial"/>
          <w:sz w:val="22"/>
        </w:rPr>
        <w:t>En cada visita s</w:t>
      </w:r>
      <w:r w:rsidR="002A173C" w:rsidRPr="00B1305A">
        <w:rPr>
          <w:rFonts w:cs="Arial"/>
          <w:sz w:val="22"/>
        </w:rPr>
        <w:t>e evalua</w:t>
      </w:r>
      <w:r w:rsidRPr="00B1305A">
        <w:rPr>
          <w:rFonts w:cs="Arial"/>
          <w:sz w:val="22"/>
        </w:rPr>
        <w:t xml:space="preserve">rán </w:t>
      </w:r>
      <w:r w:rsidR="002A173C" w:rsidRPr="00B1305A">
        <w:rPr>
          <w:rFonts w:cs="Arial"/>
          <w:sz w:val="22"/>
        </w:rPr>
        <w:t xml:space="preserve">la espasticidad, capacidad funcional, fatiga, presencia de </w:t>
      </w:r>
      <w:r w:rsidR="000B1B19" w:rsidRPr="00B1305A">
        <w:rPr>
          <w:rFonts w:cs="Arial"/>
          <w:sz w:val="22"/>
        </w:rPr>
        <w:t>espasmo</w:t>
      </w:r>
      <w:r w:rsidR="002A173C" w:rsidRPr="00B1305A">
        <w:rPr>
          <w:rFonts w:cs="Arial"/>
          <w:sz w:val="22"/>
        </w:rPr>
        <w:t xml:space="preserve"> y </w:t>
      </w:r>
      <w:r w:rsidRPr="00B1305A">
        <w:rPr>
          <w:rFonts w:cs="Arial"/>
          <w:sz w:val="22"/>
        </w:rPr>
        <w:t xml:space="preserve">presencia </w:t>
      </w:r>
      <w:r w:rsidR="002A173C" w:rsidRPr="00B1305A">
        <w:rPr>
          <w:rFonts w:cs="Arial"/>
          <w:sz w:val="22"/>
        </w:rPr>
        <w:t>de efectos secundarios</w:t>
      </w:r>
      <w:r w:rsidR="00E07149" w:rsidRPr="00B1305A">
        <w:rPr>
          <w:rFonts w:cs="Arial"/>
          <w:sz w:val="22"/>
        </w:rPr>
        <w:t xml:space="preserve"> </w:t>
      </w:r>
      <w:r w:rsidRPr="00B1305A">
        <w:rPr>
          <w:rFonts w:cs="Arial"/>
          <w:sz w:val="22"/>
        </w:rPr>
        <w:t>a</w:t>
      </w:r>
      <w:r w:rsidR="00E07149" w:rsidRPr="00B1305A">
        <w:rPr>
          <w:rFonts w:cs="Arial"/>
          <w:sz w:val="22"/>
        </w:rPr>
        <w:t xml:space="preserve"> la aplicación de la TENS. </w:t>
      </w:r>
    </w:p>
    <w:p w14:paraId="0240EE14" w14:textId="350031EC" w:rsidR="006605F9" w:rsidRPr="00B1305A" w:rsidRDefault="006605F9" w:rsidP="00E52A96">
      <w:pPr>
        <w:pStyle w:val="Prrafodelista"/>
        <w:ind w:left="0"/>
        <w:rPr>
          <w:rFonts w:cs="Arial"/>
          <w:sz w:val="22"/>
        </w:rPr>
      </w:pPr>
      <w:r w:rsidRPr="00B1305A">
        <w:rPr>
          <w:rFonts w:cs="Arial"/>
          <w:sz w:val="22"/>
        </w:rPr>
        <w:t>Se integ</w:t>
      </w:r>
      <w:r w:rsidR="00E52A96" w:rsidRPr="00B1305A">
        <w:rPr>
          <w:rFonts w:cs="Arial"/>
          <w:sz w:val="22"/>
        </w:rPr>
        <w:t xml:space="preserve">rarán dos grupos. </w:t>
      </w:r>
      <w:r w:rsidRPr="00B1305A">
        <w:rPr>
          <w:rFonts w:cs="Arial"/>
          <w:sz w:val="22"/>
        </w:rPr>
        <w:t>El grupo A recibirá tratamiento durante 30 minutos diarios</w:t>
      </w:r>
      <w:r w:rsidR="00354E8F" w:rsidRPr="00B1305A">
        <w:rPr>
          <w:rFonts w:cs="Arial"/>
          <w:sz w:val="22"/>
        </w:rPr>
        <w:t>. E</w:t>
      </w:r>
      <w:r w:rsidRPr="00B1305A">
        <w:rPr>
          <w:rFonts w:cs="Arial"/>
          <w:sz w:val="22"/>
        </w:rPr>
        <w:t>l grupo B recibirá 60 minutos diarios.</w:t>
      </w:r>
    </w:p>
    <w:p w14:paraId="63DC021E" w14:textId="77777777" w:rsidR="00354E8F" w:rsidRPr="00B1305A" w:rsidRDefault="00354E8F" w:rsidP="00354E8F">
      <w:pPr>
        <w:rPr>
          <w:rFonts w:cs="Arial"/>
          <w:sz w:val="22"/>
        </w:rPr>
      </w:pPr>
      <w:r w:rsidRPr="00B1305A">
        <w:rPr>
          <w:rFonts w:cs="Arial"/>
          <w:sz w:val="22"/>
        </w:rPr>
        <w:t xml:space="preserve">El tratamiento se aplicará utilizando la dosis de </w:t>
      </w:r>
      <w:r w:rsidRPr="00B1305A">
        <w:rPr>
          <w:rFonts w:eastAsia="Times New Roman" w:cs="Arial"/>
          <w:color w:val="000000" w:themeColor="text1"/>
          <w:sz w:val="22"/>
          <w:lang w:val="es-ES" w:eastAsia="es-MX"/>
        </w:rPr>
        <w:t>100 Hz, con anchura de pulso de 250 ms, en forma rectangular monofásica</w:t>
      </w:r>
      <w:r w:rsidRPr="00B1305A">
        <w:rPr>
          <w:rFonts w:cs="Arial"/>
          <w:sz w:val="22"/>
        </w:rPr>
        <w:t>, durante tres días continuos, valorando la respuesta de manera inmediata y 24 y 48 horas después de la última dosis.</w:t>
      </w:r>
    </w:p>
    <w:p w14:paraId="69748A91" w14:textId="77777777" w:rsidR="00E07149" w:rsidRPr="00B1305A" w:rsidRDefault="00E07149" w:rsidP="009C352E">
      <w:pPr>
        <w:rPr>
          <w:rFonts w:cs="Arial"/>
          <w:sz w:val="22"/>
        </w:rPr>
      </w:pPr>
    </w:p>
    <w:p w14:paraId="5B5CAE25" w14:textId="76165E4D" w:rsidR="006605F9" w:rsidRPr="00B1305A" w:rsidRDefault="00644E40" w:rsidP="009C352E">
      <w:pPr>
        <w:rPr>
          <w:rFonts w:cs="Arial"/>
          <w:b/>
          <w:sz w:val="22"/>
        </w:rPr>
      </w:pPr>
      <w:r w:rsidRPr="00B1305A">
        <w:rPr>
          <w:rFonts w:cs="Arial"/>
          <w:b/>
          <w:sz w:val="22"/>
        </w:rPr>
        <w:t>Técnica de aplicación</w:t>
      </w:r>
    </w:p>
    <w:p w14:paraId="19046879" w14:textId="306645DC" w:rsidR="00354E8F" w:rsidRPr="00B1305A" w:rsidRDefault="006605F9" w:rsidP="00354E8F">
      <w:pPr>
        <w:pStyle w:val="Prrafodelista"/>
        <w:numPr>
          <w:ilvl w:val="0"/>
          <w:numId w:val="8"/>
        </w:numPr>
        <w:rPr>
          <w:rFonts w:cs="Arial"/>
          <w:sz w:val="22"/>
        </w:rPr>
      </w:pPr>
      <w:r w:rsidRPr="00B1305A">
        <w:rPr>
          <w:rFonts w:cs="Arial"/>
          <w:sz w:val="22"/>
        </w:rPr>
        <w:t>Limpi</w:t>
      </w:r>
      <w:r w:rsidR="00644E40" w:rsidRPr="00B1305A">
        <w:rPr>
          <w:rFonts w:cs="Arial"/>
          <w:sz w:val="22"/>
        </w:rPr>
        <w:t>ar</w:t>
      </w:r>
      <w:r w:rsidRPr="00B1305A">
        <w:rPr>
          <w:rFonts w:cs="Arial"/>
          <w:sz w:val="22"/>
        </w:rPr>
        <w:t xml:space="preserve"> la piel con toallitas con alcohol para reducir la resistencia eléctrica.</w:t>
      </w:r>
      <w:r w:rsidR="00354E8F" w:rsidRPr="00B1305A">
        <w:rPr>
          <w:rFonts w:cs="Arial"/>
          <w:sz w:val="22"/>
        </w:rPr>
        <w:t xml:space="preserve"> </w:t>
      </w:r>
    </w:p>
    <w:p w14:paraId="49ECBFC3" w14:textId="784C2B64" w:rsidR="00354E8F" w:rsidRPr="00B1305A" w:rsidRDefault="006605F9" w:rsidP="00354E8F">
      <w:pPr>
        <w:pStyle w:val="Prrafodelista"/>
        <w:numPr>
          <w:ilvl w:val="0"/>
          <w:numId w:val="8"/>
        </w:numPr>
        <w:rPr>
          <w:rFonts w:cs="Arial"/>
          <w:sz w:val="22"/>
        </w:rPr>
      </w:pPr>
      <w:r w:rsidRPr="00B1305A">
        <w:rPr>
          <w:rFonts w:cs="Arial"/>
          <w:sz w:val="22"/>
        </w:rPr>
        <w:t>Colo</w:t>
      </w:r>
      <w:r w:rsidR="00644E40" w:rsidRPr="00B1305A">
        <w:rPr>
          <w:rFonts w:cs="Arial"/>
          <w:sz w:val="22"/>
        </w:rPr>
        <w:t>car</w:t>
      </w:r>
      <w:r w:rsidRPr="00B1305A">
        <w:rPr>
          <w:rFonts w:cs="Arial"/>
          <w:sz w:val="22"/>
        </w:rPr>
        <w:t xml:space="preserve"> cuatro electrodos de superficie auto</w:t>
      </w:r>
      <w:r w:rsidR="00A0469A" w:rsidRPr="00B1305A">
        <w:rPr>
          <w:rFonts w:cs="Arial"/>
          <w:sz w:val="22"/>
        </w:rPr>
        <w:t>-</w:t>
      </w:r>
      <w:r w:rsidRPr="00B1305A">
        <w:rPr>
          <w:rFonts w:cs="Arial"/>
          <w:sz w:val="22"/>
        </w:rPr>
        <w:t xml:space="preserve">adheribles de 4x4 cm: dos sobre el centro de cada músculo </w:t>
      </w:r>
      <w:r w:rsidR="00354E8F" w:rsidRPr="00B1305A">
        <w:rPr>
          <w:rFonts w:cs="Arial"/>
          <w:sz w:val="22"/>
        </w:rPr>
        <w:t>paravertebral, a nivel lumbar,</w:t>
      </w:r>
      <w:r w:rsidRPr="00B1305A">
        <w:rPr>
          <w:rFonts w:cs="Arial"/>
          <w:sz w:val="22"/>
        </w:rPr>
        <w:t xml:space="preserve"> y dos en la parte inferior, uno en cada maléolo lateral</w:t>
      </w:r>
      <w:r w:rsidR="00C824F3" w:rsidRPr="00B1305A">
        <w:rPr>
          <w:rFonts w:cs="Arial"/>
          <w:sz w:val="22"/>
        </w:rPr>
        <w:t xml:space="preserve"> (tobillo)</w:t>
      </w:r>
      <w:r w:rsidRPr="00B1305A">
        <w:rPr>
          <w:rFonts w:cs="Arial"/>
          <w:sz w:val="22"/>
        </w:rPr>
        <w:t>.</w:t>
      </w:r>
    </w:p>
    <w:p w14:paraId="46B1590E" w14:textId="560CF3AB" w:rsidR="006605F9" w:rsidRPr="00B1305A" w:rsidRDefault="006605F9" w:rsidP="00354E8F">
      <w:pPr>
        <w:pStyle w:val="Prrafodelista"/>
        <w:numPr>
          <w:ilvl w:val="0"/>
          <w:numId w:val="8"/>
        </w:numPr>
        <w:rPr>
          <w:rFonts w:cs="Arial"/>
          <w:sz w:val="22"/>
        </w:rPr>
      </w:pPr>
      <w:r w:rsidRPr="00B1305A">
        <w:rPr>
          <w:rFonts w:cs="Arial"/>
          <w:sz w:val="22"/>
        </w:rPr>
        <w:t>Ajust</w:t>
      </w:r>
      <w:r w:rsidR="00644E40" w:rsidRPr="00B1305A">
        <w:rPr>
          <w:rFonts w:cs="Arial"/>
          <w:sz w:val="22"/>
        </w:rPr>
        <w:t>ar</w:t>
      </w:r>
      <w:r w:rsidRPr="00B1305A">
        <w:rPr>
          <w:rFonts w:cs="Arial"/>
          <w:sz w:val="22"/>
        </w:rPr>
        <w:t xml:space="preserve"> el dispositivo a una frecuencia de 100 Hz, con anchura de pulso de 250 ms, en forma rectangular monofásica.</w:t>
      </w:r>
    </w:p>
    <w:p w14:paraId="1CB253D7" w14:textId="514215B1" w:rsidR="006605F9" w:rsidRPr="00B1305A" w:rsidRDefault="006605F9" w:rsidP="00354E8F">
      <w:pPr>
        <w:pStyle w:val="Prrafodelista"/>
        <w:numPr>
          <w:ilvl w:val="0"/>
          <w:numId w:val="8"/>
        </w:numPr>
        <w:rPr>
          <w:rFonts w:cs="Arial"/>
          <w:sz w:val="22"/>
        </w:rPr>
      </w:pPr>
      <w:r w:rsidRPr="00B1305A">
        <w:rPr>
          <w:rFonts w:cs="Arial"/>
          <w:sz w:val="22"/>
        </w:rPr>
        <w:t>Fij</w:t>
      </w:r>
      <w:r w:rsidR="00644E40" w:rsidRPr="00B1305A">
        <w:rPr>
          <w:rFonts w:cs="Arial"/>
          <w:sz w:val="22"/>
        </w:rPr>
        <w:t>ar</w:t>
      </w:r>
      <w:r w:rsidRPr="00B1305A">
        <w:rPr>
          <w:rFonts w:cs="Arial"/>
          <w:sz w:val="22"/>
        </w:rPr>
        <w:t xml:space="preserve"> la fuerza del estímulo a un nivel de intensidad más bajo que el nivel motor. Éste depende de la sensibilidad del paciente. Solamente debe ocasionar una sensación de hormigueo leve.</w:t>
      </w:r>
    </w:p>
    <w:p w14:paraId="00472C36" w14:textId="6F1D580A" w:rsidR="006605F9" w:rsidRPr="00B1305A" w:rsidRDefault="006605F9" w:rsidP="00354E8F">
      <w:pPr>
        <w:pStyle w:val="Prrafodelista"/>
        <w:numPr>
          <w:ilvl w:val="0"/>
          <w:numId w:val="8"/>
        </w:numPr>
        <w:rPr>
          <w:rFonts w:cs="Arial"/>
          <w:sz w:val="22"/>
        </w:rPr>
      </w:pPr>
      <w:r w:rsidRPr="00B1305A">
        <w:rPr>
          <w:rFonts w:cs="Arial"/>
          <w:sz w:val="22"/>
        </w:rPr>
        <w:t>Apli</w:t>
      </w:r>
      <w:r w:rsidR="00644E40" w:rsidRPr="00B1305A">
        <w:rPr>
          <w:rFonts w:cs="Arial"/>
          <w:sz w:val="22"/>
        </w:rPr>
        <w:t>car</w:t>
      </w:r>
      <w:r w:rsidRPr="00B1305A">
        <w:rPr>
          <w:rFonts w:cs="Arial"/>
          <w:sz w:val="22"/>
        </w:rPr>
        <w:t xml:space="preserve"> el estímulo durante el tiempo asignado.</w:t>
      </w:r>
    </w:p>
    <w:p w14:paraId="4577C392" w14:textId="7692D76B" w:rsidR="006605F9" w:rsidRPr="00B1305A" w:rsidRDefault="006605F9" w:rsidP="00354E8F">
      <w:pPr>
        <w:pStyle w:val="Prrafodelista"/>
        <w:numPr>
          <w:ilvl w:val="0"/>
          <w:numId w:val="8"/>
        </w:numPr>
        <w:rPr>
          <w:rFonts w:cs="Arial"/>
          <w:sz w:val="22"/>
        </w:rPr>
      </w:pPr>
      <w:r w:rsidRPr="00B1305A">
        <w:rPr>
          <w:rFonts w:cs="Arial"/>
          <w:sz w:val="22"/>
        </w:rPr>
        <w:t>Retir</w:t>
      </w:r>
      <w:r w:rsidR="00644E40" w:rsidRPr="00B1305A">
        <w:rPr>
          <w:rFonts w:cs="Arial"/>
          <w:sz w:val="22"/>
        </w:rPr>
        <w:t>ar</w:t>
      </w:r>
      <w:r w:rsidRPr="00B1305A">
        <w:rPr>
          <w:rFonts w:cs="Arial"/>
          <w:sz w:val="22"/>
        </w:rPr>
        <w:t xml:space="preserve"> los electrodos y limpi</w:t>
      </w:r>
      <w:r w:rsidR="00354E8F" w:rsidRPr="00B1305A">
        <w:rPr>
          <w:rFonts w:cs="Arial"/>
          <w:sz w:val="22"/>
        </w:rPr>
        <w:t>ar</w:t>
      </w:r>
      <w:r w:rsidRPr="00B1305A">
        <w:rPr>
          <w:rFonts w:cs="Arial"/>
          <w:sz w:val="22"/>
        </w:rPr>
        <w:t xml:space="preserve"> los residuos del gel.</w:t>
      </w:r>
    </w:p>
    <w:p w14:paraId="1E969B79" w14:textId="4CB2A103" w:rsidR="006605F9" w:rsidRPr="00B1305A" w:rsidRDefault="006605F9" w:rsidP="00354E8F">
      <w:pPr>
        <w:pStyle w:val="Prrafodelista"/>
        <w:numPr>
          <w:ilvl w:val="0"/>
          <w:numId w:val="8"/>
        </w:numPr>
        <w:rPr>
          <w:rFonts w:cs="Arial"/>
          <w:sz w:val="22"/>
        </w:rPr>
      </w:pPr>
      <w:r w:rsidRPr="00B1305A">
        <w:rPr>
          <w:rFonts w:cs="Arial"/>
          <w:sz w:val="22"/>
        </w:rPr>
        <w:t>Verifi</w:t>
      </w:r>
      <w:r w:rsidR="00644E40" w:rsidRPr="00B1305A">
        <w:rPr>
          <w:rFonts w:cs="Arial"/>
          <w:sz w:val="22"/>
        </w:rPr>
        <w:t>car</w:t>
      </w:r>
      <w:r w:rsidRPr="00B1305A">
        <w:rPr>
          <w:rFonts w:cs="Arial"/>
          <w:sz w:val="22"/>
        </w:rPr>
        <w:t xml:space="preserve"> el estado de la piel después de cada sesión.</w:t>
      </w:r>
    </w:p>
    <w:p w14:paraId="45FB0818" w14:textId="77777777" w:rsidR="00E77E67" w:rsidRPr="00B1305A" w:rsidRDefault="00E77E67" w:rsidP="009C352E">
      <w:pPr>
        <w:autoSpaceDE w:val="0"/>
        <w:autoSpaceDN w:val="0"/>
        <w:adjustRightInd w:val="0"/>
        <w:jc w:val="left"/>
        <w:rPr>
          <w:rFonts w:cs="Arial"/>
          <w:sz w:val="22"/>
        </w:rPr>
      </w:pPr>
    </w:p>
    <w:p w14:paraId="59987517" w14:textId="5377073A" w:rsidR="0019768F" w:rsidRPr="00B1305A" w:rsidRDefault="0019768F" w:rsidP="009C352E">
      <w:pPr>
        <w:autoSpaceDE w:val="0"/>
        <w:autoSpaceDN w:val="0"/>
        <w:adjustRightInd w:val="0"/>
        <w:outlineLvl w:val="0"/>
        <w:rPr>
          <w:rFonts w:cs="Arial"/>
          <w:b/>
          <w:bCs/>
          <w:sz w:val="22"/>
        </w:rPr>
      </w:pPr>
      <w:r w:rsidRPr="00B1305A">
        <w:rPr>
          <w:rFonts w:cs="Arial"/>
          <w:b/>
          <w:bCs/>
          <w:sz w:val="22"/>
        </w:rPr>
        <w:t>Riesgos y molestias</w:t>
      </w:r>
    </w:p>
    <w:p w14:paraId="26C740A0" w14:textId="402F59B6" w:rsidR="00B1305A" w:rsidRPr="00B1305A" w:rsidRDefault="00B1305A" w:rsidP="009C352E">
      <w:pPr>
        <w:autoSpaceDE w:val="0"/>
        <w:autoSpaceDN w:val="0"/>
        <w:adjustRightInd w:val="0"/>
        <w:rPr>
          <w:rFonts w:cs="Arial"/>
          <w:sz w:val="22"/>
        </w:rPr>
      </w:pPr>
      <w:r w:rsidRPr="00B1305A">
        <w:rPr>
          <w:rFonts w:cs="Arial"/>
          <w:sz w:val="22"/>
        </w:rPr>
        <w:t>La técnica TENS es ampliamente utilizada en otras indicaciones médicas. La investigación consiste en documentar la utilidad comparativa de dos dosis para la espasticidad causada por esclerosis múltiple.</w:t>
      </w:r>
    </w:p>
    <w:p w14:paraId="4CD809D0" w14:textId="2D3BDBEF" w:rsidR="00C824F3" w:rsidRPr="00B1305A" w:rsidRDefault="00B1305A" w:rsidP="009C352E">
      <w:pPr>
        <w:autoSpaceDE w:val="0"/>
        <w:autoSpaceDN w:val="0"/>
        <w:adjustRightInd w:val="0"/>
        <w:rPr>
          <w:rFonts w:cs="Arial"/>
          <w:sz w:val="22"/>
        </w:rPr>
      </w:pPr>
      <w:r w:rsidRPr="00B1305A">
        <w:rPr>
          <w:rFonts w:cs="Arial"/>
          <w:sz w:val="22"/>
        </w:rPr>
        <w:t>Al aplicar el tratamiento, p</w:t>
      </w:r>
      <w:r w:rsidR="003620FB" w:rsidRPr="00B1305A">
        <w:rPr>
          <w:rFonts w:cs="Arial"/>
          <w:sz w:val="22"/>
        </w:rPr>
        <w:t>uede haber sensación de hormigueo o</w:t>
      </w:r>
      <w:r w:rsidR="0019768F" w:rsidRPr="00B1305A">
        <w:rPr>
          <w:rFonts w:cs="Arial"/>
          <w:sz w:val="22"/>
        </w:rPr>
        <w:t xml:space="preserve"> dolor mínimo </w:t>
      </w:r>
      <w:r w:rsidR="00354E8F" w:rsidRPr="00B1305A">
        <w:rPr>
          <w:rFonts w:cs="Arial"/>
          <w:sz w:val="22"/>
        </w:rPr>
        <w:t xml:space="preserve">y momentáneo </w:t>
      </w:r>
      <w:r w:rsidR="0019768F" w:rsidRPr="00B1305A">
        <w:rPr>
          <w:rFonts w:cs="Arial"/>
          <w:sz w:val="22"/>
        </w:rPr>
        <w:t>en el sitio donde</w:t>
      </w:r>
      <w:r w:rsidR="003620FB" w:rsidRPr="00B1305A">
        <w:rPr>
          <w:rFonts w:cs="Arial"/>
          <w:sz w:val="22"/>
        </w:rPr>
        <w:t xml:space="preserve"> se aplique el estímulo.</w:t>
      </w:r>
    </w:p>
    <w:p w14:paraId="5F73685F" w14:textId="0723E10F" w:rsidR="0019768F" w:rsidRPr="00B1305A" w:rsidRDefault="0019768F" w:rsidP="009C352E">
      <w:pPr>
        <w:autoSpaceDE w:val="0"/>
        <w:autoSpaceDN w:val="0"/>
        <w:adjustRightInd w:val="0"/>
        <w:outlineLvl w:val="0"/>
        <w:rPr>
          <w:rFonts w:cs="Arial"/>
          <w:b/>
          <w:bCs/>
          <w:sz w:val="22"/>
        </w:rPr>
      </w:pPr>
      <w:r w:rsidRPr="00B1305A">
        <w:rPr>
          <w:rFonts w:cs="Arial"/>
          <w:b/>
          <w:bCs/>
          <w:sz w:val="22"/>
        </w:rPr>
        <w:lastRenderedPageBreak/>
        <w:t xml:space="preserve">Compensación por participar </w:t>
      </w:r>
    </w:p>
    <w:p w14:paraId="12C2B380" w14:textId="30F7719B" w:rsidR="0019768F" w:rsidRPr="00B1305A" w:rsidRDefault="0019768F" w:rsidP="009C352E">
      <w:pPr>
        <w:autoSpaceDE w:val="0"/>
        <w:autoSpaceDN w:val="0"/>
        <w:adjustRightInd w:val="0"/>
        <w:rPr>
          <w:rFonts w:cs="Arial"/>
          <w:sz w:val="22"/>
        </w:rPr>
      </w:pPr>
      <w:r w:rsidRPr="00B1305A">
        <w:rPr>
          <w:rFonts w:cs="Arial"/>
          <w:sz w:val="22"/>
        </w:rPr>
        <w:t>Usted</w:t>
      </w:r>
      <w:r w:rsidR="00881531" w:rsidRPr="00B1305A">
        <w:rPr>
          <w:rFonts w:cs="Arial"/>
          <w:sz w:val="22"/>
        </w:rPr>
        <w:t xml:space="preserve"> </w:t>
      </w:r>
      <w:r w:rsidRPr="00B1305A">
        <w:rPr>
          <w:rFonts w:cs="Arial"/>
          <w:sz w:val="22"/>
        </w:rPr>
        <w:t>no recibirá ningún pago po</w:t>
      </w:r>
      <w:r w:rsidR="00FF6515" w:rsidRPr="00B1305A">
        <w:rPr>
          <w:rFonts w:cs="Arial"/>
          <w:sz w:val="22"/>
        </w:rPr>
        <w:t>r su participación en el estudio</w:t>
      </w:r>
      <w:r w:rsidRPr="00B1305A">
        <w:rPr>
          <w:rFonts w:cs="Arial"/>
          <w:sz w:val="22"/>
        </w:rPr>
        <w:t>.</w:t>
      </w:r>
    </w:p>
    <w:p w14:paraId="1FCE0ECB" w14:textId="263BBBD7" w:rsidR="00C811DC" w:rsidRPr="00B1305A" w:rsidRDefault="00C811DC" w:rsidP="009C352E">
      <w:pPr>
        <w:autoSpaceDE w:val="0"/>
        <w:autoSpaceDN w:val="0"/>
        <w:adjustRightInd w:val="0"/>
        <w:rPr>
          <w:rFonts w:cs="Arial"/>
          <w:sz w:val="22"/>
        </w:rPr>
      </w:pPr>
    </w:p>
    <w:p w14:paraId="5CA1F04F" w14:textId="18C23142" w:rsidR="00CD7ADC" w:rsidRPr="00B1305A" w:rsidRDefault="00CD7ADC" w:rsidP="009C352E">
      <w:pPr>
        <w:autoSpaceDE w:val="0"/>
        <w:autoSpaceDN w:val="0"/>
        <w:adjustRightInd w:val="0"/>
        <w:rPr>
          <w:rFonts w:cs="Arial"/>
          <w:b/>
          <w:sz w:val="22"/>
        </w:rPr>
      </w:pPr>
      <w:r w:rsidRPr="00B1305A">
        <w:rPr>
          <w:rFonts w:cs="Arial"/>
          <w:b/>
          <w:sz w:val="22"/>
        </w:rPr>
        <w:t>Lesiones</w:t>
      </w:r>
    </w:p>
    <w:p w14:paraId="7BEF3CCD" w14:textId="51ED11AF" w:rsidR="00CD7ADC" w:rsidRPr="00B1305A" w:rsidRDefault="00CD7ADC" w:rsidP="009C352E">
      <w:pPr>
        <w:autoSpaceDE w:val="0"/>
        <w:autoSpaceDN w:val="0"/>
        <w:adjustRightInd w:val="0"/>
        <w:rPr>
          <w:rFonts w:cs="Arial"/>
          <w:sz w:val="22"/>
        </w:rPr>
      </w:pPr>
      <w:r w:rsidRPr="00B1305A">
        <w:rPr>
          <w:rFonts w:cs="Arial"/>
          <w:sz w:val="22"/>
        </w:rPr>
        <w:t xml:space="preserve">La Unidad e Investigación en Salud de Chihuahua, S.C. es responsable de proporcionar tratamiento médico en caso de lesiones resultantes por la participación </w:t>
      </w:r>
      <w:r w:rsidR="00B1305A">
        <w:rPr>
          <w:rFonts w:cs="Arial"/>
          <w:sz w:val="22"/>
        </w:rPr>
        <w:t xml:space="preserve">directa </w:t>
      </w:r>
      <w:r w:rsidRPr="00B1305A">
        <w:rPr>
          <w:rFonts w:cs="Arial"/>
          <w:sz w:val="22"/>
        </w:rPr>
        <w:t xml:space="preserve">en este estudio. </w:t>
      </w:r>
    </w:p>
    <w:p w14:paraId="3A856A26" w14:textId="77777777" w:rsidR="00CD7ADC" w:rsidRPr="00B1305A" w:rsidRDefault="00CD7ADC" w:rsidP="009C352E">
      <w:pPr>
        <w:autoSpaceDE w:val="0"/>
        <w:autoSpaceDN w:val="0"/>
        <w:adjustRightInd w:val="0"/>
        <w:rPr>
          <w:rFonts w:cs="Arial"/>
          <w:sz w:val="22"/>
        </w:rPr>
      </w:pPr>
    </w:p>
    <w:p w14:paraId="47DF9A32" w14:textId="1D8D458B" w:rsidR="0019768F" w:rsidRPr="00B1305A" w:rsidRDefault="0019768F" w:rsidP="009C352E">
      <w:pPr>
        <w:autoSpaceDE w:val="0"/>
        <w:autoSpaceDN w:val="0"/>
        <w:adjustRightInd w:val="0"/>
        <w:outlineLvl w:val="0"/>
        <w:rPr>
          <w:rFonts w:cs="Arial"/>
          <w:b/>
          <w:bCs/>
          <w:sz w:val="22"/>
        </w:rPr>
      </w:pPr>
      <w:r w:rsidRPr="00B1305A">
        <w:rPr>
          <w:rFonts w:cs="Arial"/>
          <w:b/>
          <w:bCs/>
          <w:sz w:val="22"/>
        </w:rPr>
        <w:t>Ética</w:t>
      </w:r>
    </w:p>
    <w:p w14:paraId="1F8BCF90" w14:textId="013123F3" w:rsidR="00A0469A" w:rsidRPr="00B1305A" w:rsidRDefault="0019768F" w:rsidP="00BC5307">
      <w:pPr>
        <w:autoSpaceDE w:val="0"/>
        <w:autoSpaceDN w:val="0"/>
        <w:adjustRightInd w:val="0"/>
        <w:rPr>
          <w:rFonts w:cs="Arial"/>
          <w:sz w:val="22"/>
        </w:rPr>
      </w:pPr>
      <w:r w:rsidRPr="00B1305A">
        <w:rPr>
          <w:rFonts w:cs="Arial"/>
          <w:sz w:val="22"/>
        </w:rPr>
        <w:t>El protocolo de esta investigación ha sido revisado y aprobado por Comité de Ética</w:t>
      </w:r>
      <w:r w:rsidR="00A0469A" w:rsidRPr="00B1305A">
        <w:rPr>
          <w:rFonts w:cs="Arial"/>
          <w:sz w:val="22"/>
        </w:rPr>
        <w:t xml:space="preserve"> UIS, con Registro CONBIOÉTICA-08-CEI-002-20170526, </w:t>
      </w:r>
      <w:r w:rsidRPr="00B1305A">
        <w:rPr>
          <w:rFonts w:cs="Arial"/>
          <w:sz w:val="22"/>
        </w:rPr>
        <w:t>el cual</w:t>
      </w:r>
      <w:r w:rsidR="00881531" w:rsidRPr="00B1305A">
        <w:rPr>
          <w:rFonts w:cs="Arial"/>
          <w:sz w:val="22"/>
        </w:rPr>
        <w:t xml:space="preserve"> corroboró que se respetarán los</w:t>
      </w:r>
      <w:r w:rsidRPr="00B1305A">
        <w:rPr>
          <w:rFonts w:cs="Arial"/>
          <w:sz w:val="22"/>
        </w:rPr>
        <w:t xml:space="preserve"> derechos como voluntario en un</w:t>
      </w:r>
      <w:r w:rsidR="00003E46" w:rsidRPr="00B1305A">
        <w:rPr>
          <w:rFonts w:cs="Arial"/>
          <w:sz w:val="22"/>
        </w:rPr>
        <w:t>a investigación</w:t>
      </w:r>
      <w:r w:rsidRPr="00B1305A">
        <w:rPr>
          <w:rFonts w:cs="Arial"/>
          <w:sz w:val="22"/>
        </w:rPr>
        <w:t xml:space="preserve"> y que el estudio se realizará de acuerdo a la</w:t>
      </w:r>
      <w:r w:rsidR="00A0469A" w:rsidRPr="00B1305A">
        <w:rPr>
          <w:rFonts w:cs="Arial"/>
          <w:sz w:val="22"/>
        </w:rPr>
        <w:t>s leyes correspondientes</w:t>
      </w:r>
      <w:r w:rsidR="00FF6515" w:rsidRPr="00B1305A">
        <w:rPr>
          <w:rFonts w:cs="Arial"/>
          <w:sz w:val="22"/>
        </w:rPr>
        <w:t>.</w:t>
      </w:r>
      <w:r w:rsidRPr="00B1305A">
        <w:rPr>
          <w:rFonts w:cs="Arial"/>
          <w:sz w:val="22"/>
        </w:rPr>
        <w:t xml:space="preserve"> </w:t>
      </w:r>
      <w:r w:rsidR="00A0469A" w:rsidRPr="00B1305A">
        <w:rPr>
          <w:rFonts w:cs="Arial"/>
          <w:sz w:val="22"/>
        </w:rPr>
        <w:t xml:space="preserve">El protocolo </w:t>
      </w:r>
      <w:r w:rsidR="00BC5307" w:rsidRPr="00B1305A">
        <w:rPr>
          <w:rFonts w:cs="Arial"/>
          <w:sz w:val="22"/>
        </w:rPr>
        <w:t xml:space="preserve">también es </w:t>
      </w:r>
      <w:r w:rsidR="00A0469A" w:rsidRPr="00B1305A">
        <w:rPr>
          <w:rFonts w:cs="Arial"/>
          <w:sz w:val="22"/>
        </w:rPr>
        <w:t xml:space="preserve">sometido para aprobación de la </w:t>
      </w:r>
      <w:r w:rsidR="00BC5307" w:rsidRPr="00B1305A">
        <w:rPr>
          <w:rFonts w:cs="Arial"/>
          <w:sz w:val="22"/>
        </w:rPr>
        <w:t>Comisión Federal de Protección contra Riesgos Sanitarios (</w:t>
      </w:r>
      <w:r w:rsidR="00A0469A" w:rsidRPr="00B1305A">
        <w:rPr>
          <w:rFonts w:cs="Arial"/>
          <w:sz w:val="22"/>
        </w:rPr>
        <w:t>COFEPRIS</w:t>
      </w:r>
      <w:r w:rsidR="00BC5307" w:rsidRPr="00B1305A">
        <w:rPr>
          <w:rFonts w:cs="Arial"/>
          <w:sz w:val="22"/>
        </w:rPr>
        <w:t>)</w:t>
      </w:r>
      <w:r w:rsidR="00A0469A" w:rsidRPr="00B1305A">
        <w:rPr>
          <w:rFonts w:cs="Arial"/>
          <w:sz w:val="22"/>
        </w:rPr>
        <w:t xml:space="preserve">. </w:t>
      </w:r>
    </w:p>
    <w:p w14:paraId="1A08C729" w14:textId="5DDA4121" w:rsidR="00E07149" w:rsidRPr="00B1305A" w:rsidRDefault="00E07149" w:rsidP="009C352E">
      <w:pPr>
        <w:autoSpaceDE w:val="0"/>
        <w:autoSpaceDN w:val="0"/>
        <w:adjustRightInd w:val="0"/>
        <w:rPr>
          <w:rFonts w:cs="Arial"/>
          <w:sz w:val="22"/>
        </w:rPr>
      </w:pPr>
    </w:p>
    <w:p w14:paraId="1BD3154C" w14:textId="77777777" w:rsidR="0019768F" w:rsidRPr="00B1305A" w:rsidRDefault="0019768F" w:rsidP="009C352E">
      <w:pPr>
        <w:autoSpaceDE w:val="0"/>
        <w:autoSpaceDN w:val="0"/>
        <w:adjustRightInd w:val="0"/>
        <w:outlineLvl w:val="0"/>
        <w:rPr>
          <w:rFonts w:cs="Arial"/>
          <w:b/>
          <w:bCs/>
          <w:sz w:val="22"/>
        </w:rPr>
      </w:pPr>
      <w:r w:rsidRPr="00B1305A">
        <w:rPr>
          <w:rFonts w:cs="Arial"/>
          <w:b/>
          <w:bCs/>
          <w:sz w:val="22"/>
        </w:rPr>
        <w:t>Confidencialidad / Protección de los datos</w:t>
      </w:r>
    </w:p>
    <w:p w14:paraId="511A4743" w14:textId="61936D58" w:rsidR="00BC5307" w:rsidRPr="00B1305A" w:rsidRDefault="00BC5307" w:rsidP="00BC5307">
      <w:pPr>
        <w:rPr>
          <w:rFonts w:cs="Arial"/>
          <w:sz w:val="22"/>
        </w:rPr>
      </w:pPr>
      <w:r w:rsidRPr="00B1305A">
        <w:rPr>
          <w:rFonts w:cs="Arial"/>
          <w:sz w:val="22"/>
        </w:rPr>
        <w:t xml:space="preserve">Todos los datos serán capturados en la plataforma web de UIS, empresa que cuenta con un Aviso de funcionamiento como establecimiento para realizar actividades de investigación en seres humanos. La UIS será responsable del resguardo de la información personal que se recabe. El Aviso de privacidad, que informa sobre el manejo de datos personales por parte de la empresa, puede encontrarse en la página </w:t>
      </w:r>
      <w:hyperlink r:id="rId7" w:history="1">
        <w:r w:rsidRPr="00B1305A">
          <w:rPr>
            <w:rStyle w:val="Hipervnculo"/>
            <w:rFonts w:cs="Arial"/>
            <w:sz w:val="22"/>
          </w:rPr>
          <w:t>www.uis.com.mx</w:t>
        </w:r>
      </w:hyperlink>
      <w:r w:rsidRPr="00B1305A">
        <w:rPr>
          <w:rFonts w:cs="Arial"/>
          <w:sz w:val="22"/>
        </w:rPr>
        <w:t>.</w:t>
      </w:r>
    </w:p>
    <w:p w14:paraId="6FD6BF81" w14:textId="77777777" w:rsidR="00BC5307" w:rsidRPr="00B1305A" w:rsidRDefault="00BC5307" w:rsidP="00BC5307">
      <w:pPr>
        <w:rPr>
          <w:rFonts w:cs="Arial"/>
          <w:sz w:val="22"/>
        </w:rPr>
      </w:pPr>
    </w:p>
    <w:p w14:paraId="5CDF195E" w14:textId="3D50FD7F" w:rsidR="0019768F" w:rsidRPr="00B1305A" w:rsidRDefault="00E52A96" w:rsidP="009C352E">
      <w:pPr>
        <w:rPr>
          <w:rFonts w:cs="Arial"/>
          <w:sz w:val="22"/>
        </w:rPr>
      </w:pPr>
      <w:r w:rsidRPr="00B1305A">
        <w:rPr>
          <w:rFonts w:cs="Arial"/>
          <w:sz w:val="22"/>
        </w:rPr>
        <w:t>Su nombre</w:t>
      </w:r>
      <w:r w:rsidR="00881531" w:rsidRPr="00B1305A">
        <w:rPr>
          <w:rFonts w:cs="Arial"/>
          <w:sz w:val="22"/>
        </w:rPr>
        <w:t xml:space="preserve"> </w:t>
      </w:r>
      <w:r w:rsidR="0019768F" w:rsidRPr="00B1305A">
        <w:rPr>
          <w:rFonts w:cs="Arial"/>
          <w:sz w:val="22"/>
        </w:rPr>
        <w:t>no aparecerá en ninguna publicación o info</w:t>
      </w:r>
      <w:r w:rsidR="00881531" w:rsidRPr="00B1305A">
        <w:rPr>
          <w:rFonts w:cs="Arial"/>
          <w:sz w:val="22"/>
        </w:rPr>
        <w:t>rme del estudio. Sin embargo, la</w:t>
      </w:r>
      <w:r w:rsidR="0019768F" w:rsidRPr="00B1305A">
        <w:rPr>
          <w:rFonts w:cs="Arial"/>
          <w:sz w:val="22"/>
        </w:rPr>
        <w:t xml:space="preserve"> historia clínica puede ser revisada por las autoridades sanitarias o los comités éticos, a fin de verificar la información. </w:t>
      </w:r>
    </w:p>
    <w:p w14:paraId="4101652C" w14:textId="6E49625A" w:rsidR="0019768F" w:rsidRDefault="0019768F" w:rsidP="009C352E">
      <w:pPr>
        <w:autoSpaceDE w:val="0"/>
        <w:autoSpaceDN w:val="0"/>
        <w:adjustRightInd w:val="0"/>
        <w:rPr>
          <w:rFonts w:cs="Arial"/>
          <w:sz w:val="22"/>
        </w:rPr>
      </w:pPr>
    </w:p>
    <w:p w14:paraId="104F0538" w14:textId="2A579DD3" w:rsidR="00B1305A" w:rsidRDefault="00B1305A" w:rsidP="009C352E">
      <w:pPr>
        <w:autoSpaceDE w:val="0"/>
        <w:autoSpaceDN w:val="0"/>
        <w:adjustRightInd w:val="0"/>
        <w:rPr>
          <w:rFonts w:cs="Arial"/>
          <w:sz w:val="22"/>
        </w:rPr>
      </w:pPr>
    </w:p>
    <w:p w14:paraId="7E4E6FE1" w14:textId="348ACA42" w:rsidR="00B1305A" w:rsidRDefault="00B1305A" w:rsidP="009C352E">
      <w:pPr>
        <w:autoSpaceDE w:val="0"/>
        <w:autoSpaceDN w:val="0"/>
        <w:adjustRightInd w:val="0"/>
        <w:rPr>
          <w:rFonts w:cs="Arial"/>
          <w:sz w:val="22"/>
        </w:rPr>
      </w:pPr>
    </w:p>
    <w:p w14:paraId="4B7E18EC" w14:textId="2645F8A7" w:rsidR="00B1305A" w:rsidRDefault="00B1305A" w:rsidP="009C352E">
      <w:pPr>
        <w:autoSpaceDE w:val="0"/>
        <w:autoSpaceDN w:val="0"/>
        <w:adjustRightInd w:val="0"/>
        <w:rPr>
          <w:rFonts w:cs="Arial"/>
          <w:sz w:val="22"/>
        </w:rPr>
      </w:pPr>
    </w:p>
    <w:p w14:paraId="6560E95F" w14:textId="77777777" w:rsidR="00390AD0" w:rsidRDefault="00390AD0" w:rsidP="009C352E">
      <w:pPr>
        <w:autoSpaceDE w:val="0"/>
        <w:autoSpaceDN w:val="0"/>
        <w:adjustRightInd w:val="0"/>
        <w:rPr>
          <w:rFonts w:cs="Arial"/>
          <w:sz w:val="22"/>
        </w:rPr>
      </w:pPr>
    </w:p>
    <w:p w14:paraId="5F20E153" w14:textId="2E7E47BF" w:rsidR="00B1305A" w:rsidRDefault="00B1305A" w:rsidP="009C352E">
      <w:pPr>
        <w:autoSpaceDE w:val="0"/>
        <w:autoSpaceDN w:val="0"/>
        <w:adjustRightInd w:val="0"/>
        <w:rPr>
          <w:rFonts w:cs="Arial"/>
          <w:sz w:val="22"/>
        </w:rPr>
      </w:pPr>
    </w:p>
    <w:p w14:paraId="3055D66F" w14:textId="537F904F" w:rsidR="0019768F" w:rsidRPr="00B1305A" w:rsidRDefault="0019768F" w:rsidP="00112722">
      <w:pPr>
        <w:jc w:val="center"/>
        <w:rPr>
          <w:rFonts w:cs="Arial"/>
          <w:sz w:val="22"/>
        </w:rPr>
      </w:pPr>
      <w:r w:rsidRPr="00B1305A">
        <w:rPr>
          <w:rFonts w:cs="Arial"/>
          <w:b/>
          <w:bCs/>
          <w:sz w:val="22"/>
        </w:rPr>
        <w:lastRenderedPageBreak/>
        <w:t>C</w:t>
      </w:r>
      <w:r w:rsidR="008A48D5" w:rsidRPr="00B1305A">
        <w:rPr>
          <w:rFonts w:cs="Arial"/>
          <w:b/>
          <w:bCs/>
          <w:sz w:val="22"/>
        </w:rPr>
        <w:t>onsentimiento informado del paciente</w:t>
      </w:r>
    </w:p>
    <w:p w14:paraId="1299C43A" w14:textId="7AAD4D1B" w:rsidR="0019768F" w:rsidRPr="00B1305A" w:rsidRDefault="0019768F" w:rsidP="009C352E">
      <w:pPr>
        <w:autoSpaceDE w:val="0"/>
        <w:autoSpaceDN w:val="0"/>
        <w:adjustRightInd w:val="0"/>
        <w:rPr>
          <w:rFonts w:cs="Arial"/>
          <w:sz w:val="22"/>
        </w:rPr>
      </w:pPr>
    </w:p>
    <w:p w14:paraId="0A4B48C1" w14:textId="77777777" w:rsidR="0019768F" w:rsidRPr="00B1305A" w:rsidRDefault="0019768F" w:rsidP="009C352E">
      <w:pPr>
        <w:numPr>
          <w:ilvl w:val="0"/>
          <w:numId w:val="2"/>
        </w:numPr>
        <w:autoSpaceDE w:val="0"/>
        <w:autoSpaceDN w:val="0"/>
        <w:adjustRightInd w:val="0"/>
        <w:rPr>
          <w:rFonts w:cs="Arial"/>
          <w:sz w:val="22"/>
        </w:rPr>
      </w:pPr>
      <w:r w:rsidRPr="00B1305A">
        <w:rPr>
          <w:rFonts w:cs="Arial"/>
          <w:sz w:val="22"/>
        </w:rPr>
        <w:t>He leído y entiendo la información de este estudio, su naturale</w:t>
      </w:r>
      <w:r w:rsidR="00D92F33" w:rsidRPr="00B1305A">
        <w:rPr>
          <w:rFonts w:cs="Arial"/>
          <w:sz w:val="22"/>
        </w:rPr>
        <w:t>za, propósito, duración</w:t>
      </w:r>
      <w:r w:rsidRPr="00B1305A">
        <w:rPr>
          <w:rFonts w:cs="Arial"/>
          <w:sz w:val="22"/>
        </w:rPr>
        <w:t xml:space="preserve"> y riesgos.</w:t>
      </w:r>
    </w:p>
    <w:p w14:paraId="4DDBEF00" w14:textId="77777777" w:rsidR="0019768F" w:rsidRPr="00B1305A" w:rsidRDefault="0019768F" w:rsidP="009C352E">
      <w:pPr>
        <w:autoSpaceDE w:val="0"/>
        <w:autoSpaceDN w:val="0"/>
        <w:adjustRightInd w:val="0"/>
        <w:ind w:left="360" w:hanging="360"/>
        <w:rPr>
          <w:rFonts w:cs="Arial"/>
          <w:sz w:val="22"/>
        </w:rPr>
      </w:pPr>
    </w:p>
    <w:p w14:paraId="6CDC68C5" w14:textId="24050AB2" w:rsidR="0019768F" w:rsidRPr="00B1305A" w:rsidRDefault="0019768F" w:rsidP="009C352E">
      <w:pPr>
        <w:numPr>
          <w:ilvl w:val="0"/>
          <w:numId w:val="2"/>
        </w:numPr>
        <w:autoSpaceDE w:val="0"/>
        <w:autoSpaceDN w:val="0"/>
        <w:adjustRightInd w:val="0"/>
        <w:rPr>
          <w:rFonts w:cs="Arial"/>
          <w:sz w:val="22"/>
        </w:rPr>
      </w:pPr>
      <w:r w:rsidRPr="00B1305A">
        <w:rPr>
          <w:rFonts w:cs="Arial"/>
          <w:sz w:val="22"/>
        </w:rPr>
        <w:t>Acepto participar</w:t>
      </w:r>
      <w:r w:rsidR="00D92F33" w:rsidRPr="00B1305A">
        <w:rPr>
          <w:rFonts w:cs="Arial"/>
          <w:sz w:val="22"/>
        </w:rPr>
        <w:t xml:space="preserve"> y </w:t>
      </w:r>
      <w:r w:rsidRPr="00B1305A">
        <w:rPr>
          <w:rFonts w:cs="Arial"/>
          <w:sz w:val="22"/>
        </w:rPr>
        <w:t>cooperar con el médico</w:t>
      </w:r>
      <w:r w:rsidR="00D92F33" w:rsidRPr="00B1305A">
        <w:rPr>
          <w:rFonts w:cs="Arial"/>
          <w:sz w:val="22"/>
        </w:rPr>
        <w:t xml:space="preserve">, brindando información verídica sobre mis antecedentes médicos personales y familiares. También </w:t>
      </w:r>
      <w:r w:rsidR="007748A9" w:rsidRPr="00B1305A">
        <w:rPr>
          <w:rFonts w:cs="Arial"/>
          <w:sz w:val="22"/>
        </w:rPr>
        <w:t xml:space="preserve">doy mi consentimiento para </w:t>
      </w:r>
      <w:r w:rsidRPr="00B1305A">
        <w:rPr>
          <w:rFonts w:cs="Arial"/>
          <w:sz w:val="22"/>
        </w:rPr>
        <w:t xml:space="preserve">que se </w:t>
      </w:r>
      <w:r w:rsidR="006D2F2F" w:rsidRPr="00B1305A">
        <w:rPr>
          <w:rFonts w:cs="Arial"/>
          <w:sz w:val="22"/>
        </w:rPr>
        <w:t xml:space="preserve">me realicen </w:t>
      </w:r>
      <w:r w:rsidRPr="00B1305A">
        <w:rPr>
          <w:rFonts w:cs="Arial"/>
          <w:sz w:val="22"/>
        </w:rPr>
        <w:t>l</w:t>
      </w:r>
      <w:r w:rsidR="006D2F2F" w:rsidRPr="00B1305A">
        <w:rPr>
          <w:rFonts w:cs="Arial"/>
          <w:sz w:val="22"/>
        </w:rPr>
        <w:t xml:space="preserve">os tratamientos </w:t>
      </w:r>
      <w:r w:rsidR="009C352E" w:rsidRPr="00B1305A">
        <w:rPr>
          <w:rFonts w:cs="Arial"/>
          <w:sz w:val="22"/>
        </w:rPr>
        <w:t>pertinentes.</w:t>
      </w:r>
    </w:p>
    <w:p w14:paraId="3461D779" w14:textId="77777777" w:rsidR="002E1FB0" w:rsidRPr="00B1305A" w:rsidRDefault="002E1FB0" w:rsidP="009C352E">
      <w:pPr>
        <w:autoSpaceDE w:val="0"/>
        <w:autoSpaceDN w:val="0"/>
        <w:adjustRightInd w:val="0"/>
        <w:ind w:left="360" w:hanging="360"/>
        <w:rPr>
          <w:rFonts w:cs="Arial"/>
          <w:sz w:val="22"/>
        </w:rPr>
      </w:pPr>
    </w:p>
    <w:p w14:paraId="63AC7484" w14:textId="53DD5223" w:rsidR="0019768F" w:rsidRPr="00B1305A" w:rsidRDefault="385C9777" w:rsidP="009C352E">
      <w:pPr>
        <w:numPr>
          <w:ilvl w:val="0"/>
          <w:numId w:val="2"/>
        </w:numPr>
        <w:autoSpaceDE w:val="0"/>
        <w:autoSpaceDN w:val="0"/>
        <w:adjustRightInd w:val="0"/>
        <w:rPr>
          <w:rFonts w:cs="Arial"/>
          <w:sz w:val="22"/>
        </w:rPr>
      </w:pPr>
      <w:r w:rsidRPr="00B1305A">
        <w:rPr>
          <w:rFonts w:cs="Arial"/>
          <w:sz w:val="22"/>
        </w:rPr>
        <w:t>Ent</w:t>
      </w:r>
      <w:r w:rsidR="00644E40" w:rsidRPr="00B1305A">
        <w:rPr>
          <w:rFonts w:cs="Arial"/>
          <w:sz w:val="22"/>
        </w:rPr>
        <w:t>iendo que los resultados del estudio</w:t>
      </w:r>
      <w:r w:rsidRPr="00B1305A">
        <w:rPr>
          <w:rFonts w:cs="Arial"/>
          <w:sz w:val="22"/>
        </w:rPr>
        <w:t xml:space="preserve"> son solamente con fines de investigación. </w:t>
      </w:r>
    </w:p>
    <w:p w14:paraId="3CF2D8B6" w14:textId="77777777" w:rsidR="00DF316B" w:rsidRPr="00B1305A" w:rsidRDefault="00DF316B" w:rsidP="009C352E">
      <w:pPr>
        <w:autoSpaceDE w:val="0"/>
        <w:autoSpaceDN w:val="0"/>
        <w:adjustRightInd w:val="0"/>
        <w:ind w:left="360" w:hanging="360"/>
        <w:rPr>
          <w:rFonts w:cs="Arial"/>
          <w:sz w:val="22"/>
        </w:rPr>
      </w:pPr>
    </w:p>
    <w:p w14:paraId="6CB31660" w14:textId="77777777" w:rsidR="0019768F" w:rsidRPr="00B1305A" w:rsidRDefault="0019768F" w:rsidP="009C352E">
      <w:pPr>
        <w:numPr>
          <w:ilvl w:val="0"/>
          <w:numId w:val="2"/>
        </w:numPr>
        <w:autoSpaceDE w:val="0"/>
        <w:autoSpaceDN w:val="0"/>
        <w:adjustRightInd w:val="0"/>
        <w:rPr>
          <w:rFonts w:cs="Arial"/>
          <w:sz w:val="22"/>
        </w:rPr>
      </w:pPr>
      <w:r w:rsidRPr="00B1305A">
        <w:rPr>
          <w:rFonts w:cs="Arial"/>
          <w:sz w:val="22"/>
        </w:rPr>
        <w:t>Otorgo la autorización para que mis antecedent</w:t>
      </w:r>
      <w:r w:rsidR="00D92F33" w:rsidRPr="00B1305A">
        <w:rPr>
          <w:rFonts w:cs="Arial"/>
          <w:sz w:val="22"/>
        </w:rPr>
        <w:t>es médicos sean conocidos por la Unidad de Investigación en Salud</w:t>
      </w:r>
      <w:r w:rsidRPr="00B1305A">
        <w:rPr>
          <w:rFonts w:cs="Arial"/>
          <w:sz w:val="22"/>
        </w:rPr>
        <w:t>, la Secretaría de Salud, el Comité de Ética y otras autoridades sanitarias. Estoy de acuerdo en que la información resultante se pueda usar en publicaciones sin revelar mi identidad personal.</w:t>
      </w:r>
    </w:p>
    <w:p w14:paraId="0FB78278" w14:textId="77777777" w:rsidR="0019768F" w:rsidRPr="00B1305A" w:rsidRDefault="0019768F" w:rsidP="009C352E">
      <w:pPr>
        <w:autoSpaceDE w:val="0"/>
        <w:autoSpaceDN w:val="0"/>
        <w:adjustRightInd w:val="0"/>
        <w:ind w:left="360" w:hanging="360"/>
        <w:rPr>
          <w:rFonts w:cs="Arial"/>
          <w:sz w:val="22"/>
        </w:rPr>
      </w:pPr>
    </w:p>
    <w:p w14:paraId="78A7B7F6" w14:textId="77777777" w:rsidR="0019768F" w:rsidRPr="00B1305A" w:rsidRDefault="0019768F" w:rsidP="009C352E">
      <w:pPr>
        <w:numPr>
          <w:ilvl w:val="0"/>
          <w:numId w:val="2"/>
        </w:numPr>
        <w:autoSpaceDE w:val="0"/>
        <w:autoSpaceDN w:val="0"/>
        <w:adjustRightInd w:val="0"/>
        <w:rPr>
          <w:rFonts w:cs="Arial"/>
          <w:sz w:val="22"/>
        </w:rPr>
      </w:pPr>
      <w:r w:rsidRPr="00B1305A">
        <w:rPr>
          <w:rFonts w:cs="Arial"/>
          <w:sz w:val="22"/>
        </w:rPr>
        <w:t>Comprendo que mi participación es voluntaria y que puedo retirar mi consentimiento en cualquier momento sin que perjudique mi atención médica.</w:t>
      </w:r>
    </w:p>
    <w:p w14:paraId="0DFAE634" w14:textId="2355E26A" w:rsidR="0019768F" w:rsidRPr="00B1305A" w:rsidRDefault="0019768F" w:rsidP="009C352E">
      <w:pPr>
        <w:autoSpaceDE w:val="0"/>
        <w:autoSpaceDN w:val="0"/>
        <w:adjustRightInd w:val="0"/>
        <w:ind w:left="540" w:hanging="540"/>
        <w:rPr>
          <w:rFonts w:cs="Arial"/>
          <w:sz w:val="22"/>
        </w:rPr>
      </w:pPr>
      <w:r w:rsidRPr="00B1305A">
        <w:rPr>
          <w:rFonts w:cs="Arial"/>
          <w:sz w:val="22"/>
        </w:rPr>
        <w:t xml:space="preserve">  </w:t>
      </w:r>
      <w:r w:rsidRPr="00B1305A">
        <w:rPr>
          <w:rFonts w:cs="Arial"/>
          <w:sz w:val="22"/>
        </w:rPr>
        <w:tab/>
      </w:r>
    </w:p>
    <w:p w14:paraId="30DBBE99" w14:textId="77777777" w:rsidR="006D2F2F" w:rsidRPr="00B1305A" w:rsidRDefault="006D2F2F" w:rsidP="009C352E">
      <w:pPr>
        <w:autoSpaceDE w:val="0"/>
        <w:autoSpaceDN w:val="0"/>
        <w:adjustRightInd w:val="0"/>
        <w:ind w:left="540" w:hanging="540"/>
        <w:rPr>
          <w:rFonts w:cs="Arial"/>
          <w:szCs w:val="24"/>
        </w:rPr>
      </w:pPr>
    </w:p>
    <w:tbl>
      <w:tblPr>
        <w:tblStyle w:val="Tablaconcuadrcula"/>
        <w:tblW w:w="0" w:type="auto"/>
        <w:tblLook w:val="04A0" w:firstRow="1" w:lastRow="0" w:firstColumn="1" w:lastColumn="0" w:noHBand="0" w:noVBand="1"/>
      </w:tblPr>
      <w:tblGrid>
        <w:gridCol w:w="1489"/>
        <w:gridCol w:w="1468"/>
        <w:gridCol w:w="1482"/>
        <w:gridCol w:w="4394"/>
      </w:tblGrid>
      <w:tr w:rsidR="005016B9" w:rsidRPr="00B1305A" w14:paraId="319D4AFE" w14:textId="77777777" w:rsidTr="00310A61">
        <w:tc>
          <w:tcPr>
            <w:tcW w:w="2992" w:type="dxa"/>
            <w:gridSpan w:val="2"/>
            <w:tcBorders>
              <w:top w:val="nil"/>
              <w:left w:val="nil"/>
              <w:bottom w:val="nil"/>
              <w:right w:val="single" w:sz="4" w:space="0" w:color="auto"/>
            </w:tcBorders>
          </w:tcPr>
          <w:p w14:paraId="05953AB4" w14:textId="77777777" w:rsidR="005016B9" w:rsidRPr="00B1305A" w:rsidRDefault="005016B9" w:rsidP="00310A61">
            <w:pPr>
              <w:autoSpaceDE w:val="0"/>
              <w:autoSpaceDN w:val="0"/>
              <w:adjustRightInd w:val="0"/>
              <w:rPr>
                <w:rFonts w:cs="Arial"/>
                <w:b/>
                <w:szCs w:val="24"/>
              </w:rPr>
            </w:pPr>
            <w:r w:rsidRPr="00B1305A">
              <w:rPr>
                <w:rFonts w:cs="Arial"/>
                <w:b/>
                <w:szCs w:val="24"/>
              </w:rPr>
              <w:t>Nombre del Paciente</w:t>
            </w:r>
          </w:p>
        </w:tc>
        <w:tc>
          <w:tcPr>
            <w:tcW w:w="5986" w:type="dxa"/>
            <w:gridSpan w:val="2"/>
            <w:tcBorders>
              <w:top w:val="single" w:sz="4" w:space="0" w:color="auto"/>
              <w:left w:val="single" w:sz="4" w:space="0" w:color="auto"/>
            </w:tcBorders>
          </w:tcPr>
          <w:p w14:paraId="48F9C8E8" w14:textId="77777777" w:rsidR="005016B9" w:rsidRPr="00B1305A" w:rsidRDefault="005016B9" w:rsidP="00310A61">
            <w:pPr>
              <w:autoSpaceDE w:val="0"/>
              <w:autoSpaceDN w:val="0"/>
              <w:adjustRightInd w:val="0"/>
              <w:rPr>
                <w:rFonts w:cs="Arial"/>
                <w:szCs w:val="24"/>
              </w:rPr>
            </w:pPr>
          </w:p>
        </w:tc>
      </w:tr>
      <w:tr w:rsidR="005016B9" w:rsidRPr="00B1305A" w14:paraId="42F52F89" w14:textId="77777777" w:rsidTr="00310A61">
        <w:tc>
          <w:tcPr>
            <w:tcW w:w="1496" w:type="dxa"/>
            <w:tcBorders>
              <w:top w:val="nil"/>
              <w:left w:val="nil"/>
              <w:bottom w:val="nil"/>
              <w:right w:val="single" w:sz="4" w:space="0" w:color="auto"/>
            </w:tcBorders>
          </w:tcPr>
          <w:p w14:paraId="7A52BC86" w14:textId="77777777" w:rsidR="005016B9" w:rsidRPr="00B1305A" w:rsidRDefault="005016B9" w:rsidP="00310A61">
            <w:pPr>
              <w:autoSpaceDE w:val="0"/>
              <w:autoSpaceDN w:val="0"/>
              <w:adjustRightInd w:val="0"/>
              <w:rPr>
                <w:rFonts w:cs="Arial"/>
                <w:szCs w:val="24"/>
              </w:rPr>
            </w:pPr>
            <w:r w:rsidRPr="00B1305A">
              <w:rPr>
                <w:rFonts w:cs="Arial"/>
                <w:szCs w:val="24"/>
              </w:rPr>
              <w:t>Domicilio</w:t>
            </w:r>
          </w:p>
        </w:tc>
        <w:tc>
          <w:tcPr>
            <w:tcW w:w="7482" w:type="dxa"/>
            <w:gridSpan w:val="3"/>
            <w:tcBorders>
              <w:top w:val="single" w:sz="4" w:space="0" w:color="auto"/>
              <w:left w:val="single" w:sz="4" w:space="0" w:color="auto"/>
            </w:tcBorders>
          </w:tcPr>
          <w:p w14:paraId="5317611B" w14:textId="77777777" w:rsidR="005016B9" w:rsidRPr="00B1305A" w:rsidRDefault="005016B9" w:rsidP="00310A61">
            <w:pPr>
              <w:autoSpaceDE w:val="0"/>
              <w:autoSpaceDN w:val="0"/>
              <w:adjustRightInd w:val="0"/>
              <w:rPr>
                <w:rFonts w:cs="Arial"/>
                <w:szCs w:val="24"/>
              </w:rPr>
            </w:pPr>
          </w:p>
        </w:tc>
      </w:tr>
      <w:tr w:rsidR="005016B9" w:rsidRPr="00B1305A" w14:paraId="3747E498" w14:textId="77777777" w:rsidTr="00310A61">
        <w:tc>
          <w:tcPr>
            <w:tcW w:w="1496" w:type="dxa"/>
            <w:tcBorders>
              <w:top w:val="nil"/>
              <w:left w:val="nil"/>
              <w:bottom w:val="nil"/>
              <w:right w:val="single" w:sz="4" w:space="0" w:color="auto"/>
            </w:tcBorders>
          </w:tcPr>
          <w:p w14:paraId="532D75BB" w14:textId="77777777" w:rsidR="005016B9" w:rsidRPr="00B1305A" w:rsidRDefault="005016B9" w:rsidP="00310A61">
            <w:pPr>
              <w:autoSpaceDE w:val="0"/>
              <w:autoSpaceDN w:val="0"/>
              <w:adjustRightInd w:val="0"/>
              <w:jc w:val="right"/>
              <w:rPr>
                <w:rFonts w:cs="Arial"/>
                <w:szCs w:val="24"/>
              </w:rPr>
            </w:pPr>
            <w:r w:rsidRPr="00B1305A">
              <w:rPr>
                <w:rFonts w:cs="Arial"/>
                <w:szCs w:val="24"/>
              </w:rPr>
              <w:t>Fecha</w:t>
            </w:r>
          </w:p>
        </w:tc>
        <w:tc>
          <w:tcPr>
            <w:tcW w:w="1496" w:type="dxa"/>
            <w:tcBorders>
              <w:top w:val="single" w:sz="4" w:space="0" w:color="auto"/>
              <w:left w:val="single" w:sz="4" w:space="0" w:color="auto"/>
              <w:bottom w:val="single" w:sz="4" w:space="0" w:color="auto"/>
              <w:right w:val="single" w:sz="4" w:space="0" w:color="auto"/>
            </w:tcBorders>
          </w:tcPr>
          <w:p w14:paraId="120A7468" w14:textId="77777777" w:rsidR="005016B9" w:rsidRPr="00B1305A" w:rsidRDefault="005016B9" w:rsidP="00310A61">
            <w:pPr>
              <w:autoSpaceDE w:val="0"/>
              <w:autoSpaceDN w:val="0"/>
              <w:adjustRightInd w:val="0"/>
              <w:jc w:val="right"/>
              <w:rPr>
                <w:rFonts w:cs="Arial"/>
                <w:szCs w:val="24"/>
              </w:rPr>
            </w:pPr>
          </w:p>
        </w:tc>
        <w:tc>
          <w:tcPr>
            <w:tcW w:w="1497" w:type="dxa"/>
            <w:tcBorders>
              <w:top w:val="single" w:sz="4" w:space="0" w:color="auto"/>
              <w:left w:val="single" w:sz="4" w:space="0" w:color="auto"/>
              <w:bottom w:val="nil"/>
              <w:right w:val="single" w:sz="4" w:space="0" w:color="auto"/>
            </w:tcBorders>
          </w:tcPr>
          <w:p w14:paraId="36207BB8" w14:textId="77777777" w:rsidR="005016B9" w:rsidRPr="00B1305A" w:rsidRDefault="005016B9" w:rsidP="00310A61">
            <w:pPr>
              <w:autoSpaceDE w:val="0"/>
              <w:autoSpaceDN w:val="0"/>
              <w:adjustRightInd w:val="0"/>
              <w:jc w:val="right"/>
              <w:rPr>
                <w:rFonts w:cs="Arial"/>
                <w:szCs w:val="24"/>
              </w:rPr>
            </w:pPr>
            <w:r w:rsidRPr="00B1305A">
              <w:rPr>
                <w:rFonts w:cs="Arial"/>
                <w:szCs w:val="24"/>
              </w:rPr>
              <w:t>Firma</w:t>
            </w:r>
          </w:p>
        </w:tc>
        <w:tc>
          <w:tcPr>
            <w:tcW w:w="4489" w:type="dxa"/>
            <w:tcBorders>
              <w:top w:val="single" w:sz="4" w:space="0" w:color="auto"/>
              <w:left w:val="single" w:sz="4" w:space="0" w:color="auto"/>
              <w:bottom w:val="single" w:sz="4" w:space="0" w:color="auto"/>
              <w:right w:val="single" w:sz="4" w:space="0" w:color="auto"/>
            </w:tcBorders>
          </w:tcPr>
          <w:p w14:paraId="173715B1" w14:textId="77777777" w:rsidR="005016B9" w:rsidRPr="00B1305A" w:rsidRDefault="005016B9" w:rsidP="00310A61">
            <w:pPr>
              <w:autoSpaceDE w:val="0"/>
              <w:autoSpaceDN w:val="0"/>
              <w:adjustRightInd w:val="0"/>
              <w:rPr>
                <w:rFonts w:cs="Arial"/>
                <w:szCs w:val="24"/>
              </w:rPr>
            </w:pPr>
          </w:p>
        </w:tc>
      </w:tr>
    </w:tbl>
    <w:p w14:paraId="16865B8E" w14:textId="5136EB8F" w:rsidR="005016B9" w:rsidRPr="00B1305A" w:rsidRDefault="005016B9" w:rsidP="009C352E">
      <w:pPr>
        <w:autoSpaceDE w:val="0"/>
        <w:autoSpaceDN w:val="0"/>
        <w:adjustRightInd w:val="0"/>
        <w:rPr>
          <w:rFonts w:cs="Arial"/>
          <w:szCs w:val="24"/>
        </w:rPr>
      </w:pPr>
    </w:p>
    <w:tbl>
      <w:tblPr>
        <w:tblStyle w:val="Tablaconcuadrcula"/>
        <w:tblW w:w="0" w:type="auto"/>
        <w:tblLook w:val="04A0" w:firstRow="1" w:lastRow="0" w:firstColumn="1" w:lastColumn="0" w:noHBand="0" w:noVBand="1"/>
      </w:tblPr>
      <w:tblGrid>
        <w:gridCol w:w="1489"/>
        <w:gridCol w:w="1468"/>
        <w:gridCol w:w="1482"/>
        <w:gridCol w:w="4394"/>
      </w:tblGrid>
      <w:tr w:rsidR="005016B9" w:rsidRPr="00B1305A" w14:paraId="417FD4D4" w14:textId="77777777" w:rsidTr="00310A61">
        <w:tc>
          <w:tcPr>
            <w:tcW w:w="2992" w:type="dxa"/>
            <w:gridSpan w:val="2"/>
            <w:tcBorders>
              <w:top w:val="nil"/>
              <w:left w:val="nil"/>
              <w:bottom w:val="nil"/>
              <w:right w:val="single" w:sz="4" w:space="0" w:color="auto"/>
            </w:tcBorders>
          </w:tcPr>
          <w:p w14:paraId="3FAE206F" w14:textId="77777777" w:rsidR="005016B9" w:rsidRPr="00B1305A" w:rsidRDefault="005016B9" w:rsidP="00310A61">
            <w:pPr>
              <w:autoSpaceDE w:val="0"/>
              <w:autoSpaceDN w:val="0"/>
              <w:adjustRightInd w:val="0"/>
              <w:rPr>
                <w:rFonts w:cs="Arial"/>
                <w:b/>
                <w:szCs w:val="24"/>
              </w:rPr>
            </w:pPr>
            <w:r w:rsidRPr="00B1305A">
              <w:rPr>
                <w:rFonts w:cs="Arial"/>
                <w:b/>
                <w:szCs w:val="24"/>
              </w:rPr>
              <w:t>Nombre del Neurólogo</w:t>
            </w:r>
          </w:p>
        </w:tc>
        <w:tc>
          <w:tcPr>
            <w:tcW w:w="5986" w:type="dxa"/>
            <w:gridSpan w:val="2"/>
            <w:tcBorders>
              <w:top w:val="single" w:sz="4" w:space="0" w:color="auto"/>
              <w:left w:val="single" w:sz="4" w:space="0" w:color="auto"/>
              <w:bottom w:val="single" w:sz="4" w:space="0" w:color="auto"/>
              <w:right w:val="single" w:sz="4" w:space="0" w:color="auto"/>
            </w:tcBorders>
          </w:tcPr>
          <w:p w14:paraId="161F1546" w14:textId="77777777" w:rsidR="005016B9" w:rsidRPr="00B1305A" w:rsidRDefault="005016B9" w:rsidP="00310A61">
            <w:pPr>
              <w:autoSpaceDE w:val="0"/>
              <w:autoSpaceDN w:val="0"/>
              <w:adjustRightInd w:val="0"/>
              <w:rPr>
                <w:rFonts w:cs="Arial"/>
                <w:szCs w:val="24"/>
              </w:rPr>
            </w:pPr>
          </w:p>
        </w:tc>
      </w:tr>
      <w:tr w:rsidR="005016B9" w:rsidRPr="00B1305A" w14:paraId="7A1BDA22" w14:textId="77777777" w:rsidTr="00BC5307">
        <w:tc>
          <w:tcPr>
            <w:tcW w:w="1496" w:type="dxa"/>
            <w:tcBorders>
              <w:top w:val="nil"/>
              <w:left w:val="nil"/>
              <w:bottom w:val="nil"/>
              <w:right w:val="single" w:sz="4" w:space="0" w:color="auto"/>
            </w:tcBorders>
          </w:tcPr>
          <w:p w14:paraId="60149DE8" w14:textId="77777777" w:rsidR="005016B9" w:rsidRPr="00B1305A" w:rsidRDefault="005016B9" w:rsidP="00310A61">
            <w:pPr>
              <w:autoSpaceDE w:val="0"/>
              <w:autoSpaceDN w:val="0"/>
              <w:adjustRightInd w:val="0"/>
              <w:jc w:val="right"/>
              <w:rPr>
                <w:rFonts w:cs="Arial"/>
                <w:szCs w:val="24"/>
              </w:rPr>
            </w:pPr>
            <w:r w:rsidRPr="00B1305A">
              <w:rPr>
                <w:rFonts w:cs="Arial"/>
                <w:szCs w:val="24"/>
              </w:rPr>
              <w:t>Fecha</w:t>
            </w:r>
          </w:p>
        </w:tc>
        <w:tc>
          <w:tcPr>
            <w:tcW w:w="1496" w:type="dxa"/>
            <w:tcBorders>
              <w:top w:val="single" w:sz="4" w:space="0" w:color="auto"/>
              <w:left w:val="single" w:sz="4" w:space="0" w:color="auto"/>
              <w:bottom w:val="single" w:sz="4" w:space="0" w:color="auto"/>
              <w:right w:val="single" w:sz="4" w:space="0" w:color="auto"/>
            </w:tcBorders>
          </w:tcPr>
          <w:p w14:paraId="11FAC5C5" w14:textId="77777777" w:rsidR="005016B9" w:rsidRPr="00B1305A" w:rsidRDefault="005016B9" w:rsidP="00310A61">
            <w:pPr>
              <w:autoSpaceDE w:val="0"/>
              <w:autoSpaceDN w:val="0"/>
              <w:adjustRightInd w:val="0"/>
              <w:jc w:val="right"/>
              <w:rPr>
                <w:rFonts w:cs="Arial"/>
                <w:szCs w:val="24"/>
              </w:rPr>
            </w:pPr>
          </w:p>
        </w:tc>
        <w:tc>
          <w:tcPr>
            <w:tcW w:w="1497" w:type="dxa"/>
            <w:tcBorders>
              <w:top w:val="single" w:sz="4" w:space="0" w:color="auto"/>
              <w:left w:val="single" w:sz="4" w:space="0" w:color="auto"/>
              <w:bottom w:val="nil"/>
              <w:right w:val="single" w:sz="4" w:space="0" w:color="auto"/>
            </w:tcBorders>
          </w:tcPr>
          <w:p w14:paraId="5C81CD0A" w14:textId="77777777" w:rsidR="005016B9" w:rsidRPr="00B1305A" w:rsidRDefault="005016B9" w:rsidP="00310A61">
            <w:pPr>
              <w:autoSpaceDE w:val="0"/>
              <w:autoSpaceDN w:val="0"/>
              <w:adjustRightInd w:val="0"/>
              <w:jc w:val="right"/>
              <w:rPr>
                <w:rFonts w:cs="Arial"/>
                <w:szCs w:val="24"/>
              </w:rPr>
            </w:pPr>
            <w:r w:rsidRPr="00B1305A">
              <w:rPr>
                <w:rFonts w:cs="Arial"/>
                <w:szCs w:val="24"/>
              </w:rPr>
              <w:t>Firma</w:t>
            </w:r>
          </w:p>
        </w:tc>
        <w:tc>
          <w:tcPr>
            <w:tcW w:w="4489" w:type="dxa"/>
            <w:tcBorders>
              <w:top w:val="single" w:sz="4" w:space="0" w:color="auto"/>
              <w:left w:val="single" w:sz="4" w:space="0" w:color="auto"/>
              <w:bottom w:val="single" w:sz="4" w:space="0" w:color="auto"/>
              <w:right w:val="single" w:sz="4" w:space="0" w:color="auto"/>
            </w:tcBorders>
          </w:tcPr>
          <w:p w14:paraId="7AA3D47E" w14:textId="77777777" w:rsidR="005016B9" w:rsidRPr="00B1305A" w:rsidRDefault="005016B9" w:rsidP="00310A61">
            <w:pPr>
              <w:autoSpaceDE w:val="0"/>
              <w:autoSpaceDN w:val="0"/>
              <w:adjustRightInd w:val="0"/>
              <w:rPr>
                <w:rFonts w:cs="Arial"/>
                <w:szCs w:val="24"/>
              </w:rPr>
            </w:pPr>
          </w:p>
        </w:tc>
      </w:tr>
      <w:tr w:rsidR="00BC5307" w:rsidRPr="00B1305A" w14:paraId="6FBE3B0D" w14:textId="77777777" w:rsidTr="00BC5307">
        <w:tc>
          <w:tcPr>
            <w:tcW w:w="1496" w:type="dxa"/>
            <w:tcBorders>
              <w:top w:val="nil"/>
              <w:left w:val="nil"/>
              <w:bottom w:val="nil"/>
              <w:right w:val="nil"/>
            </w:tcBorders>
          </w:tcPr>
          <w:p w14:paraId="3054914A" w14:textId="77777777" w:rsidR="00BC5307" w:rsidRPr="00B1305A" w:rsidRDefault="00BC5307" w:rsidP="00310A61">
            <w:pPr>
              <w:autoSpaceDE w:val="0"/>
              <w:autoSpaceDN w:val="0"/>
              <w:adjustRightInd w:val="0"/>
              <w:jc w:val="right"/>
              <w:rPr>
                <w:rFonts w:cs="Arial"/>
                <w:szCs w:val="24"/>
              </w:rPr>
            </w:pPr>
          </w:p>
        </w:tc>
        <w:tc>
          <w:tcPr>
            <w:tcW w:w="1496" w:type="dxa"/>
            <w:tcBorders>
              <w:top w:val="nil"/>
              <w:left w:val="nil"/>
              <w:bottom w:val="single" w:sz="4" w:space="0" w:color="auto"/>
              <w:right w:val="nil"/>
            </w:tcBorders>
          </w:tcPr>
          <w:p w14:paraId="37569EC6" w14:textId="77777777" w:rsidR="00BC5307" w:rsidRPr="00B1305A" w:rsidRDefault="00BC5307" w:rsidP="00310A61">
            <w:pPr>
              <w:autoSpaceDE w:val="0"/>
              <w:autoSpaceDN w:val="0"/>
              <w:adjustRightInd w:val="0"/>
              <w:jc w:val="right"/>
              <w:rPr>
                <w:rFonts w:cs="Arial"/>
                <w:szCs w:val="24"/>
              </w:rPr>
            </w:pPr>
          </w:p>
        </w:tc>
        <w:tc>
          <w:tcPr>
            <w:tcW w:w="1497" w:type="dxa"/>
            <w:tcBorders>
              <w:top w:val="nil"/>
              <w:left w:val="nil"/>
              <w:bottom w:val="single" w:sz="4" w:space="0" w:color="auto"/>
              <w:right w:val="nil"/>
            </w:tcBorders>
          </w:tcPr>
          <w:p w14:paraId="277E66F9" w14:textId="77777777" w:rsidR="00BC5307" w:rsidRDefault="00BC5307" w:rsidP="00310A61">
            <w:pPr>
              <w:autoSpaceDE w:val="0"/>
              <w:autoSpaceDN w:val="0"/>
              <w:adjustRightInd w:val="0"/>
              <w:jc w:val="right"/>
              <w:rPr>
                <w:rFonts w:cs="Arial"/>
                <w:szCs w:val="24"/>
              </w:rPr>
            </w:pPr>
          </w:p>
          <w:p w14:paraId="395CAF5C" w14:textId="77777777" w:rsidR="00390AD0" w:rsidRDefault="00390AD0" w:rsidP="00310A61">
            <w:pPr>
              <w:autoSpaceDE w:val="0"/>
              <w:autoSpaceDN w:val="0"/>
              <w:adjustRightInd w:val="0"/>
              <w:jc w:val="right"/>
              <w:rPr>
                <w:rFonts w:cs="Arial"/>
                <w:szCs w:val="24"/>
              </w:rPr>
            </w:pPr>
          </w:p>
          <w:p w14:paraId="061BB4FA" w14:textId="77777777" w:rsidR="00390AD0" w:rsidRDefault="00390AD0" w:rsidP="00310A61">
            <w:pPr>
              <w:autoSpaceDE w:val="0"/>
              <w:autoSpaceDN w:val="0"/>
              <w:adjustRightInd w:val="0"/>
              <w:jc w:val="right"/>
              <w:rPr>
                <w:rFonts w:cs="Arial"/>
                <w:szCs w:val="24"/>
              </w:rPr>
            </w:pPr>
          </w:p>
          <w:p w14:paraId="1115D212" w14:textId="7D6AD288" w:rsidR="00390AD0" w:rsidRPr="00B1305A" w:rsidRDefault="00390AD0" w:rsidP="00310A61">
            <w:pPr>
              <w:autoSpaceDE w:val="0"/>
              <w:autoSpaceDN w:val="0"/>
              <w:adjustRightInd w:val="0"/>
              <w:jc w:val="right"/>
              <w:rPr>
                <w:rFonts w:cs="Arial"/>
                <w:szCs w:val="24"/>
              </w:rPr>
            </w:pPr>
          </w:p>
        </w:tc>
        <w:tc>
          <w:tcPr>
            <w:tcW w:w="4489" w:type="dxa"/>
            <w:tcBorders>
              <w:top w:val="nil"/>
              <w:left w:val="nil"/>
              <w:bottom w:val="single" w:sz="4" w:space="0" w:color="auto"/>
              <w:right w:val="nil"/>
            </w:tcBorders>
          </w:tcPr>
          <w:p w14:paraId="0D28C29A" w14:textId="77777777" w:rsidR="00BC5307" w:rsidRPr="00B1305A" w:rsidRDefault="00BC5307" w:rsidP="00310A61">
            <w:pPr>
              <w:autoSpaceDE w:val="0"/>
              <w:autoSpaceDN w:val="0"/>
              <w:adjustRightInd w:val="0"/>
              <w:rPr>
                <w:rFonts w:cs="Arial"/>
                <w:szCs w:val="24"/>
              </w:rPr>
            </w:pPr>
          </w:p>
        </w:tc>
      </w:tr>
      <w:tr w:rsidR="00BC5307" w:rsidRPr="00B1305A" w14:paraId="59CAC1F1" w14:textId="77777777" w:rsidTr="00BC5307">
        <w:tc>
          <w:tcPr>
            <w:tcW w:w="1496" w:type="dxa"/>
            <w:tcBorders>
              <w:top w:val="nil"/>
              <w:left w:val="nil"/>
              <w:bottom w:val="nil"/>
            </w:tcBorders>
          </w:tcPr>
          <w:p w14:paraId="2E4DC296" w14:textId="77777777" w:rsidR="00BC5307" w:rsidRPr="00B1305A" w:rsidRDefault="00BC5307" w:rsidP="009C352E">
            <w:pPr>
              <w:autoSpaceDE w:val="0"/>
              <w:autoSpaceDN w:val="0"/>
              <w:adjustRightInd w:val="0"/>
              <w:rPr>
                <w:rFonts w:cs="Arial"/>
                <w:szCs w:val="24"/>
              </w:rPr>
            </w:pPr>
          </w:p>
        </w:tc>
        <w:tc>
          <w:tcPr>
            <w:tcW w:w="7482" w:type="dxa"/>
            <w:gridSpan w:val="3"/>
            <w:tcBorders>
              <w:top w:val="single" w:sz="4" w:space="0" w:color="auto"/>
            </w:tcBorders>
            <w:shd w:val="clear" w:color="auto" w:fill="D9D9D9" w:themeFill="background1" w:themeFillShade="D9"/>
          </w:tcPr>
          <w:p w14:paraId="3416626D" w14:textId="25E3E290" w:rsidR="00BC5307" w:rsidRPr="00B1305A" w:rsidRDefault="00BC5307" w:rsidP="00BC5307">
            <w:pPr>
              <w:autoSpaceDE w:val="0"/>
              <w:autoSpaceDN w:val="0"/>
              <w:adjustRightInd w:val="0"/>
              <w:jc w:val="center"/>
              <w:rPr>
                <w:rFonts w:cs="Arial"/>
                <w:b/>
                <w:szCs w:val="24"/>
              </w:rPr>
            </w:pPr>
            <w:r w:rsidRPr="00B1305A">
              <w:rPr>
                <w:rFonts w:cs="Arial"/>
                <w:b/>
                <w:szCs w:val="24"/>
              </w:rPr>
              <w:t>Testigo 1</w:t>
            </w:r>
          </w:p>
        </w:tc>
      </w:tr>
      <w:tr w:rsidR="00BC5307" w:rsidRPr="00B1305A" w14:paraId="06618779" w14:textId="77777777" w:rsidTr="00857223">
        <w:tc>
          <w:tcPr>
            <w:tcW w:w="1496" w:type="dxa"/>
            <w:tcBorders>
              <w:top w:val="nil"/>
              <w:left w:val="nil"/>
              <w:bottom w:val="nil"/>
              <w:right w:val="single" w:sz="4" w:space="0" w:color="auto"/>
            </w:tcBorders>
          </w:tcPr>
          <w:p w14:paraId="1825CDAE" w14:textId="77777777" w:rsidR="00BC5307" w:rsidRPr="00B1305A" w:rsidRDefault="00BC5307" w:rsidP="00BC5307">
            <w:pPr>
              <w:autoSpaceDE w:val="0"/>
              <w:autoSpaceDN w:val="0"/>
              <w:adjustRightInd w:val="0"/>
              <w:jc w:val="right"/>
              <w:rPr>
                <w:rFonts w:cs="Arial"/>
                <w:szCs w:val="24"/>
              </w:rPr>
            </w:pPr>
            <w:r w:rsidRPr="00B1305A">
              <w:rPr>
                <w:rFonts w:cs="Arial"/>
                <w:szCs w:val="24"/>
              </w:rPr>
              <w:t>Nombre</w:t>
            </w:r>
          </w:p>
        </w:tc>
        <w:tc>
          <w:tcPr>
            <w:tcW w:w="7482" w:type="dxa"/>
            <w:gridSpan w:val="3"/>
            <w:tcBorders>
              <w:left w:val="single" w:sz="4" w:space="0" w:color="auto"/>
            </w:tcBorders>
          </w:tcPr>
          <w:p w14:paraId="0CFDF9B7" w14:textId="77777777" w:rsidR="00BC5307" w:rsidRPr="00B1305A" w:rsidRDefault="00BC5307" w:rsidP="009C352E">
            <w:pPr>
              <w:autoSpaceDE w:val="0"/>
              <w:autoSpaceDN w:val="0"/>
              <w:adjustRightInd w:val="0"/>
              <w:rPr>
                <w:rFonts w:cs="Arial"/>
                <w:szCs w:val="24"/>
              </w:rPr>
            </w:pPr>
          </w:p>
        </w:tc>
      </w:tr>
      <w:tr w:rsidR="00BC5307" w:rsidRPr="00B1305A" w14:paraId="00F60F4D" w14:textId="77777777" w:rsidTr="00245E6B">
        <w:tc>
          <w:tcPr>
            <w:tcW w:w="1496" w:type="dxa"/>
            <w:tcBorders>
              <w:top w:val="nil"/>
              <w:left w:val="nil"/>
              <w:bottom w:val="nil"/>
              <w:right w:val="single" w:sz="4" w:space="0" w:color="auto"/>
            </w:tcBorders>
          </w:tcPr>
          <w:p w14:paraId="6696E3F4" w14:textId="1EB53814" w:rsidR="00BC5307" w:rsidRPr="00B1305A" w:rsidRDefault="00BC5307" w:rsidP="00BC5307">
            <w:pPr>
              <w:autoSpaceDE w:val="0"/>
              <w:autoSpaceDN w:val="0"/>
              <w:adjustRightInd w:val="0"/>
              <w:jc w:val="right"/>
              <w:rPr>
                <w:rFonts w:cs="Arial"/>
                <w:szCs w:val="24"/>
              </w:rPr>
            </w:pPr>
            <w:r w:rsidRPr="00B1305A">
              <w:rPr>
                <w:rFonts w:cs="Arial"/>
                <w:szCs w:val="24"/>
              </w:rPr>
              <w:t>Relación</w:t>
            </w:r>
          </w:p>
        </w:tc>
        <w:tc>
          <w:tcPr>
            <w:tcW w:w="7482" w:type="dxa"/>
            <w:gridSpan w:val="3"/>
            <w:tcBorders>
              <w:left w:val="single" w:sz="4" w:space="0" w:color="auto"/>
            </w:tcBorders>
          </w:tcPr>
          <w:p w14:paraId="22BB27E4" w14:textId="77777777" w:rsidR="00BC5307" w:rsidRPr="00B1305A" w:rsidRDefault="00BC5307" w:rsidP="009C352E">
            <w:pPr>
              <w:autoSpaceDE w:val="0"/>
              <w:autoSpaceDN w:val="0"/>
              <w:adjustRightInd w:val="0"/>
              <w:rPr>
                <w:rFonts w:cs="Arial"/>
                <w:szCs w:val="24"/>
              </w:rPr>
            </w:pPr>
          </w:p>
        </w:tc>
      </w:tr>
      <w:tr w:rsidR="00BC5307" w:rsidRPr="00B1305A" w14:paraId="1BB122DB" w14:textId="77777777" w:rsidTr="003040A9">
        <w:tc>
          <w:tcPr>
            <w:tcW w:w="1496" w:type="dxa"/>
            <w:tcBorders>
              <w:top w:val="nil"/>
              <w:left w:val="nil"/>
              <w:bottom w:val="nil"/>
              <w:right w:val="single" w:sz="4" w:space="0" w:color="auto"/>
            </w:tcBorders>
          </w:tcPr>
          <w:p w14:paraId="7AB5BCA9" w14:textId="77777777" w:rsidR="00BC5307" w:rsidRPr="00B1305A" w:rsidRDefault="00BC5307" w:rsidP="00BC5307">
            <w:pPr>
              <w:autoSpaceDE w:val="0"/>
              <w:autoSpaceDN w:val="0"/>
              <w:adjustRightInd w:val="0"/>
              <w:jc w:val="right"/>
              <w:rPr>
                <w:rFonts w:cs="Arial"/>
                <w:szCs w:val="24"/>
              </w:rPr>
            </w:pPr>
            <w:r w:rsidRPr="00B1305A">
              <w:rPr>
                <w:rFonts w:cs="Arial"/>
                <w:szCs w:val="24"/>
              </w:rPr>
              <w:t>Domicilio</w:t>
            </w:r>
          </w:p>
        </w:tc>
        <w:tc>
          <w:tcPr>
            <w:tcW w:w="7482" w:type="dxa"/>
            <w:gridSpan w:val="3"/>
            <w:tcBorders>
              <w:left w:val="single" w:sz="4" w:space="0" w:color="auto"/>
            </w:tcBorders>
          </w:tcPr>
          <w:p w14:paraId="6D6375F5" w14:textId="77777777" w:rsidR="00BC5307" w:rsidRPr="00B1305A" w:rsidRDefault="00BC5307" w:rsidP="009C352E">
            <w:pPr>
              <w:autoSpaceDE w:val="0"/>
              <w:autoSpaceDN w:val="0"/>
              <w:adjustRightInd w:val="0"/>
              <w:rPr>
                <w:rFonts w:cs="Arial"/>
                <w:szCs w:val="24"/>
              </w:rPr>
            </w:pPr>
          </w:p>
        </w:tc>
      </w:tr>
      <w:tr w:rsidR="00BC5307" w:rsidRPr="00B1305A" w14:paraId="484F20F3" w14:textId="77777777" w:rsidTr="00BC5307">
        <w:tc>
          <w:tcPr>
            <w:tcW w:w="1496" w:type="dxa"/>
            <w:tcBorders>
              <w:top w:val="nil"/>
              <w:left w:val="nil"/>
              <w:bottom w:val="nil"/>
              <w:right w:val="single" w:sz="4" w:space="0" w:color="auto"/>
            </w:tcBorders>
          </w:tcPr>
          <w:p w14:paraId="7592DFEE" w14:textId="77777777" w:rsidR="00BC5307" w:rsidRPr="00B1305A" w:rsidRDefault="00BC5307" w:rsidP="00BC5307">
            <w:pPr>
              <w:autoSpaceDE w:val="0"/>
              <w:autoSpaceDN w:val="0"/>
              <w:adjustRightInd w:val="0"/>
              <w:jc w:val="right"/>
              <w:rPr>
                <w:rFonts w:cs="Arial"/>
                <w:szCs w:val="24"/>
              </w:rPr>
            </w:pPr>
            <w:r w:rsidRPr="00B1305A">
              <w:rPr>
                <w:rFonts w:cs="Arial"/>
                <w:szCs w:val="24"/>
              </w:rPr>
              <w:t>Fecha</w:t>
            </w:r>
          </w:p>
        </w:tc>
        <w:tc>
          <w:tcPr>
            <w:tcW w:w="7482" w:type="dxa"/>
            <w:gridSpan w:val="3"/>
            <w:tcBorders>
              <w:left w:val="single" w:sz="4" w:space="0" w:color="auto"/>
              <w:bottom w:val="single" w:sz="4" w:space="0" w:color="auto"/>
            </w:tcBorders>
          </w:tcPr>
          <w:p w14:paraId="54D346C7" w14:textId="77777777" w:rsidR="00BC5307" w:rsidRPr="00B1305A" w:rsidRDefault="00BC5307" w:rsidP="009C352E">
            <w:pPr>
              <w:autoSpaceDE w:val="0"/>
              <w:autoSpaceDN w:val="0"/>
              <w:adjustRightInd w:val="0"/>
              <w:rPr>
                <w:rFonts w:cs="Arial"/>
                <w:szCs w:val="24"/>
              </w:rPr>
            </w:pPr>
          </w:p>
        </w:tc>
      </w:tr>
      <w:tr w:rsidR="00BC5307" w:rsidRPr="00B1305A" w14:paraId="5CD8E108" w14:textId="77777777" w:rsidTr="00BC5307">
        <w:tc>
          <w:tcPr>
            <w:tcW w:w="1496" w:type="dxa"/>
            <w:tcBorders>
              <w:top w:val="nil"/>
              <w:left w:val="nil"/>
              <w:bottom w:val="nil"/>
              <w:right w:val="single" w:sz="4" w:space="0" w:color="auto"/>
            </w:tcBorders>
          </w:tcPr>
          <w:p w14:paraId="1EAFF042" w14:textId="77777777" w:rsidR="00BC5307" w:rsidRPr="00B1305A" w:rsidRDefault="00BC5307" w:rsidP="00BC5307">
            <w:pPr>
              <w:autoSpaceDE w:val="0"/>
              <w:autoSpaceDN w:val="0"/>
              <w:adjustRightInd w:val="0"/>
              <w:jc w:val="right"/>
              <w:rPr>
                <w:rFonts w:cs="Arial"/>
                <w:szCs w:val="24"/>
              </w:rPr>
            </w:pPr>
            <w:r w:rsidRPr="00B1305A">
              <w:rPr>
                <w:rFonts w:cs="Arial"/>
                <w:szCs w:val="24"/>
              </w:rPr>
              <w:t>Firma</w:t>
            </w:r>
          </w:p>
        </w:tc>
        <w:tc>
          <w:tcPr>
            <w:tcW w:w="7482" w:type="dxa"/>
            <w:gridSpan w:val="3"/>
            <w:tcBorders>
              <w:left w:val="single" w:sz="4" w:space="0" w:color="auto"/>
              <w:bottom w:val="single" w:sz="4" w:space="0" w:color="auto"/>
            </w:tcBorders>
          </w:tcPr>
          <w:p w14:paraId="5A49D0B7" w14:textId="77777777" w:rsidR="00BC5307" w:rsidRPr="00B1305A" w:rsidRDefault="00BC5307" w:rsidP="009C352E">
            <w:pPr>
              <w:autoSpaceDE w:val="0"/>
              <w:autoSpaceDN w:val="0"/>
              <w:adjustRightInd w:val="0"/>
              <w:rPr>
                <w:rFonts w:cs="Arial"/>
                <w:szCs w:val="24"/>
              </w:rPr>
            </w:pPr>
          </w:p>
        </w:tc>
      </w:tr>
      <w:tr w:rsidR="00BC5307" w:rsidRPr="00B1305A" w14:paraId="61249050" w14:textId="77777777" w:rsidTr="00BC5307">
        <w:tc>
          <w:tcPr>
            <w:tcW w:w="8978" w:type="dxa"/>
            <w:gridSpan w:val="4"/>
            <w:tcBorders>
              <w:top w:val="nil"/>
              <w:left w:val="nil"/>
              <w:bottom w:val="nil"/>
              <w:right w:val="nil"/>
            </w:tcBorders>
            <w:shd w:val="clear" w:color="auto" w:fill="auto"/>
          </w:tcPr>
          <w:p w14:paraId="1B748BD1" w14:textId="65C6659B" w:rsidR="00BC5307" w:rsidRPr="00B1305A" w:rsidRDefault="00BC5307" w:rsidP="00BC5307">
            <w:pPr>
              <w:autoSpaceDE w:val="0"/>
              <w:autoSpaceDN w:val="0"/>
              <w:adjustRightInd w:val="0"/>
              <w:jc w:val="center"/>
              <w:rPr>
                <w:rFonts w:cs="Arial"/>
                <w:b/>
                <w:szCs w:val="24"/>
              </w:rPr>
            </w:pPr>
          </w:p>
        </w:tc>
      </w:tr>
      <w:tr w:rsidR="00BC5307" w:rsidRPr="00B1305A" w14:paraId="2F87E564" w14:textId="77777777" w:rsidTr="00BC5307">
        <w:tc>
          <w:tcPr>
            <w:tcW w:w="1496" w:type="dxa"/>
            <w:tcBorders>
              <w:top w:val="nil"/>
              <w:left w:val="nil"/>
              <w:bottom w:val="nil"/>
            </w:tcBorders>
          </w:tcPr>
          <w:p w14:paraId="2E71D9DC" w14:textId="77777777" w:rsidR="00BC5307" w:rsidRPr="00B1305A" w:rsidRDefault="00BC5307" w:rsidP="00182513">
            <w:pPr>
              <w:autoSpaceDE w:val="0"/>
              <w:autoSpaceDN w:val="0"/>
              <w:adjustRightInd w:val="0"/>
              <w:rPr>
                <w:rFonts w:cs="Arial"/>
                <w:szCs w:val="24"/>
              </w:rPr>
            </w:pPr>
          </w:p>
        </w:tc>
        <w:tc>
          <w:tcPr>
            <w:tcW w:w="7482" w:type="dxa"/>
            <w:gridSpan w:val="3"/>
            <w:tcBorders>
              <w:top w:val="single" w:sz="4" w:space="0" w:color="auto"/>
              <w:bottom w:val="single" w:sz="4" w:space="0" w:color="auto"/>
            </w:tcBorders>
            <w:shd w:val="clear" w:color="auto" w:fill="D9D9D9" w:themeFill="background1" w:themeFillShade="D9"/>
          </w:tcPr>
          <w:p w14:paraId="60BF8CC2" w14:textId="0734C693" w:rsidR="00BC5307" w:rsidRPr="00B1305A" w:rsidRDefault="00BC5307" w:rsidP="00BC5307">
            <w:pPr>
              <w:autoSpaceDE w:val="0"/>
              <w:autoSpaceDN w:val="0"/>
              <w:adjustRightInd w:val="0"/>
              <w:jc w:val="center"/>
              <w:rPr>
                <w:rFonts w:cs="Arial"/>
                <w:b/>
                <w:szCs w:val="24"/>
              </w:rPr>
            </w:pPr>
            <w:r w:rsidRPr="00B1305A">
              <w:rPr>
                <w:rFonts w:cs="Arial"/>
                <w:b/>
                <w:szCs w:val="24"/>
              </w:rPr>
              <w:t>Testigo 2</w:t>
            </w:r>
          </w:p>
        </w:tc>
      </w:tr>
      <w:tr w:rsidR="00BC5307" w:rsidRPr="00B1305A" w14:paraId="449F19DA" w14:textId="77777777" w:rsidTr="00BC5307">
        <w:tc>
          <w:tcPr>
            <w:tcW w:w="1496" w:type="dxa"/>
            <w:tcBorders>
              <w:top w:val="nil"/>
              <w:left w:val="nil"/>
              <w:bottom w:val="nil"/>
              <w:right w:val="single" w:sz="4" w:space="0" w:color="auto"/>
            </w:tcBorders>
          </w:tcPr>
          <w:p w14:paraId="52C14087" w14:textId="77777777" w:rsidR="00BC5307" w:rsidRPr="00B1305A" w:rsidRDefault="00BC5307" w:rsidP="00BC5307">
            <w:pPr>
              <w:autoSpaceDE w:val="0"/>
              <w:autoSpaceDN w:val="0"/>
              <w:adjustRightInd w:val="0"/>
              <w:jc w:val="right"/>
              <w:rPr>
                <w:rFonts w:cs="Arial"/>
                <w:szCs w:val="24"/>
              </w:rPr>
            </w:pPr>
            <w:r w:rsidRPr="00B1305A">
              <w:rPr>
                <w:rFonts w:cs="Arial"/>
                <w:szCs w:val="24"/>
              </w:rPr>
              <w:t>Nombre</w:t>
            </w:r>
          </w:p>
        </w:tc>
        <w:tc>
          <w:tcPr>
            <w:tcW w:w="7482" w:type="dxa"/>
            <w:gridSpan w:val="3"/>
            <w:tcBorders>
              <w:left w:val="single" w:sz="4" w:space="0" w:color="auto"/>
            </w:tcBorders>
          </w:tcPr>
          <w:p w14:paraId="5AD5515C" w14:textId="77777777" w:rsidR="00BC5307" w:rsidRPr="00B1305A" w:rsidRDefault="00BC5307" w:rsidP="00182513">
            <w:pPr>
              <w:autoSpaceDE w:val="0"/>
              <w:autoSpaceDN w:val="0"/>
              <w:adjustRightInd w:val="0"/>
              <w:rPr>
                <w:rFonts w:cs="Arial"/>
                <w:szCs w:val="24"/>
              </w:rPr>
            </w:pPr>
          </w:p>
        </w:tc>
      </w:tr>
      <w:tr w:rsidR="00BC5307" w:rsidRPr="00B1305A" w14:paraId="235DFEDD" w14:textId="77777777" w:rsidTr="00BC5307">
        <w:tc>
          <w:tcPr>
            <w:tcW w:w="1496" w:type="dxa"/>
            <w:tcBorders>
              <w:top w:val="nil"/>
              <w:left w:val="nil"/>
              <w:bottom w:val="nil"/>
              <w:right w:val="single" w:sz="4" w:space="0" w:color="auto"/>
            </w:tcBorders>
          </w:tcPr>
          <w:p w14:paraId="26AF9B76" w14:textId="26FE1A25" w:rsidR="00BC5307" w:rsidRPr="00B1305A" w:rsidRDefault="00BC5307" w:rsidP="00BC5307">
            <w:pPr>
              <w:autoSpaceDE w:val="0"/>
              <w:autoSpaceDN w:val="0"/>
              <w:adjustRightInd w:val="0"/>
              <w:jc w:val="right"/>
              <w:rPr>
                <w:rFonts w:cs="Arial"/>
                <w:szCs w:val="24"/>
              </w:rPr>
            </w:pPr>
            <w:r w:rsidRPr="00B1305A">
              <w:rPr>
                <w:rFonts w:cs="Arial"/>
                <w:szCs w:val="24"/>
              </w:rPr>
              <w:t>Relación</w:t>
            </w:r>
          </w:p>
        </w:tc>
        <w:tc>
          <w:tcPr>
            <w:tcW w:w="7482" w:type="dxa"/>
            <w:gridSpan w:val="3"/>
            <w:tcBorders>
              <w:left w:val="single" w:sz="4" w:space="0" w:color="auto"/>
            </w:tcBorders>
          </w:tcPr>
          <w:p w14:paraId="39EBBA7C" w14:textId="77777777" w:rsidR="00BC5307" w:rsidRPr="00B1305A" w:rsidRDefault="00BC5307" w:rsidP="00182513">
            <w:pPr>
              <w:autoSpaceDE w:val="0"/>
              <w:autoSpaceDN w:val="0"/>
              <w:adjustRightInd w:val="0"/>
              <w:rPr>
                <w:rFonts w:cs="Arial"/>
                <w:szCs w:val="24"/>
              </w:rPr>
            </w:pPr>
          </w:p>
        </w:tc>
      </w:tr>
      <w:tr w:rsidR="00BC5307" w:rsidRPr="00B1305A" w14:paraId="7DC1228E" w14:textId="77777777" w:rsidTr="00BC5307">
        <w:tc>
          <w:tcPr>
            <w:tcW w:w="1496" w:type="dxa"/>
            <w:tcBorders>
              <w:top w:val="nil"/>
              <w:left w:val="nil"/>
              <w:bottom w:val="nil"/>
              <w:right w:val="single" w:sz="4" w:space="0" w:color="auto"/>
            </w:tcBorders>
          </w:tcPr>
          <w:p w14:paraId="680739A0" w14:textId="77777777" w:rsidR="00BC5307" w:rsidRPr="00B1305A" w:rsidRDefault="00BC5307" w:rsidP="00BC5307">
            <w:pPr>
              <w:autoSpaceDE w:val="0"/>
              <w:autoSpaceDN w:val="0"/>
              <w:adjustRightInd w:val="0"/>
              <w:jc w:val="right"/>
              <w:rPr>
                <w:rFonts w:cs="Arial"/>
                <w:szCs w:val="24"/>
              </w:rPr>
            </w:pPr>
            <w:r w:rsidRPr="00B1305A">
              <w:rPr>
                <w:rFonts w:cs="Arial"/>
                <w:szCs w:val="24"/>
              </w:rPr>
              <w:t>Domicilio</w:t>
            </w:r>
          </w:p>
        </w:tc>
        <w:tc>
          <w:tcPr>
            <w:tcW w:w="7482" w:type="dxa"/>
            <w:gridSpan w:val="3"/>
            <w:tcBorders>
              <w:left w:val="single" w:sz="4" w:space="0" w:color="auto"/>
            </w:tcBorders>
          </w:tcPr>
          <w:p w14:paraId="783AAB0E" w14:textId="77777777" w:rsidR="00BC5307" w:rsidRPr="00B1305A" w:rsidRDefault="00BC5307" w:rsidP="00182513">
            <w:pPr>
              <w:autoSpaceDE w:val="0"/>
              <w:autoSpaceDN w:val="0"/>
              <w:adjustRightInd w:val="0"/>
              <w:rPr>
                <w:rFonts w:cs="Arial"/>
                <w:szCs w:val="24"/>
              </w:rPr>
            </w:pPr>
          </w:p>
        </w:tc>
      </w:tr>
      <w:tr w:rsidR="00BC5307" w:rsidRPr="00B1305A" w14:paraId="4DC19414" w14:textId="77777777" w:rsidTr="00BC5307">
        <w:tc>
          <w:tcPr>
            <w:tcW w:w="1496" w:type="dxa"/>
            <w:tcBorders>
              <w:top w:val="nil"/>
              <w:left w:val="nil"/>
              <w:bottom w:val="nil"/>
              <w:right w:val="single" w:sz="4" w:space="0" w:color="auto"/>
            </w:tcBorders>
          </w:tcPr>
          <w:p w14:paraId="7557A622" w14:textId="77777777" w:rsidR="00BC5307" w:rsidRPr="00B1305A" w:rsidRDefault="00BC5307" w:rsidP="00BC5307">
            <w:pPr>
              <w:autoSpaceDE w:val="0"/>
              <w:autoSpaceDN w:val="0"/>
              <w:adjustRightInd w:val="0"/>
              <w:jc w:val="right"/>
              <w:rPr>
                <w:rFonts w:cs="Arial"/>
                <w:szCs w:val="24"/>
              </w:rPr>
            </w:pPr>
            <w:r w:rsidRPr="00B1305A">
              <w:rPr>
                <w:rFonts w:cs="Arial"/>
                <w:szCs w:val="24"/>
              </w:rPr>
              <w:t>Fecha</w:t>
            </w:r>
          </w:p>
        </w:tc>
        <w:tc>
          <w:tcPr>
            <w:tcW w:w="7482" w:type="dxa"/>
            <w:gridSpan w:val="3"/>
            <w:tcBorders>
              <w:left w:val="single" w:sz="4" w:space="0" w:color="auto"/>
            </w:tcBorders>
          </w:tcPr>
          <w:p w14:paraId="3E8D4CA1" w14:textId="77777777" w:rsidR="00BC5307" w:rsidRPr="00B1305A" w:rsidRDefault="00BC5307" w:rsidP="00182513">
            <w:pPr>
              <w:autoSpaceDE w:val="0"/>
              <w:autoSpaceDN w:val="0"/>
              <w:adjustRightInd w:val="0"/>
              <w:rPr>
                <w:rFonts w:cs="Arial"/>
                <w:szCs w:val="24"/>
              </w:rPr>
            </w:pPr>
          </w:p>
        </w:tc>
      </w:tr>
      <w:tr w:rsidR="00BC5307" w:rsidRPr="00B1305A" w14:paraId="0CB16529" w14:textId="77777777" w:rsidTr="00BC5307">
        <w:tc>
          <w:tcPr>
            <w:tcW w:w="1496" w:type="dxa"/>
            <w:tcBorders>
              <w:top w:val="nil"/>
              <w:left w:val="nil"/>
              <w:bottom w:val="nil"/>
              <w:right w:val="single" w:sz="4" w:space="0" w:color="auto"/>
            </w:tcBorders>
          </w:tcPr>
          <w:p w14:paraId="165AAA12" w14:textId="77777777" w:rsidR="00BC5307" w:rsidRPr="00B1305A" w:rsidRDefault="00BC5307" w:rsidP="00BC5307">
            <w:pPr>
              <w:autoSpaceDE w:val="0"/>
              <w:autoSpaceDN w:val="0"/>
              <w:adjustRightInd w:val="0"/>
              <w:jc w:val="right"/>
              <w:rPr>
                <w:rFonts w:cs="Arial"/>
                <w:szCs w:val="24"/>
              </w:rPr>
            </w:pPr>
            <w:r w:rsidRPr="00B1305A">
              <w:rPr>
                <w:rFonts w:cs="Arial"/>
                <w:szCs w:val="24"/>
              </w:rPr>
              <w:t>Firma</w:t>
            </w:r>
          </w:p>
        </w:tc>
        <w:tc>
          <w:tcPr>
            <w:tcW w:w="7482" w:type="dxa"/>
            <w:gridSpan w:val="3"/>
            <w:tcBorders>
              <w:left w:val="single" w:sz="4" w:space="0" w:color="auto"/>
            </w:tcBorders>
          </w:tcPr>
          <w:p w14:paraId="2F3B301C" w14:textId="77777777" w:rsidR="00BC5307" w:rsidRPr="00B1305A" w:rsidRDefault="00BC5307" w:rsidP="00182513">
            <w:pPr>
              <w:autoSpaceDE w:val="0"/>
              <w:autoSpaceDN w:val="0"/>
              <w:adjustRightInd w:val="0"/>
              <w:rPr>
                <w:rFonts w:cs="Arial"/>
                <w:szCs w:val="24"/>
              </w:rPr>
            </w:pPr>
          </w:p>
        </w:tc>
      </w:tr>
    </w:tbl>
    <w:p w14:paraId="1F72F646" w14:textId="65A9F949" w:rsidR="0019768F" w:rsidRPr="00B1305A" w:rsidRDefault="0019768F" w:rsidP="005016B9">
      <w:pPr>
        <w:autoSpaceDE w:val="0"/>
        <w:autoSpaceDN w:val="0"/>
        <w:adjustRightInd w:val="0"/>
        <w:rPr>
          <w:rFonts w:cs="Arial"/>
          <w:szCs w:val="24"/>
        </w:rPr>
      </w:pPr>
    </w:p>
    <w:p w14:paraId="106968C7" w14:textId="771BBB77" w:rsidR="0019768F" w:rsidRPr="00B1305A" w:rsidRDefault="0019768F" w:rsidP="00E52A96">
      <w:pPr>
        <w:autoSpaceDE w:val="0"/>
        <w:autoSpaceDN w:val="0"/>
        <w:adjustRightInd w:val="0"/>
        <w:jc w:val="center"/>
        <w:outlineLvl w:val="0"/>
        <w:rPr>
          <w:rFonts w:cs="Arial"/>
          <w:b/>
          <w:szCs w:val="24"/>
        </w:rPr>
      </w:pPr>
      <w:r w:rsidRPr="00B1305A">
        <w:rPr>
          <w:rFonts w:cs="Arial"/>
          <w:b/>
          <w:szCs w:val="24"/>
        </w:rPr>
        <w:t>Nota: Se debe entregar al pa</w:t>
      </w:r>
      <w:r w:rsidR="00BA3698" w:rsidRPr="00B1305A">
        <w:rPr>
          <w:rFonts w:cs="Arial"/>
          <w:b/>
          <w:szCs w:val="24"/>
        </w:rPr>
        <w:t xml:space="preserve">rticipante </w:t>
      </w:r>
      <w:r w:rsidRPr="00B1305A">
        <w:rPr>
          <w:rFonts w:cs="Arial"/>
          <w:b/>
          <w:szCs w:val="24"/>
        </w:rPr>
        <w:t>una copia firmada de este documento.</w:t>
      </w:r>
    </w:p>
    <w:p w14:paraId="08CE6F91" w14:textId="77777777" w:rsidR="008E1B71" w:rsidRPr="00B1305A" w:rsidRDefault="008E1B71">
      <w:pPr>
        <w:rPr>
          <w:rFonts w:cs="Arial"/>
          <w:szCs w:val="24"/>
        </w:rPr>
      </w:pPr>
    </w:p>
    <w:sectPr w:rsidR="008E1B71" w:rsidRPr="00B1305A" w:rsidSect="009C15DD">
      <w:headerReference w:type="default" r:id="rId8"/>
      <w:footerReference w:type="default" r:id="rId9"/>
      <w:pgSz w:w="12240" w:h="15840" w:code="1"/>
      <w:pgMar w:top="106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C9338" w14:textId="77777777" w:rsidR="00047C44" w:rsidRDefault="00047C44" w:rsidP="00C5378C">
      <w:pPr>
        <w:spacing w:line="240" w:lineRule="auto"/>
      </w:pPr>
      <w:r>
        <w:separator/>
      </w:r>
    </w:p>
  </w:endnote>
  <w:endnote w:type="continuationSeparator" w:id="0">
    <w:p w14:paraId="590AAFAF" w14:textId="77777777" w:rsidR="00047C44" w:rsidRDefault="00047C44" w:rsidP="00C53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101B1" w14:textId="233F9D61" w:rsidR="001B54DF" w:rsidRDefault="001B54DF" w:rsidP="003D3886">
    <w:pPr>
      <w:pStyle w:val="Encabezado"/>
    </w:pPr>
    <w:r>
      <w:rPr>
        <w:sz w:val="20"/>
        <w:szCs w:val="20"/>
      </w:rPr>
      <w:t>Consentimiento</w:t>
    </w:r>
    <w:r w:rsidR="003A7DC1">
      <w:rPr>
        <w:sz w:val="20"/>
        <w:szCs w:val="20"/>
      </w:rPr>
      <w:t xml:space="preserve"> Informado         </w:t>
    </w:r>
    <w:r w:rsidR="00A72FDB">
      <w:rPr>
        <w:sz w:val="20"/>
        <w:szCs w:val="20"/>
      </w:rPr>
      <w:t xml:space="preserve">         </w:t>
    </w:r>
    <w:r w:rsidR="005D5627">
      <w:rPr>
        <w:sz w:val="20"/>
        <w:szCs w:val="20"/>
      </w:rPr>
      <w:t>Versión</w:t>
    </w:r>
    <w:r w:rsidR="00A72FDB">
      <w:rPr>
        <w:sz w:val="20"/>
        <w:szCs w:val="20"/>
      </w:rPr>
      <w:t>: ads</w:t>
    </w:r>
    <w:r w:rsidR="003A7DC1">
      <w:rPr>
        <w:sz w:val="20"/>
        <w:szCs w:val="20"/>
      </w:rPr>
      <w:t xml:space="preserve"> </w:t>
    </w:r>
    <w:r w:rsidR="00A72FDB">
      <w:rPr>
        <w:sz w:val="20"/>
        <w:szCs w:val="20"/>
      </w:rPr>
      <w:t xml:space="preserve"> 19 de Agosto del 2022</w:t>
    </w:r>
    <w:r w:rsidR="005F2A5B">
      <w:rPr>
        <w:sz w:val="20"/>
        <w:szCs w:val="20"/>
      </w:rPr>
      <w:t xml:space="preserve">          </w:t>
    </w:r>
    <w:r>
      <w:rPr>
        <w:sz w:val="20"/>
        <w:szCs w:val="20"/>
      </w:rPr>
      <w:t xml:space="preserve">        </w:t>
    </w:r>
    <w:r w:rsidR="003A7DC1">
      <w:rPr>
        <w:sz w:val="20"/>
        <w:szCs w:val="20"/>
      </w:rPr>
      <w:t xml:space="preserve">                     </w:t>
    </w:r>
    <w:r>
      <w:rPr>
        <w:sz w:val="20"/>
        <w:szCs w:val="20"/>
      </w:rPr>
      <w:t xml:space="preserve"> </w:t>
    </w:r>
    <w:r w:rsidRPr="008B6F79">
      <w:rPr>
        <w:rStyle w:val="Nmerodepgina"/>
        <w:sz w:val="20"/>
        <w:szCs w:val="20"/>
      </w:rPr>
      <w:fldChar w:fldCharType="begin"/>
    </w:r>
    <w:r w:rsidRPr="008B6F79">
      <w:rPr>
        <w:rStyle w:val="Nmerodepgina"/>
        <w:sz w:val="20"/>
        <w:szCs w:val="20"/>
      </w:rPr>
      <w:instrText xml:space="preserve"> PAGE </w:instrText>
    </w:r>
    <w:r w:rsidRPr="008B6F79">
      <w:rPr>
        <w:rStyle w:val="Nmerodepgina"/>
        <w:sz w:val="20"/>
        <w:szCs w:val="20"/>
      </w:rPr>
      <w:fldChar w:fldCharType="separate"/>
    </w:r>
    <w:r w:rsidR="00C9730B">
      <w:rPr>
        <w:rStyle w:val="Nmerodepgina"/>
        <w:noProof/>
        <w:sz w:val="20"/>
        <w:szCs w:val="20"/>
      </w:rPr>
      <w:t>7</w:t>
    </w:r>
    <w:r w:rsidRPr="008B6F79">
      <w:rPr>
        <w:rStyle w:val="Nmerodepgina"/>
        <w:sz w:val="20"/>
        <w:szCs w:val="20"/>
      </w:rPr>
      <w:fldChar w:fldCharType="end"/>
    </w:r>
    <w:r w:rsidRPr="008B6F79">
      <w:rPr>
        <w:rStyle w:val="Nmerodepgina"/>
        <w:sz w:val="20"/>
        <w:szCs w:val="20"/>
      </w:rPr>
      <w:t xml:space="preserve"> </w:t>
    </w:r>
    <w:r w:rsidR="005F2A5B">
      <w:rPr>
        <w:rStyle w:val="Nmerodepgina"/>
        <w:sz w:val="20"/>
        <w:szCs w:val="20"/>
      </w:rPr>
      <w:t xml:space="preserve">/ </w:t>
    </w:r>
    <w:r w:rsidRPr="008B6F79">
      <w:rPr>
        <w:rStyle w:val="Nmerodepgina"/>
        <w:sz w:val="20"/>
        <w:szCs w:val="20"/>
      </w:rPr>
      <w:fldChar w:fldCharType="begin"/>
    </w:r>
    <w:r w:rsidRPr="008B6F79">
      <w:rPr>
        <w:rStyle w:val="Nmerodepgina"/>
        <w:sz w:val="20"/>
        <w:szCs w:val="20"/>
      </w:rPr>
      <w:instrText xml:space="preserve"> NUMPAGES </w:instrText>
    </w:r>
    <w:r w:rsidRPr="008B6F79">
      <w:rPr>
        <w:rStyle w:val="Nmerodepgina"/>
        <w:sz w:val="20"/>
        <w:szCs w:val="20"/>
      </w:rPr>
      <w:fldChar w:fldCharType="separate"/>
    </w:r>
    <w:r w:rsidR="00C9730B">
      <w:rPr>
        <w:rStyle w:val="Nmerodepgina"/>
        <w:noProof/>
        <w:sz w:val="20"/>
        <w:szCs w:val="20"/>
      </w:rPr>
      <w:t>7</w:t>
    </w:r>
    <w:r w:rsidRPr="008B6F79">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E5B7A" w14:textId="77777777" w:rsidR="00047C44" w:rsidRDefault="00047C44" w:rsidP="00C5378C">
      <w:pPr>
        <w:spacing w:line="240" w:lineRule="auto"/>
      </w:pPr>
      <w:r>
        <w:separator/>
      </w:r>
    </w:p>
  </w:footnote>
  <w:footnote w:type="continuationSeparator" w:id="0">
    <w:p w14:paraId="35857C41" w14:textId="77777777" w:rsidR="00047C44" w:rsidRDefault="00047C44" w:rsidP="00C53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5251" w14:textId="2B651B9D" w:rsidR="001B54DF" w:rsidRDefault="001B54DF" w:rsidP="008A48D5">
    <w:pPr>
      <w:pStyle w:val="Piedepgina"/>
      <w:jc w:val="right"/>
    </w:pPr>
    <w:r>
      <w:rPr>
        <w:noProof/>
        <w:sz w:val="20"/>
        <w:szCs w:val="20"/>
        <w:lang w:eastAsia="es-MX"/>
      </w:rPr>
      <w:drawing>
        <wp:anchor distT="0" distB="0" distL="114300" distR="114300" simplePos="0" relativeHeight="251658752" behindDoc="1" locked="0" layoutInCell="1" allowOverlap="1" wp14:anchorId="2C7C6040" wp14:editId="3A854D32">
          <wp:simplePos x="0" y="0"/>
          <wp:positionH relativeFrom="column">
            <wp:posOffset>5715</wp:posOffset>
          </wp:positionH>
          <wp:positionV relativeFrom="paragraph">
            <wp:posOffset>-97155</wp:posOffset>
          </wp:positionV>
          <wp:extent cx="1200150" cy="381000"/>
          <wp:effectExtent l="0" t="0" r="0" b="0"/>
          <wp:wrapNone/>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pic:spPr>
              </pic:pic>
            </a:graphicData>
          </a:graphic>
          <wp14:sizeRelH relativeFrom="page">
            <wp14:pctWidth>0</wp14:pctWidth>
          </wp14:sizeRelH>
          <wp14:sizeRelV relativeFrom="page">
            <wp14:pctHeight>0</wp14:pctHeight>
          </wp14:sizeRelV>
        </wp:anchor>
      </w:drawing>
    </w:r>
    <w:r w:rsidR="003A7DC1" w:rsidRPr="003A7DC1">
      <w:t xml:space="preserve"> </w:t>
    </w:r>
  </w:p>
  <w:p w14:paraId="72B185E4" w14:textId="77777777" w:rsidR="004C1C61" w:rsidRDefault="004C1C61" w:rsidP="004C1C61">
    <w:pPr>
      <w:pStyle w:val="Encabezado"/>
      <w:jc w:val="right"/>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236"/>
      <w:gridCol w:w="2726"/>
      <w:gridCol w:w="236"/>
      <w:gridCol w:w="2933"/>
    </w:tblGrid>
    <w:tr w:rsidR="004C1C61" w:rsidRPr="0068414C" w14:paraId="46CB3140" w14:textId="77777777" w:rsidTr="005E255B">
      <w:tc>
        <w:tcPr>
          <w:tcW w:w="2756" w:type="dxa"/>
          <w:tcBorders>
            <w:top w:val="single" w:sz="4" w:space="0" w:color="auto"/>
            <w:left w:val="single" w:sz="4" w:space="0" w:color="auto"/>
            <w:bottom w:val="single" w:sz="4" w:space="0" w:color="auto"/>
            <w:right w:val="single" w:sz="4" w:space="0" w:color="auto"/>
          </w:tcBorders>
          <w:shd w:val="clear" w:color="auto" w:fill="D9D9D9"/>
        </w:tcPr>
        <w:p w14:paraId="1F6A8387" w14:textId="77777777" w:rsidR="004C1C61" w:rsidRPr="00C13782" w:rsidRDefault="004C1C61" w:rsidP="004C1C61">
          <w:pPr>
            <w:jc w:val="center"/>
            <w:rPr>
              <w:rFonts w:ascii="Calibri" w:hAnsi="Calibri"/>
              <w:sz w:val="22"/>
            </w:rPr>
          </w:pPr>
          <w:r>
            <w:rPr>
              <w:rFonts w:ascii="Calibri" w:hAnsi="Calibri"/>
              <w:sz w:val="22"/>
            </w:rPr>
            <w:t>Sitio</w:t>
          </w:r>
          <w:r w:rsidRPr="00C13782">
            <w:rPr>
              <w:rFonts w:ascii="Calibri" w:hAnsi="Calibri"/>
              <w:sz w:val="22"/>
            </w:rPr>
            <w:t xml:space="preserve"> </w:t>
          </w:r>
        </w:p>
      </w:tc>
      <w:tc>
        <w:tcPr>
          <w:tcW w:w="236" w:type="dxa"/>
          <w:tcBorders>
            <w:top w:val="nil"/>
            <w:left w:val="single" w:sz="4" w:space="0" w:color="auto"/>
            <w:bottom w:val="nil"/>
            <w:right w:val="single" w:sz="4" w:space="0" w:color="auto"/>
          </w:tcBorders>
          <w:shd w:val="clear" w:color="auto" w:fill="auto"/>
        </w:tcPr>
        <w:p w14:paraId="54448F42" w14:textId="77777777" w:rsidR="004C1C61" w:rsidRPr="00C13782" w:rsidRDefault="004C1C61" w:rsidP="004C1C61">
          <w:pPr>
            <w:jc w:val="center"/>
            <w:rPr>
              <w:rFonts w:ascii="Calibri" w:hAnsi="Calibri"/>
              <w:sz w:val="22"/>
            </w:rPr>
          </w:pPr>
        </w:p>
      </w:tc>
      <w:tc>
        <w:tcPr>
          <w:tcW w:w="2757" w:type="dxa"/>
          <w:tcBorders>
            <w:top w:val="single" w:sz="4" w:space="0" w:color="auto"/>
            <w:left w:val="single" w:sz="4" w:space="0" w:color="auto"/>
            <w:bottom w:val="single" w:sz="4" w:space="0" w:color="auto"/>
            <w:right w:val="single" w:sz="4" w:space="0" w:color="auto"/>
          </w:tcBorders>
          <w:shd w:val="clear" w:color="auto" w:fill="D9D9D9"/>
        </w:tcPr>
        <w:p w14:paraId="6538C02D" w14:textId="77777777" w:rsidR="004C1C61" w:rsidRPr="00C13782" w:rsidRDefault="004C1C61" w:rsidP="004C1C61">
          <w:pPr>
            <w:jc w:val="center"/>
            <w:rPr>
              <w:rFonts w:ascii="Calibri" w:hAnsi="Calibri"/>
              <w:sz w:val="22"/>
            </w:rPr>
          </w:pPr>
          <w:r w:rsidRPr="00C13782">
            <w:rPr>
              <w:rFonts w:ascii="Calibri" w:hAnsi="Calibri"/>
              <w:sz w:val="22"/>
            </w:rPr>
            <w:t>Número de sujeto</w:t>
          </w:r>
        </w:p>
      </w:tc>
      <w:tc>
        <w:tcPr>
          <w:tcW w:w="236" w:type="dxa"/>
          <w:tcBorders>
            <w:top w:val="nil"/>
            <w:left w:val="single" w:sz="4" w:space="0" w:color="auto"/>
            <w:bottom w:val="nil"/>
            <w:right w:val="single" w:sz="4" w:space="0" w:color="auto"/>
          </w:tcBorders>
          <w:shd w:val="clear" w:color="auto" w:fill="auto"/>
        </w:tcPr>
        <w:p w14:paraId="4D315916" w14:textId="77777777" w:rsidR="004C1C61" w:rsidRPr="00C13782" w:rsidRDefault="004C1C61" w:rsidP="004C1C61">
          <w:pPr>
            <w:jc w:val="center"/>
            <w:rPr>
              <w:rFonts w:ascii="Calibri" w:hAnsi="Calibri"/>
              <w:sz w:val="22"/>
            </w:rPr>
          </w:pPr>
        </w:p>
      </w:tc>
      <w:tc>
        <w:tcPr>
          <w:tcW w:w="2993" w:type="dxa"/>
          <w:tcBorders>
            <w:top w:val="single" w:sz="4" w:space="0" w:color="auto"/>
            <w:left w:val="single" w:sz="4" w:space="0" w:color="auto"/>
            <w:bottom w:val="single" w:sz="4" w:space="0" w:color="auto"/>
            <w:right w:val="single" w:sz="4" w:space="0" w:color="auto"/>
          </w:tcBorders>
          <w:shd w:val="clear" w:color="auto" w:fill="D9D9D9"/>
        </w:tcPr>
        <w:p w14:paraId="7933798E" w14:textId="77777777" w:rsidR="004C1C61" w:rsidRPr="00C13782" w:rsidRDefault="004C1C61" w:rsidP="004C1C61">
          <w:pPr>
            <w:jc w:val="center"/>
            <w:rPr>
              <w:rFonts w:ascii="Calibri" w:hAnsi="Calibri"/>
              <w:sz w:val="22"/>
            </w:rPr>
          </w:pPr>
          <w:r>
            <w:rPr>
              <w:rFonts w:ascii="Calibri" w:hAnsi="Calibri"/>
              <w:sz w:val="22"/>
            </w:rPr>
            <w:t>Grupo</w:t>
          </w:r>
        </w:p>
      </w:tc>
    </w:tr>
    <w:tr w:rsidR="004C1C61" w:rsidRPr="0068414C" w14:paraId="76518A2C" w14:textId="77777777" w:rsidTr="005E255B">
      <w:tc>
        <w:tcPr>
          <w:tcW w:w="2756" w:type="dxa"/>
          <w:tcBorders>
            <w:top w:val="single" w:sz="4" w:space="0" w:color="auto"/>
            <w:left w:val="single" w:sz="4" w:space="0" w:color="auto"/>
            <w:bottom w:val="single" w:sz="4" w:space="0" w:color="auto"/>
            <w:right w:val="single" w:sz="4" w:space="0" w:color="auto"/>
          </w:tcBorders>
          <w:shd w:val="clear" w:color="auto" w:fill="auto"/>
        </w:tcPr>
        <w:p w14:paraId="7C2D370B" w14:textId="5E5F7A32" w:rsidR="004C1C61" w:rsidRPr="00C13782" w:rsidRDefault="00A72FDB" w:rsidP="00A72FDB">
          <w:pPr>
            <w:jc w:val="center"/>
            <w:rPr>
              <w:rFonts w:ascii="Calibri" w:hAnsi="Calibri"/>
              <w:sz w:val="22"/>
            </w:rPr>
          </w:pPr>
          <w:r>
            <w:rPr>
              <w:rFonts w:ascii="Calibri" w:hAnsi="Calibri"/>
              <w:sz w:val="22"/>
            </w:rPr>
            <w:t>eqw</w:t>
          </w:r>
        </w:p>
      </w:tc>
      <w:tc>
        <w:tcPr>
          <w:tcW w:w="236" w:type="dxa"/>
          <w:tcBorders>
            <w:top w:val="nil"/>
            <w:left w:val="single" w:sz="4" w:space="0" w:color="auto"/>
            <w:bottom w:val="nil"/>
            <w:right w:val="single" w:sz="4" w:space="0" w:color="auto"/>
          </w:tcBorders>
          <w:shd w:val="clear" w:color="auto" w:fill="auto"/>
        </w:tcPr>
        <w:p w14:paraId="6DA5962E" w14:textId="77777777" w:rsidR="004C1C61" w:rsidRPr="00C13782" w:rsidRDefault="004C1C61" w:rsidP="004C1C61">
          <w:pPr>
            <w:rPr>
              <w:rFonts w:ascii="Calibri" w:hAnsi="Calibri"/>
              <w:sz w:val="22"/>
            </w:rPr>
          </w:pPr>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047F6637" w14:textId="524450A9" w:rsidR="004C1C61" w:rsidRPr="00C13782" w:rsidRDefault="00A72FDB" w:rsidP="00A72FDB">
          <w:pPr>
            <w:jc w:val="center"/>
            <w:rPr>
              <w:rFonts w:ascii="Calibri" w:hAnsi="Calibri"/>
              <w:sz w:val="22"/>
            </w:rPr>
          </w:pPr>
          <w:r>
            <w:rPr>
              <w:rFonts w:ascii="Calibri" w:hAnsi="Calibri"/>
              <w:sz w:val="22"/>
            </w:rPr>
            <w:t>sd</w:t>
          </w:r>
        </w:p>
      </w:tc>
      <w:tc>
        <w:tcPr>
          <w:tcW w:w="236" w:type="dxa"/>
          <w:tcBorders>
            <w:top w:val="nil"/>
            <w:left w:val="single" w:sz="4" w:space="0" w:color="auto"/>
            <w:bottom w:val="nil"/>
            <w:right w:val="single" w:sz="4" w:space="0" w:color="auto"/>
          </w:tcBorders>
          <w:shd w:val="clear" w:color="auto" w:fill="auto"/>
        </w:tcPr>
        <w:p w14:paraId="2680F711" w14:textId="77777777" w:rsidR="004C1C61" w:rsidRPr="00C13782" w:rsidRDefault="004C1C61" w:rsidP="004C1C61">
          <w:pPr>
            <w:rPr>
              <w:rFonts w:ascii="Calibri" w:hAnsi="Calibri"/>
              <w:sz w:val="22"/>
            </w:rPr>
          </w:pPr>
        </w:p>
      </w:tc>
      <w:tc>
        <w:tcPr>
          <w:tcW w:w="2993" w:type="dxa"/>
          <w:tcBorders>
            <w:top w:val="single" w:sz="4" w:space="0" w:color="auto"/>
            <w:left w:val="single" w:sz="4" w:space="0" w:color="auto"/>
            <w:bottom w:val="single" w:sz="4" w:space="0" w:color="auto"/>
            <w:right w:val="single" w:sz="4" w:space="0" w:color="auto"/>
          </w:tcBorders>
          <w:shd w:val="clear" w:color="auto" w:fill="auto"/>
        </w:tcPr>
        <w:p w14:paraId="70332CFB" w14:textId="700400D8" w:rsidR="004C1C61" w:rsidRPr="00C13782" w:rsidRDefault="00A72FDB" w:rsidP="00A72FDB">
          <w:pPr>
            <w:jc w:val="center"/>
            <w:rPr>
              <w:rFonts w:ascii="Calibri" w:hAnsi="Calibri"/>
              <w:sz w:val="22"/>
            </w:rPr>
          </w:pPr>
          <w:r>
            <w:rPr>
              <w:rFonts w:ascii="Calibri" w:hAnsi="Calibri"/>
              <w:sz w:val="22"/>
            </w:rPr>
            <w:t>adsasd</w:t>
          </w:r>
        </w:p>
      </w:tc>
    </w:tr>
  </w:tbl>
  <w:p w14:paraId="312EB6E4" w14:textId="77777777" w:rsidR="004C1C61" w:rsidRPr="00C13782" w:rsidRDefault="004C1C61" w:rsidP="004C1C61">
    <w:pPr>
      <w:rPr>
        <w:vanish/>
      </w:rPr>
    </w:pPr>
  </w:p>
  <w:p w14:paraId="682B1ADF" w14:textId="77777777" w:rsidR="004C1C61" w:rsidRDefault="004C1C61" w:rsidP="004C1C61">
    <w:pPr>
      <w:pStyle w:val="Encabezado"/>
      <w:jc w:val="right"/>
    </w:pPr>
    <w:r>
      <w:rPr>
        <w:sz w:val="20"/>
        <w:szCs w:val="20"/>
      </w:rPr>
      <w:t xml:space="preserve">                                      </w:t>
    </w:r>
  </w:p>
  <w:p w14:paraId="4988E5A0" w14:textId="77777777" w:rsidR="003A7DC1" w:rsidRDefault="003A7DC1" w:rsidP="003A7DC1">
    <w:pPr>
      <w:pStyle w:val="Piedepgina"/>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2C4D"/>
    <w:multiLevelType w:val="hybridMultilevel"/>
    <w:tmpl w:val="01E4E5B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97A08AA"/>
    <w:multiLevelType w:val="hybridMultilevel"/>
    <w:tmpl w:val="9DE26A4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2264C52"/>
    <w:multiLevelType w:val="hybridMultilevel"/>
    <w:tmpl w:val="67EC4CB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63B703F"/>
    <w:multiLevelType w:val="hybridMultilevel"/>
    <w:tmpl w:val="021EBC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582FB4"/>
    <w:multiLevelType w:val="hybridMultilevel"/>
    <w:tmpl w:val="B0A401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7B6706"/>
    <w:multiLevelType w:val="hybridMultilevel"/>
    <w:tmpl w:val="AB6008D6"/>
    <w:lvl w:ilvl="0" w:tplc="C02ABBD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5E924406"/>
    <w:multiLevelType w:val="hybridMultilevel"/>
    <w:tmpl w:val="ADAE97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1B15C18"/>
    <w:multiLevelType w:val="hybridMultilevel"/>
    <w:tmpl w:val="A6D02A0C"/>
    <w:lvl w:ilvl="0" w:tplc="080A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F">
      <w:start w:val="1"/>
      <w:numFmt w:val="decimal"/>
      <w:lvlText w:val="%4."/>
      <w:lvlJc w:val="left"/>
      <w:pPr>
        <w:ind w:left="2880" w:hanging="360"/>
      </w:pPr>
      <w:rPr>
        <w:rFonts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E1AE42D-705B-4588-80A6-742B4D6A5E7C}"/>
    <w:docVar w:name="dgnword-eventsink" w:val="37463344"/>
  </w:docVars>
  <w:rsids>
    <w:rsidRoot w:val="00C5378C"/>
    <w:rsid w:val="00002873"/>
    <w:rsid w:val="00003E46"/>
    <w:rsid w:val="00025B05"/>
    <w:rsid w:val="00047C44"/>
    <w:rsid w:val="000713DE"/>
    <w:rsid w:val="00082201"/>
    <w:rsid w:val="00086383"/>
    <w:rsid w:val="000B1B19"/>
    <w:rsid w:val="000E1858"/>
    <w:rsid w:val="000F3058"/>
    <w:rsid w:val="00112722"/>
    <w:rsid w:val="001138E6"/>
    <w:rsid w:val="001305B1"/>
    <w:rsid w:val="00151A49"/>
    <w:rsid w:val="0019768F"/>
    <w:rsid w:val="001B2C8E"/>
    <w:rsid w:val="001B54DF"/>
    <w:rsid w:val="001F0387"/>
    <w:rsid w:val="00202299"/>
    <w:rsid w:val="0020447E"/>
    <w:rsid w:val="0022276F"/>
    <w:rsid w:val="00236BDB"/>
    <w:rsid w:val="0023729B"/>
    <w:rsid w:val="00237BF6"/>
    <w:rsid w:val="00276C36"/>
    <w:rsid w:val="00282AF1"/>
    <w:rsid w:val="00285841"/>
    <w:rsid w:val="002A173C"/>
    <w:rsid w:val="002B1994"/>
    <w:rsid w:val="002C0BD7"/>
    <w:rsid w:val="002C4C62"/>
    <w:rsid w:val="002E1FB0"/>
    <w:rsid w:val="002F2675"/>
    <w:rsid w:val="00302976"/>
    <w:rsid w:val="00316144"/>
    <w:rsid w:val="00336B99"/>
    <w:rsid w:val="00354E8F"/>
    <w:rsid w:val="003620FB"/>
    <w:rsid w:val="00390AD0"/>
    <w:rsid w:val="003A4C9F"/>
    <w:rsid w:val="003A6107"/>
    <w:rsid w:val="003A7DC1"/>
    <w:rsid w:val="003C198C"/>
    <w:rsid w:val="003D3886"/>
    <w:rsid w:val="003D5E0A"/>
    <w:rsid w:val="00407C57"/>
    <w:rsid w:val="00427701"/>
    <w:rsid w:val="00433A31"/>
    <w:rsid w:val="00433A91"/>
    <w:rsid w:val="004A66E3"/>
    <w:rsid w:val="004B1090"/>
    <w:rsid w:val="004C1C61"/>
    <w:rsid w:val="004D4370"/>
    <w:rsid w:val="004D5A2E"/>
    <w:rsid w:val="004D695C"/>
    <w:rsid w:val="004E3328"/>
    <w:rsid w:val="004F583C"/>
    <w:rsid w:val="005016B9"/>
    <w:rsid w:val="00541CF0"/>
    <w:rsid w:val="0054564F"/>
    <w:rsid w:val="00593BAA"/>
    <w:rsid w:val="005D5627"/>
    <w:rsid w:val="005E5607"/>
    <w:rsid w:val="005E77FD"/>
    <w:rsid w:val="005F2A5B"/>
    <w:rsid w:val="006278CD"/>
    <w:rsid w:val="0064440A"/>
    <w:rsid w:val="00644E40"/>
    <w:rsid w:val="006605F9"/>
    <w:rsid w:val="00660F17"/>
    <w:rsid w:val="00684A3F"/>
    <w:rsid w:val="006C6E32"/>
    <w:rsid w:val="006D2F2F"/>
    <w:rsid w:val="006F2E63"/>
    <w:rsid w:val="007158FE"/>
    <w:rsid w:val="00725A80"/>
    <w:rsid w:val="00727F1D"/>
    <w:rsid w:val="00745792"/>
    <w:rsid w:val="0074743F"/>
    <w:rsid w:val="00751DA0"/>
    <w:rsid w:val="007748A9"/>
    <w:rsid w:val="00780199"/>
    <w:rsid w:val="007A052B"/>
    <w:rsid w:val="007C5508"/>
    <w:rsid w:val="007D13A0"/>
    <w:rsid w:val="007E38B2"/>
    <w:rsid w:val="00815312"/>
    <w:rsid w:val="008205E0"/>
    <w:rsid w:val="00835A92"/>
    <w:rsid w:val="00846780"/>
    <w:rsid w:val="0086116D"/>
    <w:rsid w:val="00863386"/>
    <w:rsid w:val="00874122"/>
    <w:rsid w:val="008808D4"/>
    <w:rsid w:val="00881531"/>
    <w:rsid w:val="008A465A"/>
    <w:rsid w:val="008A48D5"/>
    <w:rsid w:val="008D52C1"/>
    <w:rsid w:val="008E1B71"/>
    <w:rsid w:val="00963443"/>
    <w:rsid w:val="009707F1"/>
    <w:rsid w:val="0098451C"/>
    <w:rsid w:val="009C15DD"/>
    <w:rsid w:val="009C352E"/>
    <w:rsid w:val="009E7A8D"/>
    <w:rsid w:val="00A00457"/>
    <w:rsid w:val="00A0469A"/>
    <w:rsid w:val="00A1464E"/>
    <w:rsid w:val="00A30989"/>
    <w:rsid w:val="00A56CE0"/>
    <w:rsid w:val="00A65461"/>
    <w:rsid w:val="00A72FDB"/>
    <w:rsid w:val="00AC06E1"/>
    <w:rsid w:val="00AE74DF"/>
    <w:rsid w:val="00B07F8E"/>
    <w:rsid w:val="00B1305A"/>
    <w:rsid w:val="00B75745"/>
    <w:rsid w:val="00B82B7A"/>
    <w:rsid w:val="00B83F5E"/>
    <w:rsid w:val="00B92637"/>
    <w:rsid w:val="00B92872"/>
    <w:rsid w:val="00BA3698"/>
    <w:rsid w:val="00BB65D7"/>
    <w:rsid w:val="00BC14B9"/>
    <w:rsid w:val="00BC5307"/>
    <w:rsid w:val="00BD6F9B"/>
    <w:rsid w:val="00C0790D"/>
    <w:rsid w:val="00C07B3A"/>
    <w:rsid w:val="00C20C3B"/>
    <w:rsid w:val="00C23973"/>
    <w:rsid w:val="00C35ADF"/>
    <w:rsid w:val="00C431EB"/>
    <w:rsid w:val="00C5378C"/>
    <w:rsid w:val="00C60FFE"/>
    <w:rsid w:val="00C659DF"/>
    <w:rsid w:val="00C811DC"/>
    <w:rsid w:val="00C824F3"/>
    <w:rsid w:val="00C9730B"/>
    <w:rsid w:val="00CA7F20"/>
    <w:rsid w:val="00CB3CB6"/>
    <w:rsid w:val="00CD6E17"/>
    <w:rsid w:val="00CD7ADC"/>
    <w:rsid w:val="00CE1E8A"/>
    <w:rsid w:val="00CF5023"/>
    <w:rsid w:val="00D03836"/>
    <w:rsid w:val="00D60DDC"/>
    <w:rsid w:val="00D61B9C"/>
    <w:rsid w:val="00D847CB"/>
    <w:rsid w:val="00D92F33"/>
    <w:rsid w:val="00DA152D"/>
    <w:rsid w:val="00DD0711"/>
    <w:rsid w:val="00DD46B0"/>
    <w:rsid w:val="00DF0613"/>
    <w:rsid w:val="00DF316B"/>
    <w:rsid w:val="00E07149"/>
    <w:rsid w:val="00E23FBE"/>
    <w:rsid w:val="00E27E0B"/>
    <w:rsid w:val="00E44899"/>
    <w:rsid w:val="00E47950"/>
    <w:rsid w:val="00E52A96"/>
    <w:rsid w:val="00E61F18"/>
    <w:rsid w:val="00E72B94"/>
    <w:rsid w:val="00E77E67"/>
    <w:rsid w:val="00EA1F6F"/>
    <w:rsid w:val="00EC0BF1"/>
    <w:rsid w:val="00EE179C"/>
    <w:rsid w:val="00EE21AB"/>
    <w:rsid w:val="00F15EDC"/>
    <w:rsid w:val="00F24506"/>
    <w:rsid w:val="00F34931"/>
    <w:rsid w:val="00F458CF"/>
    <w:rsid w:val="00F61EF9"/>
    <w:rsid w:val="00F6407D"/>
    <w:rsid w:val="00F75164"/>
    <w:rsid w:val="00F80CA3"/>
    <w:rsid w:val="00F831D6"/>
    <w:rsid w:val="00F83E12"/>
    <w:rsid w:val="00F9110F"/>
    <w:rsid w:val="00FB3593"/>
    <w:rsid w:val="00FD4A59"/>
    <w:rsid w:val="00FF6515"/>
    <w:rsid w:val="385C97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77EC0"/>
  <w15:docId w15:val="{99C57881-9281-4B7A-830F-5AA6C7E0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199"/>
    <w:pPr>
      <w:spacing w:line="360" w:lineRule="auto"/>
      <w:jc w:val="both"/>
    </w:pPr>
    <w:rPr>
      <w:rFonts w:ascii="Arial" w:hAnsi="Arial"/>
      <w:sz w:val="24"/>
      <w:szCs w:val="22"/>
      <w:lang w:eastAsia="en-US"/>
    </w:rPr>
  </w:style>
  <w:style w:type="paragraph" w:styleId="Ttulo2">
    <w:name w:val="heading 2"/>
    <w:basedOn w:val="Normal"/>
    <w:next w:val="Normal"/>
    <w:link w:val="Ttulo2Car"/>
    <w:qFormat/>
    <w:rsid w:val="0019768F"/>
    <w:pPr>
      <w:keepNext/>
      <w:spacing w:before="240" w:after="60" w:line="240" w:lineRule="auto"/>
      <w:jc w:val="left"/>
      <w:outlineLvl w:val="1"/>
    </w:pPr>
    <w:rPr>
      <w:rFonts w:eastAsia="Times New Roman" w:cs="Arial"/>
      <w:b/>
      <w:bCs/>
      <w:i/>
      <w:iCs/>
      <w:kern w:val="32"/>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378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5378C"/>
    <w:rPr>
      <w:rFonts w:ascii="Arial" w:hAnsi="Arial"/>
      <w:sz w:val="24"/>
    </w:rPr>
  </w:style>
  <w:style w:type="paragraph" w:styleId="Piedepgina">
    <w:name w:val="footer"/>
    <w:basedOn w:val="Normal"/>
    <w:link w:val="PiedepginaCar"/>
    <w:uiPriority w:val="99"/>
    <w:unhideWhenUsed/>
    <w:rsid w:val="00C537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5378C"/>
    <w:rPr>
      <w:rFonts w:ascii="Arial" w:hAnsi="Arial"/>
      <w:sz w:val="24"/>
    </w:rPr>
  </w:style>
  <w:style w:type="character" w:styleId="Nmerodepgina">
    <w:name w:val="page number"/>
    <w:basedOn w:val="Fuentedeprrafopredeter"/>
    <w:rsid w:val="00C5378C"/>
  </w:style>
  <w:style w:type="character" w:customStyle="1" w:styleId="Ttulo2Car">
    <w:name w:val="Título 2 Car"/>
    <w:basedOn w:val="Fuentedeprrafopredeter"/>
    <w:link w:val="Ttulo2"/>
    <w:rsid w:val="0019768F"/>
    <w:rPr>
      <w:rFonts w:ascii="Arial" w:eastAsia="Times New Roman" w:hAnsi="Arial" w:cs="Arial"/>
      <w:b/>
      <w:bCs/>
      <w:i/>
      <w:iCs/>
      <w:kern w:val="32"/>
      <w:sz w:val="28"/>
      <w:szCs w:val="28"/>
    </w:rPr>
  </w:style>
  <w:style w:type="paragraph" w:styleId="Textosinformato">
    <w:name w:val="Plain Text"/>
    <w:basedOn w:val="Normal"/>
    <w:link w:val="TextosinformatoCar"/>
    <w:rsid w:val="0019768F"/>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19768F"/>
    <w:rPr>
      <w:rFonts w:ascii="Courier" w:eastAsia="Times" w:hAnsi="Courier"/>
      <w:sz w:val="24"/>
      <w:lang w:val="en-US" w:eastAsia="en-US"/>
    </w:rPr>
  </w:style>
  <w:style w:type="paragraph" w:styleId="Mapadeldocumento">
    <w:name w:val="Document Map"/>
    <w:basedOn w:val="Normal"/>
    <w:link w:val="MapadeldocumentoCar"/>
    <w:uiPriority w:val="99"/>
    <w:semiHidden/>
    <w:unhideWhenUsed/>
    <w:rsid w:val="00336B99"/>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36B99"/>
    <w:rPr>
      <w:rFonts w:ascii="Tahoma" w:hAnsi="Tahoma" w:cs="Tahoma"/>
      <w:sz w:val="16"/>
      <w:szCs w:val="16"/>
      <w:lang w:val="es-MX" w:eastAsia="en-US"/>
    </w:rPr>
  </w:style>
  <w:style w:type="paragraph" w:styleId="Textonotaalfinal">
    <w:name w:val="endnote text"/>
    <w:basedOn w:val="Normal"/>
    <w:link w:val="TextonotaalfinalCar"/>
    <w:unhideWhenUsed/>
    <w:rsid w:val="00433A31"/>
    <w:rPr>
      <w:sz w:val="20"/>
      <w:szCs w:val="20"/>
    </w:rPr>
  </w:style>
  <w:style w:type="character" w:customStyle="1" w:styleId="TextonotaalfinalCar">
    <w:name w:val="Texto nota al final Car"/>
    <w:basedOn w:val="Fuentedeprrafopredeter"/>
    <w:link w:val="Textonotaalfinal"/>
    <w:rsid w:val="00433A31"/>
    <w:rPr>
      <w:rFonts w:ascii="Arial" w:hAnsi="Arial"/>
      <w:lang w:eastAsia="en-US"/>
    </w:rPr>
  </w:style>
  <w:style w:type="character" w:styleId="Refdenotaalfinal">
    <w:name w:val="endnote reference"/>
    <w:uiPriority w:val="99"/>
    <w:unhideWhenUsed/>
    <w:rsid w:val="00433A31"/>
    <w:rPr>
      <w:vertAlign w:val="superscript"/>
    </w:rPr>
  </w:style>
  <w:style w:type="paragraph" w:styleId="Prrafodelista">
    <w:name w:val="List Paragraph"/>
    <w:basedOn w:val="Normal"/>
    <w:uiPriority w:val="34"/>
    <w:qFormat/>
    <w:rsid w:val="006605F9"/>
    <w:pPr>
      <w:ind w:left="708"/>
    </w:pPr>
  </w:style>
  <w:style w:type="table" w:styleId="Tablaconcuadrcula">
    <w:name w:val="Table Grid"/>
    <w:basedOn w:val="Tablanormal"/>
    <w:uiPriority w:val="39"/>
    <w:rsid w:val="00644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0B1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is.com.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1360</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ITESM CHIHUAHUA</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 Velazquez</dc:creator>
  <cp:lastModifiedBy>Israel Garcia</cp:lastModifiedBy>
  <cp:revision>3</cp:revision>
  <cp:lastPrinted>2021-03-29T05:19:00Z</cp:lastPrinted>
  <dcterms:created xsi:type="dcterms:W3CDTF">2022-06-29T15:19:00Z</dcterms:created>
  <dcterms:modified xsi:type="dcterms:W3CDTF">2022-06-29T15:34:00Z</dcterms:modified>
</cp:coreProperties>
</file>