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DE45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5215085B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0BEE7EAD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577E70BD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28B7DDDA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30C6A9D8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06E9F68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3EE62DC0" w14:textId="32F95DA8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РАЗРАБОТКА ПРОГРАММНОГО МОДУЛЯ ДЛЯ </w:t>
      </w:r>
      <w:r w:rsidR="004255D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БРОНИРОВАНИЯ МЕСТ В ГОСТИНИЦЕ</w:t>
      </w:r>
    </w:p>
    <w:p w14:paraId="1F75F7D8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BB1CBD3" w14:textId="480FE1E2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</w:t>
      </w:r>
      <w:r w:rsidR="004255D5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="004255D5">
        <w:rPr>
          <w:rFonts w:ascii="Times New Roman" w:hAnsi="Times New Roman" w:cs="Times New Roman"/>
          <w:sz w:val="28"/>
          <w:szCs w:val="28"/>
          <w:shd w:val="clear" w:color="auto" w:fill="FFFFFF"/>
        </w:rPr>
        <w:t>Красноперова Ульяна Анатольевна</w:t>
      </w:r>
    </w:p>
    <w:p w14:paraId="3EE51387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2AEC85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0AC0994A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19C55FD0" w14:textId="77777777"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F95D51" w14:textId="5D6130BB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4255D5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П-</w:t>
      </w:r>
      <w:r w:rsidR="004255D5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507DD374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0625D99E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1A3905" w14:textId="40D0C6B1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Руководитель: </w:t>
      </w:r>
      <w:r w:rsidR="00B33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Пентин </w:t>
      </w:r>
    </w:p>
    <w:p w14:paraId="0FC8179E" w14:textId="688B8010" w:rsidR="00B3366F" w:rsidRDefault="00B3366F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Николай Сергеевич</w:t>
      </w:r>
    </w:p>
    <w:p w14:paraId="0A0A5E9E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Дата защиты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4ADC9928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0BEC717F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08CAC013" w14:textId="77777777"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5374F73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EFD19C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0B1959D0" w14:textId="6222AC31" w:rsidR="00BA6093" w:rsidRPr="001B2C10" w:rsidRDefault="00B41536" w:rsidP="001B2C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  <w:sectPr w:rsidR="00BA6093" w:rsidRPr="001B2C10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202</w:t>
      </w:r>
      <w:r w:rsidR="001B2C10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sdt>
      <w:sdtPr>
        <w:id w:val="15205824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77701DEE" w14:textId="36F9EEF6" w:rsidR="00BE31DF" w:rsidRDefault="00BE31DF">
          <w:pPr>
            <w:pStyle w:val="ae"/>
          </w:pPr>
          <w:r>
            <w:t>Оглавление</w:t>
          </w:r>
        </w:p>
        <w:p w14:paraId="22C34903" w14:textId="3541B1B6" w:rsidR="00BE31DF" w:rsidRDefault="00BE31DF" w:rsidP="00BE31DF">
          <w:pPr>
            <w:pStyle w:val="11"/>
          </w:pPr>
          <w:r>
            <w:rPr>
              <w:b/>
              <w:bCs/>
            </w:rPr>
            <w:t>Введение</w:t>
          </w:r>
          <w:r>
            <w:ptab w:relativeTo="margin" w:alignment="right" w:leader="dot"/>
          </w:r>
          <w:r>
            <w:rPr>
              <w:b/>
              <w:bCs/>
            </w:rPr>
            <w:t>3</w:t>
          </w:r>
        </w:p>
        <w:p w14:paraId="38D4BB9A" w14:textId="3B75B3D0" w:rsidR="00BE31DF" w:rsidRDefault="00BE31DF">
          <w:pPr>
            <w:pStyle w:val="11"/>
          </w:pPr>
          <w:r>
            <w:rPr>
              <w:b/>
              <w:bCs/>
            </w:rPr>
            <w:t>Анализ предметной области</w:t>
          </w:r>
          <w:r>
            <w:ptab w:relativeTo="margin" w:alignment="right" w:leader="dot"/>
          </w:r>
          <w:r>
            <w:rPr>
              <w:b/>
              <w:bCs/>
            </w:rPr>
            <w:t>6</w:t>
          </w:r>
        </w:p>
        <w:p w14:paraId="7C84D352" w14:textId="14B34065" w:rsidR="00BE31DF" w:rsidRDefault="00BE31DF" w:rsidP="00BE31DF">
          <w:pPr>
            <w:pStyle w:val="11"/>
          </w:pPr>
          <w:r>
            <w:rPr>
              <w:b/>
              <w:bCs/>
            </w:rPr>
            <w:t>Техническое задание</w:t>
          </w:r>
          <w:r>
            <w:ptab w:relativeTo="margin" w:alignment="right" w:leader="dot"/>
          </w:r>
          <w:r>
            <w:rPr>
              <w:b/>
              <w:bCs/>
            </w:rPr>
            <w:t>10</w:t>
          </w:r>
        </w:p>
      </w:sdtContent>
    </w:sdt>
    <w:p w14:paraId="78DEF024" w14:textId="77777777" w:rsidR="00BE31DF" w:rsidRPr="00BE31DF" w:rsidRDefault="00BE31DF" w:rsidP="00BE31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FF6FA6" w14:textId="75452665" w:rsidR="004255D5" w:rsidRPr="004255D5" w:rsidRDefault="004255D5" w:rsidP="004255D5">
      <w:pPr>
        <w:spacing w:line="360" w:lineRule="auto"/>
        <w:jc w:val="center"/>
        <w:rPr>
          <w:rStyle w:val="a5"/>
          <w:rFonts w:ascii="Times New Roman" w:eastAsia="Segoe UI" w:hAnsi="Times New Roman" w:cs="Times New Roman"/>
          <w:color w:val="0F1115"/>
          <w:sz w:val="28"/>
          <w:szCs w:val="28"/>
        </w:rPr>
      </w:pPr>
      <w:r w:rsidRPr="004255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80638BB" w14:textId="77777777" w:rsidR="00552575" w:rsidRDefault="004255D5" w:rsidP="001538FE">
      <w:pPr>
        <w:pStyle w:val="a9"/>
        <w:spacing w:line="360" w:lineRule="auto"/>
        <w:ind w:right="660" w:firstLine="708"/>
        <w:jc w:val="both"/>
        <w:rPr>
          <w:rFonts w:eastAsia="Segoe UI"/>
          <w:color w:val="0F1115"/>
          <w:sz w:val="28"/>
          <w:szCs w:val="28"/>
          <w:lang w:val="ru-RU"/>
        </w:rPr>
      </w:pPr>
      <w:r w:rsidRPr="004255D5">
        <w:rPr>
          <w:rStyle w:val="a5"/>
          <w:rFonts w:eastAsia="Segoe UI"/>
          <w:b w:val="0"/>
          <w:bCs w:val="0"/>
          <w:color w:val="0F1115"/>
          <w:sz w:val="28"/>
          <w:szCs w:val="28"/>
          <w:lang w:val="ru-RU"/>
        </w:rPr>
        <w:t>Актуальность данной темы</w:t>
      </w:r>
      <w:r w:rsidRPr="004255D5">
        <w:rPr>
          <w:rFonts w:eastAsia="Segoe UI"/>
          <w:color w:val="0F1115"/>
          <w:sz w:val="28"/>
          <w:szCs w:val="28"/>
        </w:rPr>
        <w:t> </w:t>
      </w:r>
      <w:r w:rsidRPr="004255D5">
        <w:rPr>
          <w:rFonts w:eastAsia="Segoe UI"/>
          <w:color w:val="0F1115"/>
          <w:sz w:val="28"/>
          <w:szCs w:val="28"/>
          <w:lang w:val="ru-RU"/>
        </w:rPr>
        <w:t xml:space="preserve">заключается в стремительном внедрении цифровых технологий в сферу услуг и ростом конкуренции на рынке гостеприимства. В условиях увеличения подвижности населения и популярности туризма эффективное управление бронированием становится очень важным для успешной работы любой гостиницы. Методы приёма заявок — через телефонные звонки. </w:t>
      </w:r>
      <w:r w:rsidRPr="004255D5">
        <w:rPr>
          <w:rFonts w:eastAsia="Segoe UI"/>
          <w:color w:val="0F1115"/>
          <w:sz w:val="28"/>
          <w:szCs w:val="28"/>
          <w:lang w:val="ru-RU"/>
        </w:rPr>
        <w:tab/>
      </w:r>
    </w:p>
    <w:p w14:paraId="70D5B7D3" w14:textId="49053670" w:rsidR="001538FE" w:rsidRDefault="004255D5" w:rsidP="001538FE">
      <w:pPr>
        <w:pStyle w:val="a9"/>
        <w:spacing w:line="360" w:lineRule="auto"/>
        <w:ind w:right="660" w:firstLine="708"/>
        <w:jc w:val="both"/>
        <w:rPr>
          <w:rFonts w:eastAsia="Segoe UI"/>
          <w:color w:val="0F1115"/>
          <w:sz w:val="28"/>
          <w:szCs w:val="28"/>
          <w:lang w:val="ru-RU"/>
        </w:rPr>
      </w:pPr>
      <w:r w:rsidRPr="004255D5">
        <w:rPr>
          <w:rFonts w:eastAsia="Segoe UI"/>
          <w:color w:val="0F1115"/>
          <w:sz w:val="28"/>
          <w:szCs w:val="28"/>
          <w:lang w:val="ru-RU"/>
        </w:rPr>
        <w:t>Разработка программного модуля целевой направленности позволяет самостоятельно выполнять ключевые процессы: от момента создания заявки до заселения гостя и формирования финансовой отчётности. Это не только снижает текущие затраты и исключает риск ошибок связанный с ручным трудом, но и значительно повышает качество обслуживания, обеспечивает ясность и чётких данных и даёт возможность для аналитики, что в итоге укрепляет конкурентоспособность гостиничного предприятия. Кроме того, такой модуль может быть связан с внешними системами, создавая единое цифровое пространство для управления всеми каналами продаж. Таким образом, создание современного, удобного и надёжного программного решения для бронирования мест в гостинице является востребованной и своевременной задачей, отвечающей вызовам современного рынка услуг.</w:t>
      </w:r>
    </w:p>
    <w:p w14:paraId="6D7C9BD1" w14:textId="77777777" w:rsidR="001538FE" w:rsidRDefault="004255D5" w:rsidP="001538FE">
      <w:pPr>
        <w:pStyle w:val="a9"/>
        <w:spacing w:line="360" w:lineRule="auto"/>
        <w:ind w:right="660" w:firstLine="708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 xml:space="preserve">Таким образом, создание программного модуля для </w:t>
      </w:r>
      <w:r w:rsidRPr="001538FE">
        <w:rPr>
          <w:rFonts w:eastAsia="Segoe UI"/>
          <w:color w:val="0F1115"/>
          <w:sz w:val="28"/>
          <w:szCs w:val="28"/>
          <w:lang w:val="ru-RU"/>
        </w:rPr>
        <w:t xml:space="preserve">самостоятельного выполнения </w:t>
      </w:r>
      <w:r w:rsidRPr="001538FE">
        <w:rPr>
          <w:sz w:val="28"/>
          <w:szCs w:val="28"/>
          <w:lang w:val="ru-RU"/>
        </w:rPr>
        <w:t>процесса бронирования является актуальной и практически значимой задачей, направленной на повышение операционной эффективности, улучшение клиентского опыта и укрепление конкурентоспособности гостиничного предприятия.</w:t>
      </w:r>
    </w:p>
    <w:p w14:paraId="23B6F920" w14:textId="77777777" w:rsidR="001538FE" w:rsidRDefault="001538FE" w:rsidP="001538FE">
      <w:pPr>
        <w:pStyle w:val="a9"/>
        <w:spacing w:line="360" w:lineRule="auto"/>
        <w:ind w:right="660" w:firstLine="708"/>
        <w:jc w:val="both"/>
        <w:rPr>
          <w:sz w:val="28"/>
          <w:szCs w:val="28"/>
          <w:lang w:val="ru-RU"/>
        </w:rPr>
      </w:pPr>
    </w:p>
    <w:p w14:paraId="70CCFABA" w14:textId="77777777" w:rsidR="001538FE" w:rsidRDefault="001538FE" w:rsidP="001538FE">
      <w:pPr>
        <w:pStyle w:val="a9"/>
        <w:spacing w:line="360" w:lineRule="auto"/>
        <w:ind w:right="660" w:firstLine="708"/>
        <w:jc w:val="both"/>
        <w:rPr>
          <w:sz w:val="28"/>
          <w:szCs w:val="28"/>
          <w:lang w:val="ru-RU"/>
        </w:rPr>
      </w:pPr>
    </w:p>
    <w:p w14:paraId="65239408" w14:textId="77777777" w:rsidR="001538FE" w:rsidRDefault="004255D5" w:rsidP="001538FE">
      <w:pPr>
        <w:pStyle w:val="a9"/>
        <w:spacing w:line="360" w:lineRule="auto"/>
        <w:ind w:right="660" w:firstLine="708"/>
        <w:jc w:val="both"/>
        <w:rPr>
          <w:sz w:val="28"/>
          <w:szCs w:val="28"/>
          <w:lang w:val="ru-RU"/>
        </w:rPr>
      </w:pPr>
      <w:r w:rsidRPr="001538FE">
        <w:rPr>
          <w:b/>
          <w:bCs/>
          <w:sz w:val="28"/>
          <w:szCs w:val="28"/>
          <w:lang w:val="ru-RU"/>
        </w:rPr>
        <w:t>Объект исследования</w:t>
      </w:r>
      <w:r w:rsidRPr="001538FE">
        <w:rPr>
          <w:sz w:val="28"/>
          <w:szCs w:val="28"/>
          <w:lang w:val="ru-RU"/>
        </w:rPr>
        <w:t xml:space="preserve"> - процесс бронирования номеров в гостиничном предприятии, он включает в себя этапы приёма, подтверждения, изменения и отмены заявок, управление номерами и взаимодействие с клиентом.</w:t>
      </w:r>
    </w:p>
    <w:p w14:paraId="26A9A6A2" w14:textId="77777777" w:rsidR="001538FE" w:rsidRDefault="004255D5" w:rsidP="001538FE">
      <w:pPr>
        <w:pStyle w:val="a9"/>
        <w:spacing w:line="360" w:lineRule="auto"/>
        <w:ind w:right="660" w:firstLine="708"/>
        <w:jc w:val="both"/>
        <w:rPr>
          <w:sz w:val="28"/>
          <w:szCs w:val="28"/>
          <w:lang w:val="ru-RU"/>
        </w:rPr>
      </w:pPr>
      <w:r w:rsidRPr="001538FE">
        <w:rPr>
          <w:b/>
          <w:bCs/>
          <w:sz w:val="28"/>
          <w:szCs w:val="28"/>
          <w:lang w:val="ru-RU"/>
        </w:rPr>
        <w:t>Предмет исследования</w:t>
      </w:r>
      <w:r w:rsidRPr="001538FE">
        <w:rPr>
          <w:sz w:val="28"/>
          <w:szCs w:val="28"/>
          <w:lang w:val="ru-RU"/>
        </w:rPr>
        <w:t xml:space="preserve"> - программный модуль для самостоятельного выполнения процесса бронирования, его функциональность и пользовательский интерфейс.</w:t>
      </w:r>
    </w:p>
    <w:p w14:paraId="20E5A1B4" w14:textId="77777777" w:rsidR="001538FE" w:rsidRDefault="004255D5" w:rsidP="001538FE">
      <w:pPr>
        <w:pStyle w:val="a9"/>
        <w:spacing w:before="100" w:after="100" w:line="360" w:lineRule="auto"/>
        <w:ind w:right="660" w:firstLine="708"/>
        <w:jc w:val="both"/>
        <w:rPr>
          <w:sz w:val="28"/>
          <w:szCs w:val="28"/>
          <w:lang w:val="ru-RU"/>
        </w:rPr>
      </w:pPr>
      <w:r w:rsidRPr="001538FE">
        <w:rPr>
          <w:b/>
          <w:bCs/>
          <w:sz w:val="28"/>
          <w:szCs w:val="28"/>
          <w:lang w:val="ru-RU"/>
        </w:rPr>
        <w:t>Цель курсового проекта</w:t>
      </w:r>
      <w:r w:rsidRPr="001538FE">
        <w:rPr>
          <w:sz w:val="28"/>
          <w:szCs w:val="28"/>
          <w:lang w:val="ru-RU"/>
        </w:rPr>
        <w:t xml:space="preserve"> - разработка программного модуля для внедрения автоматических процессов бронирования номеров в гостинице, которое будет обеспечивать повышение эффективности и быстрые обработки заявок.</w:t>
      </w:r>
    </w:p>
    <w:p w14:paraId="5F213F72" w14:textId="77777777" w:rsidR="001538FE" w:rsidRDefault="004255D5" w:rsidP="001538FE">
      <w:pPr>
        <w:pStyle w:val="a9"/>
        <w:spacing w:before="100" w:after="100" w:line="360" w:lineRule="auto"/>
        <w:ind w:right="660"/>
        <w:jc w:val="both"/>
        <w:rPr>
          <w:b/>
          <w:bCs/>
          <w:sz w:val="28"/>
          <w:szCs w:val="28"/>
          <w:lang w:val="ru-RU"/>
        </w:rPr>
      </w:pPr>
      <w:r w:rsidRPr="001538FE">
        <w:rPr>
          <w:b/>
          <w:bCs/>
          <w:sz w:val="28"/>
          <w:szCs w:val="28"/>
          <w:lang w:val="ru-RU"/>
        </w:rPr>
        <w:t>Задачи проекта:</w:t>
      </w:r>
    </w:p>
    <w:p w14:paraId="2884041E" w14:textId="77777777" w:rsidR="001538FE" w:rsidRDefault="004255D5" w:rsidP="001538FE">
      <w:pPr>
        <w:pStyle w:val="a9"/>
        <w:numPr>
          <w:ilvl w:val="0"/>
          <w:numId w:val="16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Провести анализ предметной области и узнать требования к системе бронирования гостиницы.</w:t>
      </w:r>
    </w:p>
    <w:p w14:paraId="321FEB3C" w14:textId="77777777" w:rsidR="001538FE" w:rsidRDefault="004255D5" w:rsidP="001538FE">
      <w:pPr>
        <w:pStyle w:val="a9"/>
        <w:numPr>
          <w:ilvl w:val="0"/>
          <w:numId w:val="16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Разработать техническое задание на создания программного модуля.</w:t>
      </w:r>
    </w:p>
    <w:p w14:paraId="126EDDA7" w14:textId="77777777" w:rsidR="001538FE" w:rsidRDefault="004255D5" w:rsidP="001538FE">
      <w:pPr>
        <w:pStyle w:val="a9"/>
        <w:numPr>
          <w:ilvl w:val="0"/>
          <w:numId w:val="16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Спроектировать архитектуру программы, как она будет выглядеть, что там будет и разработать её так что бы она была удобна для пользователя.</w:t>
      </w:r>
    </w:p>
    <w:p w14:paraId="5C9C63DD" w14:textId="77777777" w:rsidR="001538FE" w:rsidRDefault="004255D5" w:rsidP="001538FE">
      <w:pPr>
        <w:pStyle w:val="a9"/>
        <w:numPr>
          <w:ilvl w:val="0"/>
          <w:numId w:val="16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Реализовать программный модуль который будет функционировать на платформе .</w:t>
      </w:r>
      <w:r w:rsidRPr="004255D5">
        <w:rPr>
          <w:sz w:val="28"/>
          <w:szCs w:val="28"/>
        </w:rPr>
        <w:t>NET</w:t>
      </w:r>
      <w:r w:rsidRPr="001538FE">
        <w:rPr>
          <w:sz w:val="28"/>
          <w:szCs w:val="28"/>
          <w:lang w:val="ru-RU"/>
        </w:rPr>
        <w:t xml:space="preserve"> с использованием </w:t>
      </w:r>
      <w:r w:rsidRPr="004255D5">
        <w:rPr>
          <w:sz w:val="28"/>
          <w:szCs w:val="28"/>
        </w:rPr>
        <w:t>C</w:t>
      </w:r>
      <w:r w:rsidRPr="001538FE">
        <w:rPr>
          <w:sz w:val="28"/>
          <w:szCs w:val="28"/>
          <w:lang w:val="ru-RU"/>
        </w:rPr>
        <w:t xml:space="preserve"># и </w:t>
      </w:r>
      <w:r w:rsidRPr="004255D5">
        <w:rPr>
          <w:sz w:val="28"/>
          <w:szCs w:val="28"/>
        </w:rPr>
        <w:t>WPF</w:t>
      </w:r>
      <w:r w:rsidRPr="001538FE">
        <w:rPr>
          <w:sz w:val="28"/>
          <w:szCs w:val="28"/>
          <w:lang w:val="ru-RU"/>
        </w:rPr>
        <w:t>.</w:t>
      </w:r>
    </w:p>
    <w:p w14:paraId="544615BA" w14:textId="77777777" w:rsidR="001538FE" w:rsidRDefault="004255D5" w:rsidP="001538FE">
      <w:pPr>
        <w:pStyle w:val="a9"/>
        <w:numPr>
          <w:ilvl w:val="0"/>
          <w:numId w:val="16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Провести тестирование модуля.</w:t>
      </w:r>
    </w:p>
    <w:p w14:paraId="770789B1" w14:textId="77777777" w:rsidR="001538FE" w:rsidRDefault="001538FE">
      <w:pPr>
        <w:spacing w:after="0" w:line="240" w:lineRule="auto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</w:rPr>
        <w:br w:type="page"/>
      </w:r>
    </w:p>
    <w:p w14:paraId="473CF37C" w14:textId="0FB399AC" w:rsidR="001538FE" w:rsidRDefault="004255D5" w:rsidP="001538FE">
      <w:pPr>
        <w:pStyle w:val="a9"/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b/>
          <w:bCs/>
          <w:sz w:val="28"/>
          <w:szCs w:val="28"/>
          <w:lang w:val="ru-RU"/>
        </w:rPr>
        <w:lastRenderedPageBreak/>
        <w:t>Методы исследования:</w:t>
      </w:r>
      <w:r w:rsidRPr="001538FE">
        <w:rPr>
          <w:sz w:val="28"/>
          <w:szCs w:val="28"/>
          <w:lang w:val="ru-RU"/>
        </w:rPr>
        <w:t xml:space="preserve"> системный анализ, объектно-ориентированное проектирование, функциональное моделирование.</w:t>
      </w:r>
    </w:p>
    <w:p w14:paraId="4BFACAB4" w14:textId="77777777" w:rsidR="001538FE" w:rsidRDefault="004255D5" w:rsidP="001538FE">
      <w:pPr>
        <w:pStyle w:val="a9"/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b/>
          <w:bCs/>
          <w:sz w:val="28"/>
          <w:szCs w:val="28"/>
          <w:lang w:val="ru-RU"/>
        </w:rPr>
        <w:t>Теоретическая значимость:</w:t>
      </w:r>
      <w:r w:rsidRPr="001538FE">
        <w:rPr>
          <w:sz w:val="28"/>
          <w:szCs w:val="28"/>
          <w:lang w:val="ru-RU"/>
        </w:rPr>
        <w:t xml:space="preserve"> организация требований к системам автоматических процессов бронирования для малых или средних гостиниц, а также в разработке модели архитектуры подобных систем, адаптированных под современные среды разработки программных модулей, таких как: .</w:t>
      </w:r>
      <w:r w:rsidRPr="004255D5">
        <w:rPr>
          <w:sz w:val="28"/>
          <w:szCs w:val="28"/>
        </w:rPr>
        <w:t>NET</w:t>
      </w:r>
      <w:r w:rsidRPr="001538FE">
        <w:rPr>
          <w:sz w:val="28"/>
          <w:szCs w:val="28"/>
          <w:lang w:val="ru-RU"/>
        </w:rPr>
        <w:t xml:space="preserve">, </w:t>
      </w:r>
      <w:r w:rsidRPr="004255D5">
        <w:rPr>
          <w:sz w:val="28"/>
          <w:szCs w:val="28"/>
        </w:rPr>
        <w:t>C</w:t>
      </w:r>
      <w:r w:rsidRPr="001538FE">
        <w:rPr>
          <w:sz w:val="28"/>
          <w:szCs w:val="28"/>
          <w:lang w:val="ru-RU"/>
        </w:rPr>
        <w:t xml:space="preserve">#, </w:t>
      </w:r>
      <w:r w:rsidRPr="004255D5">
        <w:rPr>
          <w:sz w:val="28"/>
          <w:szCs w:val="28"/>
        </w:rPr>
        <w:t>WPF</w:t>
      </w:r>
      <w:r w:rsidRPr="001538FE">
        <w:rPr>
          <w:sz w:val="28"/>
          <w:szCs w:val="28"/>
          <w:lang w:val="ru-RU"/>
        </w:rPr>
        <w:t>, реляционные БД. Результаты могут быть использования для дальнейших сфер гостеприимства.</w:t>
      </w:r>
    </w:p>
    <w:p w14:paraId="23266D1A" w14:textId="77777777" w:rsidR="001538FE" w:rsidRDefault="004255D5" w:rsidP="001538FE">
      <w:pPr>
        <w:pStyle w:val="a9"/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b/>
          <w:bCs/>
          <w:sz w:val="28"/>
          <w:szCs w:val="28"/>
          <w:lang w:val="ru-RU"/>
        </w:rPr>
        <w:t>Практическая значимость:</w:t>
      </w:r>
      <w:r w:rsidRPr="001538FE">
        <w:rPr>
          <w:sz w:val="28"/>
          <w:szCs w:val="28"/>
          <w:lang w:val="ru-RU"/>
        </w:rPr>
        <w:t xml:space="preserve"> создание готового к внедрению программного модуля, который позволяет:</w:t>
      </w:r>
    </w:p>
    <w:p w14:paraId="0C62BB1B" w14:textId="77777777" w:rsidR="001538FE" w:rsidRDefault="004255D5" w:rsidP="001538FE">
      <w:pPr>
        <w:pStyle w:val="a9"/>
        <w:numPr>
          <w:ilvl w:val="0"/>
          <w:numId w:val="14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Сократить время для обработки заявок на бронирование.</w:t>
      </w:r>
    </w:p>
    <w:p w14:paraId="06995BC4" w14:textId="77777777" w:rsidR="001538FE" w:rsidRDefault="004255D5" w:rsidP="001538FE">
      <w:pPr>
        <w:pStyle w:val="a9"/>
        <w:numPr>
          <w:ilvl w:val="0"/>
          <w:numId w:val="14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Делать минимальное количество ошибок, которые делают ручной работой.</w:t>
      </w:r>
    </w:p>
    <w:p w14:paraId="47D42440" w14:textId="77777777" w:rsidR="001538FE" w:rsidRDefault="004255D5" w:rsidP="001538FE">
      <w:pPr>
        <w:pStyle w:val="a9"/>
        <w:numPr>
          <w:ilvl w:val="0"/>
          <w:numId w:val="14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Повысить управляемость и контролируемость процесса бронирования.</w:t>
      </w:r>
    </w:p>
    <w:p w14:paraId="096EB4ED" w14:textId="77777777" w:rsidR="001538FE" w:rsidRDefault="004255D5" w:rsidP="001538FE">
      <w:pPr>
        <w:pStyle w:val="a9"/>
        <w:numPr>
          <w:ilvl w:val="0"/>
          <w:numId w:val="14"/>
        </w:numPr>
        <w:spacing w:before="100" w:after="100" w:line="360" w:lineRule="auto"/>
        <w:ind w:right="660"/>
        <w:jc w:val="both"/>
        <w:rPr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Улучшить качество обслуживания гостей.</w:t>
      </w:r>
    </w:p>
    <w:p w14:paraId="703365B1" w14:textId="25B770CA" w:rsidR="004255D5" w:rsidRPr="00971593" w:rsidRDefault="004255D5" w:rsidP="001538FE">
      <w:pPr>
        <w:pStyle w:val="a9"/>
        <w:numPr>
          <w:ilvl w:val="0"/>
          <w:numId w:val="14"/>
        </w:numPr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 w:rsidRPr="001538FE">
        <w:rPr>
          <w:sz w:val="28"/>
          <w:szCs w:val="28"/>
          <w:lang w:val="ru-RU"/>
        </w:rPr>
        <w:t>Сформировать БД по клиентами и бронированиям.</w:t>
      </w:r>
    </w:p>
    <w:p w14:paraId="4743DBAD" w14:textId="114F455B" w:rsidR="00971593" w:rsidRDefault="00971593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sz w:val="28"/>
          <w:szCs w:val="28"/>
        </w:rPr>
        <w:br w:type="page"/>
      </w:r>
    </w:p>
    <w:p w14:paraId="29246ECE" w14:textId="2854FE94" w:rsidR="00971593" w:rsidRDefault="00971593" w:rsidP="00971593">
      <w:pPr>
        <w:pStyle w:val="a9"/>
        <w:spacing w:before="100" w:after="100" w:line="360" w:lineRule="auto"/>
        <w:ind w:right="660"/>
        <w:jc w:val="center"/>
        <w:rPr>
          <w:rFonts w:eastAsia="Segoe UI"/>
          <w:b/>
          <w:bCs/>
          <w:color w:val="0F1115"/>
          <w:sz w:val="28"/>
          <w:szCs w:val="28"/>
          <w:lang w:val="ru-RU"/>
        </w:rPr>
      </w:pPr>
      <w:r w:rsidRPr="00971593">
        <w:rPr>
          <w:rFonts w:eastAsia="Segoe UI"/>
          <w:b/>
          <w:bCs/>
          <w:color w:val="0F1115"/>
          <w:sz w:val="28"/>
          <w:szCs w:val="28"/>
          <w:lang w:val="ru-RU"/>
        </w:rPr>
        <w:lastRenderedPageBreak/>
        <w:t xml:space="preserve">Анализ предметной </w:t>
      </w:r>
      <w:r>
        <w:rPr>
          <w:rFonts w:eastAsia="Segoe UI"/>
          <w:b/>
          <w:bCs/>
          <w:color w:val="0F1115"/>
          <w:sz w:val="28"/>
          <w:szCs w:val="28"/>
          <w:lang w:val="ru-RU"/>
        </w:rPr>
        <w:t>о</w:t>
      </w:r>
      <w:r w:rsidRPr="00971593">
        <w:rPr>
          <w:rFonts w:eastAsia="Segoe UI"/>
          <w:b/>
          <w:bCs/>
          <w:color w:val="0F1115"/>
          <w:sz w:val="28"/>
          <w:szCs w:val="28"/>
          <w:lang w:val="ru-RU"/>
        </w:rPr>
        <w:t>бласти</w:t>
      </w:r>
    </w:p>
    <w:p w14:paraId="28F78BC0" w14:textId="77777777" w:rsidR="002D30E0" w:rsidRDefault="002D30E0" w:rsidP="002D30E0">
      <w:pPr>
        <w:pStyle w:val="a9"/>
        <w:keepNext/>
        <w:spacing w:before="100" w:after="100" w:line="360" w:lineRule="auto"/>
        <w:ind w:right="660"/>
        <w:jc w:val="center"/>
      </w:pPr>
      <w:r w:rsidRPr="002D30E0">
        <w:rPr>
          <w:rFonts w:eastAsia="Segoe UI"/>
          <w:b/>
          <w:bCs/>
          <w:noProof/>
          <w:color w:val="0F1115"/>
          <w:sz w:val="28"/>
          <w:szCs w:val="28"/>
          <w:lang w:val="ru-RU"/>
        </w:rPr>
        <w:drawing>
          <wp:inline distT="0" distB="0" distL="0" distR="0" wp14:anchorId="5B50CECD" wp14:editId="1A8DF955">
            <wp:extent cx="6119495" cy="4436110"/>
            <wp:effectExtent l="0" t="0" r="0" b="2540"/>
            <wp:docPr id="53875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0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84C" w14:textId="6522E2C8" w:rsidR="002D30E0" w:rsidRDefault="002D30E0" w:rsidP="002D30E0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>
        <w:rPr>
          <w:lang w:val="en-US"/>
        </w:rPr>
        <w:t>UML</w:t>
      </w:r>
      <w:r w:rsidRPr="00E8421A">
        <w:t>-</w:t>
      </w:r>
      <w:r>
        <w:t>Диаграмма</w:t>
      </w:r>
    </w:p>
    <w:p w14:paraId="70859D6B" w14:textId="77777777" w:rsidR="002D30E0" w:rsidRPr="002D30E0" w:rsidRDefault="002D30E0" w:rsidP="002D30E0"/>
    <w:p w14:paraId="1268F02E" w14:textId="76900332" w:rsidR="00971593" w:rsidRDefault="00903B90" w:rsidP="00971593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lang w:val="ru-RU"/>
        </w:rPr>
        <w:t>В анализе предметной области для системы бронирования мест, нужно выявить сущности и ключевые понятия. Нужно решить проект делается для конкретной гостиницы или же для других. Первое что нужно сделать – это узнать название гостиницы или же придумать, если она делается для своей. Второе</w:t>
      </w:r>
      <w:r w:rsidR="00F77292">
        <w:rPr>
          <w:rFonts w:eastAsia="Segoe UI"/>
          <w:color w:val="0F1115"/>
          <w:sz w:val="28"/>
          <w:szCs w:val="28"/>
          <w:lang w:val="ru-RU"/>
        </w:rPr>
        <w:t>,</w:t>
      </w:r>
      <w:r>
        <w:rPr>
          <w:rFonts w:eastAsia="Segoe UI"/>
          <w:color w:val="0F1115"/>
          <w:sz w:val="28"/>
          <w:szCs w:val="28"/>
          <w:lang w:val="ru-RU"/>
        </w:rPr>
        <w:t xml:space="preserve"> где она находится – город, улица. Важным для гостиницы являются номера, нужно учитывать вместимость и цену за номер и так же статус свободен номер или занят</w:t>
      </w:r>
      <w:r w:rsidR="00F77292">
        <w:rPr>
          <w:rFonts w:eastAsia="Segoe UI"/>
          <w:color w:val="0F1115"/>
          <w:sz w:val="28"/>
          <w:szCs w:val="28"/>
          <w:lang w:val="ru-RU"/>
        </w:rPr>
        <w:t>. В гостинице обязательно должны быть услуги для гостей, а в номерах должны обязательно быть средства личной гигиены.</w:t>
      </w:r>
    </w:p>
    <w:p w14:paraId="2278C9AC" w14:textId="0FB92AAE" w:rsidR="00F77292" w:rsidRDefault="00F77292" w:rsidP="00971593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lang w:val="ru-RU"/>
        </w:rPr>
        <w:lastRenderedPageBreak/>
        <w:t>Сущности взаимодействуют гость создаёт бронь на выбранный им номер в гостинице, система рассчитывает стоимость и создаёт бронь, так же предоставляет список дополнительных услуг.</w:t>
      </w:r>
    </w:p>
    <w:p w14:paraId="1FB3EF31" w14:textId="774E2AF0" w:rsidR="00F77292" w:rsidRDefault="00F77292" w:rsidP="00971593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lang w:val="ru-RU"/>
        </w:rPr>
        <w:t>Следующим этапом является исследование потребностей пользователей системы. Для гостя нужно разработать удобный интерфейс, который будет лёгким в использовании, сделать возможности онлайн-оплаты</w:t>
      </w:r>
      <w:r w:rsidR="00D4631A">
        <w:rPr>
          <w:rFonts w:eastAsia="Segoe UI"/>
          <w:color w:val="0F1115"/>
          <w:sz w:val="28"/>
          <w:szCs w:val="28"/>
          <w:lang w:val="ru-RU"/>
        </w:rPr>
        <w:t>, удобной отмены бронирования места и возврата средств.</w:t>
      </w:r>
    </w:p>
    <w:p w14:paraId="758F1E7D" w14:textId="075E93BC" w:rsidR="00D4631A" w:rsidRDefault="00D4631A" w:rsidP="00971593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lang w:val="ru-RU"/>
        </w:rPr>
        <w:t>Для администратора необходим быстрый приход уведомлений о бронировании номеров, так же иметь быстрый интерфейс для заселения и выселения гостей.</w:t>
      </w:r>
    </w:p>
    <w:p w14:paraId="2703EEDD" w14:textId="77777777" w:rsidR="00D4631A" w:rsidRDefault="00D4631A" w:rsidP="00971593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lang w:val="ru-RU"/>
        </w:rPr>
        <w:t>Владельцу необходимо знать отчёты по заселению людей и доходам гостиницы, так как изучение этих данных способно привести его к решению проблем, например система ошиблась и случайно поселила двух пользователей в один номер, владелец сразу это увидит и решит данную проблему.</w:t>
      </w:r>
    </w:p>
    <w:p w14:paraId="78692B77" w14:textId="6B3311E4" w:rsidR="00A70501" w:rsidRPr="00A70501" w:rsidRDefault="00A70501" w:rsidP="00A70501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 w:rsidRPr="00A70501">
        <w:rPr>
          <w:rFonts w:eastAsia="Segoe UI"/>
          <w:color w:val="0F1115"/>
          <w:sz w:val="28"/>
          <w:szCs w:val="28"/>
          <w:lang w:val="ru-RU"/>
        </w:rPr>
        <w:t xml:space="preserve">Для эффективного </w:t>
      </w:r>
      <w:r>
        <w:rPr>
          <w:rFonts w:eastAsia="Segoe UI"/>
          <w:color w:val="0F1115"/>
          <w:sz w:val="28"/>
          <w:szCs w:val="28"/>
          <w:lang w:val="ru-RU"/>
        </w:rPr>
        <w:t>работы необходимо учитывать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</w:t>
      </w:r>
      <w:r w:rsidR="002D30E0">
        <w:rPr>
          <w:rFonts w:eastAsia="Segoe UI"/>
          <w:color w:val="0F1115"/>
          <w:sz w:val="28"/>
          <w:szCs w:val="28"/>
          <w:lang w:val="ru-RU"/>
        </w:rPr>
        <w:t>доход</w:t>
      </w:r>
      <w:r w:rsidR="00C03953">
        <w:rPr>
          <w:rFonts w:eastAsia="Segoe UI"/>
          <w:color w:val="0F1115"/>
          <w:sz w:val="28"/>
          <w:szCs w:val="28"/>
          <w:lang w:val="ru-RU"/>
        </w:rPr>
        <w:t>,</w:t>
      </w:r>
      <w:r>
        <w:rPr>
          <w:rFonts w:eastAsia="Segoe UI"/>
          <w:color w:val="0F1115"/>
          <w:sz w:val="28"/>
          <w:szCs w:val="28"/>
          <w:lang w:val="ru-RU"/>
        </w:rPr>
        <w:t xml:space="preserve"> который</w:t>
      </w:r>
      <w:r w:rsidR="002D30E0">
        <w:rPr>
          <w:rFonts w:eastAsia="Segoe UI"/>
          <w:color w:val="0F1115"/>
          <w:sz w:val="28"/>
          <w:szCs w:val="28"/>
          <w:lang w:val="ru-RU"/>
        </w:rPr>
        <w:t xml:space="preserve">, 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помогает </w:t>
      </w:r>
      <w:r>
        <w:rPr>
          <w:rFonts w:eastAsia="Segoe UI"/>
          <w:color w:val="0F1115"/>
          <w:sz w:val="28"/>
          <w:szCs w:val="28"/>
          <w:lang w:val="ru-RU"/>
        </w:rPr>
        <w:t>для формирования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бизнес-процесс</w:t>
      </w:r>
      <w:r>
        <w:rPr>
          <w:rFonts w:eastAsia="Segoe UI"/>
          <w:color w:val="0F1115"/>
          <w:sz w:val="28"/>
          <w:szCs w:val="28"/>
          <w:lang w:val="ru-RU"/>
        </w:rPr>
        <w:t>ов. Р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учное подтверждение брони администратором, </w:t>
      </w:r>
      <w:r>
        <w:rPr>
          <w:rFonts w:eastAsia="Segoe UI"/>
          <w:color w:val="0F1115"/>
          <w:sz w:val="28"/>
          <w:szCs w:val="28"/>
          <w:lang w:val="ru-RU"/>
        </w:rPr>
        <w:t>может допускать ошибки и значительно замедлять бронь</w:t>
      </w:r>
      <w:r w:rsidRPr="00A70501">
        <w:rPr>
          <w:rFonts w:eastAsia="Segoe UI"/>
          <w:color w:val="0F1115"/>
          <w:sz w:val="28"/>
          <w:szCs w:val="28"/>
          <w:lang w:val="ru-RU"/>
        </w:rPr>
        <w:t>. В проектировании самой программной системы могут помочь стандартные шаблоны проектирования: паттерн «Фасад» позволит создать простой интерфейс для сложно</w:t>
      </w:r>
      <w:r>
        <w:rPr>
          <w:rFonts w:eastAsia="Segoe UI"/>
          <w:color w:val="0F1115"/>
          <w:sz w:val="28"/>
          <w:szCs w:val="28"/>
          <w:lang w:val="ru-RU"/>
        </w:rPr>
        <w:t>го управления тарифами или услугами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, «Наблюдатель» подойдёт для </w:t>
      </w:r>
      <w:r>
        <w:rPr>
          <w:rFonts w:eastAsia="Segoe UI"/>
          <w:color w:val="0F1115"/>
          <w:sz w:val="28"/>
          <w:szCs w:val="28"/>
          <w:lang w:val="ru-RU"/>
        </w:rPr>
        <w:t>прихода уведомлений,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</w:t>
      </w:r>
      <w:r>
        <w:rPr>
          <w:rFonts w:eastAsia="Segoe UI"/>
          <w:color w:val="0F1115"/>
          <w:sz w:val="28"/>
          <w:szCs w:val="28"/>
          <w:lang w:val="ru-RU"/>
        </w:rPr>
        <w:t>как для пользователя, так и для владельца и администратора гостинцы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, а «Стратегия» позволит </w:t>
      </w:r>
      <w:r>
        <w:rPr>
          <w:rFonts w:eastAsia="Segoe UI"/>
          <w:color w:val="0F1115"/>
          <w:sz w:val="28"/>
          <w:szCs w:val="28"/>
          <w:lang w:val="ru-RU"/>
        </w:rPr>
        <w:t>быстро расчитывать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стоимост</w:t>
      </w:r>
      <w:r>
        <w:rPr>
          <w:rFonts w:eastAsia="Segoe UI"/>
          <w:color w:val="0F1115"/>
          <w:sz w:val="28"/>
          <w:szCs w:val="28"/>
          <w:lang w:val="ru-RU"/>
        </w:rPr>
        <w:t>ь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в зависимости о</w:t>
      </w:r>
      <w:r>
        <w:rPr>
          <w:rFonts w:eastAsia="Segoe UI"/>
          <w:color w:val="0F1115"/>
          <w:sz w:val="28"/>
          <w:szCs w:val="28"/>
          <w:lang w:val="ru-RU"/>
        </w:rPr>
        <w:t xml:space="preserve">т </w:t>
      </w:r>
      <w:r w:rsidRPr="00A70501">
        <w:rPr>
          <w:rFonts w:eastAsia="Segoe UI"/>
          <w:color w:val="0F1115"/>
          <w:sz w:val="28"/>
          <w:szCs w:val="28"/>
          <w:lang w:val="ru-RU"/>
        </w:rPr>
        <w:t>акций.</w:t>
      </w:r>
      <w:r>
        <w:rPr>
          <w:rFonts w:eastAsia="Segoe UI"/>
          <w:color w:val="0F1115"/>
          <w:sz w:val="28"/>
          <w:szCs w:val="28"/>
          <w:lang w:val="ru-RU"/>
        </w:rPr>
        <w:t xml:space="preserve"> Упрощение системы, способствует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</w:t>
      </w:r>
      <w:r>
        <w:rPr>
          <w:rFonts w:eastAsia="Segoe UI"/>
          <w:color w:val="0F1115"/>
          <w:sz w:val="28"/>
          <w:szCs w:val="28"/>
          <w:lang w:val="ru-RU"/>
        </w:rPr>
        <w:t>лёгкому восприятию у пользователя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на каждом этапе. Эти основы дают готов</w:t>
      </w:r>
      <w:r>
        <w:rPr>
          <w:rFonts w:eastAsia="Segoe UI"/>
          <w:color w:val="0F1115"/>
          <w:sz w:val="28"/>
          <w:szCs w:val="28"/>
          <w:lang w:val="ru-RU"/>
        </w:rPr>
        <w:t xml:space="preserve">ую систему, 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для построения архитектуры </w:t>
      </w:r>
      <w:r w:rsidR="003D14C3">
        <w:rPr>
          <w:rFonts w:eastAsia="Segoe UI"/>
          <w:color w:val="0F1115"/>
          <w:sz w:val="28"/>
          <w:szCs w:val="28"/>
          <w:lang w:val="ru-RU"/>
        </w:rPr>
        <w:t>в ней</w:t>
      </w:r>
      <w:r w:rsidRPr="00A70501">
        <w:rPr>
          <w:rFonts w:eastAsia="Segoe UI"/>
          <w:color w:val="0F1115"/>
          <w:sz w:val="28"/>
          <w:szCs w:val="28"/>
          <w:lang w:val="ru-RU"/>
        </w:rPr>
        <w:t>.</w:t>
      </w:r>
    </w:p>
    <w:p w14:paraId="75B55E40" w14:textId="5CB908EC" w:rsidR="00A70501" w:rsidRPr="00A70501" w:rsidRDefault="00A70501" w:rsidP="00A70501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 w:rsidRPr="00A70501">
        <w:rPr>
          <w:rFonts w:eastAsia="Segoe UI"/>
          <w:color w:val="0F1115"/>
          <w:sz w:val="28"/>
          <w:szCs w:val="28"/>
          <w:lang w:val="ru-RU"/>
        </w:rPr>
        <w:lastRenderedPageBreak/>
        <w:t xml:space="preserve">Для сбора всей этой информации применяются конкретные методы анализа. Структурированные интервью с администраторами гостиницы помогают выяснить их основные </w:t>
      </w:r>
      <w:r w:rsidR="003D14C3">
        <w:rPr>
          <w:rFonts w:eastAsia="Segoe UI"/>
          <w:color w:val="0F1115"/>
          <w:sz w:val="28"/>
          <w:szCs w:val="28"/>
          <w:lang w:val="ru-RU"/>
        </w:rPr>
        <w:t>проблемы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. Интервью с гостями, даже короткие опросы, могут выявить </w:t>
      </w:r>
      <w:r w:rsidR="003D14C3">
        <w:rPr>
          <w:rFonts w:eastAsia="Segoe UI"/>
          <w:color w:val="0F1115"/>
          <w:sz w:val="28"/>
          <w:szCs w:val="28"/>
          <w:lang w:val="ru-RU"/>
        </w:rPr>
        <w:t>проблему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</w:t>
      </w:r>
      <w:r w:rsidR="003D14C3">
        <w:rPr>
          <w:rFonts w:eastAsia="Segoe UI"/>
          <w:color w:val="0F1115"/>
          <w:sz w:val="28"/>
          <w:szCs w:val="28"/>
          <w:lang w:val="ru-RU"/>
        </w:rPr>
        <w:t>из-за сложности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бронирования или не</w:t>
      </w:r>
      <w:r w:rsidR="003D14C3">
        <w:rPr>
          <w:rFonts w:eastAsia="Segoe UI"/>
          <w:color w:val="0F1115"/>
          <w:sz w:val="28"/>
          <w:szCs w:val="28"/>
          <w:lang w:val="ru-RU"/>
        </w:rPr>
        <w:t xml:space="preserve">понятных </w:t>
      </w:r>
      <w:r w:rsidRPr="00A70501">
        <w:rPr>
          <w:rFonts w:eastAsia="Segoe UI"/>
          <w:color w:val="0F1115"/>
          <w:sz w:val="28"/>
          <w:szCs w:val="28"/>
          <w:lang w:val="ru-RU"/>
        </w:rPr>
        <w:t>условий отмены</w:t>
      </w:r>
      <w:r w:rsidR="003D14C3">
        <w:rPr>
          <w:rFonts w:eastAsia="Segoe UI"/>
          <w:color w:val="0F1115"/>
          <w:sz w:val="28"/>
          <w:szCs w:val="28"/>
          <w:lang w:val="ru-RU"/>
        </w:rPr>
        <w:t xml:space="preserve"> брони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. </w:t>
      </w:r>
      <w:r w:rsidR="003D14C3">
        <w:rPr>
          <w:rFonts w:eastAsia="Segoe UI"/>
          <w:color w:val="0F1115"/>
          <w:sz w:val="28"/>
          <w:szCs w:val="28"/>
          <w:lang w:val="ru-RU"/>
        </w:rPr>
        <w:t xml:space="preserve">Работая в гостинице, 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мож</w:t>
      </w:r>
      <w:r w:rsidR="003D14C3">
        <w:rPr>
          <w:rFonts w:eastAsia="Segoe UI"/>
          <w:color w:val="0F1115"/>
          <w:sz w:val="28"/>
          <w:szCs w:val="28"/>
          <w:lang w:val="ru-RU"/>
        </w:rPr>
        <w:t>но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зафиксировать, как сотрудник одновременно отвечает на телефон, вносит данные в старую систему и общается с гостем, что создаёт ошибки. Наблюдение за пользователем, который пытается забронировать номер на сайт</w:t>
      </w:r>
      <w:r w:rsidR="003D14C3">
        <w:rPr>
          <w:rFonts w:eastAsia="Segoe UI"/>
          <w:color w:val="0F1115"/>
          <w:sz w:val="28"/>
          <w:szCs w:val="28"/>
          <w:lang w:val="ru-RU"/>
        </w:rPr>
        <w:t>е</w:t>
      </w:r>
      <w:r w:rsidRPr="00A70501">
        <w:rPr>
          <w:rFonts w:eastAsia="Segoe UI"/>
          <w:color w:val="0F1115"/>
          <w:sz w:val="28"/>
          <w:szCs w:val="28"/>
          <w:lang w:val="ru-RU"/>
        </w:rPr>
        <w:t>, пока</w:t>
      </w:r>
      <w:r w:rsidR="003D14C3">
        <w:rPr>
          <w:rFonts w:eastAsia="Segoe UI"/>
          <w:color w:val="0F1115"/>
          <w:sz w:val="28"/>
          <w:szCs w:val="28"/>
          <w:lang w:val="ru-RU"/>
        </w:rPr>
        <w:t xml:space="preserve">зывают </w:t>
      </w:r>
      <w:r w:rsidRPr="00A70501">
        <w:rPr>
          <w:rFonts w:eastAsia="Segoe UI"/>
          <w:color w:val="0F1115"/>
          <w:sz w:val="28"/>
          <w:szCs w:val="28"/>
          <w:lang w:val="ru-RU"/>
        </w:rPr>
        <w:t>затруднения. Анали</w:t>
      </w:r>
      <w:r w:rsidR="003D14C3">
        <w:rPr>
          <w:rFonts w:eastAsia="Segoe UI"/>
          <w:color w:val="0F1115"/>
          <w:sz w:val="28"/>
          <w:szCs w:val="28"/>
          <w:lang w:val="ru-RU"/>
        </w:rPr>
        <w:t>з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документов — бланков брони, отчётов, журналов — даёт понимание </w:t>
      </w:r>
      <w:r w:rsidR="003D14C3">
        <w:rPr>
          <w:rFonts w:eastAsia="Segoe UI"/>
          <w:color w:val="0F1115"/>
          <w:sz w:val="28"/>
          <w:szCs w:val="28"/>
          <w:lang w:val="ru-RU"/>
        </w:rPr>
        <w:t>работы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данных и принятых в гостинице </w:t>
      </w:r>
      <w:r w:rsidR="003D14C3">
        <w:rPr>
          <w:rFonts w:eastAsia="Segoe UI"/>
          <w:color w:val="0F1115"/>
          <w:sz w:val="28"/>
          <w:szCs w:val="28"/>
          <w:lang w:val="ru-RU"/>
        </w:rPr>
        <w:t>услуг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. Создание же простых прототипов основных экранов системы для быстрой обратной связи позволяет проверить до начала дорогостоящей разработки. Эти методы </w:t>
      </w:r>
      <w:r w:rsidR="003D14C3">
        <w:rPr>
          <w:rFonts w:eastAsia="Segoe UI"/>
          <w:color w:val="0F1115"/>
          <w:sz w:val="28"/>
          <w:szCs w:val="28"/>
          <w:lang w:val="ru-RU"/>
        </w:rPr>
        <w:t>дают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подтверждённое понимание предметной области.</w:t>
      </w:r>
    </w:p>
    <w:p w14:paraId="111D7678" w14:textId="77777777" w:rsidR="003D14C3" w:rsidRDefault="00A70501" w:rsidP="00A70501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 w:rsidRPr="00A70501">
        <w:rPr>
          <w:rFonts w:eastAsia="Segoe UI"/>
          <w:color w:val="0F1115"/>
          <w:sz w:val="28"/>
          <w:szCs w:val="28"/>
          <w:lang w:val="ru-RU"/>
        </w:rPr>
        <w:t xml:space="preserve">В конечном итоге, проведённый анализ предметной области служит </w:t>
      </w:r>
      <w:r w:rsidR="003D14C3">
        <w:rPr>
          <w:rFonts w:eastAsia="Segoe UI"/>
          <w:color w:val="0F1115"/>
          <w:sz w:val="28"/>
          <w:szCs w:val="28"/>
          <w:lang w:val="ru-RU"/>
        </w:rPr>
        <w:t>основой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для формулировки </w:t>
      </w:r>
      <w:r w:rsidR="003D14C3">
        <w:rPr>
          <w:rFonts w:eastAsia="Segoe UI"/>
          <w:color w:val="0F1115"/>
          <w:sz w:val="28"/>
          <w:szCs w:val="28"/>
          <w:lang w:val="ru-RU"/>
        </w:rPr>
        <w:t>своих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целей и задач проекта, а также является главным инструментом мини</w:t>
      </w:r>
      <w:r w:rsidR="003D14C3">
        <w:rPr>
          <w:rFonts w:eastAsia="Segoe UI"/>
          <w:color w:val="0F1115"/>
          <w:sz w:val="28"/>
          <w:szCs w:val="28"/>
          <w:lang w:val="ru-RU"/>
        </w:rPr>
        <w:t xml:space="preserve">мальных 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рисков. На основе собранных данных цель может быть сформулирована </w:t>
      </w:r>
      <w:r w:rsidR="003D14C3">
        <w:rPr>
          <w:rFonts w:eastAsia="Segoe UI"/>
          <w:color w:val="0F1115"/>
          <w:sz w:val="28"/>
          <w:szCs w:val="28"/>
          <w:lang w:val="ru-RU"/>
        </w:rPr>
        <w:t>не только как нужно разрабатывать сайт для брони, но и как разработать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систему, которая увеличит онлайн-бронировани</w:t>
      </w:r>
      <w:r w:rsidR="003D14C3">
        <w:rPr>
          <w:rFonts w:eastAsia="Segoe UI"/>
          <w:color w:val="0F1115"/>
          <w:sz w:val="28"/>
          <w:szCs w:val="28"/>
          <w:lang w:val="ru-RU"/>
        </w:rPr>
        <w:t>е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 на 20%, снизит нагрузку на администраторов на 30% и полностью исключит </w:t>
      </w:r>
      <w:r w:rsidR="003D14C3">
        <w:rPr>
          <w:rFonts w:eastAsia="Segoe UI"/>
          <w:color w:val="0F1115"/>
          <w:sz w:val="28"/>
          <w:szCs w:val="28"/>
          <w:lang w:val="ru-RU"/>
        </w:rPr>
        <w:t>ошибки</w:t>
      </w:r>
      <w:r w:rsidRPr="00A70501">
        <w:rPr>
          <w:rFonts w:eastAsia="Segoe UI"/>
          <w:color w:val="0F1115"/>
          <w:sz w:val="28"/>
          <w:szCs w:val="28"/>
          <w:lang w:val="ru-RU"/>
        </w:rPr>
        <w:t xml:space="preserve">. </w:t>
      </w:r>
    </w:p>
    <w:p w14:paraId="49EDBE5A" w14:textId="2FEA399B" w:rsidR="00A70501" w:rsidRDefault="003D14C3" w:rsidP="00A70501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lang w:val="ru-RU"/>
        </w:rPr>
        <w:t>В конце концов понимаешь задачи которые нужно сделать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: создать модуль онлайн-бронирования с </w:t>
      </w:r>
      <w:r>
        <w:rPr>
          <w:rFonts w:eastAsia="Segoe UI"/>
          <w:color w:val="0F1115"/>
          <w:sz w:val="28"/>
          <w:szCs w:val="28"/>
          <w:lang w:val="ru-RU"/>
        </w:rPr>
        <w:t>быстрым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 подтверждением, разработать </w:t>
      </w:r>
      <w:r w:rsidR="00C7275C">
        <w:rPr>
          <w:rFonts w:eastAsia="Segoe UI"/>
          <w:color w:val="0F1115"/>
          <w:sz w:val="28"/>
          <w:szCs w:val="28"/>
          <w:lang w:val="ru-RU"/>
        </w:rPr>
        <w:t xml:space="preserve">календарь для бронирования, который будет виден у всех. 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Именно </w:t>
      </w:r>
      <w:r w:rsidR="00C7275C">
        <w:rPr>
          <w:rFonts w:eastAsia="Segoe UI"/>
          <w:color w:val="0F1115"/>
          <w:sz w:val="28"/>
          <w:szCs w:val="28"/>
          <w:lang w:val="ru-RU"/>
        </w:rPr>
        <w:t>эти проблемы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, позволяет сразу </w:t>
      </w:r>
      <w:r w:rsidR="00C7275C">
        <w:rPr>
          <w:rFonts w:eastAsia="Segoe UI"/>
          <w:color w:val="0F1115"/>
          <w:sz w:val="28"/>
          <w:szCs w:val="28"/>
          <w:lang w:val="ru-RU"/>
        </w:rPr>
        <w:t>принять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 правильные решения. Без этого этап</w:t>
      </w:r>
      <w:r w:rsidR="00C7275C">
        <w:rPr>
          <w:rFonts w:eastAsia="Segoe UI"/>
          <w:color w:val="0F1115"/>
          <w:sz w:val="28"/>
          <w:szCs w:val="28"/>
          <w:lang w:val="ru-RU"/>
        </w:rPr>
        <w:t>а,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 вопросы неизбежно всплывут на поздних стадиях разработки или даже после </w:t>
      </w:r>
      <w:r w:rsidR="00C7275C">
        <w:rPr>
          <w:rFonts w:eastAsia="Segoe UI"/>
          <w:color w:val="0F1115"/>
          <w:sz w:val="28"/>
          <w:szCs w:val="28"/>
          <w:lang w:val="ru-RU"/>
        </w:rPr>
        <w:t>неё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, что приведёт к сбоям, недовольству клиентов, потере денег и 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lastRenderedPageBreak/>
        <w:t xml:space="preserve">дорогостоящим переделкам системы. Таким образом, глубокий анализ предметной области — </w:t>
      </w:r>
      <w:r w:rsidR="00C7275C">
        <w:rPr>
          <w:rFonts w:eastAsia="Segoe UI"/>
          <w:color w:val="0F1115"/>
          <w:sz w:val="28"/>
          <w:szCs w:val="28"/>
          <w:lang w:val="ru-RU"/>
        </w:rPr>
        <w:t>это</w:t>
      </w:r>
      <w:r w:rsidR="00A70501" w:rsidRPr="00A70501">
        <w:rPr>
          <w:rFonts w:eastAsia="Segoe UI"/>
          <w:color w:val="0F1115"/>
          <w:sz w:val="28"/>
          <w:szCs w:val="28"/>
          <w:lang w:val="ru-RU"/>
        </w:rPr>
        <w:t xml:space="preserve"> успех всего проекта.</w:t>
      </w:r>
    </w:p>
    <w:p w14:paraId="21F5F949" w14:textId="77777777" w:rsidR="00BE31DF" w:rsidRDefault="00BE31DF">
      <w:pPr>
        <w:spacing w:after="0" w:line="240" w:lineRule="auto"/>
        <w:rPr>
          <w:rFonts w:ascii="Times New Roman" w:eastAsia="Segoe UI" w:hAnsi="Times New Roman" w:cs="Times New Roman"/>
          <w:color w:val="0F1115"/>
          <w:sz w:val="28"/>
          <w:szCs w:val="28"/>
          <w:lang w:eastAsia="zh-CN"/>
        </w:rPr>
      </w:pPr>
      <w:r>
        <w:rPr>
          <w:rFonts w:eastAsia="Segoe UI"/>
          <w:color w:val="0F1115"/>
          <w:sz w:val="28"/>
          <w:szCs w:val="28"/>
        </w:rPr>
        <w:br w:type="page"/>
      </w:r>
    </w:p>
    <w:p w14:paraId="5A175E6D" w14:textId="2D7FFC12" w:rsidR="00E8421A" w:rsidRDefault="00E8421A" w:rsidP="00E8421A">
      <w:pPr>
        <w:pStyle w:val="a9"/>
        <w:spacing w:before="100" w:after="100" w:line="360" w:lineRule="auto"/>
        <w:ind w:right="660"/>
        <w:jc w:val="center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lang w:val="ru-RU"/>
        </w:rPr>
        <w:lastRenderedPageBreak/>
        <w:t>ТЕХНИЧЕСКОЕ ЗАДАНИЕ</w:t>
      </w:r>
    </w:p>
    <w:p w14:paraId="58A4BA3A" w14:textId="77777777" w:rsidR="00FA2AEC" w:rsidRPr="00FA2AEC" w:rsidRDefault="00FA2AEC" w:rsidP="00FA2AEC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FA2AEC">
        <w:rPr>
          <w:rFonts w:eastAsia="Segoe UI"/>
          <w:b/>
          <w:bCs/>
          <w:color w:val="0F1115"/>
          <w:sz w:val="28"/>
          <w:szCs w:val="28"/>
          <w:lang w:val="ru-RU"/>
        </w:rPr>
        <w:t>1. Введение</w:t>
      </w:r>
    </w:p>
    <w:p w14:paraId="428921EE" w14:textId="494BBDB0" w:rsidR="00FA2AEC" w:rsidRDefault="00FA2AEC" w:rsidP="00FA2AEC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FA2AEC">
        <w:rPr>
          <w:rFonts w:eastAsia="Segoe UI"/>
          <w:color w:val="0F1115"/>
          <w:sz w:val="28"/>
          <w:szCs w:val="28"/>
          <w:lang w:val="ru-RU"/>
        </w:rPr>
        <w:t xml:space="preserve">В данном разделе представлено техническое задание (ТЗ) на разработку программного модуля для </w:t>
      </w:r>
      <w:r>
        <w:rPr>
          <w:rFonts w:eastAsia="Segoe UI"/>
          <w:color w:val="0F1115"/>
          <w:sz w:val="28"/>
          <w:szCs w:val="28"/>
          <w:lang w:val="ru-RU"/>
        </w:rPr>
        <w:t>бронирования мест в гостинице</w:t>
      </w:r>
      <w:r w:rsidRPr="00FA2AEC">
        <w:rPr>
          <w:rFonts w:eastAsia="Segoe UI"/>
          <w:color w:val="0F1115"/>
          <w:sz w:val="28"/>
          <w:szCs w:val="28"/>
          <w:lang w:val="ru-RU"/>
        </w:rPr>
        <w:t>. ТЗ содержит подробное описание требований к модулю, его функциональным возможностям, а также технических характеристик. Техническое задание является основным документом, регламентирующим процесс разработки программного обеспечения и определяющим его соответствие потребностям заказчика.</w:t>
      </w:r>
    </w:p>
    <w:p w14:paraId="0B44C0BF" w14:textId="77777777" w:rsidR="00F22F8D" w:rsidRPr="00F22F8D" w:rsidRDefault="00F22F8D" w:rsidP="00F22F8D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F22F8D">
        <w:rPr>
          <w:rFonts w:eastAsia="Segoe UI"/>
          <w:b/>
          <w:bCs/>
          <w:color w:val="0F1115"/>
          <w:sz w:val="28"/>
          <w:szCs w:val="28"/>
        </w:rPr>
        <w:t>2. Назначение и область применения</w:t>
      </w:r>
    </w:p>
    <w:p w14:paraId="67A31EA0" w14:textId="029D4DF4" w:rsidR="00F22F8D" w:rsidRPr="00F22F8D" w:rsidRDefault="00F22F8D" w:rsidP="00F22F8D">
      <w:pPr>
        <w:pStyle w:val="a9"/>
        <w:numPr>
          <w:ilvl w:val="0"/>
          <w:numId w:val="39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F22F8D">
        <w:rPr>
          <w:rFonts w:eastAsia="Segoe UI"/>
          <w:b/>
          <w:bCs/>
          <w:color w:val="0F1115"/>
          <w:sz w:val="28"/>
          <w:szCs w:val="28"/>
          <w:lang w:val="ru-RU"/>
        </w:rPr>
        <w:t>Назначение:</w:t>
      </w:r>
      <w:r w:rsidRPr="00F22F8D">
        <w:rPr>
          <w:rFonts w:eastAsia="Segoe UI"/>
          <w:color w:val="0F1115"/>
          <w:sz w:val="28"/>
          <w:szCs w:val="28"/>
          <w:lang w:val="ru-RU"/>
        </w:rPr>
        <w:t xml:space="preserve"> Разрабатываемый программный модуль предназначен для автоматизации учета </w:t>
      </w:r>
      <w:r w:rsidR="00554ADE">
        <w:rPr>
          <w:rFonts w:eastAsia="Segoe UI"/>
          <w:color w:val="0F1115"/>
          <w:sz w:val="28"/>
          <w:szCs w:val="28"/>
          <w:lang w:val="ru-RU"/>
        </w:rPr>
        <w:t>бронирований мест в гостинице</w:t>
      </w:r>
      <w:r w:rsidRPr="00F22F8D">
        <w:rPr>
          <w:rFonts w:eastAsia="Segoe UI"/>
          <w:color w:val="0F1115"/>
          <w:sz w:val="28"/>
          <w:szCs w:val="28"/>
          <w:lang w:val="ru-RU"/>
        </w:rPr>
        <w:t xml:space="preserve">, предоставляя удобный </w:t>
      </w:r>
      <w:r w:rsidR="00554ADE">
        <w:rPr>
          <w:rFonts w:eastAsia="Segoe UI"/>
          <w:color w:val="0F1115"/>
          <w:sz w:val="28"/>
          <w:szCs w:val="28"/>
          <w:lang w:val="ru-RU"/>
        </w:rPr>
        <w:t>интерфейс для учёта заказов мест</w:t>
      </w:r>
      <w:r w:rsidRPr="00F22F8D">
        <w:rPr>
          <w:rFonts w:eastAsia="Segoe UI"/>
          <w:color w:val="0F1115"/>
          <w:sz w:val="28"/>
          <w:szCs w:val="28"/>
          <w:lang w:val="ru-RU"/>
        </w:rPr>
        <w:t>.</w:t>
      </w:r>
    </w:p>
    <w:p w14:paraId="77DAC5A6" w14:textId="0732B688" w:rsidR="00F22F8D" w:rsidRDefault="00F22F8D" w:rsidP="00F22F8D">
      <w:pPr>
        <w:pStyle w:val="a9"/>
        <w:numPr>
          <w:ilvl w:val="0"/>
          <w:numId w:val="39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F22F8D">
        <w:rPr>
          <w:rFonts w:eastAsia="Segoe UI"/>
          <w:b/>
          <w:bCs/>
          <w:color w:val="0F1115"/>
          <w:sz w:val="28"/>
          <w:szCs w:val="28"/>
          <w:lang w:val="ru-RU"/>
        </w:rPr>
        <w:t>Область применения:</w:t>
      </w:r>
      <w:r w:rsidRPr="00F22F8D">
        <w:rPr>
          <w:rFonts w:eastAsia="Segoe UI"/>
          <w:color w:val="0F1115"/>
          <w:sz w:val="28"/>
          <w:szCs w:val="28"/>
          <w:lang w:val="ru-RU"/>
        </w:rPr>
        <w:t xml:space="preserve"> Модуль может быть использован в </w:t>
      </w:r>
      <w:r w:rsidR="00554ADE">
        <w:rPr>
          <w:rFonts w:eastAsia="Segoe UI"/>
          <w:color w:val="0F1115"/>
          <w:sz w:val="28"/>
          <w:szCs w:val="28"/>
          <w:lang w:val="ru-RU"/>
        </w:rPr>
        <w:t>гостиницах</w:t>
      </w:r>
      <w:r w:rsidRPr="00F22F8D">
        <w:rPr>
          <w:rFonts w:eastAsia="Segoe UI"/>
          <w:color w:val="0F1115"/>
          <w:sz w:val="28"/>
          <w:szCs w:val="28"/>
          <w:lang w:val="ru-RU"/>
        </w:rPr>
        <w:t>, таких как</w:t>
      </w:r>
      <w:r w:rsidR="00554ADE">
        <w:rPr>
          <w:rFonts w:eastAsia="Segoe UI"/>
          <w:color w:val="0F1115"/>
          <w:sz w:val="28"/>
          <w:szCs w:val="28"/>
          <w:lang w:val="ru-RU"/>
        </w:rPr>
        <w:t xml:space="preserve"> пятизвёздочные</w:t>
      </w:r>
      <w:r w:rsidRPr="00F22F8D">
        <w:rPr>
          <w:rFonts w:eastAsia="Segoe UI"/>
          <w:color w:val="0F1115"/>
          <w:sz w:val="28"/>
          <w:szCs w:val="28"/>
          <w:lang w:val="ru-RU"/>
        </w:rPr>
        <w:t xml:space="preserve">, </w:t>
      </w:r>
      <w:r w:rsidR="00554ADE">
        <w:rPr>
          <w:rFonts w:eastAsia="Segoe UI"/>
          <w:color w:val="0F1115"/>
          <w:sz w:val="28"/>
          <w:szCs w:val="28"/>
          <w:lang w:val="ru-RU"/>
        </w:rPr>
        <w:t>четырёхзвёздочные</w:t>
      </w:r>
      <w:r w:rsidRPr="00F22F8D">
        <w:rPr>
          <w:rFonts w:eastAsia="Segoe UI"/>
          <w:color w:val="0F1115"/>
          <w:sz w:val="28"/>
          <w:szCs w:val="28"/>
          <w:lang w:val="ru-RU"/>
        </w:rPr>
        <w:t xml:space="preserve">, </w:t>
      </w:r>
      <w:r w:rsidR="00554ADE">
        <w:rPr>
          <w:rFonts w:eastAsia="Segoe UI"/>
          <w:color w:val="0F1115"/>
          <w:sz w:val="28"/>
          <w:szCs w:val="28"/>
          <w:lang w:val="ru-RU"/>
        </w:rPr>
        <w:t>трёхзвёздочные</w:t>
      </w:r>
      <w:r w:rsidRPr="00F22F8D">
        <w:rPr>
          <w:rFonts w:eastAsia="Segoe UI"/>
          <w:color w:val="0F1115"/>
          <w:sz w:val="28"/>
          <w:szCs w:val="28"/>
          <w:lang w:val="ru-RU"/>
        </w:rPr>
        <w:t xml:space="preserve">, </w:t>
      </w:r>
      <w:r w:rsidR="00554ADE">
        <w:rPr>
          <w:rFonts w:eastAsia="Segoe UI"/>
          <w:color w:val="0F1115"/>
          <w:sz w:val="28"/>
          <w:szCs w:val="28"/>
          <w:lang w:val="ru-RU"/>
        </w:rPr>
        <w:t>так же в гостинцах с рейтингом одна или две звезды</w:t>
      </w:r>
      <w:r w:rsidRPr="00F22F8D">
        <w:rPr>
          <w:rFonts w:eastAsia="Segoe UI"/>
          <w:color w:val="0F1115"/>
          <w:sz w:val="28"/>
          <w:szCs w:val="28"/>
          <w:lang w:val="ru-RU"/>
        </w:rPr>
        <w:t>.</w:t>
      </w:r>
    </w:p>
    <w:p w14:paraId="1B1E6D56" w14:textId="77777777" w:rsidR="00554ADE" w:rsidRPr="00554ADE" w:rsidRDefault="00554ADE" w:rsidP="00554ADE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>Функциональные требования</w:t>
      </w:r>
    </w:p>
    <w:p w14:paraId="79554478" w14:textId="77777777" w:rsidR="00554ADE" w:rsidRPr="00554ADE" w:rsidRDefault="00554ADE" w:rsidP="00554ADE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color w:val="0F1115"/>
          <w:sz w:val="28"/>
          <w:szCs w:val="28"/>
          <w:lang w:val="ru-RU"/>
        </w:rPr>
        <w:t>Программный модуль должен обеспечивать выполнение следующих функций:</w:t>
      </w:r>
    </w:p>
    <w:p w14:paraId="5730B3B1" w14:textId="7E04CF06" w:rsidR="00554ADE" w:rsidRPr="00554ADE" w:rsidRDefault="00554ADE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>
        <w:rPr>
          <w:rFonts w:eastAsia="Segoe UI"/>
          <w:b/>
          <w:bCs/>
          <w:color w:val="0F1115"/>
          <w:sz w:val="28"/>
          <w:szCs w:val="28"/>
          <w:lang w:val="ru-RU"/>
        </w:rPr>
        <w:t>Бронирование</w:t>
      </w:r>
      <w:r w:rsidRPr="00554ADE">
        <w:rPr>
          <w:rFonts w:eastAsia="Segoe UI"/>
          <w:b/>
          <w:bCs/>
          <w:color w:val="0F1115"/>
          <w:sz w:val="28"/>
          <w:szCs w:val="28"/>
        </w:rPr>
        <w:t>:</w:t>
      </w:r>
    </w:p>
    <w:p w14:paraId="026A7023" w14:textId="42FCB7C5" w:rsidR="00554ADE" w:rsidRPr="00554ADE" w:rsidRDefault="00554ADE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 xml:space="preserve">Добавление </w:t>
      </w:r>
      <w:r>
        <w:rPr>
          <w:rFonts w:eastAsia="Segoe UI"/>
          <w:b/>
          <w:bCs/>
          <w:color w:val="0F1115"/>
          <w:sz w:val="28"/>
          <w:szCs w:val="28"/>
          <w:lang w:val="ru-RU"/>
        </w:rPr>
        <w:t>в календарь, брони номера</w:t>
      </w: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>:</w:t>
      </w:r>
      <w:r w:rsidRPr="00554ADE">
        <w:rPr>
          <w:rFonts w:eastAsia="Segoe UI"/>
          <w:color w:val="0F1115"/>
          <w:sz w:val="28"/>
          <w:szCs w:val="28"/>
          <w:lang w:val="ru-RU"/>
        </w:rPr>
        <w:t xml:space="preserve"> Модуль должен позволять </w:t>
      </w:r>
      <w:r w:rsidR="009D7392">
        <w:rPr>
          <w:rFonts w:eastAsia="Segoe UI"/>
          <w:color w:val="0F1115"/>
          <w:sz w:val="28"/>
          <w:szCs w:val="28"/>
          <w:lang w:val="ru-RU"/>
        </w:rPr>
        <w:t>пользователям легко и просто бронировать номер, это должно отображаться в календаре как у пользователя, так и у системы</w:t>
      </w:r>
      <w:r w:rsidRPr="00554ADE">
        <w:rPr>
          <w:rFonts w:eastAsia="Segoe UI"/>
          <w:color w:val="0F1115"/>
          <w:sz w:val="28"/>
          <w:szCs w:val="28"/>
          <w:lang w:val="ru-RU"/>
        </w:rPr>
        <w:t>.</w:t>
      </w:r>
    </w:p>
    <w:p w14:paraId="485C923B" w14:textId="76D92BFE" w:rsidR="00554ADE" w:rsidRPr="00554ADE" w:rsidRDefault="00554ADE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>Редактирование данных о книге:</w:t>
      </w:r>
      <w:r w:rsidRPr="00554ADE">
        <w:rPr>
          <w:rFonts w:eastAsia="Segoe UI"/>
          <w:color w:val="0F1115"/>
          <w:sz w:val="28"/>
          <w:szCs w:val="28"/>
          <w:lang w:val="ru-RU"/>
        </w:rPr>
        <w:t xml:space="preserve"> </w:t>
      </w:r>
      <w:r w:rsidR="009D7392">
        <w:rPr>
          <w:rFonts w:eastAsia="Segoe UI"/>
          <w:color w:val="0F1115"/>
          <w:sz w:val="28"/>
          <w:szCs w:val="28"/>
          <w:lang w:val="ru-RU"/>
        </w:rPr>
        <w:t>Должен быть обязательно предусмотрен выбор номера: одноместный, двуместный, трёхместный, люкс, делюкс, семейный, президентский. Так учитывается какие из этих типов есть в гостинице.</w:t>
      </w:r>
    </w:p>
    <w:p w14:paraId="2262BF06" w14:textId="72280B82" w:rsidR="00554ADE" w:rsidRPr="00554ADE" w:rsidRDefault="009D7392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b/>
          <w:bCs/>
          <w:color w:val="0F1115"/>
          <w:sz w:val="28"/>
          <w:szCs w:val="28"/>
          <w:lang w:val="ru-RU"/>
        </w:rPr>
        <w:t xml:space="preserve">Отмена брони и возврат денег: </w:t>
      </w:r>
      <w:r>
        <w:rPr>
          <w:rFonts w:eastAsia="Segoe UI"/>
          <w:color w:val="0F1115"/>
          <w:sz w:val="28"/>
          <w:szCs w:val="28"/>
          <w:lang w:val="ru-RU"/>
        </w:rPr>
        <w:t>Система должна быть легкой для восприятия пользователя, что бы он мог быстро сделать отмену, если пользователь передумает. Так же нужно что бы деньги как можно быстрее вернулись обратно заказчику.</w:t>
      </w:r>
    </w:p>
    <w:p w14:paraId="5E096BAA" w14:textId="1795C925" w:rsidR="00554ADE" w:rsidRPr="00554ADE" w:rsidRDefault="009D7392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b/>
          <w:bCs/>
          <w:color w:val="0F1115"/>
          <w:sz w:val="28"/>
          <w:szCs w:val="28"/>
          <w:lang w:val="ru-RU"/>
        </w:rPr>
        <w:t xml:space="preserve">Оплата: </w:t>
      </w:r>
      <w:r>
        <w:rPr>
          <w:rFonts w:eastAsia="Segoe UI"/>
          <w:color w:val="0F1115"/>
          <w:sz w:val="28"/>
          <w:szCs w:val="28"/>
          <w:lang w:val="ru-RU"/>
        </w:rPr>
        <w:t>Для того что бы пользователь сделал бронь, надо учесть все доступные способы оплаты, и когда он сделает бронь, система пошлёт уведомление о статусе номера.</w:t>
      </w:r>
    </w:p>
    <w:p w14:paraId="2A743A8A" w14:textId="63DE745D" w:rsidR="00554ADE" w:rsidRPr="00554ADE" w:rsidRDefault="00554ADE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lastRenderedPageBreak/>
        <w:t>Формирование заказа на книги:</w:t>
      </w:r>
      <w:r w:rsidRPr="00554ADE">
        <w:rPr>
          <w:rFonts w:eastAsia="Segoe UI"/>
          <w:color w:val="0F1115"/>
          <w:sz w:val="28"/>
          <w:szCs w:val="28"/>
          <w:lang w:val="ru-RU"/>
        </w:rPr>
        <w:t xml:space="preserve"> </w:t>
      </w:r>
      <w:r w:rsidR="006112F3">
        <w:rPr>
          <w:rFonts w:eastAsia="Segoe UI"/>
          <w:color w:val="0F1115"/>
          <w:sz w:val="28"/>
          <w:szCs w:val="28"/>
          <w:lang w:val="ru-RU"/>
        </w:rPr>
        <w:t>Заказ оповещается в виде уведомления и отображения у всех в календаре его статуса, так же там должно быть видно число и время заселения, чтобы оповестить о подготовке номера, работающих в гостинице.</w:t>
      </w:r>
    </w:p>
    <w:p w14:paraId="3FC659B9" w14:textId="15736E80" w:rsidR="00554ADE" w:rsidRPr="00554ADE" w:rsidRDefault="006112F3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b/>
          <w:bCs/>
          <w:color w:val="0F1115"/>
          <w:sz w:val="28"/>
          <w:szCs w:val="28"/>
          <w:lang w:val="ru-RU"/>
        </w:rPr>
        <w:t xml:space="preserve">Регистрация пользователя: </w:t>
      </w:r>
      <w:r>
        <w:rPr>
          <w:rFonts w:eastAsia="Segoe UI"/>
          <w:color w:val="0F1115"/>
          <w:sz w:val="28"/>
          <w:szCs w:val="28"/>
          <w:lang w:val="ru-RU"/>
        </w:rPr>
        <w:t>Чтобы понять, кто бронирует, нужно знать его ФИО, номер телефона, если в случае чего знать, задерживается гость или же он передумал гостить.</w:t>
      </w:r>
    </w:p>
    <w:p w14:paraId="131324CF" w14:textId="25190D23" w:rsidR="00554ADE" w:rsidRPr="00554ADE" w:rsidRDefault="00554ADE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>Формирование отчетов:</w:t>
      </w:r>
      <w:r w:rsidR="006112F3">
        <w:rPr>
          <w:rFonts w:eastAsia="Segoe UI"/>
          <w:b/>
          <w:bCs/>
          <w:color w:val="0F1115"/>
          <w:sz w:val="28"/>
          <w:szCs w:val="28"/>
          <w:lang w:val="ru-RU"/>
        </w:rPr>
        <w:t xml:space="preserve"> </w:t>
      </w:r>
      <w:r w:rsidR="006112F3">
        <w:rPr>
          <w:rFonts w:eastAsia="Segoe UI"/>
          <w:color w:val="0F1115"/>
          <w:sz w:val="28"/>
          <w:szCs w:val="28"/>
          <w:lang w:val="ru-RU"/>
        </w:rPr>
        <w:t>Администратор ведёт отчёт о приезжих, для того</w:t>
      </w:r>
      <w:r w:rsidR="003F5A83">
        <w:rPr>
          <w:rFonts w:eastAsia="Segoe UI"/>
          <w:color w:val="0F1115"/>
          <w:sz w:val="28"/>
          <w:szCs w:val="28"/>
          <w:lang w:val="ru-RU"/>
        </w:rPr>
        <w:t>,</w:t>
      </w:r>
      <w:r w:rsidR="006112F3">
        <w:rPr>
          <w:rFonts w:eastAsia="Segoe UI"/>
          <w:color w:val="0F1115"/>
          <w:sz w:val="28"/>
          <w:szCs w:val="28"/>
          <w:lang w:val="ru-RU"/>
        </w:rPr>
        <w:t xml:space="preserve"> что</w:t>
      </w:r>
      <w:r w:rsidR="003F5A83">
        <w:rPr>
          <w:rFonts w:eastAsia="Segoe UI"/>
          <w:color w:val="0F1115"/>
          <w:sz w:val="28"/>
          <w:szCs w:val="28"/>
          <w:lang w:val="ru-RU"/>
        </w:rPr>
        <w:t xml:space="preserve">бы </w:t>
      </w:r>
      <w:r w:rsidR="006112F3">
        <w:rPr>
          <w:rFonts w:eastAsia="Segoe UI"/>
          <w:color w:val="0F1115"/>
          <w:sz w:val="28"/>
          <w:szCs w:val="28"/>
          <w:lang w:val="ru-RU"/>
        </w:rPr>
        <w:t xml:space="preserve"> потом показать владельцу гостиницы, который на анализирует его и распределяет зарплату.</w:t>
      </w:r>
    </w:p>
    <w:p w14:paraId="6077D537" w14:textId="137964CD" w:rsidR="00554ADE" w:rsidRPr="00554ADE" w:rsidRDefault="00554ADE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>Отчет о состояни</w:t>
      </w:r>
      <w:r w:rsidR="006112F3">
        <w:rPr>
          <w:rFonts w:eastAsia="Segoe UI"/>
          <w:b/>
          <w:bCs/>
          <w:color w:val="0F1115"/>
          <w:sz w:val="28"/>
          <w:szCs w:val="28"/>
          <w:lang w:val="ru-RU"/>
        </w:rPr>
        <w:t>и</w:t>
      </w: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>:</w:t>
      </w:r>
      <w:r w:rsidRPr="00554ADE">
        <w:rPr>
          <w:rFonts w:eastAsia="Segoe UI"/>
          <w:color w:val="0F1115"/>
          <w:sz w:val="28"/>
          <w:szCs w:val="28"/>
          <w:lang w:val="ru-RU"/>
        </w:rPr>
        <w:t xml:space="preserve"> </w:t>
      </w:r>
      <w:r w:rsidR="006112F3">
        <w:rPr>
          <w:rFonts w:eastAsia="Segoe UI"/>
          <w:color w:val="0F1115"/>
          <w:sz w:val="28"/>
          <w:szCs w:val="28"/>
          <w:lang w:val="ru-RU"/>
        </w:rPr>
        <w:t>Система так же показывает, о состоянии гостиницы, вид, сколько звёзд, в случае закрытия гостиницы на всегда, оповещает об этом пользователя.</w:t>
      </w:r>
    </w:p>
    <w:p w14:paraId="703B8BC6" w14:textId="41A83564" w:rsidR="00554ADE" w:rsidRPr="00554ADE" w:rsidRDefault="00554ADE" w:rsidP="00554ADE">
      <w:pPr>
        <w:pStyle w:val="a9"/>
        <w:numPr>
          <w:ilvl w:val="0"/>
          <w:numId w:val="40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 xml:space="preserve">Отчет о </w:t>
      </w:r>
      <w:r w:rsidR="003F5A83">
        <w:rPr>
          <w:rFonts w:eastAsia="Segoe UI"/>
          <w:b/>
          <w:bCs/>
          <w:color w:val="0F1115"/>
          <w:sz w:val="28"/>
          <w:szCs w:val="28"/>
          <w:lang w:val="ru-RU"/>
        </w:rPr>
        <w:t>бронированиях</w:t>
      </w:r>
      <w:r w:rsidRPr="00554ADE">
        <w:rPr>
          <w:rFonts w:eastAsia="Segoe UI"/>
          <w:b/>
          <w:bCs/>
          <w:color w:val="0F1115"/>
          <w:sz w:val="28"/>
          <w:szCs w:val="28"/>
          <w:lang w:val="ru-RU"/>
        </w:rPr>
        <w:t>:</w:t>
      </w:r>
      <w:r w:rsidRPr="00554ADE">
        <w:rPr>
          <w:rFonts w:eastAsia="Segoe UI"/>
          <w:color w:val="0F1115"/>
          <w:sz w:val="28"/>
          <w:szCs w:val="28"/>
          <w:lang w:val="ru-RU"/>
        </w:rPr>
        <w:t xml:space="preserve"> Модуль должен формировать отчет о </w:t>
      </w:r>
      <w:r w:rsidR="003F5A83">
        <w:rPr>
          <w:rFonts w:eastAsia="Segoe UI"/>
          <w:color w:val="0F1115"/>
          <w:sz w:val="28"/>
          <w:szCs w:val="28"/>
          <w:lang w:val="ru-RU"/>
        </w:rPr>
        <w:t>бронированиях на ближайший месяц.</w:t>
      </w:r>
    </w:p>
    <w:p w14:paraId="026963AD" w14:textId="77777777" w:rsidR="003F5A83" w:rsidRPr="003F5A83" w:rsidRDefault="003F5A83" w:rsidP="003F5A8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3F5A83">
        <w:rPr>
          <w:rFonts w:eastAsia="Segoe UI"/>
          <w:b/>
          <w:bCs/>
          <w:color w:val="0F1115"/>
          <w:sz w:val="28"/>
          <w:szCs w:val="28"/>
          <w:lang w:val="ru-RU"/>
        </w:rPr>
        <w:t>4. Требования к пользовательскому интерфейсу</w:t>
      </w:r>
    </w:p>
    <w:p w14:paraId="20219E98" w14:textId="37C90F69" w:rsidR="003F5A83" w:rsidRPr="003F5A83" w:rsidRDefault="003F5A83" w:rsidP="003F5A83">
      <w:pPr>
        <w:pStyle w:val="a9"/>
        <w:numPr>
          <w:ilvl w:val="0"/>
          <w:numId w:val="41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3F5A83">
        <w:rPr>
          <w:rFonts w:eastAsia="Segoe UI"/>
          <w:b/>
          <w:bCs/>
          <w:color w:val="0F1115"/>
          <w:sz w:val="28"/>
          <w:szCs w:val="28"/>
          <w:lang w:val="ru-RU"/>
        </w:rPr>
        <w:t>Интерфейс программы должен быть интуитивно понятным и удобным в использовании:</w:t>
      </w:r>
      <w:r w:rsidRPr="003F5A83">
        <w:rPr>
          <w:rFonts w:eastAsia="Segoe UI"/>
          <w:color w:val="0F1115"/>
          <w:sz w:val="28"/>
          <w:szCs w:val="28"/>
          <w:lang w:val="ru-RU"/>
        </w:rPr>
        <w:t xml:space="preserve"> Разработка пользовательского интерфейса должна быть ориентирована на простоту и удобство использования, чтобы даже неподготовленный пользователь мог легко </w:t>
      </w:r>
      <w:r>
        <w:rPr>
          <w:rFonts w:eastAsia="Segoe UI"/>
          <w:color w:val="0F1115"/>
          <w:sz w:val="28"/>
          <w:szCs w:val="28"/>
          <w:lang w:val="ru-RU"/>
        </w:rPr>
        <w:t>сделать бронирование</w:t>
      </w:r>
      <w:r w:rsidRPr="003F5A83">
        <w:rPr>
          <w:rFonts w:eastAsia="Segoe UI"/>
          <w:color w:val="0F1115"/>
          <w:sz w:val="28"/>
          <w:szCs w:val="28"/>
          <w:lang w:val="ru-RU"/>
        </w:rPr>
        <w:t>.</w:t>
      </w:r>
    </w:p>
    <w:p w14:paraId="44CDF048" w14:textId="77777777" w:rsidR="003F5A83" w:rsidRPr="003F5A83" w:rsidRDefault="003F5A83" w:rsidP="003F5A83">
      <w:pPr>
        <w:pStyle w:val="a9"/>
        <w:numPr>
          <w:ilvl w:val="0"/>
          <w:numId w:val="41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3F5A83">
        <w:rPr>
          <w:rFonts w:eastAsia="Segoe UI"/>
          <w:b/>
          <w:bCs/>
          <w:color w:val="0F1115"/>
          <w:sz w:val="28"/>
          <w:szCs w:val="28"/>
          <w:lang w:val="ru-RU"/>
        </w:rPr>
        <w:t>Должна быть предусмотрена система подсказок и справки для пользователей:</w:t>
      </w:r>
      <w:r w:rsidRPr="003F5A83">
        <w:rPr>
          <w:rFonts w:eastAsia="Segoe UI"/>
          <w:color w:val="0F1115"/>
          <w:sz w:val="28"/>
          <w:szCs w:val="28"/>
          <w:lang w:val="ru-RU"/>
        </w:rPr>
        <w:t xml:space="preserve"> Для облегчения работы с модулем должна быть разработана система подсказок, которая будет предоставлять пользователю информацию о функциях программы и способах их использования.</w:t>
      </w:r>
    </w:p>
    <w:p w14:paraId="2B87DA71" w14:textId="262602A1" w:rsidR="003F5A83" w:rsidRDefault="003F5A83" w:rsidP="003F5A83">
      <w:pPr>
        <w:pStyle w:val="a9"/>
        <w:numPr>
          <w:ilvl w:val="0"/>
          <w:numId w:val="41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3F5A83">
        <w:rPr>
          <w:rFonts w:eastAsia="Segoe UI"/>
          <w:b/>
          <w:bCs/>
          <w:color w:val="0F1115"/>
          <w:sz w:val="28"/>
          <w:szCs w:val="28"/>
          <w:lang w:val="ru-RU"/>
        </w:rPr>
        <w:t>Требования</w:t>
      </w:r>
      <w:r w:rsidRPr="003F5A83">
        <w:rPr>
          <w:rFonts w:eastAsia="Segoe UI"/>
          <w:color w:val="0F1115"/>
          <w:sz w:val="28"/>
          <w:szCs w:val="28"/>
          <w:lang w:val="ru-RU"/>
        </w:rPr>
        <w:t xml:space="preserve"> к пользовательскому интерфейсу должны соответствовать принципам удобства использования, изложенным в ГОСТ [</w:t>
      </w:r>
      <w:r>
        <w:rPr>
          <w:rFonts w:eastAsia="Segoe UI"/>
          <w:color w:val="0F1115"/>
          <w:sz w:val="28"/>
          <w:szCs w:val="28"/>
          <w:lang w:val="ru-RU"/>
        </w:rPr>
        <w:t>1</w:t>
      </w:r>
      <w:r w:rsidRPr="003F5A83">
        <w:rPr>
          <w:rFonts w:eastAsia="Segoe UI"/>
          <w:color w:val="0F1115"/>
          <w:sz w:val="28"/>
          <w:szCs w:val="28"/>
          <w:lang w:val="ru-RU"/>
        </w:rPr>
        <w:t>]</w:t>
      </w:r>
    </w:p>
    <w:p w14:paraId="620523E7" w14:textId="74E11478" w:rsidR="00CC02D3" w:rsidRPr="00CC02D3" w:rsidRDefault="00CC02D3" w:rsidP="00CC02D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>
        <w:rPr>
          <w:rFonts w:eastAsia="Segoe UI"/>
          <w:b/>
          <w:bCs/>
          <w:color w:val="0F1115"/>
          <w:sz w:val="28"/>
          <w:szCs w:val="28"/>
          <w:lang w:val="ru-RU"/>
        </w:rPr>
        <w:t xml:space="preserve">5. </w:t>
      </w:r>
      <w:r w:rsidRPr="00CC02D3">
        <w:rPr>
          <w:rFonts w:eastAsia="Segoe UI"/>
          <w:b/>
          <w:bCs/>
          <w:color w:val="0F1115"/>
          <w:sz w:val="28"/>
          <w:szCs w:val="28"/>
        </w:rPr>
        <w:t>Требования к техническому обеспечению</w:t>
      </w:r>
    </w:p>
    <w:p w14:paraId="7A3F4203" w14:textId="77777777" w:rsidR="00CC02D3" w:rsidRPr="00CC02D3" w:rsidRDefault="00CC02D3" w:rsidP="00CC02D3">
      <w:pPr>
        <w:pStyle w:val="a9"/>
        <w:numPr>
          <w:ilvl w:val="0"/>
          <w:numId w:val="42"/>
        </w:numPr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</w:rPr>
        <w:t>Операционная система:</w:t>
      </w:r>
      <w:r w:rsidRPr="00CC02D3">
        <w:rPr>
          <w:rFonts w:eastAsia="Segoe UI"/>
          <w:color w:val="0F1115"/>
          <w:sz w:val="28"/>
          <w:szCs w:val="28"/>
        </w:rPr>
        <w:t xml:space="preserve"> Windows 7/8/10/11.</w:t>
      </w:r>
    </w:p>
    <w:p w14:paraId="67D458E9" w14:textId="18D0DD7B" w:rsidR="00CC02D3" w:rsidRPr="00CC02D3" w:rsidRDefault="00CC02D3" w:rsidP="00CC02D3">
      <w:pPr>
        <w:pStyle w:val="a9"/>
        <w:numPr>
          <w:ilvl w:val="0"/>
          <w:numId w:val="42"/>
        </w:numPr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Платформа</w:t>
      </w:r>
      <w:r w:rsidRPr="00CC02D3">
        <w:rPr>
          <w:rFonts w:eastAsia="Segoe UI"/>
          <w:b/>
          <w:bCs/>
          <w:color w:val="0F1115"/>
          <w:sz w:val="28"/>
          <w:szCs w:val="28"/>
        </w:rPr>
        <w:t xml:space="preserve"> </w:t>
      </w: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разработки</w:t>
      </w:r>
      <w:r w:rsidRPr="00CC02D3">
        <w:rPr>
          <w:rFonts w:eastAsia="Segoe UI"/>
          <w:b/>
          <w:bCs/>
          <w:color w:val="0F1115"/>
          <w:sz w:val="28"/>
          <w:szCs w:val="28"/>
        </w:rPr>
        <w:t>:</w:t>
      </w:r>
      <w:r w:rsidRPr="00CC02D3">
        <w:rPr>
          <w:rFonts w:eastAsia="Segoe UI"/>
          <w:color w:val="0F1115"/>
          <w:sz w:val="28"/>
          <w:szCs w:val="28"/>
        </w:rPr>
        <w:t xml:space="preserve"> </w:t>
      </w:r>
      <w:r>
        <w:rPr>
          <w:rFonts w:eastAsia="Segoe UI"/>
          <w:color w:val="0F1115"/>
          <w:sz w:val="28"/>
          <w:szCs w:val="28"/>
        </w:rPr>
        <w:t>SQL</w:t>
      </w:r>
      <w:r w:rsidRPr="00CC02D3">
        <w:rPr>
          <w:rFonts w:eastAsia="Segoe UI"/>
          <w:color w:val="0F1115"/>
          <w:sz w:val="28"/>
          <w:szCs w:val="28"/>
        </w:rPr>
        <w:t xml:space="preserve"> </w:t>
      </w:r>
      <w:r>
        <w:rPr>
          <w:rFonts w:eastAsia="Segoe UI"/>
          <w:color w:val="0F1115"/>
          <w:sz w:val="28"/>
          <w:szCs w:val="28"/>
        </w:rPr>
        <w:t>Service</w:t>
      </w:r>
      <w:r w:rsidRPr="00CC02D3">
        <w:rPr>
          <w:rFonts w:eastAsia="Segoe UI"/>
          <w:color w:val="0F1115"/>
          <w:sz w:val="28"/>
          <w:szCs w:val="28"/>
        </w:rPr>
        <w:t xml:space="preserve">, </w:t>
      </w:r>
      <w:r>
        <w:rPr>
          <w:rFonts w:eastAsia="Segoe UI"/>
          <w:color w:val="0F1115"/>
          <w:sz w:val="28"/>
          <w:szCs w:val="28"/>
        </w:rPr>
        <w:t>Visual Studio.</w:t>
      </w:r>
    </w:p>
    <w:p w14:paraId="5863CB2B" w14:textId="45B4CD66" w:rsidR="00CC02D3" w:rsidRPr="00CC02D3" w:rsidRDefault="00CC02D3" w:rsidP="00CC02D3">
      <w:pPr>
        <w:pStyle w:val="a9"/>
        <w:numPr>
          <w:ilvl w:val="0"/>
          <w:numId w:val="42"/>
        </w:numPr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База</w:t>
      </w:r>
      <w:r w:rsidRPr="00CC02D3">
        <w:rPr>
          <w:rFonts w:eastAsia="Segoe UI"/>
          <w:b/>
          <w:bCs/>
          <w:color w:val="0F1115"/>
          <w:sz w:val="28"/>
          <w:szCs w:val="28"/>
        </w:rPr>
        <w:t xml:space="preserve"> </w:t>
      </w: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данных</w:t>
      </w:r>
      <w:r w:rsidRPr="00CC02D3">
        <w:rPr>
          <w:rFonts w:eastAsia="Segoe UI"/>
          <w:b/>
          <w:bCs/>
          <w:color w:val="0F1115"/>
          <w:sz w:val="28"/>
          <w:szCs w:val="28"/>
        </w:rPr>
        <w:t>:</w:t>
      </w:r>
      <w:r w:rsidRPr="00CC02D3">
        <w:rPr>
          <w:rFonts w:eastAsia="Segoe UI"/>
          <w:color w:val="0F1115"/>
          <w:sz w:val="28"/>
          <w:szCs w:val="28"/>
        </w:rPr>
        <w:t xml:space="preserve"> </w:t>
      </w:r>
      <w:r>
        <w:rPr>
          <w:rFonts w:eastAsia="Segoe UI"/>
          <w:color w:val="0F1115"/>
          <w:sz w:val="28"/>
          <w:szCs w:val="28"/>
        </w:rPr>
        <w:t>SQL Service,Visual Studio.</w:t>
      </w:r>
    </w:p>
    <w:p w14:paraId="07761960" w14:textId="77777777" w:rsidR="00CC02D3" w:rsidRPr="00CC02D3" w:rsidRDefault="00CC02D3" w:rsidP="00CC02D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</w:rPr>
        <w:t>6. Требования к надежности и безопасности</w:t>
      </w:r>
    </w:p>
    <w:p w14:paraId="58B828CD" w14:textId="77777777" w:rsidR="00CC02D3" w:rsidRPr="00CC02D3" w:rsidRDefault="00CC02D3" w:rsidP="00CC02D3">
      <w:pPr>
        <w:pStyle w:val="a9"/>
        <w:numPr>
          <w:ilvl w:val="0"/>
          <w:numId w:val="43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Устойчивость к ошибкам:</w:t>
      </w:r>
      <w:r w:rsidRPr="00CC02D3">
        <w:rPr>
          <w:rFonts w:eastAsia="Segoe UI"/>
          <w:color w:val="0F1115"/>
          <w:sz w:val="28"/>
          <w:szCs w:val="28"/>
          <w:lang w:val="ru-RU"/>
        </w:rPr>
        <w:t xml:space="preserve"> Программа должна быть устойчива к ошибкам пользователей и сбоям в работе системы, обеспечивая целостность данных и предотвращая потерю информации.</w:t>
      </w:r>
    </w:p>
    <w:p w14:paraId="2C0231C4" w14:textId="77777777" w:rsidR="00CC02D3" w:rsidRPr="00CC02D3" w:rsidRDefault="00CC02D3" w:rsidP="00CC02D3">
      <w:pPr>
        <w:pStyle w:val="a9"/>
        <w:numPr>
          <w:ilvl w:val="0"/>
          <w:numId w:val="43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lastRenderedPageBreak/>
        <w:t>Резервное копирование:</w:t>
      </w:r>
      <w:r w:rsidRPr="00CC02D3">
        <w:rPr>
          <w:rFonts w:eastAsia="Segoe UI"/>
          <w:color w:val="0F1115"/>
          <w:sz w:val="28"/>
          <w:szCs w:val="28"/>
          <w:lang w:val="ru-RU"/>
        </w:rPr>
        <w:t xml:space="preserve"> Должна быть предусмотрена система резервного копирования данных, позволяющая восстановить базу данных в случае сбоя или потери информации.</w:t>
      </w:r>
    </w:p>
    <w:p w14:paraId="6B3BF841" w14:textId="77777777" w:rsidR="00CC02D3" w:rsidRPr="00CC02D3" w:rsidRDefault="00CC02D3" w:rsidP="00CC02D3">
      <w:pPr>
        <w:pStyle w:val="a9"/>
        <w:numPr>
          <w:ilvl w:val="0"/>
          <w:numId w:val="43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Авторизация и разграничение прав доступа:</w:t>
      </w:r>
      <w:r w:rsidRPr="00CC02D3">
        <w:rPr>
          <w:rFonts w:eastAsia="Segoe UI"/>
          <w:color w:val="0F1115"/>
          <w:sz w:val="28"/>
          <w:szCs w:val="28"/>
          <w:lang w:val="ru-RU"/>
        </w:rPr>
        <w:t xml:space="preserve"> Доступ к программе должен быть ограничен системой авторизации, которая будет идентифицировать пользователя и предоставлять ему доступ только к тем функциям, которые соответствуют его роли.</w:t>
      </w:r>
    </w:p>
    <w:p w14:paraId="76AFBD76" w14:textId="77777777" w:rsidR="00CC02D3" w:rsidRPr="00CC02D3" w:rsidRDefault="00CC02D3" w:rsidP="00CC02D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</w:rPr>
        <w:t>7. Стадии и этапы разработки</w:t>
      </w:r>
    </w:p>
    <w:p w14:paraId="4F044EC7" w14:textId="77777777" w:rsidR="00CC02D3" w:rsidRPr="00CC02D3" w:rsidRDefault="00CC02D3" w:rsidP="00CC02D3">
      <w:pPr>
        <w:pStyle w:val="a9"/>
        <w:numPr>
          <w:ilvl w:val="0"/>
          <w:numId w:val="44"/>
        </w:numPr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</w:rPr>
        <w:t>Анализ и проектирование:</w:t>
      </w:r>
      <w:r w:rsidRPr="00CC02D3">
        <w:rPr>
          <w:rFonts w:eastAsia="Segoe UI"/>
          <w:color w:val="0F1115"/>
          <w:sz w:val="28"/>
          <w:szCs w:val="28"/>
        </w:rPr>
        <w:t xml:space="preserve"> 1 месяц.</w:t>
      </w:r>
    </w:p>
    <w:p w14:paraId="734F0C52" w14:textId="77777777" w:rsidR="00CC02D3" w:rsidRPr="00CC02D3" w:rsidRDefault="00CC02D3" w:rsidP="00CC02D3">
      <w:pPr>
        <w:pStyle w:val="a9"/>
        <w:numPr>
          <w:ilvl w:val="0"/>
          <w:numId w:val="44"/>
        </w:numPr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</w:rPr>
        <w:t>Разработка программного кода:</w:t>
      </w:r>
      <w:r w:rsidRPr="00CC02D3">
        <w:rPr>
          <w:rFonts w:eastAsia="Segoe UI"/>
          <w:color w:val="0F1115"/>
          <w:sz w:val="28"/>
          <w:szCs w:val="28"/>
        </w:rPr>
        <w:t xml:space="preserve"> 2 месяца.</w:t>
      </w:r>
    </w:p>
    <w:p w14:paraId="3A989270" w14:textId="77777777" w:rsidR="00CC02D3" w:rsidRPr="00CC02D3" w:rsidRDefault="00CC02D3" w:rsidP="00CC02D3">
      <w:pPr>
        <w:pStyle w:val="a9"/>
        <w:numPr>
          <w:ilvl w:val="0"/>
          <w:numId w:val="44"/>
        </w:numPr>
        <w:spacing w:before="100" w:after="100"/>
        <w:ind w:right="660"/>
        <w:rPr>
          <w:rFonts w:eastAsia="Segoe UI"/>
          <w:color w:val="0F1115"/>
          <w:sz w:val="28"/>
          <w:szCs w:val="28"/>
        </w:rPr>
      </w:pPr>
      <w:r w:rsidRPr="00CC02D3">
        <w:rPr>
          <w:rFonts w:eastAsia="Segoe UI"/>
          <w:b/>
          <w:bCs/>
          <w:color w:val="0F1115"/>
          <w:sz w:val="28"/>
          <w:szCs w:val="28"/>
        </w:rPr>
        <w:t>Тестирование и отладка:</w:t>
      </w:r>
      <w:r w:rsidRPr="00CC02D3">
        <w:rPr>
          <w:rFonts w:eastAsia="Segoe UI"/>
          <w:color w:val="0F1115"/>
          <w:sz w:val="28"/>
          <w:szCs w:val="28"/>
        </w:rPr>
        <w:t xml:space="preserve"> 1 месяц.</w:t>
      </w:r>
    </w:p>
    <w:p w14:paraId="0A3694DA" w14:textId="77777777" w:rsidR="00CC02D3" w:rsidRPr="00CC02D3" w:rsidRDefault="00CC02D3" w:rsidP="00CC02D3">
      <w:pPr>
        <w:pStyle w:val="a9"/>
        <w:numPr>
          <w:ilvl w:val="0"/>
          <w:numId w:val="44"/>
        </w:numPr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Внедрение и сопровождение:</w:t>
      </w:r>
      <w:r w:rsidRPr="00CC02D3">
        <w:rPr>
          <w:rFonts w:eastAsia="Segoe UI"/>
          <w:color w:val="0F1115"/>
          <w:sz w:val="28"/>
          <w:szCs w:val="28"/>
          <w:lang w:val="ru-RU"/>
        </w:rPr>
        <w:t xml:space="preserve"> по мере необходимости.</w:t>
      </w:r>
    </w:p>
    <w:p w14:paraId="6AF93194" w14:textId="77777777" w:rsidR="00CC02D3" w:rsidRPr="00CC02D3" w:rsidRDefault="00CC02D3" w:rsidP="00CC02D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CC02D3">
        <w:rPr>
          <w:rFonts w:eastAsia="Segoe UI"/>
          <w:b/>
          <w:bCs/>
          <w:color w:val="0F1115"/>
          <w:sz w:val="28"/>
          <w:szCs w:val="28"/>
          <w:lang w:val="ru-RU"/>
        </w:rPr>
        <w:t>Вывод:</w:t>
      </w:r>
    </w:p>
    <w:p w14:paraId="74EFF86B" w14:textId="094F5481" w:rsidR="00CC02D3" w:rsidRPr="00CC02D3" w:rsidRDefault="00CC02D3" w:rsidP="00CC02D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CC02D3">
        <w:rPr>
          <w:rFonts w:eastAsia="Segoe UI"/>
          <w:color w:val="0F1115"/>
          <w:sz w:val="28"/>
          <w:szCs w:val="28"/>
          <w:lang w:val="ru-RU"/>
        </w:rPr>
        <w:t xml:space="preserve">Разработанное техническое задание на создание программного модуля для </w:t>
      </w:r>
      <w:r>
        <w:rPr>
          <w:rFonts w:eastAsia="Segoe UI"/>
          <w:color w:val="0F1115"/>
          <w:sz w:val="28"/>
          <w:szCs w:val="28"/>
          <w:lang w:val="ru-RU"/>
        </w:rPr>
        <w:t xml:space="preserve">учёта бронирования мест в гостинице, </w:t>
      </w:r>
      <w:r w:rsidRPr="00CC02D3">
        <w:rPr>
          <w:rFonts w:eastAsia="Segoe UI"/>
          <w:color w:val="0F1115"/>
          <w:sz w:val="28"/>
          <w:szCs w:val="28"/>
          <w:lang w:val="ru-RU"/>
        </w:rPr>
        <w:t xml:space="preserve">содержит описание функциональных и технических требований к разрабатываемой системе. Данное ТЗ послужит основой для дальнейшей разработки, тестирования и внедрения программного модуля, обеспечивая его соответствие потребностям заказчика и эффективную автоматизацию процессов учета </w:t>
      </w:r>
      <w:r>
        <w:rPr>
          <w:rFonts w:eastAsia="Segoe UI"/>
          <w:color w:val="0F1115"/>
          <w:sz w:val="28"/>
          <w:szCs w:val="28"/>
          <w:lang w:val="ru-RU"/>
        </w:rPr>
        <w:t>бронирований номеров</w:t>
      </w:r>
      <w:r w:rsidRPr="00CC02D3">
        <w:rPr>
          <w:rFonts w:eastAsia="Segoe UI"/>
          <w:color w:val="0F1115"/>
          <w:sz w:val="28"/>
          <w:szCs w:val="28"/>
          <w:lang w:val="ru-RU"/>
        </w:rPr>
        <w:t>.</w:t>
      </w:r>
    </w:p>
    <w:p w14:paraId="351A123D" w14:textId="77777777" w:rsidR="00CC02D3" w:rsidRPr="00CC02D3" w:rsidRDefault="00CC02D3" w:rsidP="00CC02D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  <w:r w:rsidRPr="00CC02D3">
        <w:rPr>
          <w:rFonts w:eastAsia="Segoe UI"/>
          <w:color w:val="0F1115"/>
          <w:sz w:val="28"/>
          <w:szCs w:val="28"/>
          <w:lang w:val="ru-RU"/>
        </w:rPr>
        <w:br w:type="page"/>
      </w:r>
      <w:r w:rsidRPr="00CC02D3">
        <w:rPr>
          <w:rFonts w:eastAsia="Segoe UI"/>
          <w:color w:val="0F1115"/>
          <w:sz w:val="28"/>
          <w:szCs w:val="28"/>
        </w:rPr>
        <w:lastRenderedPageBreak/>
        <w:t> </w:t>
      </w:r>
    </w:p>
    <w:p w14:paraId="76BB836D" w14:textId="77777777" w:rsidR="00CC02D3" w:rsidRPr="003F5A83" w:rsidRDefault="00CC02D3" w:rsidP="00CC02D3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</w:p>
    <w:p w14:paraId="42B29EBF" w14:textId="4D19C32B" w:rsidR="00554ADE" w:rsidRPr="003F5A83" w:rsidRDefault="00554ADE" w:rsidP="00554ADE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</w:p>
    <w:p w14:paraId="2D142DF3" w14:textId="77777777" w:rsidR="00F22F8D" w:rsidRPr="00FA2AEC" w:rsidRDefault="00F22F8D" w:rsidP="00FA2AEC">
      <w:pPr>
        <w:pStyle w:val="a9"/>
        <w:spacing w:before="100" w:after="100"/>
        <w:ind w:right="660"/>
        <w:rPr>
          <w:rFonts w:eastAsia="Segoe UI"/>
          <w:color w:val="0F1115"/>
          <w:sz w:val="28"/>
          <w:szCs w:val="28"/>
          <w:lang w:val="ru-RU"/>
        </w:rPr>
      </w:pPr>
    </w:p>
    <w:p w14:paraId="587793B8" w14:textId="77777777" w:rsidR="00FA2AEC" w:rsidRDefault="00FA2AEC" w:rsidP="00FA2AEC">
      <w:pPr>
        <w:pStyle w:val="a9"/>
        <w:spacing w:before="100" w:after="100" w:line="360" w:lineRule="auto"/>
        <w:ind w:right="660"/>
        <w:jc w:val="both"/>
        <w:rPr>
          <w:rFonts w:eastAsia="Segoe UI"/>
          <w:color w:val="0F1115"/>
          <w:sz w:val="28"/>
          <w:szCs w:val="28"/>
          <w:lang w:val="ru-RU"/>
        </w:rPr>
      </w:pPr>
    </w:p>
    <w:sectPr w:rsidR="00FA2AEC" w:rsidSect="00552575">
      <w:type w:val="continuous"/>
      <w:pgSz w:w="11906" w:h="16838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5FA6" w14:textId="77777777" w:rsidR="00525478" w:rsidRDefault="00525478">
      <w:pPr>
        <w:spacing w:line="240" w:lineRule="auto"/>
      </w:pPr>
      <w:r>
        <w:separator/>
      </w:r>
    </w:p>
  </w:endnote>
  <w:endnote w:type="continuationSeparator" w:id="0">
    <w:p w14:paraId="7E84A025" w14:textId="77777777" w:rsidR="00525478" w:rsidRDefault="00525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E759" w14:textId="35F27948" w:rsidR="00BA6093" w:rsidRDefault="004255D5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85A0F9" wp14:editId="5CD0164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" name="Текстовое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112504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85A0F9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-43.6pt;margin-top:0;width:7.6pt;height:36.1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" filled="f" stroked="f" strokeweight=".5pt">
              <v:path arrowok="t"/>
              <v:textbox style="mso-fit-shape-to-text:t" inset="0,0,0,0">
                <w:txbxContent>
                  <w:p w14:paraId="73112504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D5A3" w14:textId="77777777" w:rsidR="00525478" w:rsidRDefault="00525478">
      <w:pPr>
        <w:spacing w:after="0"/>
      </w:pPr>
      <w:r>
        <w:separator/>
      </w:r>
    </w:p>
  </w:footnote>
  <w:footnote w:type="continuationSeparator" w:id="0">
    <w:p w14:paraId="149AC10B" w14:textId="77777777" w:rsidR="00525478" w:rsidRDefault="005254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7711650"/>
      <w:docPartObj>
        <w:docPartGallery w:val="Page Numbers (Top of Page)"/>
        <w:docPartUnique/>
      </w:docPartObj>
    </w:sdtPr>
    <w:sdtContent>
      <w:p w14:paraId="4EA32C84" w14:textId="6BF5ECEB" w:rsidR="00BE31DF" w:rsidRDefault="00BE31D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5F7CD1" w14:textId="77777777" w:rsidR="00BE31DF" w:rsidRDefault="00BE31D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1B9789A"/>
    <w:multiLevelType w:val="singleLevel"/>
    <w:tmpl w:val="B1B9789A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00962E67"/>
    <w:multiLevelType w:val="multilevel"/>
    <w:tmpl w:val="E64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A1FB6"/>
    <w:multiLevelType w:val="multilevel"/>
    <w:tmpl w:val="8B4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0AA3410A"/>
    <w:multiLevelType w:val="hybridMultilevel"/>
    <w:tmpl w:val="DBBA04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9F3B21"/>
    <w:multiLevelType w:val="hybridMultilevel"/>
    <w:tmpl w:val="904880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963A61"/>
    <w:multiLevelType w:val="multilevel"/>
    <w:tmpl w:val="D36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350FF"/>
    <w:multiLevelType w:val="multilevel"/>
    <w:tmpl w:val="0822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195C12F8"/>
    <w:multiLevelType w:val="hybridMultilevel"/>
    <w:tmpl w:val="C8260106"/>
    <w:lvl w:ilvl="0" w:tplc="10107B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0E16B0"/>
    <w:multiLevelType w:val="multilevel"/>
    <w:tmpl w:val="0C1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21BD156D"/>
    <w:multiLevelType w:val="multilevel"/>
    <w:tmpl w:val="5DB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06C1B"/>
    <w:multiLevelType w:val="multilevel"/>
    <w:tmpl w:val="47D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42FC8"/>
    <w:multiLevelType w:val="multilevel"/>
    <w:tmpl w:val="A52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2200F"/>
    <w:multiLevelType w:val="multilevel"/>
    <w:tmpl w:val="0FE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061D9"/>
    <w:multiLevelType w:val="multilevel"/>
    <w:tmpl w:val="2CF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B17B8"/>
    <w:multiLevelType w:val="multilevel"/>
    <w:tmpl w:val="308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4542A"/>
    <w:multiLevelType w:val="multilevel"/>
    <w:tmpl w:val="48E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B24FB"/>
    <w:multiLevelType w:val="hybridMultilevel"/>
    <w:tmpl w:val="D506C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83254B"/>
    <w:multiLevelType w:val="multilevel"/>
    <w:tmpl w:val="D9B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119FF"/>
    <w:multiLevelType w:val="hybridMultilevel"/>
    <w:tmpl w:val="A3047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D55C6C"/>
    <w:multiLevelType w:val="multilevel"/>
    <w:tmpl w:val="E9C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7546F"/>
    <w:multiLevelType w:val="multilevel"/>
    <w:tmpl w:val="013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E461B"/>
    <w:multiLevelType w:val="hybridMultilevel"/>
    <w:tmpl w:val="666EF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4569BB"/>
    <w:multiLevelType w:val="multilevel"/>
    <w:tmpl w:val="ED5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D7016"/>
    <w:multiLevelType w:val="multilevel"/>
    <w:tmpl w:val="725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8478A"/>
    <w:multiLevelType w:val="multilevel"/>
    <w:tmpl w:val="742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46497"/>
    <w:multiLevelType w:val="multilevel"/>
    <w:tmpl w:val="5E94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31CCA"/>
    <w:multiLevelType w:val="multilevel"/>
    <w:tmpl w:val="359C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368F1"/>
    <w:multiLevelType w:val="multilevel"/>
    <w:tmpl w:val="411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E10D3"/>
    <w:multiLevelType w:val="multilevel"/>
    <w:tmpl w:val="4F5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E4D2F"/>
    <w:multiLevelType w:val="multilevel"/>
    <w:tmpl w:val="8A6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B06D8"/>
    <w:multiLevelType w:val="multilevel"/>
    <w:tmpl w:val="675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6EBF4"/>
    <w:multiLevelType w:val="singleLevel"/>
    <w:tmpl w:val="66C6EBF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6"/>
      </w:rPr>
    </w:lvl>
  </w:abstractNum>
  <w:abstractNum w:abstractNumId="42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" w15:restartNumberingAfterBreak="0">
    <w:nsid w:val="70B9407D"/>
    <w:multiLevelType w:val="multilevel"/>
    <w:tmpl w:val="9BB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9088A"/>
    <w:multiLevelType w:val="multilevel"/>
    <w:tmpl w:val="6FE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17518"/>
    <w:multiLevelType w:val="multilevel"/>
    <w:tmpl w:val="F1E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162247">
    <w:abstractNumId w:val="0"/>
  </w:num>
  <w:num w:numId="2" w16cid:durableId="303969381">
    <w:abstractNumId w:val="3"/>
  </w:num>
  <w:num w:numId="3" w16cid:durableId="1835799072">
    <w:abstractNumId w:val="1"/>
  </w:num>
  <w:num w:numId="4" w16cid:durableId="2115785805">
    <w:abstractNumId w:val="18"/>
  </w:num>
  <w:num w:numId="5" w16cid:durableId="1843473748">
    <w:abstractNumId w:val="15"/>
  </w:num>
  <w:num w:numId="6" w16cid:durableId="373428148">
    <w:abstractNumId w:val="7"/>
  </w:num>
  <w:num w:numId="7" w16cid:durableId="39327101">
    <w:abstractNumId w:val="6"/>
  </w:num>
  <w:num w:numId="8" w16cid:durableId="2027900225">
    <w:abstractNumId w:val="42"/>
  </w:num>
  <w:num w:numId="9" w16cid:durableId="1180968678">
    <w:abstractNumId w:val="10"/>
  </w:num>
  <w:num w:numId="10" w16cid:durableId="945118268">
    <w:abstractNumId w:val="5"/>
  </w:num>
  <w:num w:numId="11" w16cid:durableId="1699161249">
    <w:abstractNumId w:val="4"/>
  </w:num>
  <w:num w:numId="12" w16cid:durableId="273175863">
    <w:abstractNumId w:val="2"/>
  </w:num>
  <w:num w:numId="13" w16cid:durableId="1138836808">
    <w:abstractNumId w:val="41"/>
  </w:num>
  <w:num w:numId="14" w16cid:durableId="1595279071">
    <w:abstractNumId w:val="26"/>
  </w:num>
  <w:num w:numId="15" w16cid:durableId="1226797508">
    <w:abstractNumId w:val="31"/>
  </w:num>
  <w:num w:numId="16" w16cid:durableId="688139306">
    <w:abstractNumId w:val="11"/>
  </w:num>
  <w:num w:numId="17" w16cid:durableId="1984432388">
    <w:abstractNumId w:val="16"/>
  </w:num>
  <w:num w:numId="18" w16cid:durableId="516650606">
    <w:abstractNumId w:val="39"/>
  </w:num>
  <w:num w:numId="19" w16cid:durableId="2034914334">
    <w:abstractNumId w:val="24"/>
  </w:num>
  <w:num w:numId="20" w16cid:durableId="2124686287">
    <w:abstractNumId w:val="27"/>
  </w:num>
  <w:num w:numId="21" w16cid:durableId="1065033585">
    <w:abstractNumId w:val="40"/>
  </w:num>
  <w:num w:numId="22" w16cid:durableId="736318833">
    <w:abstractNumId w:val="38"/>
  </w:num>
  <w:num w:numId="23" w16cid:durableId="1689871756">
    <w:abstractNumId w:val="14"/>
  </w:num>
  <w:num w:numId="24" w16cid:durableId="85271224">
    <w:abstractNumId w:val="45"/>
  </w:num>
  <w:num w:numId="25" w16cid:durableId="1832019617">
    <w:abstractNumId w:val="23"/>
  </w:num>
  <w:num w:numId="26" w16cid:durableId="361128963">
    <w:abstractNumId w:val="43"/>
  </w:num>
  <w:num w:numId="27" w16cid:durableId="1036344494">
    <w:abstractNumId w:val="19"/>
  </w:num>
  <w:num w:numId="28" w16cid:durableId="1225681016">
    <w:abstractNumId w:val="34"/>
  </w:num>
  <w:num w:numId="29" w16cid:durableId="398284683">
    <w:abstractNumId w:val="17"/>
  </w:num>
  <w:num w:numId="30" w16cid:durableId="9991354">
    <w:abstractNumId w:val="29"/>
  </w:num>
  <w:num w:numId="31" w16cid:durableId="882012602">
    <w:abstractNumId w:val="35"/>
  </w:num>
  <w:num w:numId="32" w16cid:durableId="1991782554">
    <w:abstractNumId w:val="22"/>
  </w:num>
  <w:num w:numId="33" w16cid:durableId="1327440916">
    <w:abstractNumId w:val="33"/>
  </w:num>
  <w:num w:numId="34" w16cid:durableId="651058227">
    <w:abstractNumId w:val="30"/>
  </w:num>
  <w:num w:numId="35" w16cid:durableId="1082795893">
    <w:abstractNumId w:val="37"/>
  </w:num>
  <w:num w:numId="36" w16cid:durableId="512300064">
    <w:abstractNumId w:val="8"/>
  </w:num>
  <w:num w:numId="37" w16cid:durableId="1921409015">
    <w:abstractNumId w:val="36"/>
  </w:num>
  <w:num w:numId="38" w16cid:durableId="1257832464">
    <w:abstractNumId w:val="32"/>
  </w:num>
  <w:num w:numId="39" w16cid:durableId="1762724256">
    <w:abstractNumId w:val="25"/>
  </w:num>
  <w:num w:numId="40" w16cid:durableId="521824892">
    <w:abstractNumId w:val="44"/>
  </w:num>
  <w:num w:numId="41" w16cid:durableId="509833991">
    <w:abstractNumId w:val="13"/>
  </w:num>
  <w:num w:numId="42" w16cid:durableId="2012754863">
    <w:abstractNumId w:val="20"/>
  </w:num>
  <w:num w:numId="43" w16cid:durableId="1008949284">
    <w:abstractNumId w:val="9"/>
  </w:num>
  <w:num w:numId="44" w16cid:durableId="393285056">
    <w:abstractNumId w:val="21"/>
  </w:num>
  <w:num w:numId="45" w16cid:durableId="480385740">
    <w:abstractNumId w:val="12"/>
  </w:num>
  <w:num w:numId="46" w16cid:durableId="1187409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587C"/>
    <w:rsid w:val="000C2617"/>
    <w:rsid w:val="001538FE"/>
    <w:rsid w:val="00172A27"/>
    <w:rsid w:val="0019230A"/>
    <w:rsid w:val="001B2C10"/>
    <w:rsid w:val="00230E4F"/>
    <w:rsid w:val="0028193F"/>
    <w:rsid w:val="002B31FF"/>
    <w:rsid w:val="002D30E0"/>
    <w:rsid w:val="003634DC"/>
    <w:rsid w:val="003907D4"/>
    <w:rsid w:val="003D14C3"/>
    <w:rsid w:val="003F5A83"/>
    <w:rsid w:val="004255D5"/>
    <w:rsid w:val="00475102"/>
    <w:rsid w:val="004A2CDE"/>
    <w:rsid w:val="00525478"/>
    <w:rsid w:val="00552575"/>
    <w:rsid w:val="00554ADE"/>
    <w:rsid w:val="005742E4"/>
    <w:rsid w:val="005A3289"/>
    <w:rsid w:val="005E5E65"/>
    <w:rsid w:val="006112F3"/>
    <w:rsid w:val="00752206"/>
    <w:rsid w:val="007D3B47"/>
    <w:rsid w:val="00807235"/>
    <w:rsid w:val="008F1B66"/>
    <w:rsid w:val="00903B90"/>
    <w:rsid w:val="00971593"/>
    <w:rsid w:val="00971F9B"/>
    <w:rsid w:val="009D7392"/>
    <w:rsid w:val="00A05830"/>
    <w:rsid w:val="00A70501"/>
    <w:rsid w:val="00B02A85"/>
    <w:rsid w:val="00B3366F"/>
    <w:rsid w:val="00B41536"/>
    <w:rsid w:val="00B53560"/>
    <w:rsid w:val="00B56F7C"/>
    <w:rsid w:val="00BA6093"/>
    <w:rsid w:val="00BB22F2"/>
    <w:rsid w:val="00BB7A95"/>
    <w:rsid w:val="00BE31DF"/>
    <w:rsid w:val="00C03953"/>
    <w:rsid w:val="00C23583"/>
    <w:rsid w:val="00C7275C"/>
    <w:rsid w:val="00C73522"/>
    <w:rsid w:val="00CC02D3"/>
    <w:rsid w:val="00D4631A"/>
    <w:rsid w:val="00D620DB"/>
    <w:rsid w:val="00D91D47"/>
    <w:rsid w:val="00DB125D"/>
    <w:rsid w:val="00E176CA"/>
    <w:rsid w:val="00E8421A"/>
    <w:rsid w:val="00EF34E3"/>
    <w:rsid w:val="00F14E40"/>
    <w:rsid w:val="00F22F8D"/>
    <w:rsid w:val="00F77292"/>
    <w:rsid w:val="00FA2AEC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14247"/>
  <w15:docId w15:val="{969DDB5B-EE5F-4005-9A25-9C45D32E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qFormat/>
    <w:rsid w:val="00E176CA"/>
    <w:rPr>
      <w:b/>
      <w:bCs/>
    </w:rPr>
  </w:style>
  <w:style w:type="paragraph" w:styleId="a6">
    <w:name w:val="header"/>
    <w:basedOn w:val="a"/>
    <w:link w:val="a7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unhideWhenUsed/>
    <w:qFormat/>
    <w:rsid w:val="00E176CA"/>
    <w:pPr>
      <w:spacing w:after="100"/>
    </w:pPr>
  </w:style>
  <w:style w:type="paragraph" w:styleId="a8">
    <w:name w:val="footer"/>
    <w:basedOn w:val="a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a9">
    <w:name w:val="Normal (Web)"/>
    <w:uiPriority w:val="99"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a">
    <w:name w:val="List Paragraph"/>
    <w:basedOn w:val="a"/>
    <w:uiPriority w:val="34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b">
    <w:name w:val="Balloon Text"/>
    <w:basedOn w:val="a"/>
    <w:link w:val="ac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  <w:style w:type="paragraph" w:styleId="ad">
    <w:name w:val="caption"/>
    <w:basedOn w:val="a"/>
    <w:next w:val="a"/>
    <w:uiPriority w:val="35"/>
    <w:unhideWhenUsed/>
    <w:qFormat/>
    <w:rsid w:val="002D30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ocdata">
    <w:name w:val="docdata"/>
    <w:aliases w:val="docy,v5,2427,bqiaagaaeyqcaaagiaiaaapicaaabfaiaaaaaaaaaaaaaaaaaaaaaaaaaaaaaaaaaaaaaaaaaaaaaaaaaaaaaaaaaaaaaaaaaaaaaaaaaaaaaaaaaaaaaaaaaaaaaaaaaaaaaaaaaaaaaaaaaaaaaaaaaaaaaaaaaaaaaaaaaaaaaaaaaaaaaaaaaaaaaaaaaaaaaaaaaaaaaaaaaaaaaaaaaaaaaaaaaaaaaaaa"/>
    <w:basedOn w:val="a"/>
    <w:rsid w:val="00E84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BE31DF"/>
    <w:pPr>
      <w:spacing w:line="259" w:lineRule="auto"/>
      <w:outlineLvl w:val="9"/>
    </w:pPr>
    <w:rPr>
      <w:lang w:eastAsia="ru-RU"/>
    </w:rPr>
  </w:style>
  <w:style w:type="character" w:styleId="af">
    <w:name w:val="Unresolved Mention"/>
    <w:basedOn w:val="a0"/>
    <w:uiPriority w:val="99"/>
    <w:semiHidden/>
    <w:unhideWhenUsed/>
    <w:rsid w:val="00BE31DF"/>
    <w:rPr>
      <w:color w:val="605E5C"/>
      <w:shd w:val="clear" w:color="auto" w:fill="E1DFDD"/>
    </w:rPr>
  </w:style>
  <w:style w:type="paragraph" w:styleId="20">
    <w:name w:val="toc 2"/>
    <w:basedOn w:val="a"/>
    <w:next w:val="a"/>
    <w:autoRedefine/>
    <w:uiPriority w:val="39"/>
    <w:unhideWhenUsed/>
    <w:rsid w:val="00BE31DF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E31DF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BE31D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4B9092-7918-4DDD-ACBC-E9D8FE1E2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13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Kab33-9</dc:creator>
  <cp:lastModifiedBy>Анатолий Красноперов</cp:lastModifiedBy>
  <cp:revision>11</cp:revision>
  <dcterms:created xsi:type="dcterms:W3CDTF">2026-01-20T16:32:00Z</dcterms:created>
  <dcterms:modified xsi:type="dcterms:W3CDTF">2026-02-04T12:07:00Z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