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223ED" w14:textId="77777777" w:rsidR="00512C4A" w:rsidRDefault="008C6D8C">
      <w:pPr>
        <w:rPr>
          <w:rFonts w:ascii="Source Sans Pro" w:hAnsi="Source Sans Pro"/>
        </w:rPr>
      </w:pPr>
      <w:r w:rsidRPr="008C6D8C">
        <w:rPr>
          <w:rFonts w:ascii="Source Sans Pro" w:hAnsi="Source Sans Pro"/>
        </w:rPr>
        <w:t>Lab equipments:</w:t>
      </w:r>
    </w:p>
    <w:p w14:paraId="568D3108" w14:textId="47D13AD2" w:rsidR="002E03F2" w:rsidRDefault="00512C4A">
      <w:pPr>
        <w:rPr>
          <w:rFonts w:ascii="Source Sans Pro" w:hAnsi="Source Sans Pro"/>
        </w:rPr>
      </w:pPr>
      <w:r>
        <w:rPr>
          <w:rFonts w:ascii="Source Sans Pro" w:hAnsi="Source Sans Pro"/>
        </w:rPr>
        <w:t>DC ANALYSIS</w:t>
      </w:r>
      <w:r w:rsidR="008C6D8C" w:rsidRPr="008C6D8C">
        <w:rPr>
          <w:rFonts w:ascii="Source Sans Pro" w:hAnsi="Source Sans Pro"/>
        </w:rPr>
        <w:br/>
      </w:r>
      <w:r w:rsidR="008C6D8C">
        <w:rPr>
          <w:rFonts w:ascii="Source Sans Pro" w:hAnsi="Source Sans Pro"/>
        </w:rPr>
        <w:t xml:space="preserve">1) </w:t>
      </w:r>
      <w:r w:rsidR="008C6D8C" w:rsidRPr="008C6D8C">
        <w:rPr>
          <w:rFonts w:ascii="Source Sans Pro" w:hAnsi="Source Sans Pro"/>
        </w:rPr>
        <w:t>Keysight E36313A triple c</w:t>
      </w:r>
      <w:r w:rsidR="008C6D8C">
        <w:rPr>
          <w:rFonts w:ascii="Source Sans Pro" w:hAnsi="Source Sans Pro"/>
        </w:rPr>
        <w:t>hannel programmable dc power supply</w:t>
      </w:r>
    </w:p>
    <w:p w14:paraId="6C413227" w14:textId="105BE3B3" w:rsidR="008C6D8C" w:rsidRDefault="008C6D8C">
      <w:pPr>
        <w:rPr>
          <w:rFonts w:ascii="Source Sans Pro" w:hAnsi="Source Sans Pro"/>
        </w:rPr>
      </w:pPr>
      <w:r>
        <w:rPr>
          <w:rFonts w:ascii="Source Sans Pro" w:hAnsi="Source Sans Pro"/>
        </w:rPr>
        <w:tab/>
        <w:t>1</w:t>
      </w:r>
      <w:r w:rsidRPr="008C6D8C">
        <w:rPr>
          <w:rFonts w:ascii="Source Sans Pro" w:hAnsi="Source Sans Pro"/>
          <w:vertAlign w:val="superscript"/>
        </w:rPr>
        <w:t>st</w:t>
      </w:r>
      <w:r>
        <w:rPr>
          <w:rFonts w:ascii="Source Sans Pro" w:hAnsi="Source Sans Pro"/>
        </w:rPr>
        <w:t xml:space="preserve"> channel for input current (up to 10A)</w:t>
      </w:r>
      <w:r>
        <w:rPr>
          <w:rFonts w:ascii="Source Sans Pro" w:hAnsi="Source Sans Pro"/>
        </w:rPr>
        <w:br/>
      </w:r>
      <w:r>
        <w:rPr>
          <w:rFonts w:ascii="Source Sans Pro" w:hAnsi="Source Sans Pro"/>
        </w:rPr>
        <w:tab/>
        <w:t>2</w:t>
      </w:r>
      <w:r w:rsidRPr="008C6D8C">
        <w:rPr>
          <w:rFonts w:ascii="Source Sans Pro" w:hAnsi="Source Sans Pro"/>
          <w:vertAlign w:val="superscript"/>
        </w:rPr>
        <w:t>nd</w:t>
      </w:r>
      <w:r>
        <w:rPr>
          <w:rFonts w:ascii="Source Sans Pro" w:hAnsi="Source Sans Pro"/>
        </w:rPr>
        <w:t xml:space="preserve"> channel for 24 VDC voltage for nonisolated converter, 24 to 5V, for VCC of Current Sensor and Diff. OpAmp</w:t>
      </w:r>
    </w:p>
    <w:p w14:paraId="14A5FC1E" w14:textId="7A924905" w:rsidR="008C6D8C" w:rsidRDefault="008C6D8C">
      <w:pPr>
        <w:rPr>
          <w:rFonts w:ascii="Source Sans Pro" w:hAnsi="Source Sans Pro"/>
        </w:rPr>
      </w:pPr>
      <w:r>
        <w:rPr>
          <w:rFonts w:ascii="Source Sans Pro" w:hAnsi="Source Sans Pro"/>
        </w:rPr>
        <w:t xml:space="preserve">2) Keysight 34460A 6 1/2 Digit Multimeter: To measure the Differential output </w:t>
      </w:r>
      <w:r w:rsidR="003E63C0">
        <w:rPr>
          <w:rFonts w:ascii="Source Sans Pro" w:hAnsi="Source Sans Pro"/>
        </w:rPr>
        <w:t>voltage</w:t>
      </w:r>
      <w:r>
        <w:rPr>
          <w:rFonts w:ascii="Source Sans Pro" w:hAnsi="Source Sans Pro"/>
        </w:rPr>
        <w:t xml:space="preserve"> of OpAmp via RJ45</w:t>
      </w:r>
    </w:p>
    <w:p w14:paraId="43784CA1" w14:textId="736612F5" w:rsidR="008C6D8C" w:rsidRDefault="008C6D8C">
      <w:pPr>
        <w:rPr>
          <w:rFonts w:ascii="Source Sans Pro" w:hAnsi="Source Sans Pro"/>
        </w:rPr>
      </w:pPr>
      <w:r>
        <w:rPr>
          <w:rFonts w:ascii="Source Sans Pro" w:hAnsi="Source Sans Pro"/>
        </w:rPr>
        <w:t xml:space="preserve">3) Keysight 34460A 6 1/2 Digit Multimeter: To measure </w:t>
      </w:r>
      <w:r w:rsidR="003E63C0">
        <w:rPr>
          <w:rFonts w:ascii="Source Sans Pro" w:hAnsi="Source Sans Pro"/>
        </w:rPr>
        <w:t>Test Point</w:t>
      </w:r>
      <w:r>
        <w:rPr>
          <w:rFonts w:ascii="Source Sans Pro" w:hAnsi="Source Sans Pro"/>
        </w:rPr>
        <w:t xml:space="preserve"> voltages on the PCB by hand ( yellow points)</w:t>
      </w:r>
    </w:p>
    <w:p w14:paraId="01936B4F" w14:textId="6739A62E" w:rsidR="00512C4A" w:rsidRDefault="00512C4A">
      <w:pPr>
        <w:rPr>
          <w:rFonts w:ascii="Source Sans Pro" w:hAnsi="Source Sans Pro"/>
        </w:rPr>
      </w:pPr>
      <w:r>
        <w:rPr>
          <w:rFonts w:ascii="Source Sans Pro" w:hAnsi="Source Sans Pro"/>
        </w:rPr>
        <w:t>AC ANALYSIS</w:t>
      </w:r>
    </w:p>
    <w:p w14:paraId="11C28B8E" w14:textId="0ACB5672" w:rsidR="00512C4A" w:rsidRDefault="00512C4A" w:rsidP="00512C4A">
      <w:pPr>
        <w:pStyle w:val="ListParagraph"/>
        <w:numPr>
          <w:ilvl w:val="0"/>
          <w:numId w:val="2"/>
        </w:numPr>
        <w:rPr>
          <w:rFonts w:ascii="Source Sans Pro" w:hAnsi="Source Sans Pro"/>
        </w:rPr>
      </w:pPr>
      <w:r w:rsidRPr="00512C4A">
        <w:rPr>
          <w:rFonts w:ascii="Source Sans Pro" w:hAnsi="Source Sans Pro"/>
        </w:rPr>
        <w:t>Keysight E36313A triple channel programmable dc power supply</w:t>
      </w:r>
      <w:r w:rsidRPr="00512C4A">
        <w:rPr>
          <w:rFonts w:ascii="Source Sans Pro" w:hAnsi="Source Sans Pro"/>
        </w:rPr>
        <w:br/>
      </w:r>
      <w:r>
        <w:rPr>
          <w:rFonts w:ascii="Source Sans Pro" w:hAnsi="Source Sans Pro"/>
        </w:rPr>
        <w:t xml:space="preserve">-&gt; </w:t>
      </w:r>
      <w:r w:rsidRPr="00512C4A">
        <w:rPr>
          <w:rFonts w:ascii="Source Sans Pro" w:hAnsi="Source Sans Pro"/>
        </w:rPr>
        <w:t xml:space="preserve">24 VDC voltage </w:t>
      </w:r>
      <w:r w:rsidR="00123986">
        <w:rPr>
          <w:rFonts w:ascii="Source Sans Pro" w:hAnsi="Source Sans Pro"/>
        </w:rPr>
        <w:t>for VIN</w:t>
      </w:r>
    </w:p>
    <w:p w14:paraId="3308E67D" w14:textId="5BEA2A8F" w:rsidR="00512C4A" w:rsidRDefault="00512C4A" w:rsidP="00512C4A">
      <w:pPr>
        <w:pStyle w:val="ListParagraph"/>
        <w:numPr>
          <w:ilvl w:val="0"/>
          <w:numId w:val="2"/>
        </w:numPr>
        <w:rPr>
          <w:rFonts w:ascii="Source Sans Pro" w:hAnsi="Source Sans Pro"/>
        </w:rPr>
      </w:pPr>
      <w:r w:rsidRPr="001724E3">
        <w:rPr>
          <w:rFonts w:ascii="Source Sans Pro" w:hAnsi="Source Sans Pro"/>
          <w:b/>
          <w:bCs/>
        </w:rPr>
        <w:t>Spitzenberger APS 1000 – CC mode</w:t>
      </w:r>
      <w:r>
        <w:rPr>
          <w:rFonts w:ascii="Source Sans Pro" w:hAnsi="Source Sans Pro"/>
        </w:rPr>
        <w:t xml:space="preserve"> </w:t>
      </w:r>
      <w:r w:rsidRPr="00512C4A">
        <w:rPr>
          <w:rFonts w:ascii="Source Sans Pro" w:hAnsi="Source Sans Pro"/>
        </w:rPr>
        <w:t>: to a</w:t>
      </w:r>
      <w:r>
        <w:rPr>
          <w:rFonts w:ascii="Source Sans Pro" w:hAnsi="Source Sans Pro"/>
        </w:rPr>
        <w:t xml:space="preserve">mplify current in a </w:t>
      </w:r>
      <w:r w:rsidR="001868CD">
        <w:rPr>
          <w:rFonts w:ascii="Source Sans Pro" w:hAnsi="Source Sans Pro"/>
        </w:rPr>
        <w:t>sine wave</w:t>
      </w:r>
      <w:r>
        <w:rPr>
          <w:rFonts w:ascii="Source Sans Pro" w:hAnsi="Source Sans Pro"/>
        </w:rPr>
        <w:t xml:space="preserve"> shape with varying amplitudes and frequencies</w:t>
      </w:r>
      <w:r w:rsidR="001868CD">
        <w:rPr>
          <w:rFonts w:ascii="Source Sans Pro" w:hAnsi="Source Sans Pro"/>
        </w:rPr>
        <w:t>. Therefore we achieve AC ripple current with varying frequencies and amplitudes in addition to DC current.</w:t>
      </w:r>
    </w:p>
    <w:p w14:paraId="3CF39B6B" w14:textId="62793340" w:rsidR="002C2BB1" w:rsidRDefault="00D24C3B" w:rsidP="00E35786">
      <w:pPr>
        <w:pStyle w:val="ListParagraph"/>
        <w:numPr>
          <w:ilvl w:val="0"/>
          <w:numId w:val="2"/>
        </w:numPr>
        <w:rPr>
          <w:rFonts w:ascii="Source Sans Pro" w:hAnsi="Source Sans Pro"/>
        </w:rPr>
      </w:pPr>
      <w:r w:rsidRPr="001724E3">
        <w:rPr>
          <w:rFonts w:ascii="Source Sans Pro" w:hAnsi="Source Sans Pro"/>
          <w:b/>
          <w:bCs/>
        </w:rPr>
        <w:t>Micsig MOIP350P OP200-3 Optical-fiber Isolated Probe</w:t>
      </w:r>
      <w:r>
        <w:rPr>
          <w:rFonts w:ascii="Source Sans Pro" w:hAnsi="Source Sans Pro"/>
        </w:rPr>
        <w:t>:</w:t>
      </w:r>
      <w:r w:rsidR="002C2BB1">
        <w:rPr>
          <w:rFonts w:ascii="Source Sans Pro" w:hAnsi="Source Sans Pro"/>
        </w:rPr>
        <w:t xml:space="preserve"> to </w:t>
      </w:r>
      <w:r w:rsidR="002C2BB1" w:rsidRPr="002C2BB1">
        <w:rPr>
          <w:rFonts w:ascii="Source Sans Pro" w:hAnsi="Source Sans Pro"/>
        </w:rPr>
        <w:t xml:space="preserve">capture </w:t>
      </w:r>
      <w:r w:rsidR="002C2BB1">
        <w:rPr>
          <w:rFonts w:ascii="Source Sans Pro" w:hAnsi="Source Sans Pro"/>
        </w:rPr>
        <w:t xml:space="preserve">output </w:t>
      </w:r>
      <w:r w:rsidR="002C2BB1" w:rsidRPr="002C2BB1">
        <w:rPr>
          <w:rFonts w:ascii="Source Sans Pro" w:hAnsi="Source Sans Pro"/>
        </w:rPr>
        <w:t>differential signal accurately</w:t>
      </w:r>
      <w:r w:rsidR="002C2BB1">
        <w:rPr>
          <w:rFonts w:ascii="Source Sans Pro" w:hAnsi="Source Sans Pro"/>
        </w:rPr>
        <w:t>, provides isolation from high voltage transients, ground loops. Maintins signal integrity by minimizing common mode noise.</w:t>
      </w:r>
      <w:r w:rsidR="002011BD">
        <w:rPr>
          <w:rFonts w:ascii="Source Sans Pro" w:hAnsi="Source Sans Pro"/>
        </w:rPr>
        <w:t xml:space="preserve"> </w:t>
      </w:r>
      <w:r w:rsidR="002011BD" w:rsidRPr="002011BD">
        <w:rPr>
          <w:rFonts w:ascii="Source Sans Pro" w:hAnsi="Source Sans Pro"/>
          <w:b/>
          <w:bCs/>
        </w:rPr>
        <w:t>Output voltage Range: ±1.25V</w:t>
      </w:r>
      <w:r w:rsidR="002C2BB1">
        <w:rPr>
          <w:rFonts w:ascii="Source Sans Pro" w:hAnsi="Source Sans Pro"/>
        </w:rPr>
        <w:br/>
        <w:t xml:space="preserve">Since B-WIT injection </w:t>
      </w:r>
      <w:r w:rsidR="0090751B">
        <w:rPr>
          <w:rFonts w:ascii="Source Sans Pro" w:hAnsi="Source Sans Pro"/>
        </w:rPr>
        <w:t>transformer</w:t>
      </w:r>
      <w:r w:rsidR="002C2BB1">
        <w:rPr>
          <w:rFonts w:ascii="Source Sans Pro" w:hAnsi="Source Sans Pro"/>
        </w:rPr>
        <w:t xml:space="preserve"> is known to lose gain </w:t>
      </w:r>
      <w:r w:rsidR="002C2BB1" w:rsidRPr="002C2BB1">
        <w:rPr>
          <w:rFonts w:ascii="Source Sans Pro" w:hAnsi="Source Sans Pro"/>
        </w:rPr>
        <w:t>magnitude for frequencies under 100 Hz</w:t>
      </w:r>
      <w:r w:rsidR="002C2BB1">
        <w:rPr>
          <w:rFonts w:ascii="Source Sans Pro" w:hAnsi="Source Sans Pro"/>
        </w:rPr>
        <w:t xml:space="preserve"> and above 1M</w:t>
      </w:r>
      <w:r w:rsidR="002C2BB1" w:rsidRPr="002C2BB1">
        <w:rPr>
          <w:rFonts w:ascii="Source Sans Pro" w:hAnsi="Source Sans Pro"/>
        </w:rPr>
        <w:t>, as indicated in its Bode plot</w:t>
      </w:r>
      <w:r w:rsidR="002C2BB1">
        <w:rPr>
          <w:rFonts w:ascii="Source Sans Pro" w:hAnsi="Source Sans Pro"/>
        </w:rPr>
        <w:t>, its not suiable for low and ultra high frequencies.</w:t>
      </w:r>
      <w:r w:rsidR="0090751B">
        <w:rPr>
          <w:rFonts w:ascii="Source Sans Pro" w:hAnsi="Source Sans Pro"/>
        </w:rPr>
        <w:t xml:space="preserve"> </w:t>
      </w:r>
      <w:r w:rsidR="002C2BB1" w:rsidRPr="00E35786">
        <w:rPr>
          <w:rFonts w:ascii="Source Sans Pro" w:hAnsi="Source Sans Pro"/>
        </w:rPr>
        <w:t>Isolated probe does not suffer from this, provides more accurate measurements across the entire frequency range.</w:t>
      </w:r>
    </w:p>
    <w:p w14:paraId="2D8398AB" w14:textId="41A47C12" w:rsidR="002011BD" w:rsidRDefault="002011BD" w:rsidP="00512C4A">
      <w:pPr>
        <w:pStyle w:val="ListParagraph"/>
        <w:numPr>
          <w:ilvl w:val="0"/>
          <w:numId w:val="2"/>
        </w:numPr>
        <w:rPr>
          <w:rFonts w:ascii="Source Sans Pro" w:hAnsi="Source Sans Pro"/>
        </w:rPr>
      </w:pPr>
      <w:r w:rsidRPr="001724E3">
        <w:rPr>
          <w:rFonts w:ascii="Source Sans Pro" w:hAnsi="Source Sans Pro"/>
          <w:b/>
          <w:bCs/>
        </w:rPr>
        <w:t>Micsig CP1003B Current probe:</w:t>
      </w:r>
      <w:r>
        <w:rPr>
          <w:rFonts w:ascii="Source Sans Pro" w:hAnsi="Source Sans Pro"/>
        </w:rPr>
        <w:t xml:space="preserve"> to </w:t>
      </w:r>
      <w:r w:rsidRPr="002011BD">
        <w:rPr>
          <w:rFonts w:ascii="Source Sans Pro" w:hAnsi="Source Sans Pro"/>
        </w:rPr>
        <w:t>accurately measure the current flowing</w:t>
      </w:r>
      <w:r>
        <w:rPr>
          <w:rFonts w:ascii="Source Sans Pro" w:hAnsi="Source Sans Pro"/>
        </w:rPr>
        <w:t xml:space="preserve">, </w:t>
      </w:r>
      <w:r w:rsidRPr="002011BD">
        <w:rPr>
          <w:rFonts w:ascii="Source Sans Pro" w:hAnsi="Source Sans Pro"/>
        </w:rPr>
        <w:t xml:space="preserve">detects the input current that the Spitzenberger APS 1000 outputs and converts it into a proportional voltage signal that can be read by </w:t>
      </w:r>
      <w:r>
        <w:rPr>
          <w:rFonts w:ascii="Source Sans Pro" w:hAnsi="Source Sans Pro"/>
        </w:rPr>
        <w:t>Bode 100</w:t>
      </w:r>
      <w:r w:rsidR="001724E3">
        <w:rPr>
          <w:rFonts w:ascii="Source Sans Pro" w:hAnsi="Source Sans Pro"/>
        </w:rPr>
        <w:t>.</w:t>
      </w:r>
    </w:p>
    <w:p w14:paraId="0D329C6C" w14:textId="0AF4AAF0" w:rsidR="001724E3" w:rsidRPr="001724E3" w:rsidRDefault="001724E3" w:rsidP="001724E3">
      <w:pPr>
        <w:numPr>
          <w:ilvl w:val="1"/>
          <w:numId w:val="6"/>
        </w:numPr>
        <w:shd w:val="clear" w:color="auto" w:fill="FFFFFF"/>
        <w:spacing w:before="100" w:beforeAutospacing="1" w:after="100" w:afterAutospacing="1" w:line="240" w:lineRule="auto"/>
        <w:rPr>
          <w:rFonts w:ascii="Source Sans Pro" w:eastAsia="Times New Roman" w:hAnsi="Source Sans Pro" w:cs="Times New Roman"/>
          <w:color w:val="272B30"/>
          <w:sz w:val="24"/>
          <w:szCs w:val="24"/>
          <w:lang w:eastAsia="de-DE"/>
        </w:rPr>
      </w:pPr>
      <w:r w:rsidRPr="001724E3">
        <w:rPr>
          <w:rFonts w:ascii="Source Sans Pro" w:eastAsia="Times New Roman" w:hAnsi="Source Sans Pro" w:cs="Times New Roman"/>
          <w:color w:val="272B30"/>
          <w:sz w:val="24"/>
          <w:szCs w:val="24"/>
          <w:lang w:eastAsia="de-DE"/>
        </w:rPr>
        <w:t>5A mode for higher sensitivity (</w:t>
      </w:r>
      <w:r>
        <w:rPr>
          <w:rFonts w:ascii="Source Sans Pro" w:eastAsia="Times New Roman" w:hAnsi="Source Sans Pro" w:cs="Times New Roman"/>
          <w:color w:val="272B30"/>
          <w:sz w:val="24"/>
          <w:szCs w:val="24"/>
          <w:lang w:eastAsia="de-DE"/>
        </w:rPr>
        <w:t xml:space="preserve">for measuring lower currents, </w:t>
      </w:r>
      <w:r w:rsidRPr="001724E3">
        <w:rPr>
          <w:rFonts w:ascii="Source Sans Pro" w:eastAsia="Times New Roman" w:hAnsi="Source Sans Pro" w:cs="Times New Roman"/>
          <w:color w:val="272B30"/>
          <w:sz w:val="24"/>
          <w:szCs w:val="24"/>
          <w:lang w:eastAsia="de-DE"/>
        </w:rPr>
        <w:t>up to 5A)</w:t>
      </w:r>
      <w:r>
        <w:rPr>
          <w:rFonts w:ascii="Source Sans Pro" w:eastAsia="Times New Roman" w:hAnsi="Source Sans Pro" w:cs="Times New Roman"/>
          <w:color w:val="272B30"/>
          <w:sz w:val="24"/>
          <w:szCs w:val="24"/>
          <w:lang w:eastAsia="de-DE"/>
        </w:rPr>
        <w:t>, Outputs 1V for every 1A of current. (1 V/A)</w:t>
      </w:r>
    </w:p>
    <w:p w14:paraId="46E4F188" w14:textId="1386980B" w:rsidR="009D74DE" w:rsidRDefault="00512C4A" w:rsidP="00512C4A">
      <w:pPr>
        <w:pStyle w:val="ListParagraph"/>
        <w:numPr>
          <w:ilvl w:val="0"/>
          <w:numId w:val="2"/>
        </w:numPr>
        <w:rPr>
          <w:rFonts w:ascii="Source Sans Pro" w:hAnsi="Source Sans Pro"/>
        </w:rPr>
      </w:pPr>
      <w:r>
        <w:rPr>
          <w:rFonts w:ascii="Source Sans Pro" w:hAnsi="Source Sans Pro"/>
        </w:rPr>
        <w:t xml:space="preserve">Vector Network Analyzer – Bode 100 : </w:t>
      </w:r>
      <w:r w:rsidR="00176628">
        <w:rPr>
          <w:rFonts w:ascii="Source Sans Pro" w:hAnsi="Source Sans Pro"/>
        </w:rPr>
        <w:t>to measure impedance by connecting voltage probe to CH2</w:t>
      </w:r>
      <w:r w:rsidR="009D74DE">
        <w:rPr>
          <w:rFonts w:ascii="Source Sans Pro" w:hAnsi="Source Sans Pro"/>
        </w:rPr>
        <w:t xml:space="preserve"> (</w:t>
      </w:r>
      <w:r w:rsidR="003F1232">
        <w:rPr>
          <w:rFonts w:ascii="Source Sans Pro" w:hAnsi="Source Sans Pro"/>
        </w:rPr>
        <w:t>with</w:t>
      </w:r>
      <w:r w:rsidR="009D74DE">
        <w:rPr>
          <w:rFonts w:ascii="Source Sans Pro" w:hAnsi="Source Sans Pro"/>
        </w:rPr>
        <w:t xml:space="preserve"> B-WIT 100)</w:t>
      </w:r>
      <w:r w:rsidR="00176628">
        <w:rPr>
          <w:rFonts w:ascii="Source Sans Pro" w:hAnsi="Source Sans Pro"/>
        </w:rPr>
        <w:t xml:space="preserve"> and cur</w:t>
      </w:r>
      <w:r w:rsidR="009D74DE">
        <w:rPr>
          <w:rFonts w:ascii="Source Sans Pro" w:hAnsi="Source Sans Pro"/>
        </w:rPr>
        <w:t xml:space="preserve">rent probe Micsig CP1003B </w:t>
      </w:r>
      <w:r w:rsidR="00176628">
        <w:rPr>
          <w:rFonts w:ascii="Source Sans Pro" w:hAnsi="Source Sans Pro"/>
        </w:rPr>
        <w:t xml:space="preserve">to CH1. </w:t>
      </w:r>
    </w:p>
    <w:p w14:paraId="2A61A75E" w14:textId="5160403F" w:rsidR="001868CD" w:rsidRDefault="001868CD" w:rsidP="001868CD">
      <w:pPr>
        <w:pStyle w:val="ListParagraph"/>
        <w:rPr>
          <w:rFonts w:ascii="Source Sans Pro" w:hAnsi="Source Sans Pro"/>
        </w:rPr>
      </w:pPr>
      <w:r>
        <w:rPr>
          <w:rFonts w:ascii="Source Sans Pro" w:hAnsi="Source Sans Pro"/>
        </w:rPr>
        <w:t xml:space="preserve">Output channel to AC modulator’s input channel. </w:t>
      </w:r>
    </w:p>
    <w:p w14:paraId="4050135A" w14:textId="22DB01E8" w:rsidR="00512C4A" w:rsidRDefault="00176628" w:rsidP="009D74DE">
      <w:pPr>
        <w:pStyle w:val="ListParagraph"/>
        <w:rPr>
          <w:rFonts w:ascii="Source Sans Pro" w:hAnsi="Source Sans Pro"/>
        </w:rPr>
      </w:pPr>
      <w:r>
        <w:rPr>
          <w:rFonts w:ascii="Source Sans Pro" w:hAnsi="Source Sans Pro"/>
        </w:rPr>
        <w:t xml:space="preserve">It measures Gain and transforms it directly to impedance Z using: </w:t>
      </w:r>
      <m:oMath>
        <m:r>
          <w:rPr>
            <w:rFonts w:ascii="Cambria Math" w:hAnsi="Cambria Math"/>
          </w:rPr>
          <m:t>Z=</m:t>
        </m:r>
        <m:f>
          <m:fPr>
            <m:ctrlPr>
              <w:rPr>
                <w:rFonts w:ascii="Cambria Math" w:hAnsi="Cambria Math"/>
                <w:i/>
              </w:rPr>
            </m:ctrlPr>
          </m:fPr>
          <m:num>
            <m:r>
              <w:rPr>
                <w:rFonts w:ascii="Cambria Math" w:hAnsi="Cambria Math"/>
              </w:rPr>
              <m:t>V</m:t>
            </m:r>
          </m:num>
          <m:den>
            <m:r>
              <w:rPr>
                <w:rFonts w:ascii="Cambria Math" w:hAnsi="Cambria Math"/>
              </w:rPr>
              <m:t>I</m:t>
            </m:r>
          </m:den>
        </m:f>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CH2</m:t>
                </m:r>
              </m:sub>
            </m:sSub>
          </m:num>
          <m:den>
            <m:sSub>
              <m:sSubPr>
                <m:ctrlPr>
                  <w:rPr>
                    <w:rFonts w:ascii="Cambria Math" w:hAnsi="Cambria Math"/>
                    <w:i/>
                  </w:rPr>
                </m:ctrlPr>
              </m:sSubPr>
              <m:e>
                <m:r>
                  <w:rPr>
                    <w:rFonts w:ascii="Cambria Math" w:hAnsi="Cambria Math"/>
                  </w:rPr>
                  <m:t>V</m:t>
                </m:r>
              </m:e>
              <m:sub>
                <m:r>
                  <w:rPr>
                    <w:rFonts w:ascii="Cambria Math" w:hAnsi="Cambria Math"/>
                  </w:rPr>
                  <m:t>CH1</m:t>
                </m:r>
              </m:sub>
            </m:sSub>
          </m:den>
        </m:f>
        <m:r>
          <w:rPr>
            <w:rFonts w:ascii="Cambria Math" w:eastAsiaTheme="minorEastAsia" w:hAnsi="Cambria Math"/>
          </w:rPr>
          <m:t>=Gain</m:t>
        </m:r>
      </m:oMath>
    </w:p>
    <w:p w14:paraId="0B88BA62" w14:textId="753F3BAC" w:rsidR="00512C4A" w:rsidRDefault="00512C4A" w:rsidP="00512C4A">
      <w:pPr>
        <w:pStyle w:val="ListParagraph"/>
        <w:numPr>
          <w:ilvl w:val="0"/>
          <w:numId w:val="2"/>
        </w:numPr>
        <w:rPr>
          <w:rFonts w:ascii="Source Sans Pro" w:hAnsi="Source Sans Pro"/>
        </w:rPr>
      </w:pPr>
      <w:r>
        <w:rPr>
          <w:rFonts w:ascii="Source Sans Pro" w:hAnsi="Source Sans Pro"/>
        </w:rPr>
        <w:t xml:space="preserve">Tektronix TBS 2000 Digital Oscilloscope : </w:t>
      </w:r>
    </w:p>
    <w:p w14:paraId="46829F70" w14:textId="54B4BDA1" w:rsidR="00512C4A" w:rsidRDefault="00512C4A" w:rsidP="00512C4A">
      <w:pPr>
        <w:pStyle w:val="ListParagraph"/>
        <w:rPr>
          <w:rFonts w:ascii="Source Sans Pro" w:hAnsi="Source Sans Pro"/>
        </w:rPr>
      </w:pPr>
      <w:r>
        <w:rPr>
          <w:rFonts w:ascii="Source Sans Pro" w:hAnsi="Source Sans Pro"/>
        </w:rPr>
        <w:t>-&gt; 1</w:t>
      </w:r>
      <w:r>
        <w:rPr>
          <w:rFonts w:ascii="Source Sans Pro" w:hAnsi="Source Sans Pro"/>
          <w:vertAlign w:val="superscript"/>
        </w:rPr>
        <w:t>st</w:t>
      </w:r>
      <w:r w:rsidRPr="00512C4A">
        <w:rPr>
          <w:rFonts w:ascii="Source Sans Pro" w:hAnsi="Source Sans Pro"/>
        </w:rPr>
        <w:t xml:space="preserve"> channel</w:t>
      </w:r>
      <w:r w:rsidR="00FF7F5C">
        <w:rPr>
          <w:rFonts w:ascii="Source Sans Pro" w:hAnsi="Source Sans Pro"/>
        </w:rPr>
        <w:t xml:space="preserve"> (yellow)</w:t>
      </w:r>
      <w:r>
        <w:rPr>
          <w:rFonts w:ascii="Source Sans Pro" w:hAnsi="Source Sans Pro"/>
        </w:rPr>
        <w:t xml:space="preserve">: differential voltage measurement of diff. OpAmp V_out (V_in of analog card) with B-WIT 100 </w:t>
      </w:r>
    </w:p>
    <w:p w14:paraId="090EA9CF" w14:textId="557FDC3B" w:rsidR="00512C4A" w:rsidRPr="00512C4A" w:rsidRDefault="00512C4A" w:rsidP="00512C4A">
      <w:pPr>
        <w:pStyle w:val="ListParagraph"/>
        <w:rPr>
          <w:rFonts w:ascii="Source Sans Pro" w:hAnsi="Source Sans Pro"/>
        </w:rPr>
      </w:pPr>
      <w:r>
        <w:rPr>
          <w:rFonts w:ascii="Source Sans Pro" w:hAnsi="Source Sans Pro"/>
        </w:rPr>
        <w:t>-&gt; 2</w:t>
      </w:r>
      <w:r>
        <w:rPr>
          <w:rFonts w:ascii="Source Sans Pro" w:hAnsi="Source Sans Pro"/>
          <w:vertAlign w:val="superscript"/>
        </w:rPr>
        <w:t>nd</w:t>
      </w:r>
      <w:r w:rsidRPr="00512C4A">
        <w:rPr>
          <w:rFonts w:ascii="Source Sans Pro" w:hAnsi="Source Sans Pro"/>
        </w:rPr>
        <w:t xml:space="preserve"> channel</w:t>
      </w:r>
      <w:r w:rsidR="00FF7F5C">
        <w:rPr>
          <w:rFonts w:ascii="Source Sans Pro" w:hAnsi="Source Sans Pro"/>
        </w:rPr>
        <w:t xml:space="preserve"> (blue)</w:t>
      </w:r>
      <w:r>
        <w:rPr>
          <w:rFonts w:ascii="Source Sans Pro" w:hAnsi="Source Sans Pro"/>
        </w:rPr>
        <w:t>: input current measurement</w:t>
      </w:r>
      <w:r w:rsidR="00BA5C12">
        <w:rPr>
          <w:rFonts w:ascii="Source Sans Pro" w:hAnsi="Source Sans Pro"/>
        </w:rPr>
        <w:t xml:space="preserve"> (current probe: Micsig CP1003B)</w:t>
      </w:r>
    </w:p>
    <w:p w14:paraId="37DEB8A6" w14:textId="0A36BDD6" w:rsidR="00512C4A" w:rsidRPr="00512C4A" w:rsidRDefault="00512C4A" w:rsidP="00512C4A">
      <w:pPr>
        <w:pStyle w:val="ListParagraph"/>
        <w:rPr>
          <w:rFonts w:ascii="Source Sans Pro" w:hAnsi="Source Sans Pro"/>
        </w:rPr>
      </w:pPr>
      <w:r>
        <w:rPr>
          <w:rFonts w:ascii="Source Sans Pro" w:hAnsi="Source Sans Pro"/>
        </w:rPr>
        <w:t>-&gt; 3</w:t>
      </w:r>
      <w:r>
        <w:rPr>
          <w:rFonts w:ascii="Source Sans Pro" w:hAnsi="Source Sans Pro"/>
          <w:vertAlign w:val="superscript"/>
        </w:rPr>
        <w:t>rd</w:t>
      </w:r>
      <w:r w:rsidRPr="00512C4A">
        <w:rPr>
          <w:rFonts w:ascii="Source Sans Pro" w:hAnsi="Source Sans Pro"/>
        </w:rPr>
        <w:t xml:space="preserve"> channel</w:t>
      </w:r>
      <w:r w:rsidR="00FF7F5C">
        <w:rPr>
          <w:rFonts w:ascii="Source Sans Pro" w:hAnsi="Source Sans Pro"/>
        </w:rPr>
        <w:t xml:space="preserve"> (red)</w:t>
      </w:r>
      <w:r>
        <w:rPr>
          <w:rFonts w:ascii="Source Sans Pro" w:hAnsi="Source Sans Pro"/>
        </w:rPr>
        <w:t>: input current measurement</w:t>
      </w:r>
      <w:r w:rsidR="00BA5C12">
        <w:rPr>
          <w:rFonts w:ascii="Source Sans Pro" w:hAnsi="Source Sans Pro"/>
        </w:rPr>
        <w:t xml:space="preserve"> (current probe: Tektronix TCP0020)</w:t>
      </w:r>
    </w:p>
    <w:p w14:paraId="019DF1A2" w14:textId="77777777" w:rsidR="008C6D8C" w:rsidRDefault="008C6D8C">
      <w:pPr>
        <w:rPr>
          <w:rFonts w:ascii="Source Sans Pro" w:hAnsi="Source Sans Pro"/>
        </w:rPr>
      </w:pPr>
    </w:p>
    <w:p w14:paraId="7ECB7491" w14:textId="77777777" w:rsidR="003F1232" w:rsidRPr="003F1232" w:rsidRDefault="003F1232" w:rsidP="003F1232">
      <w:pPr>
        <w:rPr>
          <w:rFonts w:ascii="Source Sans Pro" w:hAnsi="Source Sans Pro"/>
          <w:b/>
          <w:bCs/>
        </w:rPr>
      </w:pPr>
      <w:r w:rsidRPr="003F1232">
        <w:rPr>
          <w:rFonts w:ascii="Source Sans Pro" w:hAnsi="Source Sans Pro"/>
          <w:b/>
          <w:bCs/>
        </w:rPr>
        <w:t>Current Sensing PCB changes</w:t>
      </w:r>
    </w:p>
    <w:p w14:paraId="6A9F6885" w14:textId="77777777" w:rsidR="003F1232" w:rsidRPr="003F1232" w:rsidRDefault="003F1232" w:rsidP="003F1232">
      <w:pPr>
        <w:rPr>
          <w:rFonts w:ascii="Source Sans Pro" w:hAnsi="Source Sans Pro"/>
        </w:rPr>
      </w:pPr>
      <w:r w:rsidRPr="003F1232">
        <w:rPr>
          <w:rFonts w:ascii="Source Sans Pro" w:hAnsi="Source Sans Pro"/>
        </w:rPr>
        <w:lastRenderedPageBreak/>
        <w:t xml:space="preserve">- voltage rails to be -0.2V (LMM05) and +5.2V using switched regulator and a LDO </w:t>
      </w:r>
    </w:p>
    <w:p w14:paraId="00799362" w14:textId="77777777" w:rsidR="003F1232" w:rsidRPr="003F1232" w:rsidRDefault="003F1232" w:rsidP="003F1232">
      <w:pPr>
        <w:rPr>
          <w:rFonts w:ascii="Source Sans Pro" w:hAnsi="Source Sans Pro"/>
        </w:rPr>
      </w:pPr>
      <w:r w:rsidRPr="003F1232">
        <w:rPr>
          <w:rFonts w:ascii="Source Sans Pro" w:hAnsi="Source Sans Pro"/>
        </w:rPr>
        <w:t>- drive common mode voltage of diff op amp to 2.5V (generated by LDO)</w:t>
      </w:r>
    </w:p>
    <w:p w14:paraId="50600D94" w14:textId="66B2D1D1" w:rsidR="003F1232" w:rsidRPr="003F1232" w:rsidRDefault="003F1232" w:rsidP="003F1232">
      <w:pPr>
        <w:rPr>
          <w:rFonts w:ascii="Source Sans Pro" w:hAnsi="Source Sans Pro"/>
        </w:rPr>
      </w:pPr>
      <w:r w:rsidRPr="003F1232">
        <w:rPr>
          <w:rFonts w:ascii="Source Sans Pro" w:hAnsi="Source Sans Pro"/>
        </w:rPr>
        <w:t xml:space="preserve">- </w:t>
      </w:r>
    </w:p>
    <w:p w14:paraId="6CB33479" w14:textId="7728ABA6" w:rsidR="00E35786" w:rsidRPr="00E35786" w:rsidRDefault="00E35786" w:rsidP="00E35786">
      <w:pPr>
        <w:numPr>
          <w:ilvl w:val="0"/>
          <w:numId w:val="4"/>
        </w:numPr>
        <w:rPr>
          <w:rFonts w:ascii="Source Sans Pro" w:hAnsi="Source Sans Pro"/>
        </w:rPr>
      </w:pPr>
      <w:r w:rsidRPr="00E35786">
        <w:rPr>
          <w:rFonts w:ascii="Source Sans Pro" w:hAnsi="Source Sans Pro"/>
        </w:rPr>
        <w:t>Configure the Bode 100 to generate the desired AC signal. Connect the output channel of the Bode 100 to the input of the Spitzenberger APS 1000.</w:t>
      </w:r>
    </w:p>
    <w:p w14:paraId="0558524D" w14:textId="77777777" w:rsidR="00E35786" w:rsidRPr="00E35786" w:rsidRDefault="00E35786" w:rsidP="00E35786">
      <w:pPr>
        <w:numPr>
          <w:ilvl w:val="0"/>
          <w:numId w:val="4"/>
        </w:numPr>
        <w:rPr>
          <w:rFonts w:ascii="Source Sans Pro" w:hAnsi="Source Sans Pro"/>
        </w:rPr>
      </w:pPr>
      <w:r w:rsidRPr="00E35786">
        <w:rPr>
          <w:rFonts w:ascii="Source Sans Pro" w:hAnsi="Source Sans Pro"/>
        </w:rPr>
        <w:t>The APS 1000 amplifies the AC signal from the Bode 100 and feeds it into the current measurement PCB.</w:t>
      </w:r>
    </w:p>
    <w:p w14:paraId="1EBD50E5" w14:textId="77777777" w:rsidR="00E35786" w:rsidRPr="00E35786" w:rsidRDefault="00E35786" w:rsidP="00E35786">
      <w:pPr>
        <w:numPr>
          <w:ilvl w:val="0"/>
          <w:numId w:val="4"/>
        </w:numPr>
        <w:rPr>
          <w:rFonts w:ascii="Source Sans Pro" w:hAnsi="Source Sans Pro"/>
        </w:rPr>
      </w:pPr>
      <w:r w:rsidRPr="00E35786">
        <w:rPr>
          <w:rFonts w:ascii="Source Sans Pro" w:hAnsi="Source Sans Pro"/>
        </w:rPr>
        <w:t>The PCB includes the Sensitec CAS5025SAA-LI current sensor and a differential op-amp, which outputs a differential voltage in response to the input current.</w:t>
      </w:r>
    </w:p>
    <w:p w14:paraId="0E330287" w14:textId="6ECFB9CC" w:rsidR="00E35786" w:rsidRPr="000E476A" w:rsidRDefault="00E35786" w:rsidP="000E476A">
      <w:pPr>
        <w:numPr>
          <w:ilvl w:val="0"/>
          <w:numId w:val="4"/>
        </w:numPr>
        <w:rPr>
          <w:rFonts w:ascii="Source Sans Pro" w:hAnsi="Source Sans Pro"/>
        </w:rPr>
      </w:pPr>
      <w:r w:rsidRPr="00E35786">
        <w:rPr>
          <w:rFonts w:ascii="Source Sans Pro" w:hAnsi="Source Sans Pro"/>
        </w:rPr>
        <w:t>Connect the Micsig MOIP350P OP200-3 Optical-fiber Isolated Probe to the differential output of the current measurement PCB.</w:t>
      </w:r>
      <w:r w:rsidR="000E476A">
        <w:rPr>
          <w:rFonts w:ascii="Source Sans Pro" w:hAnsi="Source Sans Pro"/>
        </w:rPr>
        <w:t xml:space="preserve"> </w:t>
      </w:r>
      <w:r w:rsidR="000E476A" w:rsidRPr="00E35786">
        <w:rPr>
          <w:rFonts w:ascii="Source Sans Pro" w:hAnsi="Source Sans Pro"/>
        </w:rPr>
        <w:t>Th</w:t>
      </w:r>
      <w:r w:rsidR="000E476A">
        <w:rPr>
          <w:rFonts w:ascii="Source Sans Pro" w:hAnsi="Source Sans Pro"/>
        </w:rPr>
        <w:t>is</w:t>
      </w:r>
      <w:r w:rsidR="000E476A" w:rsidRPr="00E35786">
        <w:rPr>
          <w:rFonts w:ascii="Source Sans Pro" w:hAnsi="Source Sans Pro"/>
        </w:rPr>
        <w:t xml:space="preserve"> probe converts the differential voltage to an optical signal</w:t>
      </w:r>
      <w:r w:rsidR="000E476A">
        <w:rPr>
          <w:rFonts w:ascii="Source Sans Pro" w:hAnsi="Source Sans Pro"/>
        </w:rPr>
        <w:t xml:space="preserve">, for </w:t>
      </w:r>
      <w:r w:rsidR="000E476A" w:rsidRPr="00E35786">
        <w:rPr>
          <w:rFonts w:ascii="Source Sans Pro" w:hAnsi="Source Sans Pro"/>
        </w:rPr>
        <w:t>electrical isolation.</w:t>
      </w:r>
    </w:p>
    <w:p w14:paraId="06ACC7AC" w14:textId="2E94801D" w:rsidR="00A72EE0" w:rsidRDefault="00E35786" w:rsidP="00A72EE0">
      <w:pPr>
        <w:numPr>
          <w:ilvl w:val="0"/>
          <w:numId w:val="4"/>
        </w:numPr>
        <w:rPr>
          <w:rFonts w:ascii="Source Sans Pro" w:hAnsi="Source Sans Pro"/>
        </w:rPr>
      </w:pPr>
      <w:r w:rsidRPr="00E35786">
        <w:rPr>
          <w:rFonts w:ascii="Source Sans Pro" w:hAnsi="Source Sans Pro"/>
        </w:rPr>
        <w:t>The optical signal is then transmitted to the Bode 100 CH1 input, where it is converted back to an electrical signal for measurement.</w:t>
      </w:r>
    </w:p>
    <w:p w14:paraId="75A2D646" w14:textId="6B1702C4" w:rsidR="000B594A" w:rsidRPr="001724E3" w:rsidRDefault="000B594A" w:rsidP="000B594A">
      <w:pPr>
        <w:pStyle w:val="ListParagraph"/>
        <w:numPr>
          <w:ilvl w:val="0"/>
          <w:numId w:val="4"/>
        </w:numPr>
        <w:rPr>
          <w:rFonts w:ascii="Source Sans Pro" w:hAnsi="Source Sans Pro"/>
        </w:rPr>
      </w:pPr>
      <w:r w:rsidRPr="000B594A">
        <w:rPr>
          <w:rFonts w:ascii="Source Sans Pro" w:hAnsi="Source Sans Pro"/>
        </w:rPr>
        <w:t xml:space="preserve">Configure Bode 100 to perform a frequency sweep. Set the analyzer to measure the gain and phase response of the differential output relative to the injected signal. It measures Gain and transforms it directly to impedance Z using: </w:t>
      </w:r>
      <m:oMath>
        <m:r>
          <w:rPr>
            <w:rFonts w:ascii="Cambria Math" w:hAnsi="Cambria Math"/>
          </w:rPr>
          <m:t>Z=</m:t>
        </m:r>
        <m:f>
          <m:fPr>
            <m:ctrlPr>
              <w:rPr>
                <w:rFonts w:ascii="Cambria Math" w:hAnsi="Cambria Math"/>
                <w:i/>
              </w:rPr>
            </m:ctrlPr>
          </m:fPr>
          <m:num>
            <m:r>
              <w:rPr>
                <w:rFonts w:ascii="Cambria Math" w:hAnsi="Cambria Math"/>
              </w:rPr>
              <m:t>V</m:t>
            </m:r>
          </m:num>
          <m:den>
            <m:r>
              <w:rPr>
                <w:rFonts w:ascii="Cambria Math" w:hAnsi="Cambria Math"/>
              </w:rPr>
              <m:t>I</m:t>
            </m:r>
          </m:den>
        </m:f>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CH2</m:t>
                </m:r>
              </m:sub>
            </m:sSub>
          </m:num>
          <m:den>
            <m:sSub>
              <m:sSubPr>
                <m:ctrlPr>
                  <w:rPr>
                    <w:rFonts w:ascii="Cambria Math" w:hAnsi="Cambria Math"/>
                    <w:i/>
                  </w:rPr>
                </m:ctrlPr>
              </m:sSubPr>
              <m:e>
                <m:r>
                  <w:rPr>
                    <w:rFonts w:ascii="Cambria Math" w:hAnsi="Cambria Math"/>
                  </w:rPr>
                  <m:t>V</m:t>
                </m:r>
              </m:e>
              <m:sub>
                <m:r>
                  <w:rPr>
                    <w:rFonts w:ascii="Cambria Math" w:hAnsi="Cambria Math"/>
                  </w:rPr>
                  <m:t>CH1</m:t>
                </m:r>
              </m:sub>
            </m:sSub>
          </m:den>
        </m:f>
        <m:r>
          <w:rPr>
            <w:rFonts w:ascii="Cambria Math" w:eastAsiaTheme="minorEastAsia" w:hAnsi="Cambria Math"/>
          </w:rPr>
          <m:t>=Gain</m:t>
        </m:r>
      </m:oMath>
    </w:p>
    <w:p w14:paraId="7E9DEC62" w14:textId="64717C4A" w:rsidR="001724E3" w:rsidRDefault="001724E3" w:rsidP="001724E3">
      <w:pPr>
        <w:rPr>
          <w:rFonts w:ascii="Source Sans Pro" w:hAnsi="Source Sans Pro"/>
        </w:rPr>
      </w:pPr>
      <w:r>
        <w:rPr>
          <w:rFonts w:ascii="Source Sans Pro" w:hAnsi="Source Sans Pro"/>
        </w:rPr>
        <w:t>Bode 100 should interpret the voltage output from the current probe and voltage probe correctly:</w:t>
      </w:r>
    </w:p>
    <w:p w14:paraId="0268BB2E" w14:textId="77A60469" w:rsidR="001724E3" w:rsidRPr="001724E3" w:rsidRDefault="001724E3" w:rsidP="001724E3">
      <w:pPr>
        <w:pStyle w:val="ListParagraph"/>
        <w:numPr>
          <w:ilvl w:val="0"/>
          <w:numId w:val="7"/>
        </w:numPr>
        <w:rPr>
          <w:rFonts w:ascii="Source Sans Pro" w:hAnsi="Source Sans Pro"/>
        </w:rPr>
      </w:pPr>
      <w:r w:rsidRPr="001724E3">
        <w:rPr>
          <w:rFonts w:ascii="Source Sans Pro" w:hAnsi="Source Sans Pro"/>
        </w:rPr>
        <w:t xml:space="preserve">1:1 Ratio: no scaling of input voltage </w:t>
      </w:r>
    </w:p>
    <w:p w14:paraId="603A1C0D" w14:textId="255CD6B6" w:rsidR="001724E3" w:rsidRPr="00404C20" w:rsidRDefault="001724E3" w:rsidP="001724E3">
      <w:pPr>
        <w:pStyle w:val="ListParagraph"/>
        <w:numPr>
          <w:ilvl w:val="0"/>
          <w:numId w:val="7"/>
        </w:numPr>
        <w:rPr>
          <w:rFonts w:ascii="Source Sans Pro" w:hAnsi="Source Sans Pro"/>
          <w:b/>
          <w:bCs/>
        </w:rPr>
      </w:pPr>
      <w:r w:rsidRPr="00404C20">
        <w:rPr>
          <w:rFonts w:ascii="Source Sans Pro" w:hAnsi="Source Sans Pro"/>
          <w:b/>
          <w:bCs/>
        </w:rPr>
        <w:t>X:1 Ratio: Bode 100 scales the input voltage by a factor of X</w:t>
      </w:r>
      <w:r w:rsidR="00404C20" w:rsidRPr="00404C20">
        <w:rPr>
          <w:rFonts w:ascii="Source Sans Pro" w:hAnsi="Source Sans Pro"/>
          <w:b/>
          <w:bCs/>
        </w:rPr>
        <w:t>. U</w:t>
      </w:r>
      <w:r w:rsidRPr="00404C20">
        <w:rPr>
          <w:rFonts w:ascii="Source Sans Pro" w:hAnsi="Source Sans Pro"/>
          <w:b/>
          <w:bCs/>
        </w:rPr>
        <w:t>se with probes that attenuate the signal by a factor of X</w:t>
      </w:r>
    </w:p>
    <w:p w14:paraId="5C2FACB0" w14:textId="77777777" w:rsidR="006462BD" w:rsidRDefault="006462BD" w:rsidP="006462BD">
      <w:pPr>
        <w:rPr>
          <w:rFonts w:ascii="Source Sans Pro" w:hAnsi="Source Sans Pro"/>
        </w:rPr>
      </w:pPr>
    </w:p>
    <w:p w14:paraId="0C26B7B0" w14:textId="77777777" w:rsidR="006462BD" w:rsidRPr="006462BD" w:rsidRDefault="006462BD" w:rsidP="006462BD">
      <w:pPr>
        <w:rPr>
          <w:rFonts w:ascii="Source Sans Pro" w:hAnsi="Source Sans Pro"/>
        </w:rPr>
      </w:pPr>
      <w:r w:rsidRPr="006462BD">
        <w:rPr>
          <w:rFonts w:ascii="Source Sans Pro" w:hAnsi="Source Sans Pro"/>
        </w:rPr>
        <w:t>Con</w:t>
      </w:r>
      <w:r w:rsidRPr="006462BD">
        <w:rPr>
          <w:rFonts w:ascii="Source Sans Pro" w:hAnsi="Source Sans Pro"/>
          <w:lang w:val="de-DE"/>
        </w:rPr>
        <w:t>ﬁ</w:t>
      </w:r>
      <w:r w:rsidRPr="006462BD">
        <w:rPr>
          <w:rFonts w:ascii="Source Sans Pro" w:hAnsi="Source Sans Pro"/>
        </w:rPr>
        <w:t>guration Details:</w:t>
      </w:r>
    </w:p>
    <w:p w14:paraId="44619DB3" w14:textId="527B9C16" w:rsidR="006462BD" w:rsidRPr="006462BD" w:rsidRDefault="006462BD" w:rsidP="006462BD">
      <w:pPr>
        <w:rPr>
          <w:rFonts w:ascii="Source Sans Pro" w:hAnsi="Source Sans Pro"/>
        </w:rPr>
      </w:pPr>
      <w:r w:rsidRPr="006462BD">
        <w:rPr>
          <w:rFonts w:ascii="Source Sans Pro" w:hAnsi="Source Sans Pro"/>
        </w:rPr>
        <w:t xml:space="preserve">1. Micsig CP1003B Current Probe (Set to 5A Mode): </w:t>
      </w:r>
      <w:r w:rsidRPr="006462BD">
        <w:rPr>
          <w:rFonts w:ascii="Cambria Math" w:hAnsi="Cambria Math" w:cs="Cambria Math"/>
        </w:rPr>
        <w:t>‐</w:t>
      </w:r>
      <w:r w:rsidRPr="006462BD">
        <w:rPr>
          <w:rFonts w:ascii="Source Sans Pro" w:hAnsi="Source Sans Pro"/>
        </w:rPr>
        <w:t xml:space="preserve"> Sensitivity: 1V/A </w:t>
      </w:r>
      <w:r w:rsidRPr="006462BD">
        <w:rPr>
          <w:rFonts w:ascii="Cambria Math" w:hAnsi="Cambria Math" w:cs="Cambria Math"/>
        </w:rPr>
        <w:t>‐</w:t>
      </w:r>
      <w:r w:rsidRPr="006462BD">
        <w:rPr>
          <w:rFonts w:ascii="Source Sans Pro" w:hAnsi="Source Sans Pro"/>
        </w:rPr>
        <w:t xml:space="preserve"> Current Measurement Range: Up to 5A </w:t>
      </w:r>
      <w:r w:rsidRPr="006462BD">
        <w:rPr>
          <w:rFonts w:ascii="Cambria Math" w:hAnsi="Cambria Math" w:cs="Cambria Math"/>
        </w:rPr>
        <w:t>‐</w:t>
      </w:r>
      <w:r w:rsidRPr="006462BD">
        <w:rPr>
          <w:rFonts w:ascii="Source Sans Pro" w:hAnsi="Source Sans Pro"/>
        </w:rPr>
        <w:t xml:space="preserve"> outputs 1V for every 1A of current.</w:t>
      </w:r>
    </w:p>
    <w:p w14:paraId="6FEBAFCB" w14:textId="77777777" w:rsidR="006462BD" w:rsidRPr="006462BD" w:rsidRDefault="006462BD" w:rsidP="006462BD">
      <w:pPr>
        <w:rPr>
          <w:rFonts w:ascii="Source Sans Pro" w:hAnsi="Source Sans Pro"/>
        </w:rPr>
      </w:pPr>
      <w:r w:rsidRPr="006462BD">
        <w:rPr>
          <w:rFonts w:ascii="Source Sans Pro" w:hAnsi="Source Sans Pro"/>
        </w:rPr>
        <w:t>2. Bode 100 Current Ampli</w:t>
      </w:r>
      <w:r w:rsidRPr="006462BD">
        <w:rPr>
          <w:rFonts w:ascii="Source Sans Pro" w:hAnsi="Source Sans Pro"/>
          <w:lang w:val="de-DE"/>
        </w:rPr>
        <w:t>ﬁ</w:t>
      </w:r>
      <w:r w:rsidRPr="006462BD">
        <w:rPr>
          <w:rFonts w:ascii="Source Sans Pro" w:hAnsi="Source Sans Pro"/>
        </w:rPr>
        <w:t>er Con</w:t>
      </w:r>
      <w:r w:rsidRPr="006462BD">
        <w:rPr>
          <w:rFonts w:ascii="Source Sans Pro" w:hAnsi="Source Sans Pro"/>
          <w:lang w:val="de-DE"/>
        </w:rPr>
        <w:t>ﬁ</w:t>
      </w:r>
      <w:r w:rsidRPr="006462BD">
        <w:rPr>
          <w:rFonts w:ascii="Source Sans Pro" w:hAnsi="Source Sans Pro"/>
        </w:rPr>
        <w:t xml:space="preserve">guration: </w:t>
      </w:r>
      <w:r w:rsidRPr="006462BD">
        <w:rPr>
          <w:rFonts w:ascii="Cambria Math" w:hAnsi="Cambria Math" w:cs="Cambria Math"/>
        </w:rPr>
        <w:t>‐</w:t>
      </w:r>
      <w:r w:rsidRPr="006462BD">
        <w:rPr>
          <w:rFonts w:ascii="Source Sans Pro" w:hAnsi="Source Sans Pro"/>
        </w:rPr>
        <w:t xml:space="preserve"> Output Setting: 5 dBm </w:t>
      </w:r>
      <w:r w:rsidRPr="006462BD">
        <w:rPr>
          <w:rFonts w:ascii="Cambria Math" w:hAnsi="Cambria Math" w:cs="Cambria Math"/>
        </w:rPr>
        <w:t>‐</w:t>
      </w:r>
      <w:r w:rsidRPr="006462BD">
        <w:rPr>
          <w:rFonts w:ascii="Source Sans Pro" w:hAnsi="Source Sans Pro"/>
        </w:rPr>
        <w:t xml:space="preserve"> Resulting Current Output: Approximately 3A amplitude sinusoidal current with the Spitzenberger APS 1000.</w:t>
      </w:r>
    </w:p>
    <w:p w14:paraId="3FC401CC" w14:textId="6B1FCDA2" w:rsidR="006462BD" w:rsidRPr="006462BD" w:rsidRDefault="006462BD" w:rsidP="006462BD">
      <w:pPr>
        <w:rPr>
          <w:rFonts w:ascii="Source Sans Pro" w:hAnsi="Source Sans Pro"/>
        </w:rPr>
      </w:pPr>
      <w:r w:rsidRPr="006462BD">
        <w:rPr>
          <w:rFonts w:ascii="Source Sans Pro" w:hAnsi="Source Sans Pro"/>
        </w:rPr>
        <w:t xml:space="preserve">3. Current Measurement PCB: </w:t>
      </w:r>
      <w:r w:rsidRPr="006462BD">
        <w:rPr>
          <w:rFonts w:ascii="Cambria Math" w:hAnsi="Cambria Math" w:cs="Cambria Math"/>
        </w:rPr>
        <w:t>‐</w:t>
      </w:r>
      <w:r w:rsidRPr="006462BD">
        <w:rPr>
          <w:rFonts w:ascii="Source Sans Pro" w:hAnsi="Source Sans Pro"/>
        </w:rPr>
        <w:t xml:space="preserve"> Impedance: 50 milliohms (50m</w:t>
      </w:r>
      <w:r w:rsidRPr="006462BD">
        <w:rPr>
          <w:rFonts w:ascii="Source Sans Pro" w:hAnsi="Source Sans Pro" w:cs="Source Sans Pro"/>
          <w:lang w:val="de-DE"/>
        </w:rPr>
        <w:t>Ω</w:t>
      </w:r>
      <w:r w:rsidRPr="006462BD">
        <w:rPr>
          <w:rFonts w:ascii="Source Sans Pro" w:hAnsi="Source Sans Pro"/>
        </w:rPr>
        <w:t xml:space="preserve">) </w:t>
      </w:r>
      <w:r w:rsidRPr="006462BD">
        <w:rPr>
          <w:rFonts w:ascii="Cambria Math" w:hAnsi="Cambria Math" w:cs="Cambria Math"/>
        </w:rPr>
        <w:t>‐</w:t>
      </w:r>
      <w:r w:rsidRPr="006462BD">
        <w:rPr>
          <w:rFonts w:ascii="Source Sans Pro" w:hAnsi="Source Sans Pro"/>
        </w:rPr>
        <w:t xml:space="preserve"> Output Di</w:t>
      </w:r>
      <w:r w:rsidRPr="006462BD">
        <w:rPr>
          <w:rFonts w:ascii="Source Sans Pro" w:hAnsi="Source Sans Pro" w:cs="Source Sans Pro"/>
          <w:lang w:val="de-DE"/>
        </w:rPr>
        <w:t>ﬀ</w:t>
      </w:r>
      <w:r w:rsidRPr="006462BD">
        <w:rPr>
          <w:rFonts w:ascii="Source Sans Pro" w:hAnsi="Source Sans Pro"/>
        </w:rPr>
        <w:t xml:space="preserve">erential Voltage: 50mV increase per 1A of input current. </w:t>
      </w:r>
      <w:r w:rsidRPr="006462BD">
        <w:rPr>
          <w:rFonts w:ascii="Cambria Math" w:hAnsi="Cambria Math" w:cs="Cambria Math"/>
        </w:rPr>
        <w:t>‐</w:t>
      </w:r>
      <w:r w:rsidRPr="006462BD">
        <w:rPr>
          <w:rFonts w:ascii="Source Sans Pro" w:hAnsi="Source Sans Pro"/>
        </w:rPr>
        <w:t xml:space="preserve"> For a 3A current, the di</w:t>
      </w:r>
      <w:r w:rsidRPr="006462BD">
        <w:rPr>
          <w:rFonts w:ascii="Source Sans Pro" w:hAnsi="Source Sans Pro" w:cs="Source Sans Pro"/>
          <w:lang w:val="de-DE"/>
        </w:rPr>
        <w:t>ﬀ</w:t>
      </w:r>
      <w:r w:rsidRPr="006462BD">
        <w:rPr>
          <w:rFonts w:ascii="Source Sans Pro" w:hAnsi="Source Sans Pro"/>
        </w:rPr>
        <w:t>erential output voltage would be 3A×50mV/A=</w:t>
      </w:r>
      <w:r>
        <w:rPr>
          <w:rFonts w:ascii="Source Sans Pro" w:hAnsi="Source Sans Pro"/>
        </w:rPr>
        <w:t xml:space="preserve"> </w:t>
      </w:r>
      <w:r w:rsidRPr="006462BD">
        <w:rPr>
          <w:rFonts w:ascii="Source Sans Pro" w:hAnsi="Source Sans Pro"/>
        </w:rPr>
        <w:t>150mV.</w:t>
      </w:r>
    </w:p>
    <w:p w14:paraId="5D85BD1C" w14:textId="77777777" w:rsidR="006462BD" w:rsidRPr="006462BD" w:rsidRDefault="006462BD" w:rsidP="006462BD">
      <w:pPr>
        <w:rPr>
          <w:rFonts w:ascii="Source Sans Pro" w:hAnsi="Source Sans Pro"/>
        </w:rPr>
      </w:pPr>
      <w:r w:rsidRPr="006462BD">
        <w:rPr>
          <w:rFonts w:ascii="Source Sans Pro" w:hAnsi="Source Sans Pro"/>
        </w:rPr>
        <w:t>Choosing the Ratios for Current and Voltage Probes:</w:t>
      </w:r>
    </w:p>
    <w:p w14:paraId="6EB4B861" w14:textId="74D02CC8" w:rsidR="006462BD" w:rsidRPr="006462BD" w:rsidRDefault="006462BD" w:rsidP="006462BD">
      <w:pPr>
        <w:rPr>
          <w:rFonts w:ascii="Source Sans Pro" w:hAnsi="Source Sans Pro"/>
        </w:rPr>
      </w:pPr>
      <w:r w:rsidRPr="006462BD">
        <w:rPr>
          <w:rFonts w:ascii="Source Sans Pro" w:hAnsi="Source Sans Pro"/>
        </w:rPr>
        <w:t xml:space="preserve">1. Current Measurement with CH1: </w:t>
      </w:r>
      <w:r w:rsidRPr="006462BD">
        <w:rPr>
          <w:rFonts w:ascii="Cambria Math" w:hAnsi="Cambria Math" w:cs="Cambria Math"/>
        </w:rPr>
        <w:t>‐</w:t>
      </w:r>
      <w:r w:rsidRPr="006462BD">
        <w:rPr>
          <w:rFonts w:ascii="Source Sans Pro" w:hAnsi="Source Sans Pro"/>
        </w:rPr>
        <w:t xml:space="preserve"> Current Probe Mode: 5A (1V/A sensitivity) </w:t>
      </w:r>
      <w:r w:rsidRPr="006462BD">
        <w:rPr>
          <w:rFonts w:ascii="Cambria Math" w:hAnsi="Cambria Math" w:cs="Cambria Math"/>
        </w:rPr>
        <w:t>‐</w:t>
      </w:r>
      <w:r w:rsidRPr="006462BD">
        <w:rPr>
          <w:rFonts w:ascii="Source Sans Pro" w:hAnsi="Source Sans Pro"/>
        </w:rPr>
        <w:t xml:space="preserve"> Bode 100 CH1 Probe Ratio: 1:1 </w:t>
      </w:r>
      <w:r w:rsidRPr="006462BD">
        <w:rPr>
          <w:rFonts w:ascii="Cambria Math" w:hAnsi="Cambria Math" w:cs="Cambria Math"/>
        </w:rPr>
        <w:t>‐</w:t>
      </w:r>
      <w:r w:rsidRPr="006462BD">
        <w:rPr>
          <w:rFonts w:ascii="Source Sans Pro" w:hAnsi="Source Sans Pro"/>
        </w:rPr>
        <w:t xml:space="preserve"> Since the current probe outputs 1V for every 1A, a 1:1 ratio is appropriate. </w:t>
      </w:r>
      <w:r w:rsidR="004808DC">
        <w:rPr>
          <w:rFonts w:ascii="Source Sans Pro" w:hAnsi="Source Sans Pro"/>
        </w:rPr>
        <w:t xml:space="preserve">So </w:t>
      </w:r>
      <w:r w:rsidRPr="006462BD">
        <w:rPr>
          <w:rFonts w:ascii="Source Sans Pro" w:hAnsi="Source Sans Pro"/>
        </w:rPr>
        <w:t>Bode 100 correctly interprets the voltage from the current probe as the corresponding current.</w:t>
      </w:r>
    </w:p>
    <w:p w14:paraId="26125FF2" w14:textId="77777777" w:rsidR="006462BD" w:rsidRDefault="006462BD" w:rsidP="006462BD">
      <w:pPr>
        <w:rPr>
          <w:rFonts w:ascii="Source Sans Pro" w:hAnsi="Source Sans Pro"/>
        </w:rPr>
      </w:pPr>
      <w:r w:rsidRPr="006462BD">
        <w:rPr>
          <w:rFonts w:ascii="Source Sans Pro" w:hAnsi="Source Sans Pro"/>
        </w:rPr>
        <w:t xml:space="preserve">2. Voltage Measurement with CH2: </w:t>
      </w:r>
      <w:r w:rsidRPr="006462BD">
        <w:rPr>
          <w:rFonts w:ascii="Cambria Math" w:hAnsi="Cambria Math" w:cs="Cambria Math"/>
        </w:rPr>
        <w:t>‐</w:t>
      </w:r>
      <w:r w:rsidRPr="006462BD">
        <w:rPr>
          <w:rFonts w:ascii="Source Sans Pro" w:hAnsi="Source Sans Pro"/>
        </w:rPr>
        <w:t xml:space="preserve"> Voltage Measurement: </w:t>
      </w:r>
      <w:r w:rsidRPr="006462BD">
        <w:rPr>
          <w:rFonts w:ascii="Cambria Math" w:hAnsi="Cambria Math" w:cs="Cambria Math"/>
        </w:rPr>
        <w:t>‐</w:t>
      </w:r>
      <w:r w:rsidRPr="006462BD">
        <w:rPr>
          <w:rFonts w:ascii="Source Sans Pro" w:hAnsi="Source Sans Pro"/>
        </w:rPr>
        <w:t xml:space="preserve"> The current measurement PCB outputs a di</w:t>
      </w:r>
      <w:r w:rsidRPr="006462BD">
        <w:rPr>
          <w:rFonts w:ascii="Source Sans Pro" w:hAnsi="Source Sans Pro" w:cs="Source Sans Pro"/>
          <w:lang w:val="de-DE"/>
        </w:rPr>
        <w:t>ﬀ</w:t>
      </w:r>
      <w:r w:rsidRPr="006462BD">
        <w:rPr>
          <w:rFonts w:ascii="Source Sans Pro" w:hAnsi="Source Sans Pro"/>
        </w:rPr>
        <w:t xml:space="preserve">erential voltage proportional to the input current. For every 1A of current, the PCB </w:t>
      </w:r>
      <w:r w:rsidRPr="006462BD">
        <w:rPr>
          <w:rFonts w:ascii="Source Sans Pro" w:hAnsi="Source Sans Pro"/>
        </w:rPr>
        <w:lastRenderedPageBreak/>
        <w:t>outputs 50mV (due to 50m</w:t>
      </w:r>
      <w:r w:rsidRPr="006462BD">
        <w:rPr>
          <w:rFonts w:ascii="Source Sans Pro" w:hAnsi="Source Sans Pro" w:cs="Source Sans Pro"/>
          <w:lang w:val="de-DE"/>
        </w:rPr>
        <w:t>Ω</w:t>
      </w:r>
      <w:r w:rsidRPr="006462BD">
        <w:rPr>
          <w:rFonts w:ascii="Source Sans Pro" w:hAnsi="Source Sans Pro"/>
        </w:rPr>
        <w:t xml:space="preserve"> impedance). </w:t>
      </w:r>
      <w:r w:rsidRPr="006462BD">
        <w:rPr>
          <w:rFonts w:ascii="Cambria Math" w:hAnsi="Cambria Math" w:cs="Cambria Math"/>
        </w:rPr>
        <w:t>‐</w:t>
      </w:r>
      <w:r w:rsidRPr="006462BD">
        <w:rPr>
          <w:rFonts w:ascii="Source Sans Pro" w:hAnsi="Source Sans Pro"/>
        </w:rPr>
        <w:t xml:space="preserve"> Voltage Probe Con</w:t>
      </w:r>
      <w:r w:rsidRPr="006462BD">
        <w:rPr>
          <w:rFonts w:ascii="Source Sans Pro" w:hAnsi="Source Sans Pro" w:cs="Source Sans Pro"/>
          <w:lang w:val="de-DE"/>
        </w:rPr>
        <w:t>ﬁ</w:t>
      </w:r>
      <w:r w:rsidRPr="006462BD">
        <w:rPr>
          <w:rFonts w:ascii="Source Sans Pro" w:hAnsi="Source Sans Pro"/>
        </w:rPr>
        <w:t xml:space="preserve">guration: </w:t>
      </w:r>
      <w:r w:rsidRPr="006462BD">
        <w:rPr>
          <w:rFonts w:ascii="Cambria Math" w:hAnsi="Cambria Math" w:cs="Cambria Math"/>
        </w:rPr>
        <w:t>‐</w:t>
      </w:r>
      <w:r w:rsidRPr="006462BD">
        <w:rPr>
          <w:rFonts w:ascii="Source Sans Pro" w:hAnsi="Source Sans Pro"/>
        </w:rPr>
        <w:t xml:space="preserve"> If you are using standard voltage probes with a 1:1 ratio, the Bode 100 will directly read the voltage as it is. </w:t>
      </w:r>
      <w:r w:rsidRPr="006462BD">
        <w:rPr>
          <w:rFonts w:ascii="Cambria Math" w:hAnsi="Cambria Math" w:cs="Cambria Math"/>
        </w:rPr>
        <w:t>‐</w:t>
      </w:r>
      <w:r w:rsidRPr="006462BD">
        <w:rPr>
          <w:rFonts w:ascii="Source Sans Pro" w:hAnsi="Source Sans Pro"/>
        </w:rPr>
        <w:t xml:space="preserve"> Probe Ratio for CH2: 1:1 </w:t>
      </w:r>
      <w:r w:rsidRPr="006462BD">
        <w:rPr>
          <w:rFonts w:ascii="Cambria Math" w:hAnsi="Cambria Math" w:cs="Cambria Math"/>
        </w:rPr>
        <w:t>‐</w:t>
      </w:r>
      <w:r w:rsidRPr="006462BD">
        <w:rPr>
          <w:rFonts w:ascii="Source Sans Pro" w:hAnsi="Source Sans Pro"/>
        </w:rPr>
        <w:t xml:space="preserve"> This simpli</w:t>
      </w:r>
      <w:r w:rsidRPr="006462BD">
        <w:rPr>
          <w:rFonts w:ascii="Source Sans Pro" w:hAnsi="Source Sans Pro" w:cs="Source Sans Pro"/>
          <w:lang w:val="de-DE"/>
        </w:rPr>
        <w:t>ﬁ</w:t>
      </w:r>
      <w:r w:rsidRPr="006462BD">
        <w:rPr>
          <w:rFonts w:ascii="Source Sans Pro" w:hAnsi="Source Sans Pro"/>
        </w:rPr>
        <w:t>es the measurement process as the Bode 100 will directly interpret the voltage without any scaling.</w:t>
      </w:r>
    </w:p>
    <w:p w14:paraId="015B893F" w14:textId="77777777" w:rsidR="00F24674" w:rsidRPr="006462BD" w:rsidRDefault="00F24674" w:rsidP="006462BD">
      <w:pPr>
        <w:rPr>
          <w:rFonts w:ascii="Source Sans Pro" w:hAnsi="Source Sans Pro"/>
        </w:rPr>
      </w:pPr>
    </w:p>
    <w:p w14:paraId="484E222F" w14:textId="46005005" w:rsidR="006462BD" w:rsidRDefault="009C3130" w:rsidP="006462BD">
      <w:pPr>
        <w:rPr>
          <w:rFonts w:ascii="Source Sans Pro" w:hAnsi="Source Sans Pro"/>
        </w:rPr>
      </w:pPr>
      <w:r>
        <w:rPr>
          <w:rFonts w:ascii="Source Sans Pro" w:hAnsi="Source Sans Pro"/>
          <w:noProof/>
        </w:rPr>
        <mc:AlternateContent>
          <mc:Choice Requires="wps">
            <w:drawing>
              <wp:anchor distT="0" distB="0" distL="114300" distR="114300" simplePos="0" relativeHeight="251655166" behindDoc="0" locked="0" layoutInCell="1" allowOverlap="1" wp14:anchorId="150AA29D" wp14:editId="2F264EB4">
                <wp:simplePos x="0" y="0"/>
                <wp:positionH relativeFrom="column">
                  <wp:posOffset>4585349</wp:posOffset>
                </wp:positionH>
                <wp:positionV relativeFrom="paragraph">
                  <wp:posOffset>1454641</wp:posOffset>
                </wp:positionV>
                <wp:extent cx="209133" cy="189110"/>
                <wp:effectExtent l="0" t="0" r="19685" b="20955"/>
                <wp:wrapNone/>
                <wp:docPr id="1418548918" name="Oval 13"/>
                <wp:cNvGraphicFramePr/>
                <a:graphic xmlns:a="http://schemas.openxmlformats.org/drawingml/2006/main">
                  <a:graphicData uri="http://schemas.microsoft.com/office/word/2010/wordprocessingShape">
                    <wps:wsp>
                      <wps:cNvSpPr/>
                      <wps:spPr>
                        <a:xfrm>
                          <a:off x="0" y="0"/>
                          <a:ext cx="209133" cy="18911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392BC1" id="Oval 13" o:spid="_x0000_s1026" style="position:absolute;margin-left:361.05pt;margin-top:114.55pt;width:16.45pt;height:14.9pt;z-index:2516551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y0vegIAAIgFAAAOAAAAZHJzL2Uyb0RvYy54bWysVE1v2zAMvQ/YfxB0X22n7dYGcYogRYcB&#10;RRu0HXpWZCkWIIuapMTJfv0o+SPtWuxQ7CKLIvlIPpOcXe0bTXbCeQWmpMVJTokwHCplNiX9+XTz&#10;5YISH5ipmAYjSnoQnl7NP3+atXYqJlCDroQjCGL8tLUlrUOw0yzzvBYN8ydghUGlBNewgKLbZJVj&#10;LaI3Opvk+desBVdZB1x4j6/XnZLOE76Ugod7Kb0IRJcUcwvpdOlcxzObz9h045itFe/TYB/IomHK&#10;YNAR6poFRrZOvYFqFHfgQYYTDk0GUiouUg1YTZH/Vc1jzaxItSA53o40+f8Hy+92j3blkIbW+qnH&#10;a6xiL10Tv5gf2SeyDiNZYh8Ix8dJflmcnlLCUVVcXBZFIjM7Olvnw3cBDYmXkgqtlfWxHDZlu1sf&#10;MCZaD1bx2YNW1Y3SOgmxBcRSO7Jj+PPWmyL+LPR4ZaXNhxwRJnpmx6LTLRy0iHjaPAhJVBXLTAmn&#10;fjwmwzgXJhSdqmaV6HIszvN8YGH0SDknwIgssboRuwd4XeiA3RXb20dXkdp5dM7/lVjnPHqkyGDC&#10;6NwoA+49AI1V9ZE7+4GkjprI0hqqw8oRB90wectvFP7hW+bDijmcHpwz3AjhHg+poS0p9DdKanC/&#10;33uP9tjUqKWkxWksqf+1ZU5Qon8YbPfL4uwsjm8Szs6/TVBwLzXrlxqzbZaAPVPg7rE8XaN90MNV&#10;OmiecXEsYlRUMcMxdkl5cIOwDN2WwNXDxWKRzHBkLQu35tHyCB5Zje37tH9mzvZtHnA+7mCY3Det&#10;3tlGTwOLbQCp0hwcee35xnFPjdOvprhPXsrJ6rhA538AAAD//wMAUEsDBBQABgAIAAAAIQBQMsyS&#10;4AAAAAsBAAAPAAAAZHJzL2Rvd25yZXYueG1sTI/BTsMwEETvSPyDtUjcqBOX0DTEqSoEJyRUWtSz&#10;G7uJRbwOsdOEv2c5wW13ZzT7ptzMrmMXMwTrUUK6SIAZrL222Ej4OLzc5cBCVKhV59FI+DYBNtX1&#10;VakK7Sd8N5d9bBiFYCiUhDbGvuA81K1xKix8b5C0sx+cirQODdeDmijcdVwkyQN3yiJ9aFVvnlpT&#10;f+5HJ8Eup/lrej7cp8vXXW6HN7cV41HK25t5+wgsmjn+meEXn9ChIqaTH1EH1klYCZGSVYIQaxrI&#10;scoyaneiS5avgVcl/9+h+gEAAP//AwBQSwECLQAUAAYACAAAACEAtoM4kv4AAADhAQAAEwAAAAAA&#10;AAAAAAAAAAAAAAAAW0NvbnRlbnRfVHlwZXNdLnhtbFBLAQItABQABgAIAAAAIQA4/SH/1gAAAJQB&#10;AAALAAAAAAAAAAAAAAAAAC8BAABfcmVscy8ucmVsc1BLAQItABQABgAIAAAAIQCr1y0vegIAAIgF&#10;AAAOAAAAAAAAAAAAAAAAAC4CAABkcnMvZTJvRG9jLnhtbFBLAQItABQABgAIAAAAIQBQMsyS4AAA&#10;AAsBAAAPAAAAAAAAAAAAAAAAANQEAABkcnMvZG93bnJldi54bWxQSwUGAAAAAAQABADzAAAA4QUA&#10;AAAA&#10;" fillcolor="white [3212]" strokecolor="white [3212]" strokeweight="1pt">
                <v:stroke joinstyle="miter"/>
              </v:oval>
            </w:pict>
          </mc:Fallback>
        </mc:AlternateContent>
      </w:r>
      <w:r>
        <w:rPr>
          <w:rFonts w:ascii="Source Sans Pro" w:hAnsi="Source Sans Pro"/>
          <w:noProof/>
        </w:rPr>
        <mc:AlternateContent>
          <mc:Choice Requires="wps">
            <w:drawing>
              <wp:anchor distT="0" distB="0" distL="114300" distR="114300" simplePos="0" relativeHeight="251676672" behindDoc="0" locked="0" layoutInCell="1" allowOverlap="1" wp14:anchorId="01910225" wp14:editId="00968F8F">
                <wp:simplePos x="0" y="0"/>
                <wp:positionH relativeFrom="column">
                  <wp:posOffset>4416263</wp:posOffset>
                </wp:positionH>
                <wp:positionV relativeFrom="paragraph">
                  <wp:posOffset>1543634</wp:posOffset>
                </wp:positionV>
                <wp:extent cx="433246" cy="2225"/>
                <wp:effectExtent l="0" t="0" r="24130" b="36195"/>
                <wp:wrapNone/>
                <wp:docPr id="307064252" name="Straight Connector 12"/>
                <wp:cNvGraphicFramePr/>
                <a:graphic xmlns:a="http://schemas.openxmlformats.org/drawingml/2006/main">
                  <a:graphicData uri="http://schemas.microsoft.com/office/word/2010/wordprocessingShape">
                    <wps:wsp>
                      <wps:cNvCnPr/>
                      <wps:spPr>
                        <a:xfrm>
                          <a:off x="0" y="0"/>
                          <a:ext cx="433246" cy="2225"/>
                        </a:xfrm>
                        <a:prstGeom prst="line">
                          <a:avLst/>
                        </a:prstGeom>
                        <a:ln w="1270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AFE691" id="Straight Connector 12"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7.75pt,121.55pt" to="381.85pt,1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Emh3AEAABsEAAAOAAAAZHJzL2Uyb0RvYy54bWysU01v2zAMvQ/YfxB0X+y4X4MRp4cW7WXd&#10;inX7AapMxQL0BUmNnX9fSnKctjtt2EW2SD6S75HaXE9akT34IK3p6HpVUwKG216aXUd//7r78pWS&#10;EJnpmbIGOnqAQK+3nz9tRtdCYwerevAEk5jQjq6jQ4yurarAB9AsrKwDg05hvWYRr35X9Z6NmF2r&#10;qqnry2q0vnfecggBrbfFSbc5vxDA4w8hAkSiOoq9xXz6fD6ns9puWLvzzA2Sz22wf+hCM2mw6JLq&#10;lkVGXrz8I5WW3NtgRVxxqysrhOSQOSCbdf2BzdPAHGQuKE5wi0zh/6Xl3/c35tGjDKMLbXCPPrGY&#10;hNfpi/2RKYt1WMSCKRKOxvOzs+b8khKOrqZpLpKU1QnqfIj3YDVJPx1V0iQmrGX7byGW0GNIMitD&#10;Rtyf5qquc1iwSvZ3UqnkzNsAN8qTPcM5xmmdY9SLfrB9sV1d1IjM00QzzryYm6MZO1uy5D7fFECf&#10;Mmg8KZD/4kFBae0nCCJ75FzqLolKDcY5mLie+SuD0QkmsPkFOJNKW33i8R44xyco5MX9G/CCyJWt&#10;iQtYS2N9kfR99aRimYMo8UcFCu8kwbPtD3k3sjS4gVm5+bWkFX97z/DTm96+AgAA//8DAFBLAwQU&#10;AAYACAAAACEAJFGjDd8AAAALAQAADwAAAGRycy9kb3ducmV2LnhtbEyPwU7DMAyG70i8Q2Qkbixd&#10;R1tWmk5oEpfdGB2IW9Z4TUXilCbbytsTuLCj7U+/v79aTdawE46+dyRgPkuAIbVO9dQJaF6f7x6A&#10;+SBJSeMIBXyjh1V9fVXJUrkzveBpGzoWQ8iXUoAOYSg5961GK/3MDUjxdnCjlSGOY8fVKM8x3Bqe&#10;JknOrewpftBywLXG9nN7tAKCbt4/Cp1sUq2b9eZLmTfe7YS4vZmeHoEFnMI/DL/6UR3q6LR3R1Ke&#10;GQH5MssiKiC9X8yBRaLIFwWw/d8mA15X/LJD/QMAAP//AwBQSwECLQAUAAYACAAAACEAtoM4kv4A&#10;AADhAQAAEwAAAAAAAAAAAAAAAAAAAAAAW0NvbnRlbnRfVHlwZXNdLnhtbFBLAQItABQABgAIAAAA&#10;IQA4/SH/1gAAAJQBAAALAAAAAAAAAAAAAAAAAC8BAABfcmVscy8ucmVsc1BLAQItABQABgAIAAAA&#10;IQB5kEmh3AEAABsEAAAOAAAAAAAAAAAAAAAAAC4CAABkcnMvZTJvRG9jLnhtbFBLAQItABQABgAI&#10;AAAAIQAkUaMN3wAAAAsBAAAPAAAAAAAAAAAAAAAAADYEAABkcnMvZG93bnJldi54bWxQSwUGAAAA&#10;AAQABADzAAAAQgUAAAAA&#10;" strokecolor="#555 [2429]" strokeweight="1pt">
                <v:stroke joinstyle="miter"/>
              </v:line>
            </w:pict>
          </mc:Fallback>
        </mc:AlternateContent>
      </w:r>
      <w:r w:rsidR="000468BB">
        <w:rPr>
          <w:rFonts w:ascii="Source Sans Pro" w:hAnsi="Source Sans Pro"/>
          <w:noProof/>
        </w:rPr>
        <mc:AlternateContent>
          <mc:Choice Requires="wps">
            <w:drawing>
              <wp:anchor distT="0" distB="0" distL="114300" distR="114300" simplePos="0" relativeHeight="251656191" behindDoc="0" locked="0" layoutInCell="1" allowOverlap="1" wp14:anchorId="16442221" wp14:editId="64BA00BC">
                <wp:simplePos x="0" y="0"/>
                <wp:positionH relativeFrom="column">
                  <wp:posOffset>1304646</wp:posOffset>
                </wp:positionH>
                <wp:positionV relativeFrom="paragraph">
                  <wp:posOffset>3078480</wp:posOffset>
                </wp:positionV>
                <wp:extent cx="292738" cy="511175"/>
                <wp:effectExtent l="0" t="0" r="0" b="3175"/>
                <wp:wrapNone/>
                <wp:docPr id="1023469165" name="Text Box 10"/>
                <wp:cNvGraphicFramePr/>
                <a:graphic xmlns:a="http://schemas.openxmlformats.org/drawingml/2006/main">
                  <a:graphicData uri="http://schemas.microsoft.com/office/word/2010/wordprocessingShape">
                    <wps:wsp>
                      <wps:cNvSpPr txBox="1"/>
                      <wps:spPr>
                        <a:xfrm>
                          <a:off x="0" y="0"/>
                          <a:ext cx="292738" cy="511175"/>
                        </a:xfrm>
                        <a:prstGeom prst="rect">
                          <a:avLst/>
                        </a:prstGeom>
                        <a:solidFill>
                          <a:schemeClr val="lt1"/>
                        </a:solidFill>
                        <a:ln w="6350">
                          <a:noFill/>
                        </a:ln>
                      </wps:spPr>
                      <wps:txbx>
                        <w:txbxContent>
                          <w:p w14:paraId="34C0F3DD" w14:textId="522F1835" w:rsidR="00A90538" w:rsidRPr="00A90538" w:rsidRDefault="00000000">
                            <w:pPr>
                              <w:rPr>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R</m:t>
                                    </m:r>
                                  </m:e>
                                  <m:sub>
                                    <m:r>
                                      <m:rPr>
                                        <m:sty m:val="bi"/>
                                      </m:rPr>
                                      <w:rPr>
                                        <w:rFonts w:ascii="Cambria Math" w:hAnsi="Cambria Math"/>
                                        <w:sz w:val="24"/>
                                        <w:szCs w:val="24"/>
                                      </w:rPr>
                                      <m:t>L</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442221" id="_x0000_t202" coordsize="21600,21600" o:spt="202" path="m,l,21600r21600,l21600,xe">
                <v:stroke joinstyle="miter"/>
                <v:path gradientshapeok="t" o:connecttype="rect"/>
              </v:shapetype>
              <v:shape id="Text Box 10" o:spid="_x0000_s1026" type="#_x0000_t202" style="position:absolute;margin-left:102.75pt;margin-top:242.4pt;width:23.05pt;height:40.25pt;z-index:2516561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WyLAIAAFMEAAAOAAAAZHJzL2Uyb0RvYy54bWysVE1v2zAMvQ/YfxB0bxynSbMacYosRYYB&#10;QVsgHXpWZCk2IIuapMTOfv0o2flYt9PQi0yK1BPJ9+TZQ1srchDWVaBzmg6GlAjNoaj0Lqc/Xlc3&#10;XyhxnumCKdAip0fh6MP886dZYzIxghJUISxBEO2yxuS09N5kSeJ4KWrmBmCExqAEWzOPrt0lhWUN&#10;otcqGQ2Hd0kDtjAWuHAOdx+7IJ1HfCkF989SOuGJyinW5uNq47oNazKfsWxnmSkr3pfB/qOKmlUa&#10;Lz1DPTLPyN5Wf0HVFbfgQPoBhzoBKSsuYg/YTTp8182mZEbEXnA4zpzH5D4Olj8dNubFEt9+hRYJ&#10;DANpjMscboZ+Wmnr8MVKCcZxhMfz2ETrCcfN0f1oeos8cwxN0jSdTgJKcjlsrPPfBNQkGDm1yEoc&#10;Fjusne9STynhLgeqKlaVUtEJShBLZcmBIYfKxxIR/I8spUmT07vbyTACawjHO2SlsZZLS8Hy7bbt&#10;+9xCccT2LXTKcIavKixyzZx/YRalgB2jvP0zLlIBXgK9RUkJ9te/9kM+MoRRShqUVk7dzz2zghL1&#10;XSN39+l4HLQYnfFkOkLHXke21xG9r5eAnaf4kAyPZsj36mRKC/UbvoJFuBVDTHO8O6f+ZC59J3h8&#10;RVwsFjEJ1WeYX+uN4QE6TDpQ8Nq+MWt6njwS/AQnEbLsHV1dbjipYbH3IKvIZRhwN9V+7qjcqIb+&#10;lYWnce3HrMu/YP4bAAD//wMAUEsDBBQABgAIAAAAIQBnBZbk4wAAAAsBAAAPAAAAZHJzL2Rvd25y&#10;ZXYueG1sTI/LTsMwEEX3SP0Ha5DYIOo0qUMV4lQI8ZDYteEhdm48JFFjO4rdJPw9w4ouR3N077n5&#10;djYdG3HwrbMSVssIGNrK6dbWEt7Kp5sNMB+U1apzFiX8oIdtsbjIVabdZHc47kPNKMT6TEloQugz&#10;zn3VoFF+6Xq09Pt2g1GBzqHmelAThZuOx1GUcqNaSw2N6vGhweq4PxkJX9f156ufn9+nRCT948tY&#10;3n7oUsqry/n+DljAOfzD8KdP6lCQ08GdrPaskxBHQhAqYb1Z0wYiYrFKgR0kiFQkwIucn28ofgEA&#10;AP//AwBQSwECLQAUAAYACAAAACEAtoM4kv4AAADhAQAAEwAAAAAAAAAAAAAAAAAAAAAAW0NvbnRl&#10;bnRfVHlwZXNdLnhtbFBLAQItABQABgAIAAAAIQA4/SH/1gAAAJQBAAALAAAAAAAAAAAAAAAAAC8B&#10;AABfcmVscy8ucmVsc1BLAQItABQABgAIAAAAIQD/jDWyLAIAAFMEAAAOAAAAAAAAAAAAAAAAAC4C&#10;AABkcnMvZTJvRG9jLnhtbFBLAQItABQABgAIAAAAIQBnBZbk4wAAAAsBAAAPAAAAAAAAAAAAAAAA&#10;AIYEAABkcnMvZG93bnJldi54bWxQSwUGAAAAAAQABADzAAAAlgUAAAAA&#10;" fillcolor="white [3201]" stroked="f" strokeweight=".5pt">
                <v:textbox>
                  <w:txbxContent>
                    <w:p w14:paraId="34C0F3DD" w14:textId="522F1835" w:rsidR="00A90538" w:rsidRPr="00A90538" w:rsidRDefault="00000000">
                      <w:pPr>
                        <w:rPr>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R</m:t>
                              </m:r>
                            </m:e>
                            <m:sub>
                              <m:r>
                                <m:rPr>
                                  <m:sty m:val="bi"/>
                                </m:rPr>
                                <w:rPr>
                                  <w:rFonts w:ascii="Cambria Math" w:hAnsi="Cambria Math"/>
                                  <w:sz w:val="24"/>
                                  <w:szCs w:val="24"/>
                                </w:rPr>
                                <m:t>L</m:t>
                              </m:r>
                            </m:sub>
                          </m:sSub>
                        </m:oMath>
                      </m:oMathPara>
                    </w:p>
                  </w:txbxContent>
                </v:textbox>
              </v:shape>
            </w:pict>
          </mc:Fallback>
        </mc:AlternateContent>
      </w:r>
      <w:r w:rsidR="000468BB">
        <w:rPr>
          <w:rFonts w:ascii="Source Sans Pro" w:hAnsi="Source Sans Pro"/>
          <w:noProof/>
        </w:rPr>
        <mc:AlternateContent>
          <mc:Choice Requires="wps">
            <w:drawing>
              <wp:anchor distT="0" distB="0" distL="114300" distR="114300" simplePos="0" relativeHeight="251675648" behindDoc="0" locked="0" layoutInCell="1" allowOverlap="1" wp14:anchorId="184022B1" wp14:editId="18F1E80F">
                <wp:simplePos x="0" y="0"/>
                <wp:positionH relativeFrom="column">
                  <wp:posOffset>1313346</wp:posOffset>
                </wp:positionH>
                <wp:positionV relativeFrom="paragraph">
                  <wp:posOffset>3343709</wp:posOffset>
                </wp:positionV>
                <wp:extent cx="304751" cy="102235"/>
                <wp:effectExtent l="0" t="0" r="19685" b="12065"/>
                <wp:wrapNone/>
                <wp:docPr id="553388030" name="Rectangle 9"/>
                <wp:cNvGraphicFramePr/>
                <a:graphic xmlns:a="http://schemas.openxmlformats.org/drawingml/2006/main">
                  <a:graphicData uri="http://schemas.microsoft.com/office/word/2010/wordprocessingShape">
                    <wps:wsp>
                      <wps:cNvSpPr/>
                      <wps:spPr>
                        <a:xfrm>
                          <a:off x="0" y="0"/>
                          <a:ext cx="304751" cy="102235"/>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01173" id="Rectangle 9" o:spid="_x0000_s1026" style="position:absolute;margin-left:103.4pt;margin-top:263.3pt;width:24pt;height:8.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YGvbAIAADkFAAAOAAAAZHJzL2Uyb0RvYy54bWysVE1v2zAMvQ/YfxB0X22nyboFdYqgRYcB&#10;RVesHXpWZCk2JosapcTJfv0o2XGyrrsMu9ikSD5+6FGXV7vWsK1C34AteXGWc6ashKqx65J/e7p9&#10;94EzH4SthAGrSr5Xnl8t3r657NxcTaAGUylkBGL9vHMlr0Nw8yzzslat8GfglCWjBmxFIBXXWYWi&#10;I/TWZJM8f591gJVDkMp7Or3pjXyR8LVWMnzR2qvATMmptpC+mL6r+M0Wl2K+RuHqRg5liH+oohWN&#10;paQj1I0Igm2w+QOqbSSCBx3OJLQZaN1IlXqgbor8RTePtXAq9ULD8W4ck/9/sPJ+++gekMbQOT/3&#10;JMYudhrb+Kf62C4Naz8OS+0Ck3R4nk8vZgVnkkxFPpmcz+Iws2OwQx8+KWhZFEqOdBdpRGJ750Pv&#10;enCJuTyYprptjElKvH91bZBtBd3cal0M4Cde2bHiJIW9UTHW2K9Ks6aiGicpYSLTEaz6XvTHtahU&#10;j1/M8jxxgcofvVMzCSyiaqpsxB0Afi8y4vZtDb4xTCUOjoH53wrqA0fvlBFsGAPbxgK+FmzCmLX3&#10;p7JPxhHFFVT7B2QIPfu9k7cNXcmd8OFBINGdFoNWOHyhjzbQlRwGibMa8Odr59GfWEhWzjpan5L7&#10;HxuBijPz2RI/PxbTady3pExnFxNS8NSyOrXYTXsNdM9EJ6ouidE/mIOoEdpn2vRlzEomYSXlLrkM&#10;eFCuQ7/W9FZItVwmN9oxJ8KdfXQygsepRso97Z4FuoGXgQh9D4dVE/MX9Ox9Y6SF5SaAbhJ3j3Md&#10;5k37mQgzvCXxATjVk9fxxVv8AgAA//8DAFBLAwQUAAYACAAAACEAMSHg+N8AAAALAQAADwAAAGRy&#10;cy9kb3ducmV2LnhtbEyPPU/DMBCGdyT+g3VIbNSu1ZoqjVNBpQ7daAoS4zU2SdTYDrHTBn49xwTj&#10;+6H3nss3k+vYxQ6xDV7DfCaAWV8F0/paw+tx97ACFhN6g13wVsOXjbApbm9yzEy4+oO9lKlmNOJj&#10;hhqalPqM81g11mGchd56yj7C4DCRHGpuBrzSuOu4FEJxh62nCw32dtvY6lyOTsN7Pe0PYr99fosv&#10;u/PnWOK3mqPW93fT0xpYslP6K8MvPqFDQUynMHoTWadBCkXoScNSKgWMGnK5IOdEzkI+Ai9y/v+H&#10;4gcAAP//AwBQSwECLQAUAAYACAAAACEAtoM4kv4AAADhAQAAEwAAAAAAAAAAAAAAAAAAAAAAW0Nv&#10;bnRlbnRfVHlwZXNdLnhtbFBLAQItABQABgAIAAAAIQA4/SH/1gAAAJQBAAALAAAAAAAAAAAAAAAA&#10;AC8BAABfcmVscy8ucmVsc1BLAQItABQABgAIAAAAIQBUPYGvbAIAADkFAAAOAAAAAAAAAAAAAAAA&#10;AC4CAABkcnMvZTJvRG9jLnhtbFBLAQItABQABgAIAAAAIQAxIeD43wAAAAsBAAAPAAAAAAAAAAAA&#10;AAAAAMYEAABkcnMvZG93bnJldi54bWxQSwUGAAAAAAQABADzAAAA0gUAAAAA&#10;" fillcolor="white [3212]" strokecolor="#040404 [480]" strokeweight="1pt"/>
            </w:pict>
          </mc:Fallback>
        </mc:AlternateContent>
      </w:r>
      <w:r w:rsidR="00F24674" w:rsidRPr="006721AA">
        <w:rPr>
          <w:rFonts w:ascii="Source Sans Pro" w:hAnsi="Source Sans Pro"/>
          <w:noProof/>
        </w:rPr>
        <w:drawing>
          <wp:inline distT="0" distB="0" distL="0" distR="0" wp14:anchorId="3EDCC8A4" wp14:editId="5BBAC658">
            <wp:extent cx="5812325" cy="3861790"/>
            <wp:effectExtent l="0" t="0" r="0" b="5715"/>
            <wp:docPr id="2076604934" name="Picture 1" descr="A diagram of a computer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04934" name="Picture 1" descr="A diagram of a computer component&#10;&#10;Description automatically generated"/>
                    <pic:cNvPicPr/>
                  </pic:nvPicPr>
                  <pic:blipFill>
                    <a:blip r:embed="rId6"/>
                    <a:stretch>
                      <a:fillRect/>
                    </a:stretch>
                  </pic:blipFill>
                  <pic:spPr>
                    <a:xfrm>
                      <a:off x="0" y="0"/>
                      <a:ext cx="5812325" cy="3861790"/>
                    </a:xfrm>
                    <a:prstGeom prst="rect">
                      <a:avLst/>
                    </a:prstGeom>
                    <a:ln w="38100">
                      <a:noFill/>
                    </a:ln>
                  </pic:spPr>
                </pic:pic>
              </a:graphicData>
            </a:graphic>
          </wp:inline>
        </w:drawing>
      </w:r>
    </w:p>
    <w:p w14:paraId="28D848B4" w14:textId="41E8AEB7" w:rsidR="00F24674" w:rsidRDefault="00404C20" w:rsidP="006462BD">
      <w:pPr>
        <w:rPr>
          <w:rFonts w:ascii="Source Sans Pro" w:hAnsi="Source Sans Pro"/>
        </w:rPr>
      </w:pPr>
      <w:r>
        <w:rPr>
          <w:rFonts w:ascii="Source Sans Pro" w:hAnsi="Source Sans Pro"/>
          <w:noProof/>
        </w:rPr>
        <mc:AlternateContent>
          <mc:Choice Requires="wpg">
            <w:drawing>
              <wp:anchor distT="0" distB="0" distL="114300" distR="114300" simplePos="0" relativeHeight="251661312" behindDoc="0" locked="0" layoutInCell="1" allowOverlap="1" wp14:anchorId="168369E4" wp14:editId="0E99E98D">
                <wp:simplePos x="0" y="0"/>
                <wp:positionH relativeFrom="column">
                  <wp:posOffset>99391</wp:posOffset>
                </wp:positionH>
                <wp:positionV relativeFrom="paragraph">
                  <wp:posOffset>186690</wp:posOffset>
                </wp:positionV>
                <wp:extent cx="5743437" cy="538508"/>
                <wp:effectExtent l="0" t="0" r="0" b="0"/>
                <wp:wrapTight wrapText="bothSides">
                  <wp:wrapPolygon edited="0">
                    <wp:start x="0" y="0"/>
                    <wp:lineTo x="0" y="20632"/>
                    <wp:lineTo x="21495" y="20632"/>
                    <wp:lineTo x="21495" y="0"/>
                    <wp:lineTo x="0" y="0"/>
                  </wp:wrapPolygon>
                </wp:wrapTight>
                <wp:docPr id="1034902351" name="Group 1"/>
                <wp:cNvGraphicFramePr/>
                <a:graphic xmlns:a="http://schemas.openxmlformats.org/drawingml/2006/main">
                  <a:graphicData uri="http://schemas.microsoft.com/office/word/2010/wordprocessingGroup">
                    <wpg:wgp>
                      <wpg:cNvGrpSpPr/>
                      <wpg:grpSpPr>
                        <a:xfrm>
                          <a:off x="0" y="0"/>
                          <a:ext cx="5743437" cy="538508"/>
                          <a:chOff x="0" y="0"/>
                          <a:chExt cx="5743437" cy="538508"/>
                        </a:xfrm>
                      </wpg:grpSpPr>
                      <pic:pic xmlns:pic="http://schemas.openxmlformats.org/drawingml/2006/picture">
                        <pic:nvPicPr>
                          <pic:cNvPr id="522436293"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1510" cy="284480"/>
                          </a:xfrm>
                          <a:prstGeom prst="rect">
                            <a:avLst/>
                          </a:prstGeom>
                        </pic:spPr>
                      </pic:pic>
                      <pic:pic xmlns:pic="http://schemas.openxmlformats.org/drawingml/2006/picture">
                        <pic:nvPicPr>
                          <pic:cNvPr id="1373376462"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1927" y="290223"/>
                            <a:ext cx="5731510" cy="248285"/>
                          </a:xfrm>
                          <a:prstGeom prst="rect">
                            <a:avLst/>
                          </a:prstGeom>
                        </pic:spPr>
                      </pic:pic>
                    </wpg:wgp>
                  </a:graphicData>
                </a:graphic>
              </wp:anchor>
            </w:drawing>
          </mc:Choice>
          <mc:Fallback>
            <w:pict>
              <v:group w14:anchorId="7DEB0B6A" id="Group 1" o:spid="_x0000_s1026" style="position:absolute;margin-left:7.85pt;margin-top:14.7pt;width:452.25pt;height:42.4pt;z-index:251661312" coordsize="57434,5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wGEIbwIAAE4HAAAOAAAAZHJzL2Uyb0RvYy54bWzcVclu2zAQvRfoPxC8&#10;J7Io2ZYF20FRN0GBoDW6fABNURIRcQFJL/n7DinFceKiDYJc2oNpUhzOvHl8M5xfHWSHdtw6odUC&#10;p5cjjLhiuhKqWeCfP64vCoycp6qinVZ8ge+5w1fL9+/me1NyolvdVdwicKJcuTcL3HpvyiRxrOWS&#10;ukttuILNWltJPSxtk1SW7sG77BIyGk2SvbaVsZpx5+Drqt/Ey+i/rjnzX+vacY+6BQZsPo42jpsw&#10;Jss5LRtLTSvYAIO+AoWkQkHQo6sV9RRtrThzJQWz2unaXzItE13XgvGYA2STjp5lc2P11sRcmnLf&#10;mCNNQO0znl7tln3Z3Vjz3awtMLE3DXARVyGXQ21l+AeU6BApuz9Sxg8eMfg4nuZZnk0xYrA3zorx&#10;qOg5ZS0Qf3aMtZ/+fDB5CJs8AWMEK+E3MACzMwb+rhQ45beW48GJfJEPSe3d1lzAZRnqxUZ0wt9H&#10;4cG1BFBqtxZsbfsFkLm2SFTABCF5NiGzDCNFJegerEJwlAZ2wsFg25+kIbNbze4cUvpjS1XDPzgD&#10;yoV6CtbJU/O4fBJ20wlzLbou3FWYDwmCyp+p5Dcc9QpcabaVXPm+pCzvIFetXCuMw8iWXG44JGU/&#10;VxEQLZ233LM2BKwh8DcAG4CebESUj8BCCg5E9nJZZek4hYINsiJFnhexVI/qAM6s8zdcSxQmgA0g&#10;wJXQku5u3QDmwWSgsI8fgQGc/hZg8s9oKs2mWTad5BPyn4mK9B3jLUWVpjMCTSmIZzYiJOsjPDat&#10;U3XlBSnGsdAees9bqCv2L2jasSyGBya8CqdrmJ8+g8tfAAAA//8DAFBLAwQKAAAAAAAAACEAYA1d&#10;QX0wAAB9MAAAFAAAAGRycy9tZWRpYS9pbWFnZTEucG5niVBORw0KGgoAAAANSUhEUgAAAxEAAAAn&#10;CAYAAABwrMVLAAAAAXNSR0IArs4c6QAAAARnQU1BAACxjwv8YQUAAAAJcEhZcwAADsMAAA7DAcdv&#10;qGQAADASSURBVHhe7Z0JXFRV+8efOwvDpoAK+Yq7gBthiingipaQqbmimVmvln/LMnd9c8sls7Re&#10;WzVLs0190960LH1zDVARUEFEMEHE3BMlWQRnht//3Dt3WAe4LANo59uHhDN37j33nOc+y8w5zyOA&#10;QRwOh8PhcDgcDoejEJX8L4fD4XA4HA6Hw+EoggcRHA6Hw+FwOBwOp0II7IcvZ+JwOBwOh8PhcDiK&#10;4XsiOPkIgkBcHDhmuDxwqgsuS7UPnwNOcbhMcKoKX87E4XA4HA6Hw+FwKgQPIjgcDofD4XA4HE6F&#10;qCNBRBYdWBRE/t27k3/wYjqYJTcXI+PMfjqcYpT/MmGpzbpk08+ze1N31tfSfgJGraHY7MO0fKA/&#10;de8xnj5Lqsn+cTgczoOOgWLXjKQApm97jP+Mfi+mYvMufkUv9PSj7gGj6cM4g9xaNvcOL6eB/qbz&#10;FZBBZ/Yfpho1MbXKPYp6ZygbVz/qPeELSi5033l/bqNXenUnv8cW0cFcubFGMdDpD0ezvgXQiPdi&#10;5LZqIuMM7T+cQjU3zUXlyrLscTh1n7oRRNz6idav3UcRkZEUsfcTWvfTLfkFmbxrtHt+P+rw6D/p&#10;q99lg2CprUbIo5u/R1Ik62tpP1GnLlKGIZ1STrK/o07TpSy+5pDD4XCqDw219WlM145H0tH/bKDt&#10;RaKIPPpjxybafOQYnbjZhB7x0sjtZZOXnkInRf19+pLp72u7aX6/DvToP7+iGjUxtQrozoWTzI4d&#10;o7Av59Hsry+y0ZTRX6cE0cYdT6K0Wgmq8ijzj1MUFRlFsal35LaqkkfXds+nfh0epX9+9TsLU6yP&#10;JbkqLnsczv1CHQgi8ujK91/T7jSQRqMhAWm0e9N39Ee+5mLk/UFhP4bTpdxCzriltnyy6VrCSYqO&#10;u0C3y9IKxr/oYtxxik25XQHl4Ugj1idQcnIy+zlLO1/2YuaMyObx9yheakum3/ctoEfrB9LKiCRK&#10;PvsTTW9vwYjdS6Pk2JOUcC1bbuBwOByOUmx7jqGhbTQE/Qna8f3Zgk+RmW34cUcE5UBDnsNGU3ed&#10;3C5y7zalxh+n4/GXKaMcRzjvjzD6MfwSWTIxuX8m06moYxQZm0Q3cuTGIhgp44/TdPLUBUov4zrZ&#10;1xLoZHQcXSjTUNUSeTfoxwX/ou+vFzbGlrl3O5Xijx+n+MsZZX+aX2Gba6S/LsbR8diUsm159jVK&#10;OBlNcRcsn9eY8QediRbn63e6UcTksoAz7EcKv5RbaprKzIun6VSFfAQTxr/+oPjoKDr5+3UqLCKW&#10;5Mo2cCVFJCXT2Z+myy1KUejrcDjWArWN4RxW97aDIDjisdnT0M1GgKDzw4ozBvn1JKzu4wCNSgAJ&#10;AtRaHRqO+QArireN/Q5Z7PCMk+vwjLczNIKoEwTo3Ptg5o5UmM52Fz9OdIetrhFGLFuDMe3qQyUe&#10;J9ih5ZD3ceKudFAFyMWxeR2ZqSLohmxChtwqkfMLJjW3hY1DNyyJ1bOGLGwd7QKdrTtGL1mOwa3s&#10;IbD3CVpX+E3bgYvy7dYmdUEcOHUHLg+c6sI6spSLiDntmf4VoPVdijhRzTKMqR+inz2zDVofLIg2&#10;N6bhyJpx8H1IJ+ld0W7YNu2L6duSkGM6And3TUBjFUHbeREzO6vRx0Ej2QdBUEOra4ix3zELo0/C&#10;5he7oKGWnV88D7u22rkjnvk8Pv88yDyJT0a3RT3JPqng6DUKb04PRD0be7SbEWo6JuMk1j3jDWeN&#10;6TyCzh19Zu5AqhXtgLI5yMG+l5pDLd2bOE4atH7xZ9xirxgvs3G1YX11fhrbRGMrtqUdwZpxvnhI&#10;J9+HYIumfadjW1L+qFbe5mZE48ORXnCUx9HBYwgmDGzB5luDNlN/Mx+Ek+uegbezRp5XHdz7zMQO&#10;80Aar+HXBf3Q1LbQfDm1w6iPTiKTeQVJq/vAQaNi72V+h1oLXcOx+C4rHZuG1YeNXQuMnDoWHuze&#10;BE1rvHLgFrY90wg6G0f0fTc536f44bnGsGVtPd9OlFpgSMXOuYFoZiee1zSGzt5jsTaGXbEUucr5&#10;ZRKa29rAodsSGFM+wgBnHXROj+H982aB0CNuuR8cdbZwH7dNainb11GGMpngcEqn1iVIH7MInZlC&#10;FpyHYOOVZKwJFJ1rDTrMjWAmgmG8gu2z+qOtk0pSPK0CBiFkxQ/YUrxtZRhy7/yKKZ5a9nDaweOJ&#10;KZjzchDaMOUh1O+LdxPER+sudox3ZQ+wChrmvHcZMxPzXw1CK1EBCs4Y/o2oKitCGUHE3V2Y0Jj1&#10;T9sZi2JMQcS3wx0kxaHROqPTyOmY+3IwPOzYtVUuCF57vkIPvzXgCoVTGC4PnOrCWrKkP7EAPlrm&#10;kGm7YLH0YY0RqR/1hz0LErS+S+TAwoCUDUPgxgIEwa4NBkyei1nP9UAT0e7o2uO1feniQUWCCOOV&#10;7ZjVvy2cpPe0QsCgEKwMu4srXzwFF+bU2noMxKuL3sA85kC7sGPUTSbiZ8lvvovw2R1gw66vcumC&#10;0TPm4uVgTzioRYfS7Pzewa9TPKFlx9h5PIEpc15GUBtbZhvqM+c0wWp2QNkcmIMILdr274cWLMgR&#10;tO0x7VBGySDCkIINQ9ygYg6sXZsBmDx3Fp7r0US6L13712Aa1sra3LsIm9leOpfKpTNCpHH0gJ3k&#10;MBcEEXd+nQJPcR7tPPDElDl4OagNbNl76vd9F6LJz/3tNXiwe9C2eAwvLVyCRa8MlGyuYNsNy+Ny&#10;cWX7LPRv62S6h1YBGBSyEmG56dg4SMf6p4KKzbXW3gG2bmPwXXoW/hNSn82jFj3eScoPIraPdWHv&#10;16L7igT2twHxLDCpz96nce2GcbPnY+pgLziIY+LzOo5csCRXuUVkD8ar2DjEmY2ZDgErE03X0Udh&#10;/sNakNodE3cxT6NcX0cZXMdzqkotS1AOwqZ7MSdchYajNiONGYDLnz6BekxRqJtPwp5M+TB9JP7l&#10;LT5ATTFpj/wJh4W229+OhDN7r/aRhTgpRSA5ODqnAzu/Fp0WnGCxvKzQ2PWcn/oC14ziMWnYOJg5&#10;9+yYLotPiQ0VoBJBBLt2oxHfyNc2IGFlgKT0bALexjlrWQ+FcIXCKQyXB051YTVZ0sdhiS9zppj+&#10;fmTRSeiNF/HRY/bMubKBH3PqzA7Y66KtUDkjeG2K7PzlIGpBZ8lJdQxai0tMHxdx5Bj6yH/BmwUo&#10;6qbMFslmJ+NCJPbt2Iq9CXeZ+k5H8oHX4S9+yq0Lxqc32QE5+/FyCzW7lhtCttxgFo1hOItVvewK&#10;gojb32KkM3uP9hEsNBkq5Bydgw4adu1OC3BC/vKkuqloEOH7xiFsecad/c6Cps4LcPR80SBCH/W6&#10;ND4q52CsTZGNV04UFnQWnVtHBK29xO6/kjY3Z588jq4YtVkeR308lnezKRhH3Ma3I51Nc7/wpOlD&#10;x5yjmNNBw8a2Exawgcz4ZpjkwDs8MgEf/xyDq3dzcHb/Vvx3TzgS08Sz6hH5L29oSY2mk/awuxeR&#10;gwjxvrsuRGSmEenXb7A7URBE5EZgrnh9Nv9Pf5cmHYGcaHw2axr+tWwTjrJrWpKr4rJ3+/tx7O+C&#10;QDg3fAa8mHxovKYhlL2nfF9HGVzHc6pK7e6JyNxPm7Ylk0FwIJ/29enUoVA66+ZDHW0FMl76gb7Y&#10;VWyDdZkYKCn+LGWxR1yFZNrx9jJatuwd2n1RRYJgoHNxcVSQ9ElNzTp6U0Pp7u3Jza2+VLpbb7gn&#10;NlgZDXXs0ZNcpWurqXUvf2rOdKUx9Ryd42saORwORzma9hQywpe0gp7id3xPMRd/op1H7xLp/GhU&#10;iCfTsIxbxylaVK4aHxoQ3NzURjryCepLrZjuzY6Lpli91Fgujs1aU71bsfTlqwHUspErefRbQUdz&#10;mC8GAxn0eURZyZRyzciu1Y78/BqaNh2qW1JPv5bydZmlSoqns1nSB92UvONtZqeW0Tu7L5JKEMhw&#10;Lo7iSslOWOOoGtHwFctpiJtAOTFraMZHvxfZ73DreLRkszQ+Ayi4uXx3Oh8K6tuKueTZFBcdSwXD&#10;WobNNSbRVy8PpoEDB5p+Bj1PHx9LksexPfn7y+OoaUMBj7oXbOQ0JFH82SwW1TDvO3kHvc3Gcdk7&#10;u+miSiDBcI7i2EDaB4bQEHcNZcdspClPdiZ3l+Y0dPkuirlVjxo3yD9TKWio3cAR1NlBRU5urmQr&#10;t5ZA8sVlchMp4Tzrt9qTOndxMrXpfOmFVf+mFQueI79yr2nCOfh5Gt5CRfpT22lrbAaFb/6Bko1a&#10;8h79HPnrKuLrcDjWRZlEW4lbu76knVfYA4cMOrh0EAUGBlK/YW9TxF32UObdpN2bttHl8vd0yeSR&#10;0WgUv+skuplAoQcP0kH2E3bdlXr27Us9PZ2KKEAbnVklCKRWsYdP+r2QMrAaIIO5nxJM4eX/xuFw&#10;OBzlqMkzZCR11wmkT/iB1q36no5kE9kFjKIRrWTHljnnJt3K/q2SkjXQ6dVD6fGJK2lLdDa1Dp5E&#10;C999hXo6sJMKalKrmTllDq1YBZigp3v3CrS8Xl/gTucx/W80GSpKCDXZqYNh18m1Z1/q29OTnAob&#10;qlpG1fxZemdhf3IWMinio/V0tFCwJd2n6RdFtqtUm4t0+j38f7R7927Tz56DFH9LNvzIo7x8J505&#10;zSxAyCePjaNpIJnJDzWN48Ewuu7ak/r27UmebCBVTcbQF4d/pbXznqXHfJqQvf5PSjj4DS0d15+e&#10;33SZeQ1lIZBLwwYWnSTR1zCRx+bWUMieQ/6d9bsq82jfh54f0560hkTauWU9bd51kfJ03emZcQ+z&#10;0KZivg6HY01qL4jIu0Lff72H0vJU1MD7cRo6bBgNk3+GPt6RXFSgjINf0jdS6j6mPCTdIS6/Ev8V&#10;Kd5mQ63btiE71ia0GUef7z1ABw7spXUvBVK3XsEUMqgrOYuHmSnLmmT/Sakp5ynlcrrcUJ0YKT70&#10;EJkSXhjpSvRx+sPIlGpLL/K0kMSJw+FwOKWjbjWSRgXYkaA/Q5vW/0bZ5Ei9Q4ZTM7N1c/Im7xYs&#10;oDCcogP7r8qO4z1KPBBGF5jutfPuSp20UmNRxIBA/JcZGMnEGC/QLzuP0R12/iEfRNCBLR/R4lGe&#10;zNETXxQdXPaPA7uWGLwYTtP/dp1jV2HcDqdte1LzHTub1m2pjclQ0bjP9zI7dYD2rnuJArv1ouCQ&#10;QdS1iKGqbdTkMfk9mhdQjw1ZLhWKi9iwepNpWA/Q/quyO34vkQ6EXSCjYEfeXTtRkWEtzeZq2tP/&#10;fRtGR48eNf0c3klzerQjz6bMIBrPUmTELdOcGZPpSFQhx9+mNbVtw+ad/ddm3Oe0l43jgb3r6KXA&#10;btQrOIQGda1HqQfW05oNe+hGlwW0J/YSpV2PpQ2jm5E67xYdC4+R5keQAxMU/kZBRq0pfAcqFgjZ&#10;sKuB/rp92zSfhvP0e0qhzE46L/ISB8V4jo4fl/2He8dp9fA+9PiwqfT1Wfau4nJlEQ11GT+OutoY&#10;6Mzny2n7pTxyDHyWnvYQA+MK+jocjjUxrWqqeQznVqOXuKlY44lpv8kLA83khGG6lwYkaNFx3jHk&#10;GhKxoruW/W2LjqMXYPHGo8ix0JZ9YzvGuYvrKJ3gPWI2li4cD18WjQjq5pj40212YvP6TC18l56W&#10;1w3mYPeL4rpPLR6eHyW1FF+fWDqV2RPB9Abrn8+oOVg8ZxR8xM3hKmcEfWzO9lB7WFscMvcvxAC/&#10;bujmF4RFB8wbXspCj7gPQuDfzR/D3z0pt1Ufd+L3ITw/+0V1cwfx+8JhtdPXANUiD5n7sXCAH7p1&#10;80PQogMobdYtzYV156fqFOlfbjiWPcHuM+BZrK/tzU1lUlQuc8OX4Qn2TAY8u97UYCWsq1uMuLQ2&#10;CI7SpluC4DQEG02L72UMOPNeIJyZTlfVa4+hMxZj0eT+aC5m3bFph1f3ltxYLWJIXIHu4qZt244Y&#10;vWAxNh6+iA2D6kmLSJx9n8XCZXMwpnMDKdMO2fTGuyniNQ1IWGO6lqB1w8P9BsCvZT3obMR9G/Ja&#10;fuMNbB8n2hwVnLxHYPbShRjv68LOo0bziT9BtFTWQNkcFNoTkW8j2dhELkQX0V6L45u/sfoM3gt0&#10;lvY71Gs/FDMWL8Lk/s2hE/f4tXsVpmFVZnNLkouI+Z2kc2keCsDERUswY4gXHItsUDfixvZxcFez&#10;eXXyxojZS7FwvLjRXYC6+UT8dNuIa5tDpDlVOT2MUbPfxNvLpuGJNjoIQj30/1BMZmJA4oru0Ir7&#10;HzqOxoLFG3E0x7wnwgaPfXLNtB9DQo/TS7tCy+Zb7dYDLy5ehplD26G+Rs36ZN5YrUfsm37SPgyN&#10;qx+eX7AU80b7wEncaO0xBfuYAiwhV0dzLPscxotYGyTKm+gzNMSozeKmGxPGcn0dZVT2uczZNx+B&#10;3bvBf+QauaUWuBOPfeGlJ6SpKd1WWfRxHyDEn43h8HfllvsT63qNpaJHzCLTpjatz3yYs/AVoMep&#10;Jb6wER/WFpPxa1YuolcEMMVsUmLaHquQbLDUZkRa6FsY7OFoUuyiwrNrgYFvhkLaQ1UngggtOoW8&#10;iD6NRaPC+qduAN+XvsP5EmNQ81RWoSgjDVtGNxI34bDrqNAoZAtrKY9cHJ3djo1vQTaOasF4Fb+8&#10;Hoim9s0KNupXI8arv+D1wKawb1awce5+pDrkIW3LaDRiz5J4LlWjEGwpPumW5sLK81NlLPWvxPNe&#10;97Akl8p1XdWwrm4R7+1zDHISbYEKLiO+QYG7JcPmbN/SYejgYtK7xJxGm8b+mLI5kVkAEyXGIjca&#10;KwLELDni8Vr0WJWMjKMr0E/W3STYw2PYEszszxw9VSOEbJUzDRkv49c3hsL7IXvoHN3x6Pg1+HiS&#10;p6THvGaEmw5JC8Vbgz1M6Uulc9mhxcA3EWoyVFZB2RxYDiLEVKq/zRCzThUKIhjGq/uwdFgHuJhT&#10;3go2aOw/BZsT80e1kkEEIzMGn4wSMxuJ51XBwWsU3poRCJvC9sCYhtC3BsPDUU6nKmZZajEQb4aK&#10;aVrE169j/5KBaO1gfp31X9sIvi98DXMXc6NXIMBZfl3bA6uS00oJIsT7/RFTH3GCWuqTFg/1eA1v&#10;TXqYBSHmIIKRm4StU/zwUP6YqODoORSrjsjOvQW5Ku05vLl5FBqydrX7BPxUxMEoz9dRhjKZKEnW&#10;f0JQn11X4zVDbqlJjLj6y+sIbGqPZvmb4UtSU7qtsuQenY124mb5NlPllvsT62r2akWPm4kRCA2P&#10;RvIts2qz1MYw3kFq7GH8FhqJc2mm7Be1jzmIsEHv91JgyLyIk+FhOHHhThElVZtUVqEowXh5PQbW&#10;FyBoNNCw4FGoF4S1Fy3duQHpqacQHXMet/SlBxE5N5IQGxmBYzHncL2MXOO5N5MQc+IMrspGT8JS&#10;tq98snD1zAlEnUph15ebLJGRirhYsY/y34WwlH2joljsdz4K+1hFqiwPzJlaP7A+BIHNuZgqUqiH&#10;oLUXi8q7wsxrBSi8d0M6Uk9FI+b8rUKOUMUoVcYs9i8LNy6cR/L5S7hdTOXk3rqA09HROH3pTqmf&#10;mklUps8l5DAHN5JiERlxDDHnrjMXrgCLcpl1AxfOJ+P8pZKfXirutwKsqVsqRNY1JESGISzyLG4o&#10;MQ36m0iMCEV4dHL+GBszLyEmPBQRZ2+WnCfmtB74ZCneWvMpth65LMt6gdPcdVm81GLCiDupsTj8&#10;Wygiz6WZsgtZEWvOQda1BESGhSHy7I1qvg+TjQ8/dhY3y3gojHdSEXv4N4RGnoMlk2+8cxGnjhzC&#10;obAoJN4oqZT1NxMRERqO6GQFz57hNs5HhePIqcvsqS+dnOsJOBZ6CIdjUnGn+ANkQa4qRRV9HesE&#10;EYVtuNxkgbJtXFlYyqhlgTJ0G3sRV+JPIKbQfEsyciIWKbdL73RV7bIhPRWnomNwnh1QWhCh1Lcp&#10;fK6SsDm4eBpRkSdw9lopJ8m6ijMnonAqpfI2UqSOaPa/A0WDiLoSOBTGekbGgHOre8OOBQ+Oj83G&#10;NDFNn6CD34ozRZ2TDAXFhcor9pS1FaNddLB1H40lywejlVh0ih2jdfXDtB0XYbBUvFBRoUIgfdMw&#10;1LexQ4uRUzHWQ/xKXIPWrxyQXzVhqZjQ0+s+wJOsTzrHAKyIN58tF0fmesOena/lpF/K77f8ruoo&#10;MKSUqsqDuGSxt5iT3fExzJ7WTcqdr/NbAXMdyZovJJmlrFhUWTJWmvyUKC7JjJKVCnGVJof6pM14&#10;sUtDabmF1G8mf84dn8Hn8TmKilyZKb/fFaeqsnT/kIZvR4opP5lsNA3C3DVr8cGS59FV3OSnbokp&#10;+ys/hlXl7zMHHKVUViaKBxF3f5wId1sdGo1YhjVj2kl1MkS9addyCN43KzJFNq48HR1fSoFA6cAi&#10;FNVtRlx4vx8cbRzQZdIyTO7WSNKTgsoR7Z7bhL2bJqKTs7gsTYDKsR2e/1ZeJlVtdjkD0R+OhJf0&#10;jRm7hoMHhkwYiBaFg4jyfJu7P2Kiuy10jUZg2ZoxaFff9O2ZYNcSQ94/kf+BkSF1J+YGNoOdNAfs&#10;dY0zvMeuRUz+WuJyCjRWEK5Vaoy/cRChj8EiKXe4M4ZsvILkNYGwFxVQh7mIyP/wRElxIWP5xZ6y&#10;vsVwB1G5aKB17oSR0wvOo3IJxtqkP0oWL1RUqJA5bxsHQScqABV7eLX2cLB1w5jvTOupzVgsUvVb&#10;KjYMdmLntkG35XLgZM4nrhaXxDANWF6/xUXs1VRgSClVk4eCJYvOQzbiSvIaBIoKWNMBc82TXuOF&#10;JJUUiypHxrIt9FnsX/HlTFYsxGVRDrcm4ounxHX1tvAY+CoWvTEP48R19qRGk4k/I9ti8bRiRa5E&#10;FPW74lhNt9RBchM2YlwHecmLaKTZj7g/wn/Gj7hci4r/7zQHHGVUViZKBBE7xsOV6UyVRgvXLmMw&#10;c/6rCGolVodn+n/4N9IximxcuTo6vpQCgdKBRSiq24xIea83bNh7xMDBa/BULJg2EK1tRF2rgprp&#10;xAEvz8MrA1pKS/Y0Hq8hVDxnNdnlu2Ez0Z4FB4LKBZ1DZhQUGmbjbwoiFPg2d3dgvCvT+SrWF9cu&#10;GDNzPl4NagUd64vgPBySuTDEY3Uf8cMoDVy7jcPs+VMx2Iv5nSxQ8HndVMC5vAKNFYVrlRpEn5WO&#10;9NvpyLQg8HUBaxmZnLDpUqEcVcNR2JzGHpfLn+KJeuwBUjdnDrQcHisqLsRi6PKKPckPPakaYcQ3&#10;8npWQwJWBogVYW0Q8PY5GCpVqNDsvLEH1rYrFkZmwph+HTcsfFpsadlImrS2VYBNd9Mn8WKhpofF&#10;Y1q9ggOFgp+y+n2zmgoMKaVK8mBOjiBtCJQmHZ8+IW4SVKP5pD0FG6wVLmeqnkKSSoIIBTJmqc/F&#10;gghrFuKyLIcZuBC5Dzu27oWp28k48Lo/Mw4EXfCn0h4BJUWulPW74vztHFhjBi7GhGLPTzvx4+5Q&#10;xF62uP6hRvnbzQGnXCorE5aDCFFvPIUv5KQGaRsHS/tZtF0WS38rss2KdLSy5UyWgwjW5/ZzcFS0&#10;IYazeMuP6XF2nlYv72NXZk2JK+DH9J9gOwSbxD0o1WKXc7Dv5RYQEym4jtqMG9JJ9IhfLn47bw4i&#10;FNgdOYgQE/E89YXcl7SNGCz2T6zYf0qP3Ii5UtFKldvTKKh1+BlmTfsXlm06ijRj+QUaK0rtpXj9&#10;G6KxdyInZydyYJL89yGT9m/aRskGgRx82lP9U4co9Kwb+XS0JcF4iX74YhdJJQWzUsovLsQot9iT&#10;GU1H6tHT1fRedWvq5d+cqQojpZ47RyVr+lWseI+m3UAa0dmBVE5u5FpqBaKiNBg0lp58SCD9yR9p&#10;x7kcOv3jz5So11CboaOpB/MI8ym134l09j4qMJS5fxNtSzaQ4OBD7eufokOhZ8nNpyPZCka69MMX&#10;VKE6ktYuJCnZ0gIUy1gZVFshrjIoKoeO1Kx1PboV+yW9GtCSGrl6UL8VR8nUbQMp7HYF+80pFRWb&#10;j069KGjQEBoc3It8mtjLL3A4Dy7qZh3J26TIyN7NjVigISoy6e98KmSbZYrp6MojkNqjPXUUfTCB&#10;+WOOYgfV1KYjs03iby4uUp+Zk0+FSrtU0S5nUUrKNTKShtr7+8t6ntn+gEfJ3TRUEortjroZdfSW&#10;fSR7N3IzDTKJ5iI3MYFMtQ47U0Gtwxdo1b9X0ILn/KhBXvkFGitKoVvgcKzArV305c4r7AES634s&#10;pUGBgRTYbxi9HXGXteTRzd3M2RQrCorPgUhZxYWUFHsywx48cyEiifwc5YXPZ6ZixXsEl4aksPBo&#10;AfUG0NghTUmlP0E/fb+Hfvj5DOk1njR0dDcqElOW2m/cRwWGbtGuL3eSqY7kQVo6iM15YD8a9nYE&#10;mepI7qZN28or9FSY6i8kWXqxqArIWBlUWyGuMigih4bTtHro4zRx5RaKzm5NwZMW0ruv9CRTt1m/&#10;FcprRfvN4XA4+djo8it7C0zpFDHfZhTa5tJ1dNXQaG1Y2CDCdJykFwVJ/5p+ZW0V6rMSu1xwbF4e&#10;8u9DyNfzIhWxOzZUYC7UBT6SeGKz75THbKbpt6IoKNBYURSalr8jbFI/HE0B3QNoxHsxcls53DtM&#10;ywf6U/ce4+mzpIpPxoNHHl35/mvak5ZHqgbe9PjQgoKCw5jD01Fc8MeczC+/+Z2MDp7lFxdSUuzJ&#10;jDGeQg9dl89zhaKP/0FG9sC19PIkjXis9NyJy/nEfytYvEetKVpEqTgWiwnZU99nhlNrtZ6iP5tF&#10;m04ZSNtxJI3xLfa1VKn97kCe90mBobwr39PXe9IoT9WAvB8fWjDnw5iS7OhCKrFC/ZffkFRHssRc&#10;iFRxfixaAREFxaIUyZilPhfFqboKcZVFITk0XviFdh67Q+Q4hD6IOEBbPlpMozy1pk/2mDyaum1J&#10;LotS4X5zOBWlNDuZcYb2H06pEx+GGBLX0/je/Wn2rtusv2G0JJj1t3t36u7XkyZvMRcsZOSG0zLx&#10;XsTXuvekF766WPBadXJ7F83u35vGr080PdN1FgUfPpRpmxXoaEZZBQKtQpXssgN5ejZl92aks5ER&#10;ZCrGbqTkI1Ekfn4qURHfhlGaudB5eUn623juOBXUOlxNw/s8TsOmfk1n1eUVaKyEF2Fa1cQpSSVq&#10;FNwHueLLotrFwXAOq3vZQdzT4Dntt2JrF3MQNt2Lja8Abcd5OJaroLiQ8Xr5xZ7MaxjZvaicfDBq&#10;zmLMGSUW+xHXawbh42SDuPCxEoUKC9ai2zz2ibx+3TKWiglJmNfSs3OIOcZ9l8QV7GNQ0O/qKjCk&#10;lMrJg5iJq5e08UzjOQ0l60ia9scI2o6YdyzX4lxYr5CkgmJRSmTMUp9LbKy2XiEuS3JovL4Bg8R9&#10;Ripn+D67EMvmjEHnBuKzw47r/S5M3VZQ5EpRvytOtesWToWpM3NQwk4qy/tfYxgvYsOQhtCI68rF&#10;zarmtehs/MQ6JM4jN+cXBDTvITK9poXfW4nyOv7qJg3/GeMGTYMnsf5C9V2hsjJR2p4Ire9SnJaN&#10;Ws7uF6VCgNqH55salNhmJTqajXDJAoHSFYpQ2sZqh+HfSvsfRF2/doAN648OAz+XZ/TGOgTp2Fzq&#10;nsBnUi6O6rHLuRHz0Uksbql5CAETF2HJjCHwclRLdkXaE6HE7pjlUOuLpQWDjBfFa2sfxvwo1qaP&#10;xZt+4kZqDVz9nseCpfMw2sdJ2mjtMWUfMtk4lF2g0XTainAfa/ZK5PnNvYULp6MRffpSybzNEspq&#10;FJSaX5cHEUXQxyxCZzELgNYH80tWFIT+1BL4itkR1C0w+Vf2WCsoLlRusSfzQ6/thJAX+6CxlC6N&#10;PSANfPHSd+fl+apMoULlQYSlYkIm9IhjClIq2GTjh7cKp0JQ1O/qKTCklErJQ34mLi185kcXfT5E&#10;9KewxFfcLK9Gi8m/sqfY0lxUZn6UOeRKikWVX1DMQv8ySz771irEZVkOM3B0RT9ZbtjY2Htg2JKZ&#10;6M8CC7HIn6nbyopcld/viiOepzbJSI1DbOH6Gzk3kBQbiYhjMThXdjL2Mmt3GJjNiZNsThmOXTXl&#10;Y68qNTsHubh14TSio0/jUnFjW8JOlrVRtvS6J2aqew5yDs9Ge60azV7cbXI2zc4bew50zF6p3V/E&#10;bqkjBiSv6sn0OQuwdaJOKxlEKM35r4TMX15AU7UGXtNDLY5DZaisTFQpiCjTxinT0SULBJac+2oN&#10;IqpslzMR88koeEkBCdPJDl4Y9dYMBNoU2lhdnt1REkQwcpO2YorfQ1IgJvVF5QjPoatgrnVYboHG&#10;ClK7mr1CVDLPrwgbtCNrxsH3ITHlmDhBLIJt2hfTtyUVKKwMBTUKysuvy4OIaqD84kJlFnsyP/Qs&#10;en8vxYDMiycRHnYCF+4UfzysXKjQYjEhcxDB5K/XaiQV1nuK+82ooWKKNScPNVxIUkGxqDJlTKKU&#10;/lnAeoW4imNE5qUYhIdG4GxpD08FilxVZ79rXrekY9Ow+rBhxnzk1LHwkD4FbI1XDmQiafOL6NJQ&#10;NtbsR1A7o+MznyNeMgZKa3dk4uQno9G2nmiIRZvDnII3pyOwng3s25kcq3LtRQ1TtTlgTthHA+Cs&#10;08HpsfchZeMU0cdhuZ8jdLbuGLdN9LqYQ3VkDcb5PiSlnhQdFMG2KfpO34aC8iiF7WROqXn/y6p7&#10;YsIac5CJXWz+1Wp3TPxZ1g75ztsjCHjUgclRe8yR0lTfwIZBjuxvD/h3d5MC//wgosyc/3cRvbwn&#10;XFjgYdtkGDaI3yzknsLbfRpAp2PO4z+/t/whVdZPmPAPFVT/eB47i1Svrjw1+lxWxMYp0NEVKhBY&#10;WarZLkt9Dj9Wqn4u3+4oJQfXE44h9NBhxKRaLhZaXoFGpdQFr1EhBZFkhfL8suFL2TAEbiwiFeza&#10;YMDkuZj1XA80YQ+3oGuP16TE50pqFCjIr8uDiNqnyENvSRPXBpmI+f4TfPTWC+jWgMmH4ITgdalM&#10;ogtRB/v9QMgDp05Q87KUjo2DdJJtUKkEaO0dYOs2BlsTv8BT4lIDWw8MfHUR3pg3Tlp6QOomzGkU&#10;nVP52yH2vrJqd9wNn40OzPaIed+7jDblffd0KLQ8gVHd+dirSlXnwHh1I4aIn/7qArAy0XQD+qj5&#10;plTV7hOxizm2hpQNGOIm6jg7tBkwGXNnPYceTcRvJnVo/9o+NiuMInYy13Le/7tXyqx7Is2UNeYg&#10;Zx9eaqGG4DgEX8gpMvODCJuemD7dn/kXcrCQ+V88y+5V9Y9nMWu86dtDUxChIOd/zgksDxCXr7D7&#10;CfkS+97qhfqsX5qWz+OHUr/mvonPn7RngVYzTN5rDqSqRu0FEXXFNpfD/djnGuY+8hLMQQRTEBXJ&#10;86uPwuviOnSVM4LXpsgRWQ6iFpgKYTkGrcWlbCU1ChTk1+VBRO1TJx/6LGwbI8qO+EmYFu5PfoDY&#10;4t9H8yCC8wBTa0EEc0xtuy5EZKYR6ddv4G7GBUTu24GtexNYuGBAevIBvO5vy55NHYJNydjlJWZl&#10;1e7IwX4577tbyBY577sBZ1fJe4EkB7b687FXlarPwW18P64xc9LN+7lyET5D3Nemgde0UDYqekS9&#10;Li5LYmMXvBYFZUYWmJa1OgZh7SU2WCXspKXlTOXVPbHOHBiSV6En8x80XjNxWHoDIz+I6I23WcDT&#10;XiPAPngdUg9ORRv2e/2n1mOL+O1FfhDBel9ezn9Gbtwq9BGDMnmZlKD1wKRdN4t+uFSEXIS+5sHG&#10;W4uAt5PktqrBg4hy4EFEudyH2ZkqmOf31nGKNiU+pwHBzeXUXjryCepLrVjckB0XTbHpCmoUGKo/&#10;vy7HCtiH0NeXb9PtG7/QlJZ1RbztKeit/9Hen3+mfcfOUeKPr5KPOUWbmTrZbw7nfkdD7QaOoM4O&#10;KnJycyVbx2bUut4tiv3yVQpo2YhcPfrRiqM5LLoHGQz6Qpl1yqrdkUXJct73dn5+8jFqatnTj1qa&#10;DMwDai+cKfj54dRCpadT27dSbEY4bf4hmYxabxr9nD+zqrfoeLSY619DPgOCqaDMSBD1baUmZMdR&#10;dKzSKiPl1T2xzhwYr16lG2Lo2aARNTSfpxBa717k7ypQTuQ++mp3OF00aqlTr15UTxSOQijJ+W/j&#10;PY3WvdGXnIR7lHtPTa0nfEgrn5T9D4uoqWEjZyaHoD+vXZXb7iPuRxvH7XK53JejUqE8v+Lfpl9K&#10;TYslH8Ae8DJqFFghvy7HGmjI3smJnJ0citZfqGXqtexG/QcOpP6PtiBHi09d3ew3h3N/I5BLwwb5&#10;hs5wejUNfXwirdwSTdmtg2nSwnfplZ4OonUgtVpdxCCWXruD2QbJroD09+5JLRJ6fUEhvgfUXtj3&#10;eZ7GtNeSIXEnbVm/mXZdzCNd92do3MMa9mqBjc2vN1JZyq17YqU5MBpNgSQ7t4UYgkVEftTrUQdC&#10;+n56f8MpMmg8qWfvpsUcKaU5/+/SjUt/SoGRmPLz2okISsqRXigVFbt3iXw/5X7ifrRx3C6Xh0V3&#10;5oHCyZu8TYnP6cB+c37ne5R4IIwuGAWy8+5KnZwV1CiwsUJ+XQ6Hw+FYFbUmv5oGXfhlJ5nKaXxA&#10;EQe20EeLR5GnKRk7icWfilCqI+xA3t6tmJPJnMX/7aJzUmHx2xS+bQ+lmv3SB9VeaLrQ+HFdycZw&#10;hj5fvp0u5TlS4LNPk4fk2zqxcWkhjcupA/upoMzIAQq7YCTBzpu6drJcZaR43v/y655YZw7Urq7U&#10;QOxKxl9026Kf7ky9evqQFrfpZpqBVG7+1OvhYvekMOf/XwcX00sfnKZcu+bUsrGasqNX0UtvRuRX&#10;38/+M5VSzqfQ5XRz5Xoj/ZV+hwVMAjVq/A+5jcOpXR78IMKmO02c3Is9+rfp52mP04iZb9DilwbS&#10;4BXHSa9tSxNmP03utv40dkxH0uEm/Xf6UJq0eCnNHD6UVkQV/uq1IQ167ilqosqh8KVP0eg5y2jR&#10;hLH0f2+8Q29+fJQyHB78oeRwOJz7jvxgQKD6jRqQuDQ96+D7NHXRcpr7zFO05Dfxk2xQdkZGoeVM&#10;ZWFDXf/5f9TLWaCMQ/OoT9f+FOTfhYauPy+/LvKg2gs1eY0dT30dwRzav4gaBNOzI8zLfm2o+8TJ&#10;bFyYO//zNHp8xEx6Y/FLNHDwCjqu11LbCbPpaXdL9y1QPQd79m8epR3ZRMvf+IKO6RpRA3EDRNZB&#10;en/qIlo+9xl6aslvdI859sjOoIw868yBusXD1L6BigyXkinF4rcCGmrWuwe1kYImgRy79SG/4ktT&#10;hfrUqIEtCciig+9PpUXL59IzTy2h30ydp4wMJmXp+2jhyx9Tgt6OfGdto0MfjCZ3VTadWD2ZloVn&#10;spPk0MF5fuTRpi0N/neC6bx0j86fv0JGtSt18Gkmt3E4tYxpa8T9QEF2pgrl+RUxXsW+pcPQwcWc&#10;1k+ATWN/TNmcKG/iYiioUVBufl2+sZrzAMHlgVNd1LwsmTdW2+CxT64VbFbNOIoV/RrLaUMF2HsM&#10;w5KZ/VGP6fxGIVtxK39jdXm1O4y4/OsbGOr9EOx1jnB/dDzWfDwJnhpxU66cXrSa87FXleqbg5vY&#10;PKqhlCnJfcJPKJpt1Iir+5ZiWAeX/NSsgk1j+E/ZjILyKCXtZMm8/+nl1z2xyhzcxFfDnCFo2mG2&#10;lL2FUWhjtbS5Vuz/P9jfgg59/n2BnScHv7xQbGN1mTn/k7H7JS8psYtt59dxVHRmjJfwzah/sHMI&#10;0HWcgYN37mLXhMaSHHZeFCN1A7nhmOGlgcplJL41Z46qIlzHc6qKIP6PCdLfg+zrlBh/jm6SG7Xt&#10;5EWuJRa5GSjt7HFK/MuF2nXxoobiMk8L5GVcpNNxF+gvbRPq2MmDGjwgi+XEdax/J3HglA2XB051&#10;UadkKS+LLsfF0PkcV+rgW7qeL508unHwU/r02D16qFU3GjTKn5qoiHL3TKI2gz6jG52X0b2oBfKx&#10;dcde1OwcZNP1xHg6d5PIrW0n8ippbEtgSDtLx8/cJI17B+rU2oU0bJyzLsdRzPkccu3gS15FJsp6&#10;c3B721hqN2Y7NVt8giIWebN+VI68rMsUF3Oeclw7kK9Xw0qfx4wh7g3q7ruMLod8RwnfjCAXub0q&#10;cB3PqSp/ryCCUyZcoXAKw+WBU108aLJ0a/Mo8nh2O6ULTWnArFk01P0vOvbVGvoq+g41n/IrpXzU&#10;Tz6y7sDnQCG5x+hfj/amd9XzKDJqCT1SVe+/WjBQ7OJu9OhKA80KjaIV3XVye9XgOp5TVXgQwcmH&#10;KxROYbg8cKqLB06W7iXSFxNH0PQtCfSXnAGIBC25+b1Kn29fRYPFj8XrGHwOlJJHf+6YSI+GHKLg&#10;n+JoXZCj3F6LZPxCL3oPpb39t1HU50+RazWJF9fxnKrCgwhOPlyhcArD5YFTXTyYspRHmX/E0ckz&#10;f9DtexpyaeFDvj5NSNwiXBfhc1ARDJSdkUV5NvXIUVcHAsK8XMrMuEcqh3pkX43fjHAdz6kaRP8P&#10;r06Z9EkPnUEAAAAASUVORK5CYIJQSwMECgAAAAAAAAAhAFldATTZMAAA2TAAABQAAABkcnMvbWVk&#10;aWEvaW1hZ2UyLnBuZ4lQTkcNChoKAAAADUlIRFIAAAMRAAAAIggGAAAAIGFU+AAAAAFzUkdCAK7O&#10;HOkAAAAEZ0FNQQAAsY8L/GEFAAAACXBIWXMAAA7DAAAOwwHHb6hkAAAwbklEQVR4Xu2dBVxU2RfH&#10;fwxMEMpQBipgoSIIKKgLSFiAaxCuioXdXahrrLHW2it2FyhigrGArB34FwMDEzFQREEFqZk5/zdB&#10;g4yugfq+n89V3rv31bzz7rnnxjkqxACWnx4VFRWwosCSAysPLJ8LVpa+Pew7YCkMKxMsnwOO4n8W&#10;FhYWFhYWFhYWFhalYI0IFhYWFhYWFhYWFpaPgp3OxCKDHdpkyU/ZlIdMxB3zx+KN/+DaswwIDBvA&#10;td9YDG1lDJ6iBN5dw875C7H9zCNkCk3RorcfxrSvBYEi+0Nk3VyFvhOTMHDPVDjknvBDiPHyUgD8&#10;V+5AyKlo3H3yGu8lfOhUrYOGzu3Qa/hwdLLSLdRT8w7Xds7Hwu1n8ChTCNMWveE3pj1qlXiDrxE8&#10;3AMbK81D6O92yDo/F96j9yNRIs9VUVEFV1MP1Ru1xYAxfeFQSU2eUYYo+3VLaXIlxuPQhVgalsD8&#10;lQdHaIeBk21wZmBPbOIPxe6VPqhcuFtO8gr7xnhjSeYg7PLvUjT/K8HW7yyFYWWC5XNQ9kci3t9H&#10;yNw+aGFRFToaAmjpG6FBq36YdzAWaYoiUkQxf6OzXRM0aSJPTZv+AjsHZ7h6D8DMgKtIUShdKZlx&#10;x7B4RGe4OTeDs1tnjFgShkdZikwZUkU/BT3buMCphSf6zzmIexmKrBLJwqOwRRjq3QpOzq7oPGIJ&#10;jsVlKvJYWFj+GxI8DewNxw7zEaVlB+/u3mjKP4vZbZ3RLyiByWUQx2Jlp5YYGPQOVu294KwXg6W/&#10;tUD/nPwPIH4WgrFdxyPg4kMkl1ZYiuQFwqe1gmXziTiW0QgDFgXh3yt3ce/6aexd3A8N00Mxupk1&#10;2i+6gDeKQ6SN0diVndByYBDeWbWHl7MeYpb+hhb9g5BQ0jUl2Ui8HYXohymyTUp5iOj/xUG9YRu0&#10;bdsWv7ZpDccGOogLHIXWrfwQ+U5WjEVplJArpOPs1nlYue8cYu/cwZ2c9DAR7znGaFIrG1Hb1mPP&#10;46IvUfI8GGs3XYJavaaowI77s7Cw/GgwlmjZJeUMzXauQFxtM/L0W0GBIUfoUMAKmuRtQUI1ITX5&#10;PZJei+VFM8+Np7pcbWrcezrNnDlTlmZMm0SD29UjbVUhOcy7QplMOfGTAPKpxqcKTfvQjOWrafn0&#10;HtRIl0cmPXbTM9m5RHTb340MtEzJY9JiWjqzLzU14JFR95z84hDTi319qaZAn7n+DFq2/E8a6GhI&#10;AqNutKvkg8oUZV0UWL4uZU4eRDdoli2fDHsE02vFLhK/oO3e+sS3X0D3RERpR/pTNb41TYuWfulS&#10;UujooJoksJpKl7MVu4qQSncPTCN3Yy3SNxCSWsXedDBdkVUiaXRhph3pV/ek5VHJzNdfHCJKCJ9M&#10;9gZG1DXwmbxM2hHqz9Q91tOiZXWRlJSjg5h6w4qmlnSD4ue0sqWAKvcNlW1mMM9YhVuHxp3JOYOc&#10;9FNjqA5Xh3yC0hR7yg5lQ5ayKXq2M9XwWlewHldCrig7iiabq5PNrBvMWy2K6MEyctFUJ8dF9wrl&#10;i+jBEmfSEHagTc+/rR5g63eWwrAywfI5KMNSlEr/jqpDPKEDzTz/VrEvh1S6NNeJhNyaNPgfeZ7c&#10;iKhC/Q5nyLZzESfQNi994lYfSsczRHRjli3xDXtQcJ7GoBfbvUmfb08L5C2Rj1f0orv0l4M6Gfy2&#10;kxJzdMXrndRRR52a//2khEZG2YKtUFjyU/aMiAd0dMVc2ng698NlyKSTo2oT33wSXczOpDNjTYlv&#10;5kfn87WvMw73oyp8O5ovaw0y28enkZtLV1pxTfEtv15P7Spbks/8MLq4yJkEShgR2VdnUxP9pvRH&#10;lLTBLqZnEfOp2y81yEC3Cll5z6XwsEX0W8shFPA0m+LW/koV6o6h00y1lHlmLJnyzciv4A1Svyp8&#10;spuvaIBm3KO9v3tSIyM9EhqYksuQZTTOqXQjIvvadGrIq0i9S7eAvjplQ5Yy6cLE+qThspTiCxgR&#10;pckVs/lqA7XVqkx9Q6S/rZjEhSt0RsdsbC8kwS9z6VZ+K0J0k+Y0EVCl7sGUrNj1rWDrd5bCsDLB&#10;8jkouwOsb45gzfYHqNZ9JsY3KafYmYMmGo3+E31rxCNg9UG8VuwtFo4+LBsYAYkJSBAD6ra++GP2&#10;QLjoKPLBgdCoGnTwBsmvCVlXwnEisSZatzHLnWet7dweLnq3EBH2qMCc2FxUTdBv+zlE/NUeBopf&#10;VJKdiSxSgaqqinwHCwvLp6NaHa5DJ6K3fe6HC8mrf7DlQBwq2juhvlo2Hj54ClStjhr51jOoGRvD&#10;EPF48EAk21bhaqC8djkIVGWbzMfdCdtiL2PnhOaopNS3moqjy9bidec/Mc5GA8nhY9G6wxI8c5iG&#10;gJDtGFExGH06z8L+W9kQ6qnB2KcvXN8ewf7LWch++ABPURXVC94gjA2B+AcPIMJ7nJ7qga7+8Wjo&#10;twX7A2fC5dly+J/OVhTOIRWx4QHYtm0bk7Zgw/Jp8PX1R4LzJIxqrczqj58HcWoiHsfHIz7+KV6m&#10;ZoMy3+L5Y+n2Yzx99V4JuQKyrl/FrUwOri52QNXyAnDV9VDP3Q977yvmwHIqwbNHG5S/HIygW3I5&#10;kyK6HoDdV5i8Xm4QKvaxsLCw/EiUWSMi68Z5/O+NFmwdGxe/KJJvg5aOFZB26QyiP7T0IOMmQsLv&#10;QKWOOerzVFHddSgm9rZnjAYFklf4Z8sBxFW0hxOjMUpX9MWhBqGxJSyMNSGOi8TGxX7o0nocTtUa&#10;joldDFkXWCwsn5vUaCzv3h/bxB0x7/dW0EAG0tJF4GhqQlNRRIoKs62OdKSlSjveAJ6DH3btW42+&#10;ZooFyJxy0C73EV9oxknsD9OCR3cHaGaew/xRq/HGexWC5vmixS/O6L1oNtw134HbwBYNuUx59Tqo&#10;U/U54h6JkJGWDhGHub+CNwhNdSA9LRWUFoZ1W+/CfOwWrBryK5yad8bU7WvRx6TQ/UleIGLpeIwd&#10;O5ZJ4zBu8jwExnBRq14FcIvt5fhZEePRam/UZAxJY+MaaLviDtLPTkNjE+m2MUz772PMtkIUkSsJ&#10;Xt+KRYIKD4aMkbbnQgwuH/wDto/90a3D7zipWJgndO8Bj4rXsXd3jEJHZOHijt24VbMzejXTkO1h&#10;YWFh+dEos+1bycuXSIYuKlSQauLiUEXFSvpAyisk5SrOZJz4qyd8fHxkqbOXG5rUdcDUS1XQe/oQ&#10;WBRxXJKK6OXd0X+bGB3n/Y5WTF1fqqJX7CoeRuGc3ITFa3YhIjYbBpV4SE9ltToLy+dE8uI4prdz&#10;w8QYWyw8sA4+1aTVGA98ngokIlGB0UKSbatCNWfk4T8ifnQNN9PNYWPBQ+bZHdh91wSdB7aBXk5N&#10;qqYHPW0uatvYQle6T5yC5LcCaGpwwOPzoCIRQVTwBmXbqswNih/F4FaKPqxtajF3rECzMewsNVBg&#10;jIRTE0NCniAxMZFJTD2ZmoK7wT7I2NQbXlNPKQqxSHWEUZ9tuBITg5iYqwgaUBuCJlMQeV26HYNL&#10;y9oW6KAqXq44qDToKJLf3MTeqd5oWs8Ulq7DsW7tYJjc2YL1YQozRLM5fH8zwa3gQFyWDlBknMaO&#10;4HhYdeuJRvn6o1hYWFh+JMqsEaGiJe1BzMD79yU12yV4+yaVqby1oJXvKVRU1aCmxiQuFwKhCex7&#10;z8e+S+exsn3Fgg8reYHj09vBbWIMbBcewDqfarL8UhV9fBhW/jkLs2bJ058rwxCfW5YDg55bERMb&#10;h8dXV6HJ7XnoPmgD4pXx9sLCwlIqGbc2w9epPZa+ao9NkUEYbpVj7fNgYKALJOfvVGDa8ElJeA09&#10;VPhMrnHEycl4qymEthrw9s5dPOOZwbpBXitRknwd1x9rw6qRKaR9FlnXjyD8hRXsbXngGRhAF8l4&#10;VfAGkfQa0KtQgak9SNZJUbDG44DLK+3eNVCj3TSMaMHD/WOHFftYpKjpmsCsfn3Ur18XRro8cDT0&#10;UdNMum2GetW0c3VCyXIlhycQ5Bl2DHwLc9RWfYOEhBx3WDw07tkF5g/3YVdUJlLDtuNAkh26d6tb&#10;4DgWFhaWH4nPo1m/AFzzhjDnJyI66m7xU4jE8bhw6TFU61rCIleH68BxzEb5XOGtW7Fl42osnj4Y&#10;7eoLCz5oxi1s9nVC+6Wv0H5TJIKGW+VOgShN0dOTcKxeMA/z5snTgtXheCIrKoE4n7GgYdoZE30t&#10;8f7sv7hYwH0sCwvLpyCK3YCurQchvOokhEaugU8tviJHCheWDc2gFnsZl3PnqEiQdDka8RrmsK77&#10;ebqDOdLOjdRkpDCVkrqOEOrid3j7LufDz8TVVasRnlkfNrYCZjMG/n5rkdZpBDpVZowBy4YwU4vF&#10;5bwbhCTpMqLjNWBuXRfqxhYwE77E5fOxeXVe1g1Ex6SVMgLKIHmD1ynZgFZ5xQ4WZfmwXGXgyCgr&#10;1HBfgjv5VIIo9i7iJPowNtJW7GEMlvo90NX2GQ7uisDhoCPIaNkTnWSjGSwsLCw/JmW2huMYdEDP&#10;tnq4tm4Ogp8W7sqX4EXIXKyJ0kTLrp6o+jFPIYrFhq6tMSi8KiaFRmKNTy0UaIqUoui17Obj2ps0&#10;pKXJ05tr82EnOoT+1bRhN+dmvqkUYrx7lyZT6trs2urPTBaiFnjArklTOI0IxstiRnpSQsajedMm&#10;aDb6AGR9hVlRWOBhhyZNnTAi+CUjQYVJQcj45mjapBlGHyjobD/15l7M7tsSDYz0oMkXQFjVEu5D&#10;V+FczoWzYrCymwMcuizH1cLrc9Iu4K+ODnCfdKTY+2RREvEtLBs4BofIDWNGNEFG9HGEh4fLUsSZ&#10;WCRLOKjcoRta4RBm/34IjxnDPSN2ByYsPgV9L1+0UaxsFd8Jhf+yzTj57NNehlp1C9TlXsWF6Cxo&#10;uPyGX3VPY6nfJpyNuYi9f3jht7+uIJMrRkLkWoxxc8Oc1P5YP9cN0qYmp3IHdGsFHJr9Ow7JbxA7&#10;JizGKX0v+EpvUNMVQ/qbI3apLwavjsClS+FYPWQA/G8W7kZJx5N8zx8Wuht/j+qOOacEcOrmrSjD&#10;IiUj/hKOy36nk0hqOB7L+xjh5nHpdgQirz2HpFS54sHathZSI5Zi8oZrsrok6+kxTB+9Gvfq9kTf&#10;FvkmRKlWR5fujkg6OAVzj6qibc8ObGwIJZEGeuzRfhZOF+5wkwaPnNITbVyc0MKzP+YcvMeYdQV5&#10;d20npvRsAxenFvDsPwcHCwd1Kukc4gfY2NsBzQYFFB+nRRoocJQzHAcHlhzHheWjybruj65OXbDi&#10;RrHdw0XJug7/rk7osuKGonNFhKtbJ2H0qFEYVTiNnoCN/2OE6JP1vQTJlzZijIcNTHTVweNpQK96&#10;Y3j57cT1gs2CQrzHnq76MB19immdSDf3oKu+KUafKizQxZGF6/5d4dRlBZT9SaRIHm9DP4e82GgF&#10;kr0v1t/P1+vxJVF4aSqTiB5uo05GXNKq24nm7b9CT99lUGrCdQpZ3IMalOdSRfcVdEPh6bBEF68F&#10;ENHNhU5UXq0KdVhwgMLCwvJS+Gm6LQ06IX5CmzwMqJzVcDoYz5w8/TZt7VaLBMZ9KSRFcZoiJFFw&#10;jyrEreJJq6+/Y7az6WnENHLWF1C9MScoVV6oTFPGRaEQGRQ+2IhUVTjEkfpgf1HY5+Ir2tFRV+p6&#10;jPju6+T+3zPCabCRKqlwOCTssImKHrKDOupymN+BT+7rctw9iunV8UlkK2RkrWkfmr1xLx0NC6GA&#10;xUPJ0ZCRS6vxFKEomhw2gurxNanR1HN571ucSKGD65CgsgdtfFDQg3xZp6zJQ3b0VLLk5s72KZBU&#10;qw+j47LPXkQPdw+mhjpqxNUqTxpqPDJ0mU6RSXkvOy3wNyqnZkqjTxV0kSp91/FLXZRw8ZpMwd0N&#10;qWq33YwMiel5+AxqV1eX1LWqUONe/hQZNJIaCPkk0DMll0FrKConkI0C0cPdNLihDqlxtai8hhrx&#10;DF1oemRSnhvo7Dg6NM2TrA21iCfQozru42iwizYZ5nfxqprv+VVUSJVfnirXdaZeCyMpobBclwGk&#10;9/ltENH9vxyIm/NbFUgqpOG5nd4oI1fiZ3R4kgtVEaiRulBImmpc0mvYl7beLEbXvAqgTvocUq3B&#10;HFuGvO1Kn6esInp6iIZZapJq4W9PdJv83QxIy9SDJi1eSjP7NiUDnhF1362IuyIr4k9uBlpk6jGJ&#10;Fi+dSX2bGhDPqDvtzgkG8sFziChmdmPiazSn5XFFPxzx0zXkVl6TXJY9lLtf/sH4JjKRHkUzmmiR&#10;ilo9mpDf1XWJpFPUjCakpaJG9SacV7jdz6RT8zpSG3d3cs9NbtTMVJs4aiY0NIL5Lj9R3ycdHU1W&#10;Wmqk26gnzd60n44cDqLVkz2ojpYq6TrNoYslNubSKMhHj2qPOim/x7Qg8tGrTaNOlv6M6VEzqImW&#10;CqnVm1DAPXlpiO7Oo1+4XDLvMi03Nlpu+nMdnSjy0F+GMt9yzLi/n6Z5W1MFnoqiclchrp45tZsQ&#10;QDfyvVCljIjsaJpqyVWcp1BSrU7D5C2R0hV9MYgTI2mmqxGpq2mQUEeTuFw9athnI8WUvdhPxSL9&#10;Db4f5EYEr5YNNdITUodNLwq+m6St5GlQh8xMuYWMCB7VsmlEesUYHklbPcmgjhmZcvNVKqkRNKwW&#10;l3RbLqGYQmKVdmEKNRIIyGbmNcWed3R6ojVpCMxpTKTU2hRR3NaOVIVfg/rse/5B2SmLfF/yUBDx&#10;u0d05fQJOnP9GaOCPj/ZN5ZQc70q1O7vK8xb/zApF+ZTy4oVqc2qu3kNEfE7enTlNJ04c52elaGG&#10;5pfie5al/GQmxdLFkyfpXMwzpsnwfVE238GHAz2WHjwyjY70r0Z862mUV+QoDaopIKupl0lapLRz&#10;fA+BAr8UX18mUunM5EZUwcSE9LnKGRGpZyZTowomZKLPzWdEFEUUt406VtUiq/H/ymOyfKK+H8ro&#10;e/WGfnSqQIexmBL29qYaXHVqMvuaTK6K8olGROoZmtyoApmY6BP3k4wIDfLc/m1ro++mds94HUcx&#10;F07Tuav3KekDdsJn45MUfSYl3b1IJ0+co5hn35ea+S6NiAajaWaXioV6GsT0YnMH0m80gSa58YsY&#10;EQ1Gz6QuFQsZHuIXtLmDPjWaMInc+HmVytsgH6ayq05DI4oRAHESnd62moIuJih2MEh7WZqWI16d&#10;YXT4/BJqoatBFmMjv3mgqU/hR2n4fRnE9CxkNNnoCKmepx+tOhRdqI4QUcr9E7RpUnsyFVam5jNP&#10;UL7BkJ8OVpa+PWXyHXww0KMSwSMzz9BYUz6Z+eVvXGbQ4X5ViG83n+6JlDiHsoECUzaTp7A+DfZf&#10;SN1sjUhHaEA17brRvPBncuOjtPwyyNeWiZTIMdSgcktaFOhHFgIljIiUSBrToDK1XBRIfhaCko0I&#10;8RPa6lWR1C0m0OmcjuVP0Pep+3pQBbWK1G1PMRpbHEfLm2sQt5As5fEpRkQKRY5pQJVbLqJAPwsS&#10;5DcilJCnsmJEfDczNvk6xqjf2B5NG9SAXv5FDF8KjhaMLO3haGeOykrHb+JBr5Ytmjk2Rf3KrG/w&#10;L48GnL1bQ3BiHw4nKWY9Sl4iJPgManh4oUYRl74MGs7wbi3AiX2HkXdICILP1ICHVw2ZRx05WbgZ&#10;dQVv1BvCTrpItjAcPdh3H4iOtpUUOxgENpi4bjrsXqxB59ZTcKnuZGya7cwGmvrh4KDyr4txKmoH&#10;eulGYVnvpjASClGxWm3UrVcHJhWFMKjbAXOjDDFs/yUcm+qY5wKWhYVFzgcDPSoRPDL7IeRFauQG&#10;hmVKwFge1AkPREqcQ+lAgRJkZ9zBxilbwO21CRHHAzC69hXM9u6MJbKJ7KXl/+QkH8PkwQEwnOqP&#10;ITWLU8yFScaxyYMRYDgV/kNq5tPLRXlzbAamhWigx4LJsC/oVO0j9L0ID6/dRLKqFdN+K0Zjc6rA&#10;0aEO8PAGbhYJLvNpJB+bjMEBhpjqPwRFfxJl5YmQmfIE8bKAmjnpMV6mfb1FPKxqY/mOUYFGC2+0&#10;Vj+JfYeTZIunJImHsPdsLXh41y7etaKKBlowhof6yRzDQ4LEQ3txtpYHvGvnP4KQnPwWKK8Pg49w&#10;7MMz74WBrYVIe8dB427dYa20AVr2UFFRYdMHknqtX+G34ThuJ2VClPkGiU/uIfb2HTxKTEV2dgru&#10;hK/GCOcq4BZz7M+UWFn69qlM8sFAj0oEj8xIQ7qIA82CQZ2YbVlQJ6SScgEolQ4UyBQ3G74Va4Y0&#10;h7V1CwxdswYDK13Euo0X5ItpS8v/WZEk4uD4Ydhfewb8B8hdX38YRicfHI9h+2tjhv8AmH7oAPE9&#10;bFwQgFcOo+HXKs9TWi5K63sgMzsb4DIyWdgQkcGBUFgOKpJsZDHF/iuSxIMYP2w/as/wx4CSHlAp&#10;eUrH4WF1ZMEz81Jt9Apk2i5fCdaIYPmu4ZRrAW9XDZzcF4okiQTPDwTjfF1PeJuW5J2dg3KM4eGq&#10;wRgeoYzhIXmOA8HnUdfTGwUPUUF5bS3gvVQZKXaVCnP9feMweb8q6tUTIHLGsK/nIeELQCSb7sgm&#10;Nv2nxMrSt0/fH0oEj+TxwVORQFQwqJN8mymgqsw5pCgbKFC1Eho71Msb9eBbw7YBH49iYvBGul1a&#10;/k+JBAnBYzHyqAX+/LsPapSklvMhSQjG2JFHYfHn3+hTygGiK5ux+awm2g3uUcK5ldX3ajCpYQR+&#10;1ks8zxmyKABjfLx8BVQwQY3/6kVbkoDgsSNx1OJP/N2nRslxZJSSJwFaLbwsC56Zl6Kxyvvrufpm&#10;jQiW7xwttPByhebJ/QhNfIL9ey+ivpc3an6o7tFqAS9XTZzcH4rEJ/ux92J9eHnXLPQx81CvgRk0&#10;3sXgyu3ihqMzcGJ+bwz6K0yxLfUYuBmDh+xAtvcSHDm8BJ7co/Drvxw3fupuKBYWFpaPRYngkTwD&#10;yIsk5TMSxEiSB3VCBY6yASiVDRQoDWSr+FMGMY1SggqHo2hIlZb/EyK+hfULdiFBchdruzrC3t4e&#10;TgO24UHWI+wc5II2MxUuUXMR49b6BdiVIMHdtV3hyJS3dxqAbQ+y8GjnILi0mYk8r6kiXNl3ELf1&#10;26CL+wcmDSul7wEdVw+4aF5F+D/PGZOhEOK7CDv+AJXdPWH3H6fTi2+tx4JdCZDcXYuujszz2Tth&#10;wLYHyHq0E4Nc2mBm7gMqI08caFWqg/qygJo5qR6MhF9P4n5a2Wb5cdBs7g03zVPYv2Ur9l6yhKen&#10;ScnWvQxNNPd2g+ap/diydS8uWXrC06ToEdpuHdFK+wZ2rApDsmJfDpLHgVi6aDtCbisCQ2Rex5K+&#10;Y3G4XC+sWtYJ1Yx9sHxZV2ifno7+C/5XxLc5CwsLC0tJKBE8kmuJhmZqiL18GXlFknA5Oh4a5tao&#10;y1M+AKVSgQLFz3D1f0/yDJb3l3D+WhaqN2iActLt0vJ/RlR0Yec7CeP6dEBzFxe4MMnZpjrKqWrB&#10;pJEzHMz0CzVCVaBr54tJ4/qgQ3N5eRdnG1Qvpwotk0ZwdjCDfs4B4nj8++8daNi3hmOxU5ByUE7f&#10;cwy7Y/rYeji7YBpCnuc3I0S4v2UyVj5xw4xJLQtMjfsUVHTt4DtpHPp0aC5/Phdn2FQvB1UtEzRy&#10;doBZzgN+L/JE35B3JydQI5uJdFbmkUFET8IXUJ+WFlRFKCAuvzxVNP2FOvptp2tvZcUVpFBMxBmK&#10;+6IuD17RnmHNqM3sM4rtz8SrPTSsWRuafUa6BD+DLk5tQtajIpgn+vZ8Y1H4SHK8M01RuPpLpdC+&#10;VamctjZpt1hOcpffKbSxbTHemabIXf9Raij1rVqOtJljWiyPk3tuSNlIbfN5a5B6CLm2yIV01QzI&#10;buhqCr/5glLTX9O9yNXUr6GQ1AzcaVWsVBDf0enJjUhT3YLGyty7KhAnUejA2sRVt6KJp0pzBlq2&#10;KJvykEEPjy6i4Z1cycnBiVw7DafF/8QV77GjCJl0Y2V3ajfzlJLlGUSJFLVtOvV2a0S1KpYnAVeN&#10;eFoGVKORK/X5I4CiXxV1uZTx8CgtGt6JXJ0cyMm1Ew1f/A/FFbjgW7q643fq4e5Mjs09qN+fB+hu&#10;Mc6/8ihYF2Wem0Ntmzamxo3lqUmTX8iheVvqMX41nUoo3vngt6bs1i0fK08iig+ZR2NGjqSR+dLo&#10;6bvotkhE9zf0InuHgbQzJ0ZBAcSUtHckOTUbRAHF5n9Zynb9XnyMFvGTTeRhUI6shh8kecimrdSt&#10;loCM+4YodKaYnmzyIINyVjT8YDzz3tLp9tZuVEtgTH0VQZ1KP0cOYnq6tg0Jja3JyqAK+e4rpJVl&#10;ugHE0bej0VtO0uWLobS4iylp6raiv6U6oLT8Msi3konsqN+LeGcSxYbQiqWb6MTTYr6N7Cj6vTjv&#10;TFIPSDo8cvjrflEPWB+t78X04nokhR/dSuN+0aXy9bvRinNJJBbF09E/fqXqWtWo/Zxg+if8LN0t&#10;0B7N4dPjRDAPSFG/F/bOVLo8sd6ZMqOwYHQQ6vqNQRMBs3nhD7RrPxNntT0xY8M+HD60DQt6meLh&#10;2l5o7bsZj2TmmASP/vaGXb8ASB0rfDEk2Ui8HYXohymKHZ8HSXYibkdF42GK1Mrlw3b0JFgeGou5&#10;Zz/Tcv+fFk04e7tDO1WExl4eKNyBVCyazvB210aqqDG8PKqVMCTHg8WoPQhZ7IbMPSPRyqwitNR1&#10;Uav5CBxU6YBloTsxyFQFrw6PR5+Fd2Dutx4znfMt7uLooc38NRhW4xYW95+EsMLDGSwfgQRPA3vD&#10;scN8RGnZwbu7N5ryz2J2W2f0C0ooOvxcADGehYxF1/EBuPgwuZSyciQvwjGtlSWaTzyGjEYDsCjo&#10;X1y5ew/XT+/F4n4NkR46Gs2s22PRhbzZqZKngejt2AHzo7Rg590d3k35ODu7LZz7BSki3ooRu7IT&#10;Wg4Mwjur9vBy1kPM0t/Qon9OfjEUqoso5SGi/xcH9YZt0LZtW/zapjUcG+ggLnAUWrfyQ+QHo6qy&#10;5PEp8pSOs1vnYeW+c4i9cwd3ctLDRLwnVRg3qYXsqG1Yv+dx0eMlzxG8dhMuqdVDUzaMtVJwqvTA&#10;Ev/u4Gz3Qk09beiZ90NkNT9sns/U9fISqNJjCfy7c7Ddqyb0tPVg3i8S1fw2Yz5Tt8tKlHqOHDgw&#10;9O6B1mlXcb2cJ3zdil+k69TZGffmesDOqRtWPLHHnwd2YEjO5PrS8llKJDN6CyaNm4v9H9GwkyTG&#10;48l7TRhVNyxl5gFDqfo+Aydme6KVW08sPPcab28EYsHWK8hOP46Vc0PxMPUxDk72Rmu3/thw6yvN&#10;T/5e5ElhTHxlGKt/YweqYJ7jczeTTo6sRbzao+hkgRgQYnqy9lcS8hrT7JtS60tEd+f9QoLcCLVf&#10;CPFzWtlSQJUVUWI/F+LnK6mloDL1Dc3pbsmmK9Makr77anr09TunCvDNROF7ITuZHl49Syf+PUWX&#10;7iZ9oLfyx6DMyYPoBs2y5ZNhj2D5yJIU8Qva7q1PfPsFJHX5Xiypd+nANHcy1tInA6EaVex9sPQA&#10;dGkXaKadPlX3XE5RySV8mKIECp9sTwZGXSlQ1rMsohuzbIlv2IOC826QXmz3Jn2+PS2Q3mDaEepf&#10;jU/W06Jz5Sfl6CCqKbCiqfIhtaIUqotkEau5dWicbDQzj/RTY6gOV4d8gspefJpvK0vZFD3bmWp4&#10;raMCAwCfIk/ZUTTZXJ1sZt0o2vMpRfSAlrlokrrjoiLHix4sIWcNqb/6bxN48nuu30sPHimmd4+u&#10;0OkTZ+h6CUGd/nMASmnPsECLvHeW8H2Vll8GYXX+5+S/jEQUw3ckT9+mS0R8B1vXRaCyZ5dc7wc8&#10;Phf0+g6uxeWfPc5B5U6Lcfgff3SrqoKnK9xhPfUCMuNWwVXXHBPOSi3CNNwImACvpqaorFMOWjqV&#10;Ubd5f6y5pOghfLMFXrpWGL1pFQY410FFoRCV6rXEsK0xefMoM+9j3xQv2BjrQ6dCHTQfvgsPCrjx&#10;KuUarzegva41+k0fAHsTA1So1xe7X0iY0+7DFC8bGOvroEKd5hi+6wEKegdTg3knD5icXIfNrC/p&#10;so2aECYNfoGjkwMa1dLL85jA8pVQh63vH5g90AU6ij3gCGFUjdl6k4zXUpWYGYnp7s3Rzf+6PJ8h&#10;OXAMBh0QYsi+w5ho9SFfgTmIcG3JCCyXDMPu7cNhU/4Fji/oDruaFaBX1Rod50UgfHEntBrxL+rN&#10;2IE/LcLxx8JzkK6MUbf1xR+zB8Il7wYhNKrG3O8bJDM3mHUlHCcSa6J1G7Nc+dF2bg8XvVuICHsk&#10;n/taal1UPGra5aCpwoOAz/ZyF0SCrNSXeJ6cpnDfmYMS8lSYt9cY/SSEpbXUo4oEksLDDarG6NSj&#10;BfgX9yDobu5MZgYx7gQG4nz5tujpUbGYXlCWD8HRMoKlvSPszCujeI/ZHGgZWcLe0Q7mJQR1Kv0c&#10;LCwsn8I3qM/EED8KxeErerBzqsc0o6XwYDNgPNpphGGEdU00+rUPJszfiEMX4/G+nCl+cbKBSTnG&#10;oOi1FUf9GoJXzRc7r4djsg0PaZGT4dV7O1JdZyHgWCT+2TYFvyTtxMghf0PeLpcgO/021k3ZDM5v&#10;C7HncCCm2TzFhsFDsOqOtKJ/j9NTPdDVPx4N/bZgf+BMuDxbDv/TeZq71GsQc43317Bt5xv4rNmP&#10;nUsGopnmWUz16Ar/+Ibw27IfgTNd8Gy5P/KdVoZqbSfYV76Bw4fuyRsRLCwsRVGtDtehE9HbPrfJ&#10;B8mrf7DlQBwq2juhvrQiUeFCo7w2ygnyhnu1O21D7OWdmNC8EorEsyqO1KNYtvY1Ov85DjYayQgf&#10;2xodljyDw7QAhGwfgYrBfdB51n7cyhZCT80YPn1d8fbIflzOUkV116GY2Ns+r1EqeYV/thxAXEV7&#10;ODE3mP3wAZ6iKqoXjHwFeWysB0wjt/S6SE4qYsMDsG3bNiZtwYbl0+Dr648E50kY1ZptIkkRpybi&#10;sSzw0lO8TM0GZb7F88fyQExPX71XTp4KkXX9Km5lcnB1sQOqlheAq66Heu5+2Hs/Z3oDB5U8e6BN&#10;+csIDrqVZ7SIriNg9xUmrxfc2MiTLCwsPxKKEYmvSBqlBfmQkN+CVhRaYJb97DStn9yDWjYwJE1V&#10;FYKKKmmZNKeRO28phiALT2cS09Oji2js9N35ho/FFLfEifgGvnRAepBsgQqXLKdGyxfYMIgfLiJH&#10;vg51DWYKpO6nnhX5ZDMrJm+IOjWChtbkKqYQKHGNpLXkxlyj8eybuedI3d+TKvJtaFZM3rh2asRQ&#10;qsnNP51JShKtdVencl476Fsuvf0mosBSZinz8vDuMi1xq0Q8Ix/aGa/EBBFxPC11EZQ6nSk9tC9V&#10;MxtP5zKJMs76UX1BNfLdl8R88Yr8owOpmqoGua99IdsnujGbGut0pIAio87v6PISN6rEMyKfnfGy&#10;sklr3Iiv7knb8pcVx9FiRz7pdd9L6aXWRYrpTKpqpKFjQAYG0qRPQk0ucZh6pdnInXSzDI5+f31Z&#10;EtH9vxyIy1xXeu2CSYU0PLczWqgQpcqTmBJWuZIGrzq1n7mHzt2MpStHl1OP+pokqD+OTqQqilEq&#10;HRlgRHyrqRStUDiZZ8ZRHb4Z+V34xKkNn4Gv/w5+NLIpNSWF0kr0XVBaftmDlYnPCdNOvBhCYdde&#10;yXWF+CldDAmja8U431CO70eevv5IhOQVXj17jnSBHgy0C15erbI9+v65FWFXnzJlYnB822x0MbyJ&#10;lb08MOlEcYuPOTB0HYM5g2vj9o4VmDd1DPp3doPnwosQifMHmOGihmltxagHc5SOEOVUspGVJYH4&#10;UQxupejD2qZW3uIczcaws9SAvONS2WvwUa2GseIcYjyKuYUUfWvY1MrrFdVsbAdLjcLdoZow0NdA&#10;1ouneMEORbCwlIrkxXFMb+eGiTG2WHhgHXyUWkmvDMx3e+0m0s1tYMHLxNkdu3HXpDMGttHLHbJV&#10;09ODNrc2bGx1ZfvEKcl4K9CERv5bkLzA8ent4DYxBrYLD2Cdj3whH4/Pg4pExNQb8mIySL6tqqqq&#10;RF2kgFMTQ0KeIDExkUkvkZyagrvBPsjY1BteU08pCv3MqMKozzZckQVeuoqgAbUhaDIFkdflwZgu&#10;LWtbYEqLcvLEQaVBR5H85ib2TvVG03qmsHQdjnVrB8PkzhasD8vRT5po7vsbTG4FI1AeuQyndwQj&#10;3qobehaIXMbyfaEGTW1taJQ4I7K0fJYfG6adaPsrWlrI9QI4hrD9tSUsdIurS5Th+5GnT33C/4AE&#10;ErGE+Y144OZcPescFnVpi5GBz3K9WvArmMGl20SsO7wKPnoPcCTkiiInPxK8PDIGv9RtCt85u3H2&#10;wXvoWnpjmLd5nhKWosIBp8BcBhWZUpbZ4qDcbqo8OODycm5O2WsUCgwiN/Tlf+fA4SL3tPngchnl&#10;ImEMGsU2CwtL8WTc2gxfp/ZY+qo9NkUGYbjVf/XanR8xkpPfQlOozVThb3Hn7jPwzKzRILftJ0Hy&#10;9et4rG2FRqbSjz0L14+E44WVPWxzymTcwmZfJ7Rf+grtN0UiaLhVrl9xnoEBdJGMVwUjXyFJFhur&#10;AlPrlFYXlYQGarSbhhEteLh/7LBi38+Nmq4JzGSBl+rCSJcHjoY+appJt81Qr5p2ruL7WHniCQQF&#10;6n2+hTlqq75BQkKeWyxe457oYv4Q+3ZFITM1DNsPJMGuezfULaAwWFhYWL5/StNOnx+OLnQNdMF9&#10;n4zkdMU+VW1kPgzHhpXbUcR7ligDmSIOhDryuasqKrLmv+xvafjwXQtX4ZbVPETdOImDO1Zj/uRe&#10;qMN9Kx2nyzVIPoSqsQXMhC9x+Xxs3hzWrBuIjkmTX+WTrqEKYwszCF9exvnYvOV8WTeiEZNWyLBg&#10;riptuKjqVYABq2RYWEpEFLsBXVsPQnjVSQiNXAOfWv8xdGgRONDSVEdqcgrzVapDR6gO8bu3eJfz&#10;kWdexarV4cisbwNbAbMZ4w+/tWnoNKITKktrUlEsNnRtjUHhVTEpNBJrfGoh/x1yLRvCTC0Wl/Mi&#10;X0GSdBnR8Rowt64L9dLqog8heYPXKdmAVnnFDpbS+Dh5ysCRUVao4b4EsqV0CkSxdxEn0YexUT6X&#10;oGr10aOrLZ4d3IWIw0E4ktESPTuV5EaahYWF5fvlG9Rr6lC3sEBtuo/btxUWg2pd9J/aG1WipqCV&#10;S1/MXLMbh46EYs/6mejlNhx7eR4Y0aMOU1AFmlrqoKSr+OfQKcS+4UFbWwDRk8s4de0pEp/dQIT/&#10;IAxZew/iLMb4UMaK0HTFkP7miF3qi8GrI3DpUjhWDxkA/5sKNc4RfNI1NF2HoL95LJb6DsbqiEu4&#10;FL4aQwb4I+e0uTANj9v3xahuYf7zRrVkYSkN8S0sGzgGh8gNY0Y0QUb0cYSHh8tSxJlYJEu/Q/Ed&#10;hPovw+aTz+THfDRqzHdYF9yrFxCdpQGX336F7uml8Nt0FjEX9+IPr9/w15VMcMUJiFw7Bm5uc5Da&#10;fz3mynzKi3Fr2UCMOURwGzMCTTKicVxxf+ERZxDL3CCncgd0awUcmv07Dj1m6r6MWOyYsBin9L3g&#10;20ZYel2USzqe5Hv+sNDd+HtUd8w5JYBTN29FmZ+bjPhLit//JJIajsfyPka4eVy6HYHIa88h+Wh5&#10;4sHathZSI5Zi8oZrkI47ZD09humjV+Ne3Z7o2yL/BClVVO/SHY5JBzFl7lGotu2JDmxsCBYWlh8R&#10;2cqIr03mGRpbR4Mc/rqXt4CQ+evp8SU0wM2ajHXViavKJa0KpuTgM4323M5bBie6u4m61tMhnqo2&#10;ddz5jjJv76AhTjVIyFcjnnZVauQxkbYHjCELQX2aKF3IVpy/3cL7suPo0DRPsjbUIp5Aj+q4j6PB&#10;LtpkqFjMWOo1pAurBULqvLvgcr3suEM0zdOaDLV4JNCrQ+7jBpOLtmGBhdXiR8vIRbMmjfj3Swa+&#10;KJ1vJQosZZOyJg/Z0VPJkps726dAUs1xtJAWSL+VUyPT0afkB+VHyYXVlBxM3Q2rUrfdL0gsfk7h&#10;M9pRXaY+0qrSmHr5R1LQyAZMPSAgPVMXGrQmil7nrJvLjqapltxi7w+q1WmYIrCN6OFuGtxQh9S4&#10;WlReg6lPDF1oemTewu3S6iL5wup851ZRIVV+eapc15l6LYykhE9dx/cFkd7n16X0hdVvPkWexM/o&#10;8CQXqiJQI3WhkDTVuKTXsC9tvVlc3f2KAjrpE0e1BvPuPyhxXwXpc7Gw5IeVCZbPgYr0H0aYvjIi&#10;3JjbDA5HvBEVOQ751h7/ZEgQt7wlrLc648T5aWjwDRfRSKeJfRNRYCmT/LzyIMLNpa5wXKiJP0J3&#10;YpillmJ/cbzBxQUd0X4xD3+cPohBylZkklTEX7+KuDRt1G5ojhJc2/8w/GiylPXqDq7efAGxbi00&#10;qF8ZGor9ZRm2fmcpDCsTLJ+Db2REMLwKRnfrGai6Owrzmn7uuc3fCVn/w7RfOuD2uMsI9JEurPx2&#10;sBUKS35+anmQJCB0XHv02JQG54Ej0KdLB7S0yhekSvwGD87sw/pFc7EqqirGBO7G7455HpxYCsLW&#10;Ld8e9h2wFIaVCZb/DvB/NSpj3GryhNUAAAAASUVORK5CYIJQSwMEFAAGAAgAAAAhAMXvxA3fAAAA&#10;CQEAAA8AAABkcnMvZG93bnJldi54bWxMj0FLw0AQhe+C/2EZwZvdZG3VxmxKKeqpCLaCeJtmp0lo&#10;djdkt0n67x1Penx8jzff5KvJtmKgPjTeaUhnCQhypTeNqzR87l/vnkCEiM5g6x1puFCAVXF9lWNm&#10;/Og+aNjFSvCICxlqqGPsMilDWZPFMPMdOWZH31uMHPtKmh5HHretVEnyIC02ji/U2NGmpvK0O1sN&#10;byOO6/v0ZdiejpvL937x/rVNSevbm2n9DCLSFP/K8KvP6lCw08GfnQmi5bx45KYGtZyDYL5UiQJx&#10;YJDOFcgil/8/KH4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48BhCG8CAABOBwAADgAAAAAAAAAAAAAAAAA6AgAAZHJzL2Uyb0RvYy54bWxQSwEC&#10;LQAKAAAAAAAAACEAYA1dQX0wAAB9MAAAFAAAAAAAAAAAAAAAAADVBAAAZHJzL21lZGlhL2ltYWdl&#10;MS5wbmdQSwECLQAKAAAAAAAAACEAWV0BNNkwAADZMAAAFAAAAAAAAAAAAAAAAACENQAAZHJzL21l&#10;ZGlhL2ltYWdlMi5wbmdQSwECLQAUAAYACAAAACEAxe/EDd8AAAAJAQAADwAAAAAAAAAAAAAAAACP&#10;ZgAAZHJzL2Rvd25yZXYueG1sUEsBAi0AFAAGAAgAAAAhAC5s8ADFAAAApQEAABkAAAAAAAAAAAAA&#10;AAAAm2cAAGRycy9fcmVscy9lMm9Eb2MueG1sLnJlbHNQSwUGAAAAAAcABwC+AQAAl2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7315;height:2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8PPygAAAOIAAAAPAAAAZHJzL2Rvd25yZXYueG1sRI/dasJA&#10;FITvC32H5Qje1c2PFRtdpRREobmwaR/gkD0mwezZkN3G6NN3BaGXw8x8w6y3o2nFQL1rLCuIZxEI&#10;4tLqhisFP9+7lyUI55E1tpZJwZUcbDfPT2vMtL3wFw2Fr0SAsMtQQe19l0npypoMupntiIN3sr1B&#10;H2RfSd3jJcBNK5MoWkiDDYeFGjv6qKk8F79Ggcy7Ic7PZe4+b0Uxx9M+Xh5TpaaT8X0FwtPo/8OP&#10;9kEreE2SebpI3lK4Xwp3QG7+AAAA//8DAFBLAQItABQABgAIAAAAIQDb4fbL7gAAAIUBAAATAAAA&#10;AAAAAAAAAAAAAAAAAABbQ29udGVudF9UeXBlc10ueG1sUEsBAi0AFAAGAAgAAAAhAFr0LFu/AAAA&#10;FQEAAAsAAAAAAAAAAAAAAAAAHwEAAF9yZWxzLy5yZWxzUEsBAi0AFAAGAAgAAAAhAO5nw8/KAAAA&#10;4gAAAA8AAAAAAAAAAAAAAAAABwIAAGRycy9kb3ducmV2LnhtbFBLBQYAAAAAAwADALcAAAD+AgAA&#10;AAA=&#10;">
                  <v:imagedata r:id="rId9" o:title=""/>
                </v:shape>
                <v:shape id="Picture 1" o:spid="_x0000_s1028" type="#_x0000_t75" style="position:absolute;left:119;top:2902;width:57315;height:2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K3AyQAAAOMAAAAPAAAAZHJzL2Rvd25yZXYueG1sRE/NasJA&#10;EL4XfIdlCr3VTRObtKmrFKvgQQ/VUjwO2TEJZmdDdmvi27tCweN8/zOdD6YRZ+pcbVnByzgCQVxY&#10;XXOp4Ge/en4D4TyyxsYyKbiQg/ls9DDFXNuev+m886UIIexyVFB53+ZSuqIig25sW+LAHW1n0Iez&#10;K6XusA/hppFxFKXSYM2hocKWFhUVp92fUfD1PjkczXaZvsabff97iO3CR1app8fh8wOEp8Hfxf/u&#10;tQ7zkyxJsnSSxnD7KQAgZ1cAAAD//wMAUEsBAi0AFAAGAAgAAAAhANvh9svuAAAAhQEAABMAAAAA&#10;AAAAAAAAAAAAAAAAAFtDb250ZW50X1R5cGVzXS54bWxQSwECLQAUAAYACAAAACEAWvQsW78AAAAV&#10;AQAACwAAAAAAAAAAAAAAAAAfAQAAX3JlbHMvLnJlbHNQSwECLQAUAAYACAAAACEA7DStwMkAAADj&#10;AAAADwAAAAAAAAAAAAAAAAAHAgAAZHJzL2Rvd25yZXYueG1sUEsFBgAAAAADAAMAtwAAAP0CAAAA&#10;AA==&#10;">
                  <v:imagedata r:id="rId10" o:title=""/>
                </v:shape>
                <w10:wrap type="tight"/>
              </v:group>
            </w:pict>
          </mc:Fallback>
        </mc:AlternateContent>
      </w:r>
    </w:p>
    <w:p w14:paraId="55F7F936" w14:textId="2EBF321B" w:rsidR="00F24674" w:rsidRPr="006462BD" w:rsidRDefault="00F24674" w:rsidP="006462BD">
      <w:pPr>
        <w:rPr>
          <w:rFonts w:ascii="Source Sans Pro" w:hAnsi="Source Sans Pro"/>
        </w:rPr>
      </w:pPr>
    </w:p>
    <w:p w14:paraId="4CBDDE67" w14:textId="3C72C43A" w:rsidR="00A72EE0" w:rsidRDefault="00A72EE0" w:rsidP="006721AA">
      <w:pPr>
        <w:jc w:val="center"/>
        <w:rPr>
          <w:rFonts w:ascii="Source Sans Pro" w:hAnsi="Source Sans Pro"/>
        </w:rPr>
      </w:pPr>
    </w:p>
    <w:p w14:paraId="52C3A6AD" w14:textId="26B9802F" w:rsidR="000E476A" w:rsidRDefault="000E476A" w:rsidP="006721AA">
      <w:pPr>
        <w:jc w:val="center"/>
        <w:rPr>
          <w:rFonts w:ascii="Source Sans Pro" w:hAnsi="Source Sans Pro"/>
        </w:rPr>
      </w:pPr>
    </w:p>
    <w:p w14:paraId="0995E747" w14:textId="154377CB" w:rsidR="00D0146F" w:rsidRDefault="00D0146F" w:rsidP="006721AA">
      <w:pPr>
        <w:jc w:val="center"/>
        <w:rPr>
          <w:rFonts w:ascii="Source Sans Pro" w:hAnsi="Source Sans Pro"/>
        </w:rPr>
      </w:pPr>
    </w:p>
    <w:p w14:paraId="1CE96D62" w14:textId="78D76460" w:rsidR="00D0146F" w:rsidRPr="00F24674" w:rsidRDefault="00D0146F" w:rsidP="00D0146F">
      <w:pPr>
        <w:rPr>
          <w:rFonts w:ascii="Source Sans Pro" w:hAnsi="Source Sans Pro"/>
        </w:rPr>
      </w:pPr>
      <w:r w:rsidRPr="00F24674">
        <w:rPr>
          <w:rFonts w:ascii="Source Sans Pro" w:hAnsi="Source Sans Pro"/>
        </w:rPr>
        <w:t>Manual AC measurements:</w:t>
      </w:r>
    </w:p>
    <w:tbl>
      <w:tblPr>
        <w:tblStyle w:val="TableGrid"/>
        <w:tblpPr w:leftFromText="141" w:rightFromText="141" w:vertAnchor="text" w:horzAnchor="margin" w:tblpY="181"/>
        <w:tblW w:w="0" w:type="auto"/>
        <w:tblLook w:val="04A0" w:firstRow="1" w:lastRow="0" w:firstColumn="1" w:lastColumn="0" w:noHBand="0" w:noVBand="1"/>
      </w:tblPr>
      <w:tblGrid>
        <w:gridCol w:w="1997"/>
        <w:gridCol w:w="1956"/>
        <w:gridCol w:w="2001"/>
        <w:gridCol w:w="1982"/>
      </w:tblGrid>
      <w:tr w:rsidR="00D0146F" w14:paraId="1B9F85BD" w14:textId="77777777">
        <w:tc>
          <w:tcPr>
            <w:tcW w:w="1997" w:type="dxa"/>
          </w:tcPr>
          <w:p w14:paraId="421613FB" w14:textId="77777777" w:rsidR="00D0146F" w:rsidRDefault="00D0146F">
            <w:pPr>
              <w:pStyle w:val="ListParagraph"/>
              <w:ind w:left="0"/>
              <w:rPr>
                <w:rFonts w:ascii="Source Sans Pro" w:hAnsi="Source Sans Pro"/>
              </w:rPr>
            </w:pPr>
            <w:r>
              <w:rPr>
                <w:rFonts w:ascii="Source Sans Pro" w:hAnsi="Source Sans Pro"/>
              </w:rPr>
              <w:t>1 A_rms</w:t>
            </w:r>
          </w:p>
        </w:tc>
        <w:tc>
          <w:tcPr>
            <w:tcW w:w="1956" w:type="dxa"/>
          </w:tcPr>
          <w:p w14:paraId="640953AE" w14:textId="77777777" w:rsidR="00D0146F" w:rsidRDefault="00D0146F">
            <w:pPr>
              <w:pStyle w:val="ListParagraph"/>
              <w:ind w:left="0"/>
              <w:rPr>
                <w:rFonts w:ascii="Source Sans Pro" w:hAnsi="Source Sans Pro"/>
              </w:rPr>
            </w:pPr>
            <w:r>
              <w:rPr>
                <w:rFonts w:ascii="Source Sans Pro" w:hAnsi="Source Sans Pro"/>
              </w:rPr>
              <w:t>1 kHz</w:t>
            </w:r>
          </w:p>
        </w:tc>
        <w:tc>
          <w:tcPr>
            <w:tcW w:w="2001" w:type="dxa"/>
          </w:tcPr>
          <w:p w14:paraId="54DC2FB3" w14:textId="77777777" w:rsidR="00D0146F" w:rsidRDefault="00D0146F">
            <w:pPr>
              <w:pStyle w:val="ListParagraph"/>
              <w:ind w:left="0"/>
              <w:rPr>
                <w:rFonts w:ascii="Source Sans Pro" w:hAnsi="Source Sans Pro"/>
              </w:rPr>
            </w:pPr>
            <w:r>
              <w:rPr>
                <w:rFonts w:ascii="Source Sans Pro" w:hAnsi="Source Sans Pro"/>
              </w:rPr>
              <w:t>50,508 mΩ</w:t>
            </w:r>
          </w:p>
        </w:tc>
        <w:tc>
          <w:tcPr>
            <w:tcW w:w="1982" w:type="dxa"/>
          </w:tcPr>
          <w:p w14:paraId="1E1EB8AD" w14:textId="77777777" w:rsidR="00D0146F" w:rsidRDefault="00D0146F">
            <w:pPr>
              <w:pStyle w:val="ListParagraph"/>
              <w:ind w:left="0"/>
              <w:rPr>
                <w:rFonts w:ascii="Source Sans Pro" w:hAnsi="Source Sans Pro"/>
              </w:rPr>
            </w:pPr>
            <w:r>
              <w:rPr>
                <w:rFonts w:ascii="Source Sans Pro" w:hAnsi="Source Sans Pro"/>
              </w:rPr>
              <w:t>-1,384 ˚</w:t>
            </w:r>
          </w:p>
        </w:tc>
      </w:tr>
      <w:tr w:rsidR="00D0146F" w14:paraId="0746161A" w14:textId="77777777">
        <w:tc>
          <w:tcPr>
            <w:tcW w:w="1997" w:type="dxa"/>
          </w:tcPr>
          <w:p w14:paraId="51DA62AD" w14:textId="77777777" w:rsidR="00D0146F" w:rsidRDefault="00D0146F">
            <w:pPr>
              <w:pStyle w:val="ListParagraph"/>
              <w:ind w:left="0"/>
              <w:rPr>
                <w:rFonts w:ascii="Source Sans Pro" w:hAnsi="Source Sans Pro"/>
              </w:rPr>
            </w:pPr>
            <w:r>
              <w:rPr>
                <w:rFonts w:ascii="Source Sans Pro" w:hAnsi="Source Sans Pro"/>
              </w:rPr>
              <w:t>1 A_rms</w:t>
            </w:r>
          </w:p>
        </w:tc>
        <w:tc>
          <w:tcPr>
            <w:tcW w:w="1956" w:type="dxa"/>
          </w:tcPr>
          <w:p w14:paraId="42085778" w14:textId="77777777" w:rsidR="00D0146F" w:rsidRDefault="00D0146F">
            <w:pPr>
              <w:pStyle w:val="ListParagraph"/>
              <w:ind w:left="0"/>
              <w:rPr>
                <w:rFonts w:ascii="Source Sans Pro" w:hAnsi="Source Sans Pro"/>
              </w:rPr>
            </w:pPr>
            <w:r>
              <w:rPr>
                <w:rFonts w:ascii="Source Sans Pro" w:hAnsi="Source Sans Pro"/>
              </w:rPr>
              <w:t>5 kHz</w:t>
            </w:r>
          </w:p>
        </w:tc>
        <w:tc>
          <w:tcPr>
            <w:tcW w:w="2001" w:type="dxa"/>
          </w:tcPr>
          <w:p w14:paraId="55108184" w14:textId="77777777" w:rsidR="00D0146F" w:rsidRDefault="00D0146F">
            <w:pPr>
              <w:pStyle w:val="ListParagraph"/>
              <w:ind w:left="0"/>
              <w:rPr>
                <w:rFonts w:ascii="Source Sans Pro" w:hAnsi="Source Sans Pro"/>
              </w:rPr>
            </w:pPr>
            <w:r>
              <w:rPr>
                <w:rFonts w:ascii="Source Sans Pro" w:hAnsi="Source Sans Pro"/>
              </w:rPr>
              <w:t>47,519 mΩ</w:t>
            </w:r>
          </w:p>
        </w:tc>
        <w:tc>
          <w:tcPr>
            <w:tcW w:w="1982" w:type="dxa"/>
          </w:tcPr>
          <w:p w14:paraId="75458682" w14:textId="77777777" w:rsidR="00D0146F" w:rsidRDefault="00D0146F">
            <w:pPr>
              <w:pStyle w:val="ListParagraph"/>
              <w:ind w:left="0"/>
              <w:rPr>
                <w:rFonts w:ascii="Source Sans Pro" w:hAnsi="Source Sans Pro"/>
              </w:rPr>
            </w:pPr>
            <w:r>
              <w:rPr>
                <w:rFonts w:ascii="Source Sans Pro" w:hAnsi="Source Sans Pro"/>
              </w:rPr>
              <w:t>-3,699 ˚</w:t>
            </w:r>
          </w:p>
        </w:tc>
      </w:tr>
      <w:tr w:rsidR="00D0146F" w14:paraId="46128159" w14:textId="77777777">
        <w:tc>
          <w:tcPr>
            <w:tcW w:w="1997" w:type="dxa"/>
          </w:tcPr>
          <w:p w14:paraId="26CA9413" w14:textId="77777777" w:rsidR="00D0146F" w:rsidRDefault="00D0146F">
            <w:pPr>
              <w:pStyle w:val="ListParagraph"/>
              <w:ind w:left="0"/>
              <w:rPr>
                <w:rFonts w:ascii="Source Sans Pro" w:hAnsi="Source Sans Pro"/>
              </w:rPr>
            </w:pPr>
            <w:r>
              <w:rPr>
                <w:rFonts w:ascii="Source Sans Pro" w:hAnsi="Source Sans Pro"/>
              </w:rPr>
              <w:t>1 A_rms</w:t>
            </w:r>
          </w:p>
        </w:tc>
        <w:tc>
          <w:tcPr>
            <w:tcW w:w="1956" w:type="dxa"/>
          </w:tcPr>
          <w:p w14:paraId="449F7252" w14:textId="77777777" w:rsidR="00D0146F" w:rsidRDefault="00D0146F">
            <w:pPr>
              <w:pStyle w:val="ListParagraph"/>
              <w:ind w:left="0"/>
              <w:rPr>
                <w:rFonts w:ascii="Source Sans Pro" w:hAnsi="Source Sans Pro"/>
              </w:rPr>
            </w:pPr>
            <w:r>
              <w:rPr>
                <w:rFonts w:ascii="Source Sans Pro" w:hAnsi="Source Sans Pro"/>
              </w:rPr>
              <w:t>10 kHz</w:t>
            </w:r>
          </w:p>
        </w:tc>
        <w:tc>
          <w:tcPr>
            <w:tcW w:w="2001" w:type="dxa"/>
          </w:tcPr>
          <w:p w14:paraId="33F19054" w14:textId="77777777" w:rsidR="00D0146F" w:rsidRDefault="00D0146F">
            <w:pPr>
              <w:pStyle w:val="ListParagraph"/>
              <w:ind w:left="0"/>
              <w:rPr>
                <w:rFonts w:ascii="Source Sans Pro" w:hAnsi="Source Sans Pro"/>
              </w:rPr>
            </w:pPr>
            <w:r>
              <w:rPr>
                <w:rFonts w:ascii="Source Sans Pro" w:hAnsi="Source Sans Pro"/>
              </w:rPr>
              <w:t>46,167 mΩ</w:t>
            </w:r>
          </w:p>
        </w:tc>
        <w:tc>
          <w:tcPr>
            <w:tcW w:w="1982" w:type="dxa"/>
          </w:tcPr>
          <w:p w14:paraId="553AA681" w14:textId="77777777" w:rsidR="00D0146F" w:rsidRDefault="00D0146F">
            <w:pPr>
              <w:pStyle w:val="ListParagraph"/>
              <w:ind w:left="0"/>
              <w:rPr>
                <w:rFonts w:ascii="Source Sans Pro" w:hAnsi="Source Sans Pro"/>
              </w:rPr>
            </w:pPr>
            <w:r>
              <w:rPr>
                <w:rFonts w:ascii="Source Sans Pro" w:hAnsi="Source Sans Pro"/>
              </w:rPr>
              <w:t>-2,702 ˚</w:t>
            </w:r>
          </w:p>
        </w:tc>
      </w:tr>
      <w:tr w:rsidR="00D0146F" w14:paraId="4F29CBD8" w14:textId="77777777">
        <w:tc>
          <w:tcPr>
            <w:tcW w:w="1997" w:type="dxa"/>
          </w:tcPr>
          <w:p w14:paraId="4EF90F0B" w14:textId="77777777" w:rsidR="00D0146F" w:rsidRDefault="00D0146F">
            <w:pPr>
              <w:pStyle w:val="ListParagraph"/>
              <w:ind w:left="0"/>
              <w:rPr>
                <w:rFonts w:ascii="Source Sans Pro" w:hAnsi="Source Sans Pro"/>
              </w:rPr>
            </w:pPr>
            <w:r>
              <w:rPr>
                <w:rFonts w:ascii="Source Sans Pro" w:hAnsi="Source Sans Pro"/>
              </w:rPr>
              <w:t>1 A_rms</w:t>
            </w:r>
          </w:p>
        </w:tc>
        <w:tc>
          <w:tcPr>
            <w:tcW w:w="1956" w:type="dxa"/>
          </w:tcPr>
          <w:p w14:paraId="43C2FF6C" w14:textId="77777777" w:rsidR="00D0146F" w:rsidRDefault="00D0146F">
            <w:pPr>
              <w:pStyle w:val="ListParagraph"/>
              <w:ind w:left="0"/>
              <w:rPr>
                <w:rFonts w:ascii="Source Sans Pro" w:hAnsi="Source Sans Pro"/>
              </w:rPr>
            </w:pPr>
            <w:r>
              <w:rPr>
                <w:rFonts w:ascii="Source Sans Pro" w:hAnsi="Source Sans Pro"/>
              </w:rPr>
              <w:t>25 kHz</w:t>
            </w:r>
          </w:p>
        </w:tc>
        <w:tc>
          <w:tcPr>
            <w:tcW w:w="2001" w:type="dxa"/>
          </w:tcPr>
          <w:p w14:paraId="2ACDB7B0" w14:textId="77777777" w:rsidR="00D0146F" w:rsidRDefault="00D0146F">
            <w:pPr>
              <w:pStyle w:val="ListParagraph"/>
              <w:ind w:left="0"/>
              <w:rPr>
                <w:rFonts w:ascii="Source Sans Pro" w:hAnsi="Source Sans Pro"/>
              </w:rPr>
            </w:pPr>
            <w:r>
              <w:rPr>
                <w:rFonts w:ascii="Source Sans Pro" w:hAnsi="Source Sans Pro"/>
              </w:rPr>
              <w:t>46,669 mΩ</w:t>
            </w:r>
          </w:p>
        </w:tc>
        <w:tc>
          <w:tcPr>
            <w:tcW w:w="1982" w:type="dxa"/>
          </w:tcPr>
          <w:p w14:paraId="310CB288" w14:textId="77777777" w:rsidR="00D0146F" w:rsidRDefault="00D0146F">
            <w:pPr>
              <w:pStyle w:val="ListParagraph"/>
              <w:ind w:left="0"/>
              <w:rPr>
                <w:rFonts w:ascii="Source Sans Pro" w:hAnsi="Source Sans Pro"/>
              </w:rPr>
            </w:pPr>
            <w:r>
              <w:rPr>
                <w:rFonts w:ascii="Source Sans Pro" w:hAnsi="Source Sans Pro"/>
              </w:rPr>
              <w:t>-2,915 ˚</w:t>
            </w:r>
          </w:p>
        </w:tc>
      </w:tr>
      <w:tr w:rsidR="00D0146F" w14:paraId="5BE6DB0B" w14:textId="77777777">
        <w:tc>
          <w:tcPr>
            <w:tcW w:w="1997" w:type="dxa"/>
          </w:tcPr>
          <w:p w14:paraId="117DFF67" w14:textId="77777777" w:rsidR="00D0146F" w:rsidRDefault="00D0146F">
            <w:pPr>
              <w:pStyle w:val="ListParagraph"/>
              <w:ind w:left="0"/>
              <w:rPr>
                <w:rFonts w:ascii="Source Sans Pro" w:hAnsi="Source Sans Pro"/>
              </w:rPr>
            </w:pPr>
            <w:r>
              <w:rPr>
                <w:rFonts w:ascii="Source Sans Pro" w:hAnsi="Source Sans Pro"/>
              </w:rPr>
              <w:t>1 A_rms</w:t>
            </w:r>
          </w:p>
        </w:tc>
        <w:tc>
          <w:tcPr>
            <w:tcW w:w="1956" w:type="dxa"/>
          </w:tcPr>
          <w:p w14:paraId="29BBD568" w14:textId="77777777" w:rsidR="00D0146F" w:rsidRDefault="00D0146F">
            <w:pPr>
              <w:pStyle w:val="ListParagraph"/>
              <w:ind w:left="0"/>
              <w:rPr>
                <w:rFonts w:ascii="Source Sans Pro" w:hAnsi="Source Sans Pro"/>
              </w:rPr>
            </w:pPr>
            <w:r>
              <w:rPr>
                <w:rFonts w:ascii="Source Sans Pro" w:hAnsi="Source Sans Pro"/>
              </w:rPr>
              <w:t>50 kHz</w:t>
            </w:r>
          </w:p>
        </w:tc>
        <w:tc>
          <w:tcPr>
            <w:tcW w:w="2001" w:type="dxa"/>
          </w:tcPr>
          <w:p w14:paraId="25F6B918" w14:textId="77777777" w:rsidR="00D0146F" w:rsidRDefault="00D0146F">
            <w:pPr>
              <w:pStyle w:val="ListParagraph"/>
              <w:ind w:left="0"/>
              <w:rPr>
                <w:rFonts w:ascii="Source Sans Pro" w:hAnsi="Source Sans Pro"/>
              </w:rPr>
            </w:pPr>
            <w:r>
              <w:rPr>
                <w:rFonts w:ascii="Source Sans Pro" w:hAnsi="Source Sans Pro"/>
              </w:rPr>
              <w:t>51,291 mΩ</w:t>
            </w:r>
          </w:p>
        </w:tc>
        <w:tc>
          <w:tcPr>
            <w:tcW w:w="1982" w:type="dxa"/>
          </w:tcPr>
          <w:p w14:paraId="05279E0C" w14:textId="77777777" w:rsidR="00D0146F" w:rsidRDefault="00D0146F">
            <w:pPr>
              <w:pStyle w:val="ListParagraph"/>
              <w:ind w:left="0"/>
              <w:rPr>
                <w:rFonts w:ascii="Source Sans Pro" w:hAnsi="Source Sans Pro"/>
              </w:rPr>
            </w:pPr>
            <w:r>
              <w:rPr>
                <w:rFonts w:ascii="Source Sans Pro" w:hAnsi="Source Sans Pro"/>
              </w:rPr>
              <w:t>-3,134 ˚</w:t>
            </w:r>
          </w:p>
        </w:tc>
      </w:tr>
    </w:tbl>
    <w:p w14:paraId="426E270A" w14:textId="7161757A" w:rsidR="00D0146F" w:rsidRDefault="00D0146F" w:rsidP="00D0146F">
      <w:pPr>
        <w:pStyle w:val="ListParagraph"/>
        <w:ind w:left="1080"/>
        <w:rPr>
          <w:rFonts w:ascii="Source Sans Pro" w:hAnsi="Source Sans Pro"/>
        </w:rPr>
      </w:pPr>
    </w:p>
    <w:p w14:paraId="16DC6FA5" w14:textId="677E6770" w:rsidR="00D0146F" w:rsidRPr="00A72EE0" w:rsidRDefault="00D0146F" w:rsidP="00D0146F">
      <w:pPr>
        <w:pStyle w:val="ListParagraph"/>
        <w:ind w:left="1080"/>
        <w:jc w:val="both"/>
        <w:rPr>
          <w:rFonts w:ascii="Source Sans Pro" w:hAnsi="Source Sans Pro"/>
        </w:rPr>
      </w:pPr>
    </w:p>
    <w:p w14:paraId="3BCA4832" w14:textId="2576867E" w:rsidR="001B672E" w:rsidRDefault="001B672E" w:rsidP="00F24674">
      <w:pPr>
        <w:jc w:val="both"/>
        <w:rPr>
          <w:rFonts w:ascii="Source Sans Pro" w:hAnsi="Source Sans Pro"/>
        </w:rPr>
      </w:pPr>
    </w:p>
    <w:p w14:paraId="2FBA9DC1" w14:textId="4FAEC69A" w:rsidR="00D0146F" w:rsidRDefault="00D0146F" w:rsidP="00F24674">
      <w:pPr>
        <w:jc w:val="both"/>
        <w:rPr>
          <w:rFonts w:ascii="Source Sans Pro" w:hAnsi="Source Sans Pro"/>
        </w:rPr>
      </w:pPr>
    </w:p>
    <w:p w14:paraId="0DE50582" w14:textId="1A1BB5A0" w:rsidR="00D0146F" w:rsidRDefault="00D0146F" w:rsidP="00F24674">
      <w:pPr>
        <w:jc w:val="both"/>
        <w:rPr>
          <w:rFonts w:ascii="Source Sans Pro" w:hAnsi="Source Sans Pro"/>
        </w:rPr>
      </w:pPr>
      <w:r>
        <w:rPr>
          <w:rFonts w:ascii="Source Sans Pro" w:hAnsi="Source Sans Pro"/>
        </w:rPr>
        <w:t xml:space="preserve"> </w:t>
      </w:r>
    </w:p>
    <w:p w14:paraId="74DDF1AE" w14:textId="06BE4472" w:rsidR="00D0146F" w:rsidRDefault="00D0146F" w:rsidP="00F24674">
      <w:pPr>
        <w:jc w:val="both"/>
        <w:rPr>
          <w:rFonts w:ascii="Source Sans Pro" w:hAnsi="Source Sans Pro"/>
        </w:rPr>
      </w:pPr>
      <w:r>
        <w:rPr>
          <w:rFonts w:ascii="Source Sans Pro" w:hAnsi="Source Sans Pro"/>
        </w:rPr>
        <w:lastRenderedPageBreak/>
        <w:t>Changes 21.01:</w:t>
      </w:r>
    </w:p>
    <w:p w14:paraId="185C6E03" w14:textId="7ADC7113" w:rsidR="00D0146F" w:rsidRDefault="00D0146F" w:rsidP="00F24674">
      <w:pPr>
        <w:jc w:val="both"/>
        <w:rPr>
          <w:rFonts w:ascii="Source Sans Pro" w:hAnsi="Source Sans Pro"/>
        </w:rPr>
      </w:pPr>
      <w:r>
        <w:rPr>
          <w:rFonts w:ascii="Source Sans Pro" w:hAnsi="Source Sans Pro"/>
        </w:rPr>
        <w:t>LDO is removed, therefore directly supplied by 5V.</w:t>
      </w:r>
    </w:p>
    <w:p w14:paraId="3FDAD0F3" w14:textId="7C997085" w:rsidR="00D0146F" w:rsidRDefault="00D0146F" w:rsidP="00F24674">
      <w:pPr>
        <w:jc w:val="both"/>
        <w:rPr>
          <w:rFonts w:ascii="Source Sans Pro" w:hAnsi="Source Sans Pro"/>
        </w:rPr>
      </w:pPr>
      <w:r>
        <w:rPr>
          <w:rFonts w:ascii="Source Sans Pro" w:hAnsi="Source Sans Pro"/>
        </w:rPr>
        <w:t>Phase A: R3 and R6 unpopulated -&gt; Current sensor is separated by OpAmp circuit</w:t>
      </w:r>
    </w:p>
    <w:p w14:paraId="28B1A87D" w14:textId="6A523010" w:rsidR="00D0146F" w:rsidRDefault="00D0146F" w:rsidP="00D0146F">
      <w:pPr>
        <w:pStyle w:val="ListParagraph"/>
        <w:numPr>
          <w:ilvl w:val="0"/>
          <w:numId w:val="7"/>
        </w:numPr>
        <w:jc w:val="both"/>
        <w:rPr>
          <w:rFonts w:ascii="Source Sans Pro" w:hAnsi="Source Sans Pro"/>
        </w:rPr>
      </w:pPr>
      <w:r>
        <w:rPr>
          <w:rFonts w:ascii="Source Sans Pro" w:hAnsi="Source Sans Pro"/>
        </w:rPr>
        <w:t>Therefore we can obtain the impedance of the current sensor alone</w:t>
      </w:r>
    </w:p>
    <w:p w14:paraId="7444DA9C" w14:textId="2E533FC1" w:rsidR="00D0146F" w:rsidRDefault="00D0146F" w:rsidP="00D0146F">
      <w:pPr>
        <w:jc w:val="both"/>
        <w:rPr>
          <w:rFonts w:ascii="Source Sans Pro" w:hAnsi="Source Sans Pro"/>
        </w:rPr>
      </w:pPr>
      <w:r>
        <w:rPr>
          <w:rFonts w:ascii="Source Sans Pro" w:hAnsi="Source Sans Pro"/>
        </w:rPr>
        <w:t>Phase B: OpAmp replaced by THS4521 -&gt; has lower BW, around 100 MHz</w:t>
      </w:r>
      <w:r w:rsidR="00D5735C">
        <w:rPr>
          <w:rFonts w:ascii="Source Sans Pro" w:hAnsi="Source Sans Pro"/>
        </w:rPr>
        <w:t xml:space="preserve"> -&gt; no difference with gain impedance compared to other phases. </w:t>
      </w:r>
      <w:r w:rsidR="00CB42D0">
        <w:rPr>
          <w:rFonts w:ascii="Source Sans Pro" w:hAnsi="Source Sans Pro"/>
        </w:rPr>
        <w:t xml:space="preserve">Internal </w:t>
      </w:r>
      <w:r w:rsidR="00D5735C">
        <w:rPr>
          <w:rFonts w:ascii="Source Sans Pro" w:hAnsi="Source Sans Pro"/>
        </w:rPr>
        <w:t>V</w:t>
      </w:r>
      <w:r w:rsidR="00CB42D0">
        <w:rPr>
          <w:rFonts w:ascii="Source Sans Pro" w:hAnsi="Source Sans Pro"/>
        </w:rPr>
        <w:t>_</w:t>
      </w:r>
      <w:r w:rsidR="00D5735C">
        <w:rPr>
          <w:rFonts w:ascii="Source Sans Pro" w:hAnsi="Source Sans Pro"/>
        </w:rPr>
        <w:t>OCM was still measured to be 2.46V, not 2.5V.</w:t>
      </w:r>
    </w:p>
    <w:p w14:paraId="4871783B" w14:textId="484C541A" w:rsidR="00D0146F" w:rsidRDefault="00D0146F" w:rsidP="00D0146F">
      <w:pPr>
        <w:jc w:val="both"/>
        <w:rPr>
          <w:rFonts w:ascii="Source Sans Pro" w:hAnsi="Source Sans Pro"/>
        </w:rPr>
      </w:pPr>
      <w:r>
        <w:rPr>
          <w:rFonts w:ascii="Source Sans Pro" w:hAnsi="Source Sans Pro"/>
        </w:rPr>
        <w:t>Phase C: untouched</w:t>
      </w:r>
    </w:p>
    <w:p w14:paraId="34D28C34" w14:textId="77777777" w:rsidR="00760C25" w:rsidRDefault="00760C25" w:rsidP="00D0146F">
      <w:pPr>
        <w:jc w:val="both"/>
        <w:rPr>
          <w:rFonts w:ascii="Source Sans Pro" w:hAnsi="Source Sans Pro"/>
        </w:rPr>
      </w:pPr>
    </w:p>
    <w:p w14:paraId="5F678638" w14:textId="07E43AB7" w:rsidR="00760C25" w:rsidRDefault="00760C25" w:rsidP="00D0146F">
      <w:pPr>
        <w:jc w:val="both"/>
        <w:rPr>
          <w:rFonts w:ascii="Source Sans Pro" w:hAnsi="Source Sans Pro"/>
        </w:rPr>
      </w:pPr>
      <w:r>
        <w:rPr>
          <w:rFonts w:ascii="Source Sans Pro" w:hAnsi="Source Sans Pro"/>
        </w:rPr>
        <w:t>After measuring the impedance of the current sensor alone, an unexpected behavior is observed. The input current I_rms is around 7A, which is sufficient. Until 500 Hz, the impedance is quite stable around 25 mOhm, which is expected. Beyond this, the impedance drops significantly. The reason is not clear and therefore the manufacturer (Sensitec) is contacted. Since maximum of 30 Amperes is targeted, we might go with lower rated current sensor, LEM.</w:t>
      </w:r>
    </w:p>
    <w:p w14:paraId="7B770752" w14:textId="067BF3AC" w:rsidR="00760C25" w:rsidRDefault="00760C25" w:rsidP="00D0146F">
      <w:pPr>
        <w:jc w:val="both"/>
        <w:rPr>
          <w:rFonts w:ascii="Source Sans Pro" w:hAnsi="Source Sans Pro"/>
        </w:rPr>
      </w:pPr>
      <w:r>
        <w:rPr>
          <w:rFonts w:ascii="Source Sans Pro" w:hAnsi="Source Sans Pro"/>
        </w:rPr>
        <w:t xml:space="preserve">As a result, new pcb is designed to improve things. </w:t>
      </w:r>
    </w:p>
    <w:p w14:paraId="5828BF88" w14:textId="02F9892B" w:rsidR="00A82388" w:rsidRDefault="00760C25" w:rsidP="00A82388">
      <w:pPr>
        <w:pStyle w:val="ListParagraph"/>
        <w:numPr>
          <w:ilvl w:val="0"/>
          <w:numId w:val="8"/>
        </w:numPr>
        <w:jc w:val="both"/>
        <w:rPr>
          <w:rFonts w:ascii="Source Sans Pro" w:hAnsi="Source Sans Pro"/>
        </w:rPr>
      </w:pPr>
      <w:r>
        <w:rPr>
          <w:rFonts w:ascii="Source Sans Pro" w:hAnsi="Source Sans Pro"/>
        </w:rPr>
        <w:t xml:space="preserve">LDO 24V-&gt;5V is removed. The voltage is step down from 24V to 6.5V, then to 5.2V. As a result, VCC of 5.2V is used for current sensor and diff. OpAmp supply voltage. </w:t>
      </w:r>
      <w:r w:rsidR="00D5735C">
        <w:rPr>
          <w:rFonts w:ascii="Source Sans Pro" w:hAnsi="Source Sans Pro"/>
        </w:rPr>
        <w:t>Reason is that we have fully rail-to-rail signal</w:t>
      </w:r>
      <w:r w:rsidR="00877E14">
        <w:rPr>
          <w:rFonts w:ascii="Source Sans Pro" w:hAnsi="Source Sans Pro"/>
        </w:rPr>
        <w:t>, to achieve fully the -+ 5V range at the output.</w:t>
      </w:r>
      <w:r w:rsidR="00D5735C">
        <w:rPr>
          <w:rFonts w:ascii="Source Sans Pro" w:hAnsi="Source Sans Pro"/>
        </w:rPr>
        <w:t xml:space="preserve"> Additionally, 2.5V voltage reference is implemented. Ultra high precision fixed 2.5V is used for Common mode voltage of the opamp. </w:t>
      </w:r>
    </w:p>
    <w:p w14:paraId="0CF3F106" w14:textId="30AF2A5E" w:rsidR="00A82388" w:rsidRDefault="00A82388" w:rsidP="00A82388">
      <w:pPr>
        <w:pStyle w:val="ListParagraph"/>
        <w:numPr>
          <w:ilvl w:val="0"/>
          <w:numId w:val="8"/>
        </w:numPr>
        <w:jc w:val="both"/>
        <w:rPr>
          <w:rFonts w:ascii="Source Sans Pro" w:hAnsi="Source Sans Pro"/>
        </w:rPr>
      </w:pPr>
      <w:r>
        <w:rPr>
          <w:rFonts w:ascii="Source Sans Pro" w:hAnsi="Source Sans Pro"/>
        </w:rPr>
        <w:t>With 2 oz copper weight, minimum track width is 0.16 mm, according to JLCPCB capabilities. -&gt; Differential route width are adjusted.</w:t>
      </w:r>
    </w:p>
    <w:p w14:paraId="5510C7CE" w14:textId="31A7BEA6" w:rsidR="00A82388" w:rsidRDefault="00A82388" w:rsidP="00A82388">
      <w:pPr>
        <w:pStyle w:val="ListParagraph"/>
        <w:numPr>
          <w:ilvl w:val="0"/>
          <w:numId w:val="8"/>
        </w:numPr>
        <w:jc w:val="both"/>
        <w:rPr>
          <w:rFonts w:ascii="Source Sans Pro" w:hAnsi="Source Sans Pro"/>
        </w:rPr>
      </w:pPr>
      <w:r>
        <w:rPr>
          <w:rFonts w:ascii="Source Sans Pro" w:hAnsi="Source Sans Pro"/>
        </w:rPr>
        <w:t>Increased layer number to 4 layers -&gt; more copper area for better current carrying capabillty with more cross section area, better cooling, lower thermal resistance and better thermal performance</w:t>
      </w:r>
    </w:p>
    <w:p w14:paraId="15B3F9DF" w14:textId="573C52C4" w:rsidR="00A82388" w:rsidRDefault="00A82388" w:rsidP="00A82388">
      <w:pPr>
        <w:pStyle w:val="ListParagraph"/>
        <w:numPr>
          <w:ilvl w:val="0"/>
          <w:numId w:val="8"/>
        </w:numPr>
        <w:jc w:val="both"/>
        <w:rPr>
          <w:rFonts w:ascii="Source Sans Pro" w:hAnsi="Source Sans Pro"/>
        </w:rPr>
      </w:pPr>
      <w:r>
        <w:rPr>
          <w:rFonts w:ascii="Source Sans Pro" w:hAnsi="Source Sans Pro"/>
        </w:rPr>
        <w:t>For input current carrying polygons between screw terminals and current transducer, the width is increased by also making the pcb wider to 11mm. Channels are spread evenly for symmetry and maximum trace width is achieved to be around 12mm for each trace here. For worst case, Input current can be up to 75A. there are 4 layers stacked on top of each other, with each copper thickness being 2, this result in a thickness of 8 oz/ft^2 for each trace. This result in an expected temperature rise of 35 °C when 75A passes through, using IPC-2221 curve fitting</w:t>
      </w:r>
    </w:p>
    <w:p w14:paraId="38168DBF" w14:textId="34F5D53E" w:rsidR="00A82388" w:rsidRPr="00A82388" w:rsidRDefault="00A82388" w:rsidP="00A82388">
      <w:pPr>
        <w:pStyle w:val="ListParagraph"/>
        <w:jc w:val="both"/>
        <w:rPr>
          <w:rFonts w:ascii="Source Sans Pro" w:hAnsi="Source Sans Pro"/>
        </w:rPr>
      </w:pPr>
      <w:r w:rsidRPr="00A82388">
        <w:rPr>
          <w:rFonts w:ascii="Source Sans Pro" w:hAnsi="Source Sans Pro"/>
          <w:noProof/>
        </w:rPr>
        <w:lastRenderedPageBreak/>
        <w:drawing>
          <wp:inline distT="0" distB="0" distL="0" distR="0" wp14:anchorId="560288A9" wp14:editId="3A418CC4">
            <wp:extent cx="3150563" cy="3391411"/>
            <wp:effectExtent l="0" t="0" r="0" b="0"/>
            <wp:docPr id="1013336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36346" name="Picture 1" descr="A screenshot of a computer&#10;&#10;AI-generated content may be incorrect."/>
                    <pic:cNvPicPr/>
                  </pic:nvPicPr>
                  <pic:blipFill>
                    <a:blip r:embed="rId11"/>
                    <a:stretch>
                      <a:fillRect/>
                    </a:stretch>
                  </pic:blipFill>
                  <pic:spPr>
                    <a:xfrm>
                      <a:off x="0" y="0"/>
                      <a:ext cx="3158045" cy="3399465"/>
                    </a:xfrm>
                    <a:prstGeom prst="rect">
                      <a:avLst/>
                    </a:prstGeom>
                  </pic:spPr>
                </pic:pic>
              </a:graphicData>
            </a:graphic>
          </wp:inline>
        </w:drawing>
      </w:r>
    </w:p>
    <w:p w14:paraId="252570CF" w14:textId="312AE9E3" w:rsidR="00A82388" w:rsidRDefault="00A82388" w:rsidP="00A82388">
      <w:pPr>
        <w:ind w:left="360"/>
        <w:jc w:val="both"/>
        <w:rPr>
          <w:rFonts w:ascii="Source Sans Pro" w:hAnsi="Source Sans Pro"/>
        </w:rPr>
      </w:pPr>
    </w:p>
    <w:p w14:paraId="6519352D" w14:textId="78C853E9" w:rsidR="00B94A55" w:rsidRDefault="00B94A55" w:rsidP="00A82388">
      <w:pPr>
        <w:ind w:left="360"/>
        <w:jc w:val="both"/>
        <w:rPr>
          <w:rFonts w:ascii="Source Sans Pro" w:hAnsi="Source Sans Pro"/>
        </w:rPr>
      </w:pPr>
      <w:r>
        <w:rPr>
          <w:rFonts w:ascii="Source Sans Pro" w:hAnsi="Source Sans Pro"/>
        </w:rPr>
        <w:t>First inspections on the pcbs:</w:t>
      </w:r>
    </w:p>
    <w:p w14:paraId="24D14BC8" w14:textId="77777777" w:rsidR="00EA5283" w:rsidRDefault="00B94A55" w:rsidP="00EA5283">
      <w:pPr>
        <w:ind w:left="360"/>
        <w:jc w:val="both"/>
        <w:rPr>
          <w:rFonts w:ascii="Source Sans Pro" w:hAnsi="Source Sans Pro"/>
        </w:rPr>
      </w:pPr>
      <w:r>
        <w:rPr>
          <w:rFonts w:ascii="Source Sans Pro" w:hAnsi="Source Sans Pro"/>
        </w:rPr>
        <w:t>Vref -&gt; 2.50</w:t>
      </w:r>
      <w:r w:rsidR="00EA5283">
        <w:rPr>
          <w:rFonts w:ascii="Source Sans Pro" w:hAnsi="Source Sans Pro"/>
        </w:rPr>
        <w:t>1</w:t>
      </w:r>
      <w:r>
        <w:rPr>
          <w:rFonts w:ascii="Source Sans Pro" w:hAnsi="Source Sans Pro"/>
        </w:rPr>
        <w:t xml:space="preserve"> V</w:t>
      </w:r>
    </w:p>
    <w:p w14:paraId="4375915A" w14:textId="5B3C1F46" w:rsidR="00B94A55" w:rsidRDefault="00B94A55" w:rsidP="00A82388">
      <w:pPr>
        <w:ind w:left="360"/>
        <w:jc w:val="both"/>
        <w:rPr>
          <w:rFonts w:ascii="Source Sans Pro" w:hAnsi="Source Sans Pro"/>
        </w:rPr>
      </w:pPr>
      <w:r>
        <w:rPr>
          <w:rFonts w:ascii="Source Sans Pro" w:hAnsi="Source Sans Pro"/>
        </w:rPr>
        <w:t xml:space="preserve">VCC+ -&gt; 5.46 V (instead of 5.2 V) </w:t>
      </w:r>
    </w:p>
    <w:p w14:paraId="1296E7FB" w14:textId="117F7337" w:rsidR="00B94A55" w:rsidRDefault="00B94A55" w:rsidP="00B94A55">
      <w:pPr>
        <w:pStyle w:val="ListParagraph"/>
        <w:numPr>
          <w:ilvl w:val="0"/>
          <w:numId w:val="7"/>
        </w:numPr>
        <w:jc w:val="both"/>
        <w:rPr>
          <w:rFonts w:ascii="Source Sans Pro" w:hAnsi="Source Sans Pro"/>
        </w:rPr>
      </w:pPr>
      <w:r>
        <w:rPr>
          <w:rFonts w:ascii="Source Sans Pro" w:hAnsi="Source Sans Pro"/>
        </w:rPr>
        <w:t xml:space="preserve">That’s higher </w:t>
      </w:r>
      <w:r w:rsidR="00EA5283">
        <w:rPr>
          <w:rFonts w:ascii="Source Sans Pro" w:hAnsi="Source Sans Pro"/>
        </w:rPr>
        <w:t>according to specifications supply range of the current sensor</w:t>
      </w:r>
      <w:r>
        <w:rPr>
          <w:rFonts w:ascii="Source Sans Pro" w:hAnsi="Source Sans Pro"/>
        </w:rPr>
        <w:t>, which is 5.25V</w:t>
      </w:r>
    </w:p>
    <w:p w14:paraId="26709D26" w14:textId="531F125F" w:rsidR="00B94A55" w:rsidRDefault="00B94A55" w:rsidP="00B94A55">
      <w:pPr>
        <w:ind w:firstLine="720"/>
        <w:jc w:val="both"/>
        <w:rPr>
          <w:rFonts w:ascii="Source Sans Pro" w:hAnsi="Source Sans Pro"/>
        </w:rPr>
      </w:pPr>
      <w:r>
        <w:rPr>
          <w:rFonts w:ascii="Source Sans Pro" w:hAnsi="Source Sans Pro"/>
        </w:rPr>
        <w:t xml:space="preserve">Reason: </w:t>
      </w:r>
      <w:r w:rsidR="00D670BB">
        <w:rPr>
          <w:rFonts w:ascii="Source Sans Pro" w:hAnsi="Source Sans Pro"/>
        </w:rPr>
        <w:t>With VCC+ being 5.2 V and V_FB = 1.187 V a</w:t>
      </w:r>
      <w:r>
        <w:rPr>
          <w:rFonts w:ascii="Source Sans Pro" w:hAnsi="Source Sans Pro"/>
        </w:rPr>
        <w:t>ccording to the datasheet, 9.1.1, R21/R24 should be 3.3</w:t>
      </w:r>
      <w:r w:rsidR="00D670BB">
        <w:rPr>
          <w:rFonts w:ascii="Source Sans Pro" w:hAnsi="Source Sans Pro"/>
        </w:rPr>
        <w:t xml:space="preserve">88. </w:t>
      </w:r>
    </w:p>
    <w:p w14:paraId="236FE6DE" w14:textId="65868E75" w:rsidR="00B94A55" w:rsidRDefault="00B94A55" w:rsidP="00B94A55">
      <w:pPr>
        <w:ind w:firstLine="720"/>
        <w:jc w:val="both"/>
        <w:rPr>
          <w:rFonts w:ascii="Source Sans Pro" w:hAnsi="Source Sans Pro"/>
        </w:rPr>
      </w:pPr>
    </w:p>
    <w:p w14:paraId="3D7485D1" w14:textId="1160E7DF" w:rsidR="00B94A55" w:rsidRDefault="004D0E9D" w:rsidP="00B94A55">
      <w:pPr>
        <w:ind w:firstLine="720"/>
        <w:jc w:val="both"/>
        <w:rPr>
          <w:rFonts w:ascii="Source Sans Pro" w:hAnsi="Source Sans Pro"/>
        </w:rPr>
      </w:pPr>
      <w:r w:rsidRPr="004D0E9D">
        <w:rPr>
          <w:rFonts w:ascii="Source Sans Pro" w:hAnsi="Source Sans Pro"/>
          <w:noProof/>
        </w:rPr>
        <w:drawing>
          <wp:anchor distT="0" distB="0" distL="114300" distR="114300" simplePos="0" relativeHeight="251658240" behindDoc="1" locked="0" layoutInCell="1" allowOverlap="1" wp14:anchorId="47F7B7D6" wp14:editId="38E2FA30">
            <wp:simplePos x="0" y="0"/>
            <wp:positionH relativeFrom="column">
              <wp:posOffset>3401653</wp:posOffset>
            </wp:positionH>
            <wp:positionV relativeFrom="paragraph">
              <wp:posOffset>1023559</wp:posOffset>
            </wp:positionV>
            <wp:extent cx="2312261" cy="1011390"/>
            <wp:effectExtent l="0" t="0" r="0" b="0"/>
            <wp:wrapTight wrapText="bothSides">
              <wp:wrapPolygon edited="0">
                <wp:start x="0" y="0"/>
                <wp:lineTo x="0" y="21166"/>
                <wp:lineTo x="21357" y="21166"/>
                <wp:lineTo x="21357" y="0"/>
                <wp:lineTo x="0" y="0"/>
              </wp:wrapPolygon>
            </wp:wrapTight>
            <wp:docPr id="2105032129" name="Picture 1" descr="A math equation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32129" name="Picture 1" descr="A math equations and symbol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12261" cy="1011390"/>
                    </a:xfrm>
                    <a:prstGeom prst="rect">
                      <a:avLst/>
                    </a:prstGeom>
                  </pic:spPr>
                </pic:pic>
              </a:graphicData>
            </a:graphic>
          </wp:anchor>
        </w:drawing>
      </w:r>
      <w:r w:rsidR="003C563F" w:rsidRPr="003C563F">
        <w:rPr>
          <w:rFonts w:ascii="Source Sans Pro" w:hAnsi="Source Sans Pro"/>
          <w:noProof/>
        </w:rPr>
        <w:drawing>
          <wp:anchor distT="0" distB="0" distL="114300" distR="114300" simplePos="0" relativeHeight="251657216" behindDoc="1" locked="0" layoutInCell="1" allowOverlap="1" wp14:anchorId="6C54D63E" wp14:editId="03DFB9AE">
            <wp:simplePos x="0" y="0"/>
            <wp:positionH relativeFrom="margin">
              <wp:align>right</wp:align>
            </wp:positionH>
            <wp:positionV relativeFrom="paragraph">
              <wp:posOffset>125095</wp:posOffset>
            </wp:positionV>
            <wp:extent cx="1882775" cy="562610"/>
            <wp:effectExtent l="0" t="0" r="3175" b="8890"/>
            <wp:wrapTight wrapText="bothSides">
              <wp:wrapPolygon edited="0">
                <wp:start x="0" y="0"/>
                <wp:lineTo x="0" y="21210"/>
                <wp:lineTo x="21418" y="21210"/>
                <wp:lineTo x="21418" y="0"/>
                <wp:lineTo x="0" y="0"/>
              </wp:wrapPolygon>
            </wp:wrapTight>
            <wp:docPr id="92959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91958" name=""/>
                    <pic:cNvPicPr/>
                  </pic:nvPicPr>
                  <pic:blipFill>
                    <a:blip r:embed="rId13">
                      <a:extLst>
                        <a:ext uri="{28A0092B-C50C-407E-A947-70E740481C1C}">
                          <a14:useLocalDpi xmlns:a14="http://schemas.microsoft.com/office/drawing/2010/main" val="0"/>
                        </a:ext>
                      </a:extLst>
                    </a:blip>
                    <a:stretch>
                      <a:fillRect/>
                    </a:stretch>
                  </pic:blipFill>
                  <pic:spPr>
                    <a:xfrm>
                      <a:off x="0" y="0"/>
                      <a:ext cx="1882775" cy="562610"/>
                    </a:xfrm>
                    <a:prstGeom prst="rect">
                      <a:avLst/>
                    </a:prstGeom>
                  </pic:spPr>
                </pic:pic>
              </a:graphicData>
            </a:graphic>
          </wp:anchor>
        </w:drawing>
      </w:r>
      <w:r w:rsidR="00B94A55" w:rsidRPr="00B94A55">
        <w:rPr>
          <w:rFonts w:ascii="Source Sans Pro" w:hAnsi="Source Sans Pro"/>
          <w:noProof/>
        </w:rPr>
        <w:drawing>
          <wp:inline distT="0" distB="0" distL="0" distR="0" wp14:anchorId="0EBDB7DC" wp14:editId="2DDC39BE">
            <wp:extent cx="3094225" cy="820350"/>
            <wp:effectExtent l="0" t="0" r="0" b="0"/>
            <wp:docPr id="2020204575"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04575" name="Picture 1" descr="A screenshot of a computer error&#10;&#10;AI-generated content may be incorrect."/>
                    <pic:cNvPicPr/>
                  </pic:nvPicPr>
                  <pic:blipFill>
                    <a:blip r:embed="rId14"/>
                    <a:stretch>
                      <a:fillRect/>
                    </a:stretch>
                  </pic:blipFill>
                  <pic:spPr>
                    <a:xfrm>
                      <a:off x="0" y="0"/>
                      <a:ext cx="3139458" cy="832342"/>
                    </a:xfrm>
                    <a:prstGeom prst="rect">
                      <a:avLst/>
                    </a:prstGeom>
                  </pic:spPr>
                </pic:pic>
              </a:graphicData>
            </a:graphic>
          </wp:inline>
        </w:drawing>
      </w:r>
    </w:p>
    <w:p w14:paraId="0C25ABD2" w14:textId="7F32453B" w:rsidR="00B94A55" w:rsidRDefault="00B94A55" w:rsidP="00B94A55">
      <w:pPr>
        <w:ind w:firstLine="720"/>
        <w:jc w:val="both"/>
        <w:rPr>
          <w:rFonts w:ascii="Source Sans Pro" w:hAnsi="Source Sans Pro"/>
        </w:rPr>
      </w:pPr>
      <w:r w:rsidRPr="00B94A55">
        <w:rPr>
          <w:rFonts w:ascii="Source Sans Pro" w:hAnsi="Source Sans Pro"/>
          <w:noProof/>
        </w:rPr>
        <w:drawing>
          <wp:inline distT="0" distB="0" distL="0" distR="0" wp14:anchorId="15C662F6" wp14:editId="3EDA6E34">
            <wp:extent cx="2530851" cy="1141771"/>
            <wp:effectExtent l="0" t="0" r="3175" b="1270"/>
            <wp:docPr id="10998340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3400" name="Picture 1" descr="A diagram of a circuit&#10;&#10;AI-generated content may be incorrect."/>
                    <pic:cNvPicPr/>
                  </pic:nvPicPr>
                  <pic:blipFill>
                    <a:blip r:embed="rId15"/>
                    <a:stretch>
                      <a:fillRect/>
                    </a:stretch>
                  </pic:blipFill>
                  <pic:spPr>
                    <a:xfrm>
                      <a:off x="0" y="0"/>
                      <a:ext cx="2569640" cy="1159270"/>
                    </a:xfrm>
                    <a:prstGeom prst="rect">
                      <a:avLst/>
                    </a:prstGeom>
                  </pic:spPr>
                </pic:pic>
              </a:graphicData>
            </a:graphic>
          </wp:inline>
        </w:drawing>
      </w:r>
    </w:p>
    <w:p w14:paraId="7A05489E" w14:textId="2710C3E5" w:rsidR="0011226B" w:rsidRDefault="0011226B" w:rsidP="00B94A55">
      <w:pPr>
        <w:ind w:firstLine="720"/>
        <w:jc w:val="both"/>
        <w:rPr>
          <w:rFonts w:ascii="Source Sans Pro" w:hAnsi="Source Sans Pro"/>
        </w:rPr>
      </w:pPr>
    </w:p>
    <w:p w14:paraId="53F9B78F" w14:textId="3AC82262" w:rsidR="0011226B" w:rsidRDefault="00057774" w:rsidP="00B94A55">
      <w:pPr>
        <w:ind w:firstLine="720"/>
        <w:jc w:val="both"/>
        <w:rPr>
          <w:rFonts w:ascii="Source Sans Pro" w:hAnsi="Source Sans Pro"/>
        </w:rPr>
      </w:pPr>
      <w:r>
        <w:rPr>
          <w:rFonts w:ascii="Source Sans Pro" w:hAnsi="Source Sans Pro"/>
        </w:rPr>
        <w:t>Measured VCC+ = 5.</w:t>
      </w:r>
      <w:r w:rsidR="004904CC">
        <w:rPr>
          <w:rFonts w:ascii="Source Sans Pro" w:hAnsi="Source Sans Pro"/>
        </w:rPr>
        <w:t>1 V</w:t>
      </w:r>
    </w:p>
    <w:p w14:paraId="75C7B80B" w14:textId="77777777" w:rsidR="00BD076C" w:rsidRDefault="00BD076C" w:rsidP="00B94A55">
      <w:pPr>
        <w:ind w:firstLine="720"/>
        <w:jc w:val="both"/>
        <w:rPr>
          <w:rFonts w:ascii="Source Sans Pro" w:hAnsi="Source Sans Pro"/>
        </w:rPr>
      </w:pPr>
    </w:p>
    <w:p w14:paraId="2E03BF83" w14:textId="06587905" w:rsidR="00BD076C" w:rsidRDefault="00BD076C" w:rsidP="00B94A55">
      <w:pPr>
        <w:ind w:firstLine="720"/>
        <w:jc w:val="both"/>
        <w:rPr>
          <w:rFonts w:ascii="Source Sans Pro" w:hAnsi="Source Sans Pro"/>
        </w:rPr>
      </w:pPr>
      <w:r>
        <w:rPr>
          <w:rFonts w:ascii="Source Sans Pro" w:hAnsi="Source Sans Pro"/>
          <w:noProof/>
        </w:rPr>
        <mc:AlternateContent>
          <mc:Choice Requires="wps">
            <w:drawing>
              <wp:anchor distT="0" distB="0" distL="114300" distR="114300" simplePos="0" relativeHeight="251663360" behindDoc="0" locked="0" layoutInCell="1" allowOverlap="1" wp14:anchorId="0B2760E1" wp14:editId="79435616">
                <wp:simplePos x="0" y="0"/>
                <wp:positionH relativeFrom="column">
                  <wp:posOffset>561974</wp:posOffset>
                </wp:positionH>
                <wp:positionV relativeFrom="paragraph">
                  <wp:posOffset>1311910</wp:posOffset>
                </wp:positionV>
                <wp:extent cx="237808" cy="3014663"/>
                <wp:effectExtent l="95250" t="19050" r="29210" b="52705"/>
                <wp:wrapNone/>
                <wp:docPr id="1190909065" name="Straight Arrow Connector 3"/>
                <wp:cNvGraphicFramePr/>
                <a:graphic xmlns:a="http://schemas.openxmlformats.org/drawingml/2006/main">
                  <a:graphicData uri="http://schemas.microsoft.com/office/word/2010/wordprocessingShape">
                    <wps:wsp>
                      <wps:cNvCnPr/>
                      <wps:spPr>
                        <a:xfrm flipH="1">
                          <a:off x="0" y="0"/>
                          <a:ext cx="237808" cy="3014663"/>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06B6CD" id="_x0000_t32" coordsize="21600,21600" o:spt="32" o:oned="t" path="m,l21600,21600e" filled="f">
                <v:path arrowok="t" fillok="f" o:connecttype="none"/>
                <o:lock v:ext="edit" shapetype="t"/>
              </v:shapetype>
              <v:shape id="Straight Arrow Connector 3" o:spid="_x0000_s1026" type="#_x0000_t32" style="position:absolute;margin-left:44.25pt;margin-top:103.3pt;width:18.75pt;height:237.4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60X5QEAABgEAAAOAAAAZHJzL2Uyb0RvYy54bWysU02P0zAQvSPxH6zcadIWlVXVdA9dCgcE&#10;Kz5+gOuME0uObY2Hpv33jJ00y4I4gMjBiu15b968Ge/uL70VZ8BovKuL5aIqBDjlG+Pauvj29fjq&#10;rhCRpGuk9Q7q4gqxuN+/fLEbwhZWvvO2ARRM4uJ2CHXREYVtWUbVQS/jwgdwfKk99pJ4i23ZoByY&#10;vbflqqo25eCxCegVxMinD+Nlsc/8WoOiT1pHIGHrgrVRXjGvp7SW+53ctihDZ9QkQ/6Dil4ax0ln&#10;qgdJUnxH8xtVbxT66DUtlO9Lr7VRkGvgapbVL9V86WSAXAubE8NsU/x/tOrj+eAekW0YQtzG8Iip&#10;iovGXmhrwnvuaa6LlYpLtu062wYXEooPV+s3dxX3WfHVulq+3mzWyddy5El8ASO9A9+L9FMXkVCa&#10;tqODd4475HHMIc8fIo3AGyCBrRMDE98tqypLid6a5misTZcR29PBojhLbvDxWPE35X4WRtLYt64R&#10;dA08hIRGutbCFGkdi30qP//R1cKY/DNoYRoucxSZJxPmlFIpcLScmTg6wTTLm4GT7DTSfwJO8QkK&#10;eWr/BjwjcmbvaAb3xnkcTXuenS43yXqMvzkw1p0sOPnmmgcjW8Pjlzs6PZU03z/vM/zpQe9/AAAA&#10;//8DAFBLAwQUAAYACAAAACEAh37YzuMAAAAKAQAADwAAAGRycy9kb3ducmV2LnhtbEyPUUvDMBSF&#10;3wX/Q7iCL7IlrRprbTpEEIZMcJsovmXNta02N7XJtu7fmz3p4+V+nPOdYjbaju1w8K0jBclUAEOq&#10;nGmpVvC6fpxkwHzQZHTnCBUc0MOsPD0pdG7cnpa4W4WaxRDyuVbQhNDnnPuqQav91PVI8ffpBqtD&#10;PIeam0HvY7jteCqE5Fa3FBsa3eNDg9X3amsV3L7cPD+Jw/zt8mP9Pr9IcJF+/SyUOj8b7++ABRzD&#10;HwxH/agOZXTauC0ZzzoFWXYdSQWpkBLYEUhlHLdRILPkCnhZ8P8Tyl8AAAD//wMAUEsBAi0AFAAG&#10;AAgAAAAhALaDOJL+AAAA4QEAABMAAAAAAAAAAAAAAAAAAAAAAFtDb250ZW50X1R5cGVzXS54bWxQ&#10;SwECLQAUAAYACAAAACEAOP0h/9YAAACUAQAACwAAAAAAAAAAAAAAAAAvAQAAX3JlbHMvLnJlbHNQ&#10;SwECLQAUAAYACAAAACEAACOtF+UBAAAYBAAADgAAAAAAAAAAAAAAAAAuAgAAZHJzL2Uyb0RvYy54&#10;bWxQSwECLQAUAAYACAAAACEAh37YzuMAAAAKAQAADwAAAAAAAAAAAAAAAAA/BAAAZHJzL2Rvd25y&#10;ZXYueG1sUEsFBgAAAAAEAAQA8wAAAE8FAAAAAA==&#10;" strokecolor="red" strokeweight="3pt">
                <v:stroke endarrow="block" joinstyle="miter"/>
              </v:shape>
            </w:pict>
          </mc:Fallback>
        </mc:AlternateContent>
      </w:r>
      <w:r>
        <w:rPr>
          <w:rFonts w:ascii="Source Sans Pro" w:hAnsi="Source Sans Pro"/>
          <w:noProof/>
        </w:rPr>
        <mc:AlternateContent>
          <mc:Choice Requires="wps">
            <w:drawing>
              <wp:anchor distT="0" distB="0" distL="114300" distR="114300" simplePos="0" relativeHeight="251662336" behindDoc="0" locked="0" layoutInCell="1" allowOverlap="1" wp14:anchorId="78F22094" wp14:editId="3CC59BCD">
                <wp:simplePos x="0" y="0"/>
                <wp:positionH relativeFrom="column">
                  <wp:posOffset>665797</wp:posOffset>
                </wp:positionH>
                <wp:positionV relativeFrom="paragraph">
                  <wp:posOffset>859155</wp:posOffset>
                </wp:positionV>
                <wp:extent cx="285750" cy="352425"/>
                <wp:effectExtent l="19050" t="19050" r="19050" b="28575"/>
                <wp:wrapNone/>
                <wp:docPr id="1043115128" name="Rectangle 2"/>
                <wp:cNvGraphicFramePr/>
                <a:graphic xmlns:a="http://schemas.openxmlformats.org/drawingml/2006/main">
                  <a:graphicData uri="http://schemas.microsoft.com/office/word/2010/wordprocessingShape">
                    <wps:wsp>
                      <wps:cNvSpPr/>
                      <wps:spPr>
                        <a:xfrm>
                          <a:off x="0" y="0"/>
                          <a:ext cx="285750" cy="352425"/>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9FAA2A" id="Rectangle 2" o:spid="_x0000_s1026" style="position:absolute;margin-left:52.4pt;margin-top:67.65pt;width:22.5pt;height:27.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LhwggIAAGgFAAAOAAAAZHJzL2Uyb0RvYy54bWysVEtv2zAMvg/YfxB0X21nydYFdYqgRYYB&#10;RVusHXpWZCkxIIsapcTJfv0o+ZGgK3YYloMimeRH8uPj6vrQGLZX6GuwJS8ucs6UlVDVdlPyH8+r&#10;D5ec+SBsJQxYVfKj8vx68f7dVevmagJbMJVCRiDWz1tX8m0Ibp5lXm5VI/wFOGVJqAEbEeiJm6xC&#10;0RJ6Y7JJnn/KWsDKIUjlPX297YR8kfC1VjI8aO1VYKbkFFtIJ6ZzHc9scSXmGxRuW8s+DPEPUTSi&#10;tuR0hLoVQbAd1n9ANbVE8KDDhYQmA61rqVIOlE2Rv8rmaSucSrkQOd6NNPn/Byvv90/uEYmG1vm5&#10;p2vM4qCxif8UHzskso4jWeoQmKSPk8vZ5xlRKkn0cTaZTmaRzOxk7NCHrwoaFi8lR6pFokjs73zo&#10;VAeV6MvCqjYm1cNY1hLoZZHnycKDqasojXoeN+sbg2wvqKSrVU6/3vGZGoVhLEVzSirdwtGoiGHs&#10;d6VZXcU0Og+x39QIK6RUNhSdaCsq1XkrZmfOBouUcwKMyJqiHLF7gEGzAxmwOwZ6/WiqUruOxn3q&#10;fzMeLZJnsGE0bmoL+FZmhrLqPXf6A0kdNZGlNVTHR2QI3bB4J1c1VfBO+PAokKaDik4THx7o0Aao&#10;UtDfONsC/nrre9SnpiUpZy1NW8n9z51AxZn5ZqmdvxTTaRzP9JjOPk/ogeeS9bnE7poboOoXtFuc&#10;TNeoH8xw1QjNCy2GZfRKImEl+S65DDg8bkK3BWi1SLVcJjUaSSfCnX1yMoJHVmOHPh9eBLq+jQP1&#10;/z0Mkynmr7q5042WFpa7ALpOrX7iteebxjk1Tr964r44fyet04Jc/AYAAP//AwBQSwMEFAAGAAgA&#10;AAAhADL4/s/eAAAACwEAAA8AAABkcnMvZG93bnJldi54bWxMj0FPwzAMhe9I/IfISNxYsq3AWppO&#10;CAkQ3ChMu3ptaKsmTtVka/n3eCe4vWc/PX/Ot7Oz4mTG0HnSsFwoEIYqX3fUaPj6fL7ZgAgRqUbr&#10;yWj4MQG2xeVFjlntJ/owpzI2gksoZKihjXHIpAxVaxyGhR8M8e7bjw4j27GR9YgTlzsrV0rdSYcd&#10;8YUWB/PUmqovj07D27Sy3b7B99eyL3e9T16W96nT+vpqfnwAEc0c/8Jwxmd0KJjp4I9UB2HZq4TR&#10;I4v17RrEOZGkPDmwSNUGZJHL/z8UvwAAAP//AwBQSwECLQAUAAYACAAAACEAtoM4kv4AAADhAQAA&#10;EwAAAAAAAAAAAAAAAAAAAAAAW0NvbnRlbnRfVHlwZXNdLnhtbFBLAQItABQABgAIAAAAIQA4/SH/&#10;1gAAAJQBAAALAAAAAAAAAAAAAAAAAC8BAABfcmVscy8ucmVsc1BLAQItABQABgAIAAAAIQAYSLhw&#10;ggIAAGgFAAAOAAAAAAAAAAAAAAAAAC4CAABkcnMvZTJvRG9jLnhtbFBLAQItABQABgAIAAAAIQAy&#10;+P7P3gAAAAsBAAAPAAAAAAAAAAAAAAAAANwEAABkcnMvZG93bnJldi54bWxQSwUGAAAAAAQABADz&#10;AAAA5wUAAAAA&#10;" filled="f" strokecolor="red" strokeweight="3pt"/>
            </w:pict>
          </mc:Fallback>
        </mc:AlternateContent>
      </w:r>
      <w:r w:rsidRPr="00BD076C">
        <w:rPr>
          <w:rFonts w:ascii="Source Sans Pro" w:hAnsi="Source Sans Pro"/>
          <w:noProof/>
        </w:rPr>
        <w:drawing>
          <wp:inline distT="0" distB="0" distL="0" distR="0" wp14:anchorId="14732555" wp14:editId="2499982A">
            <wp:extent cx="3344937" cy="2843530"/>
            <wp:effectExtent l="0" t="0" r="8255" b="0"/>
            <wp:docPr id="12068366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36676" name="Picture 1" descr="A screenshot of a computer program&#10;&#10;AI-generated content may be incorrect."/>
                    <pic:cNvPicPr/>
                  </pic:nvPicPr>
                  <pic:blipFill>
                    <a:blip r:embed="rId16"/>
                    <a:stretch>
                      <a:fillRect/>
                    </a:stretch>
                  </pic:blipFill>
                  <pic:spPr>
                    <a:xfrm>
                      <a:off x="0" y="0"/>
                      <a:ext cx="3349102" cy="2847071"/>
                    </a:xfrm>
                    <a:prstGeom prst="rect">
                      <a:avLst/>
                    </a:prstGeom>
                  </pic:spPr>
                </pic:pic>
              </a:graphicData>
            </a:graphic>
          </wp:inline>
        </w:drawing>
      </w:r>
    </w:p>
    <w:p w14:paraId="2ECF4BBF" w14:textId="77777777" w:rsidR="00BD076C" w:rsidRDefault="00BD076C" w:rsidP="00B94A55">
      <w:pPr>
        <w:ind w:firstLine="720"/>
        <w:jc w:val="both"/>
        <w:rPr>
          <w:rFonts w:ascii="Source Sans Pro" w:hAnsi="Source Sans Pro"/>
        </w:rPr>
      </w:pPr>
    </w:p>
    <w:p w14:paraId="7E0A06D1" w14:textId="77777777" w:rsidR="00BD076C" w:rsidRPr="00BD076C" w:rsidRDefault="00BD076C" w:rsidP="00BD076C">
      <w:pPr>
        <w:jc w:val="both"/>
        <w:rPr>
          <w:rFonts w:ascii="Source Sans Pro" w:hAnsi="Source Sans Pro"/>
          <w:lang w:val="en-DE"/>
        </w:rPr>
      </w:pPr>
      <w:r w:rsidRPr="00BD076C">
        <w:rPr>
          <w:rFonts w:ascii="Source Sans Pro" w:hAnsi="Source Sans Pro"/>
          <w:lang w:val="en-DE"/>
        </w:rPr>
        <w:t>dBm (decibels relative to 1mW) is a power unit, and it can be converted to voltage using the formula:</w:t>
      </w:r>
    </w:p>
    <w:p w14:paraId="61B46C92" w14:textId="599D03ED" w:rsidR="00BD076C" w:rsidRPr="00BD076C" w:rsidRDefault="00000000" w:rsidP="00BD076C">
      <w:pPr>
        <w:ind w:firstLine="720"/>
        <w:jc w:val="both"/>
        <w:rPr>
          <w:rFonts w:ascii="Source Sans Pro" w:hAnsi="Source Sans Pro"/>
          <w:lang w:val="en-DE"/>
        </w:rPr>
      </w:pPr>
      <m:oMathPara>
        <m:oMath>
          <m:sSub>
            <m:sSubPr>
              <m:ctrlPr>
                <w:rPr>
                  <w:rFonts w:ascii="Cambria Math" w:hAnsi="Cambria Math"/>
                  <w:i/>
                  <w:sz w:val="28"/>
                  <w:szCs w:val="28"/>
                  <w:lang w:val="en-DE"/>
                </w:rPr>
              </m:ctrlPr>
            </m:sSubPr>
            <m:e>
              <m:r>
                <w:rPr>
                  <w:rFonts w:ascii="Cambria Math" w:hAnsi="Cambria Math"/>
                  <w:sz w:val="28"/>
                  <w:szCs w:val="28"/>
                  <w:lang w:val="en-DE"/>
                </w:rPr>
                <m:t>V</m:t>
              </m:r>
            </m:e>
            <m:sub>
              <m:r>
                <w:rPr>
                  <w:rFonts w:ascii="Cambria Math" w:hAnsi="Cambria Math"/>
                  <w:sz w:val="28"/>
                  <w:szCs w:val="28"/>
                  <w:lang w:val="en-DE"/>
                </w:rPr>
                <m:t>rms</m:t>
              </m:r>
            </m:sub>
          </m:sSub>
          <m:r>
            <w:rPr>
              <w:rFonts w:ascii="Cambria Math" w:hAnsi="Cambria Math"/>
              <w:sz w:val="28"/>
              <w:szCs w:val="28"/>
              <w:lang w:val="en-DE"/>
            </w:rPr>
            <m:t>=</m:t>
          </m:r>
          <m:rad>
            <m:radPr>
              <m:degHide m:val="1"/>
              <m:ctrlPr>
                <w:rPr>
                  <w:rFonts w:ascii="Cambria Math" w:hAnsi="Cambria Math"/>
                  <w:i/>
                  <w:sz w:val="28"/>
                  <w:szCs w:val="28"/>
                  <w:lang w:val="en-DE"/>
                </w:rPr>
              </m:ctrlPr>
            </m:radPr>
            <m:deg/>
            <m:e>
              <m:f>
                <m:fPr>
                  <m:ctrlPr>
                    <w:rPr>
                      <w:rFonts w:ascii="Cambria Math" w:hAnsi="Cambria Math"/>
                      <w:i/>
                      <w:sz w:val="28"/>
                      <w:szCs w:val="28"/>
                      <w:lang w:val="en-DE"/>
                    </w:rPr>
                  </m:ctrlPr>
                </m:fPr>
                <m:num>
                  <m:sSup>
                    <m:sSupPr>
                      <m:ctrlPr>
                        <w:rPr>
                          <w:rFonts w:ascii="Cambria Math" w:hAnsi="Cambria Math"/>
                          <w:i/>
                          <w:sz w:val="28"/>
                          <w:szCs w:val="28"/>
                          <w:lang w:val="en-DE"/>
                        </w:rPr>
                      </m:ctrlPr>
                    </m:sSupPr>
                    <m:e>
                      <m:r>
                        <w:rPr>
                          <w:rFonts w:ascii="Cambria Math" w:hAnsi="Cambria Math"/>
                          <w:sz w:val="28"/>
                          <w:szCs w:val="28"/>
                          <w:lang w:val="en-DE"/>
                        </w:rPr>
                        <m:t>10</m:t>
                      </m:r>
                    </m:e>
                    <m:sup>
                      <m:r>
                        <w:rPr>
                          <w:rFonts w:ascii="Cambria Math" w:hAnsi="Cambria Math"/>
                          <w:sz w:val="28"/>
                          <w:szCs w:val="28"/>
                          <w:lang w:val="en-DE"/>
                        </w:rPr>
                        <m:t>(dBm/10)</m:t>
                      </m:r>
                    </m:sup>
                  </m:sSup>
                  <m:r>
                    <w:rPr>
                      <w:rFonts w:ascii="Cambria Math" w:hAnsi="Cambria Math"/>
                      <w:sz w:val="28"/>
                      <w:szCs w:val="28"/>
                      <w:lang w:val="en-DE"/>
                    </w:rPr>
                    <m:t>×R</m:t>
                  </m:r>
                </m:num>
                <m:den>
                  <m:r>
                    <w:rPr>
                      <w:rFonts w:ascii="Cambria Math" w:hAnsi="Cambria Math"/>
                      <w:sz w:val="28"/>
                      <w:szCs w:val="28"/>
                      <w:lang w:val="en-DE"/>
                    </w:rPr>
                    <m:t>1000</m:t>
                  </m:r>
                </m:den>
              </m:f>
            </m:e>
          </m:rad>
          <m:r>
            <w:rPr>
              <w:rFonts w:ascii="Cambria Math" w:hAnsi="Cambria Math"/>
              <w:lang w:val="en-DE"/>
            </w:rPr>
            <m:t xml:space="preserve"> </m:t>
          </m:r>
          <m:r>
            <m:rPr>
              <m:sty m:val="p"/>
            </m:rPr>
            <w:rPr>
              <w:rFonts w:ascii="Source Sans Pro" w:eastAsiaTheme="minorEastAsia" w:hAnsi="Source Sans Pro"/>
              <w:lang w:val="en-DE"/>
            </w:rPr>
            <w:br/>
          </m:r>
        </m:oMath>
      </m:oMathPara>
      <w:r w:rsidR="00BD076C">
        <w:rPr>
          <w:rFonts w:ascii="Source Sans Pro" w:eastAsiaTheme="minorEastAsia" w:hAnsi="Source Sans Pro"/>
          <w:lang w:val="en-DE"/>
        </w:rPr>
        <w:t xml:space="preserve">Where: </w:t>
      </w:r>
    </w:p>
    <w:p w14:paraId="69BF931A" w14:textId="274A7C42" w:rsidR="00BD076C" w:rsidRPr="00BD076C" w:rsidRDefault="00BD076C" w:rsidP="00BD076C">
      <w:pPr>
        <w:numPr>
          <w:ilvl w:val="0"/>
          <w:numId w:val="9"/>
        </w:numPr>
        <w:jc w:val="both"/>
        <w:rPr>
          <w:rFonts w:ascii="Source Sans Pro" w:hAnsi="Source Sans Pro"/>
          <w:lang w:val="en-DE"/>
        </w:rPr>
      </w:pPr>
      <w:r>
        <w:rPr>
          <w:rFonts w:ascii="Source Sans Pro" w:hAnsi="Source Sans Pro"/>
          <w:lang w:val="en-DE"/>
        </w:rPr>
        <w:t>R</w:t>
      </w:r>
      <w:r w:rsidRPr="00BD076C">
        <w:rPr>
          <w:rFonts w:ascii="Source Sans Pro" w:hAnsi="Source Sans Pro"/>
          <w:lang w:val="en-DE"/>
        </w:rPr>
        <w:t xml:space="preserve"> is the load impedance</w:t>
      </w:r>
      <w:r>
        <w:rPr>
          <w:rFonts w:ascii="Source Sans Pro" w:hAnsi="Source Sans Pro"/>
          <w:lang w:val="en-DE"/>
        </w:rPr>
        <w:t xml:space="preserve">, </w:t>
      </w:r>
      <w:r w:rsidRPr="00BD076C">
        <w:rPr>
          <w:rFonts w:ascii="Source Sans Pro" w:hAnsi="Source Sans Pro"/>
          <w:lang w:val="en-DE"/>
        </w:rPr>
        <w:t>50Ω</w:t>
      </w:r>
      <w:r>
        <w:rPr>
          <w:rFonts w:ascii="Source Sans Pro" w:hAnsi="Source Sans Pro"/>
          <w:lang w:val="en-DE"/>
        </w:rPr>
        <w:t xml:space="preserve"> for </w:t>
      </w:r>
      <w:r w:rsidRPr="00BD076C">
        <w:rPr>
          <w:rFonts w:ascii="Source Sans Pro" w:hAnsi="Source Sans Pro"/>
          <w:lang w:val="en-DE"/>
        </w:rPr>
        <w:t>Bode 500</w:t>
      </w:r>
    </w:p>
    <w:p w14:paraId="13FC47B7" w14:textId="516DE501" w:rsidR="00BD076C" w:rsidRPr="00BD076C" w:rsidRDefault="00BD076C" w:rsidP="00BD076C">
      <w:pPr>
        <w:ind w:firstLine="720"/>
        <w:jc w:val="both"/>
        <w:rPr>
          <w:rFonts w:ascii="Source Sans Pro" w:hAnsi="Source Sans Pro"/>
          <w:lang w:val="en-DE"/>
        </w:rPr>
      </w:pPr>
      <w:r w:rsidRPr="00BD076C">
        <w:rPr>
          <w:rFonts w:ascii="Source Sans Pro" w:hAnsi="Source Sans Pro"/>
          <w:lang w:val="en-DE"/>
        </w:rPr>
        <w:t>For a 50Ω impedance</w:t>
      </w:r>
      <w:r>
        <w:rPr>
          <w:rFonts w:ascii="Source Sans Pro" w:hAnsi="Source Sans Pro"/>
          <w:lang w:val="en-DE"/>
        </w:rPr>
        <w:t xml:space="preserve">, </w:t>
      </w:r>
      <m:oMath>
        <m:sSub>
          <m:sSubPr>
            <m:ctrlPr>
              <w:rPr>
                <w:rFonts w:ascii="Cambria Math" w:hAnsi="Cambria Math"/>
                <w:i/>
                <w:lang w:val="en-DE"/>
              </w:rPr>
            </m:ctrlPr>
          </m:sSubPr>
          <m:e>
            <m:r>
              <w:rPr>
                <w:rFonts w:ascii="Cambria Math" w:hAnsi="Cambria Math"/>
                <w:lang w:val="en-DE"/>
              </w:rPr>
              <m:t>V</m:t>
            </m:r>
          </m:e>
          <m:sub>
            <m:r>
              <w:rPr>
                <w:rFonts w:ascii="Cambria Math" w:hAnsi="Cambria Math"/>
                <w:lang w:val="en-DE"/>
              </w:rPr>
              <m:t>rms</m:t>
            </m:r>
          </m:sub>
        </m:sSub>
        <m:r>
          <w:rPr>
            <w:rFonts w:ascii="Cambria Math" w:hAnsi="Cambria Math"/>
            <w:lang w:val="en-DE"/>
          </w:rPr>
          <m:t xml:space="preserve"> </m:t>
        </m:r>
      </m:oMath>
      <w:r>
        <w:rPr>
          <w:rFonts w:ascii="Source Sans Pro" w:hAnsi="Source Sans Pro"/>
          <w:lang w:val="en-DE"/>
        </w:rPr>
        <w:t>is simplified to:</w:t>
      </w:r>
    </w:p>
    <w:p w14:paraId="4FC0C723" w14:textId="255594BB" w:rsidR="00BD076C" w:rsidRPr="0029508D" w:rsidRDefault="00000000" w:rsidP="00BD076C">
      <w:pPr>
        <w:ind w:firstLine="720"/>
        <w:jc w:val="both"/>
        <w:rPr>
          <w:rFonts w:ascii="Source Sans Pro" w:eastAsiaTheme="minorEastAsia" w:hAnsi="Source Sans Pro"/>
          <w:sz w:val="28"/>
          <w:szCs w:val="28"/>
          <w:lang w:val="en-DE"/>
        </w:rPr>
      </w:pPr>
      <m:oMathPara>
        <m:oMath>
          <m:sSub>
            <m:sSubPr>
              <m:ctrlPr>
                <w:rPr>
                  <w:rFonts w:ascii="Cambria Math" w:hAnsi="Cambria Math"/>
                  <w:i/>
                  <w:sz w:val="28"/>
                  <w:szCs w:val="28"/>
                  <w:lang w:val="en-DE"/>
                </w:rPr>
              </m:ctrlPr>
            </m:sSubPr>
            <m:e>
              <m:r>
                <w:rPr>
                  <w:rFonts w:ascii="Cambria Math" w:hAnsi="Cambria Math"/>
                  <w:sz w:val="28"/>
                  <w:szCs w:val="28"/>
                  <w:lang w:val="en-DE"/>
                </w:rPr>
                <m:t>V</m:t>
              </m:r>
            </m:e>
            <m:sub>
              <m:r>
                <w:rPr>
                  <w:rFonts w:ascii="Cambria Math" w:hAnsi="Cambria Math"/>
                  <w:sz w:val="28"/>
                  <w:szCs w:val="28"/>
                  <w:lang w:val="en-DE"/>
                </w:rPr>
                <m:t>rms</m:t>
              </m:r>
            </m:sub>
          </m:sSub>
          <m:r>
            <w:rPr>
              <w:rFonts w:ascii="Cambria Math" w:hAnsi="Cambria Math"/>
              <w:sz w:val="28"/>
              <w:szCs w:val="28"/>
              <w:lang w:val="en-DE"/>
            </w:rPr>
            <m:t xml:space="preserve">=0.2236* </m:t>
          </m:r>
          <m:sSup>
            <m:sSupPr>
              <m:ctrlPr>
                <w:rPr>
                  <w:rFonts w:ascii="Cambria Math" w:hAnsi="Cambria Math"/>
                  <w:i/>
                  <w:sz w:val="28"/>
                  <w:szCs w:val="28"/>
                  <w:lang w:val="en-DE"/>
                </w:rPr>
              </m:ctrlPr>
            </m:sSupPr>
            <m:e>
              <m:r>
                <w:rPr>
                  <w:rFonts w:ascii="Cambria Math" w:hAnsi="Cambria Math"/>
                  <w:sz w:val="28"/>
                  <w:szCs w:val="28"/>
                  <w:lang w:val="en-DE"/>
                </w:rPr>
                <m:t>10</m:t>
              </m:r>
            </m:e>
            <m:sup>
              <m:r>
                <w:rPr>
                  <w:rFonts w:ascii="Cambria Math" w:hAnsi="Cambria Math"/>
                  <w:sz w:val="28"/>
                  <w:szCs w:val="28"/>
                  <w:lang w:val="en-DE"/>
                </w:rPr>
                <m:t>(dBm/20)</m:t>
              </m:r>
            </m:sup>
          </m:sSup>
        </m:oMath>
      </m:oMathPara>
    </w:p>
    <w:p w14:paraId="55C70012" w14:textId="3C237ABD" w:rsidR="0029508D" w:rsidRDefault="0029508D" w:rsidP="00BD076C">
      <w:pPr>
        <w:ind w:firstLine="720"/>
        <w:jc w:val="both"/>
        <w:rPr>
          <w:rFonts w:ascii="Source Sans Pro" w:eastAsiaTheme="minorEastAsia" w:hAnsi="Source Sans Pro"/>
          <w:sz w:val="28"/>
          <w:szCs w:val="28"/>
          <w:lang w:val="en-DE"/>
        </w:rPr>
      </w:pPr>
      <w:r>
        <w:rPr>
          <w:rFonts w:ascii="Source Sans Pro" w:eastAsiaTheme="minorEastAsia" w:hAnsi="Source Sans Pro"/>
          <w:sz w:val="28"/>
          <w:szCs w:val="28"/>
          <w:lang w:val="en-DE"/>
        </w:rPr>
        <w:t>Therefore:</w:t>
      </w:r>
      <w:r>
        <w:rPr>
          <w:rFonts w:ascii="Source Sans Pro" w:eastAsiaTheme="minorEastAsia" w:hAnsi="Source Sans Pro"/>
          <w:sz w:val="28"/>
          <w:szCs w:val="28"/>
          <w:lang w:val="en-DE"/>
        </w:rPr>
        <w:br/>
      </w:r>
      <w:r>
        <w:rPr>
          <w:rFonts w:ascii="Source Sans Pro" w:eastAsiaTheme="minorEastAsia" w:hAnsi="Source Sans Pro"/>
          <w:sz w:val="28"/>
          <w:szCs w:val="28"/>
          <w:lang w:val="en-DE"/>
        </w:rPr>
        <w:tab/>
        <w:t>0 dBm = 0.2236 V</w:t>
      </w:r>
    </w:p>
    <w:p w14:paraId="022E2156" w14:textId="7B48C8DE" w:rsidR="0029508D" w:rsidRDefault="0029508D" w:rsidP="00BD076C">
      <w:pPr>
        <w:ind w:firstLine="720"/>
        <w:jc w:val="both"/>
        <w:rPr>
          <w:rFonts w:ascii="Source Sans Pro" w:eastAsiaTheme="minorEastAsia" w:hAnsi="Source Sans Pro"/>
          <w:sz w:val="28"/>
          <w:szCs w:val="28"/>
          <w:lang w:val="en-DE"/>
        </w:rPr>
      </w:pPr>
      <w:r>
        <w:rPr>
          <w:rFonts w:ascii="Source Sans Pro" w:eastAsiaTheme="minorEastAsia" w:hAnsi="Source Sans Pro"/>
          <w:sz w:val="28"/>
          <w:szCs w:val="28"/>
          <w:lang w:val="en-DE"/>
        </w:rPr>
        <w:t>13 dBm = 1 V</w:t>
      </w:r>
    </w:p>
    <w:p w14:paraId="0E7ABEBF" w14:textId="4EBF02E4" w:rsidR="0029508D" w:rsidRDefault="0029508D" w:rsidP="00BD076C">
      <w:pPr>
        <w:ind w:firstLine="720"/>
        <w:jc w:val="both"/>
        <w:rPr>
          <w:rFonts w:ascii="Source Sans Pro" w:eastAsiaTheme="minorEastAsia" w:hAnsi="Source Sans Pro"/>
          <w:sz w:val="28"/>
          <w:szCs w:val="28"/>
          <w:lang w:val="en-DE"/>
        </w:rPr>
      </w:pPr>
      <w:r>
        <w:rPr>
          <w:rFonts w:ascii="Source Sans Pro" w:eastAsiaTheme="minorEastAsia" w:hAnsi="Source Sans Pro"/>
          <w:sz w:val="28"/>
          <w:szCs w:val="28"/>
          <w:lang w:val="en-DE"/>
        </w:rPr>
        <w:t>15 dBm = 1.26 V</w:t>
      </w:r>
    </w:p>
    <w:p w14:paraId="4FB51038" w14:textId="12F7D86D" w:rsidR="0029508D" w:rsidRDefault="0029508D" w:rsidP="0029508D">
      <w:pPr>
        <w:jc w:val="both"/>
        <w:rPr>
          <w:rFonts w:ascii="Source Sans Pro" w:eastAsiaTheme="minorEastAsia" w:hAnsi="Source Sans Pro"/>
          <w:b/>
          <w:bCs/>
          <w:sz w:val="28"/>
          <w:szCs w:val="28"/>
          <w:lang w:val="en-DE"/>
        </w:rPr>
      </w:pPr>
      <w:r w:rsidRPr="0029508D">
        <w:rPr>
          <w:rFonts w:ascii="Source Sans Pro" w:eastAsiaTheme="minorEastAsia" w:hAnsi="Source Sans Pro"/>
          <w:b/>
          <w:bCs/>
          <w:sz w:val="28"/>
          <w:szCs w:val="28"/>
          <w:lang w:val="en-DE"/>
        </w:rPr>
        <w:t>Spitzenberger APS 1000 Voltage to Current Conversion:</w:t>
      </w:r>
    </w:p>
    <w:p w14:paraId="7D015D1B" w14:textId="492CF2F0" w:rsidR="0029508D" w:rsidRPr="0029508D" w:rsidRDefault="0029508D" w:rsidP="0029508D">
      <w:pPr>
        <w:jc w:val="both"/>
        <w:rPr>
          <w:rFonts w:ascii="Source Sans Pro" w:eastAsiaTheme="minorEastAsia" w:hAnsi="Source Sans Pro"/>
          <w:b/>
          <w:bCs/>
          <w:sz w:val="28"/>
          <w:szCs w:val="28"/>
          <w:lang w:val="en-DE"/>
        </w:rPr>
      </w:pPr>
      <w:r w:rsidRPr="0029508D">
        <w:rPr>
          <w:rFonts w:ascii="Source Sans Pro" w:eastAsiaTheme="minorEastAsia" w:hAnsi="Source Sans Pro"/>
          <w:b/>
          <w:bCs/>
          <w:sz w:val="28"/>
          <w:szCs w:val="28"/>
          <w:lang w:val="en-DE"/>
        </w:rPr>
        <w:t>Observed Spitzenberger Output Current:</w:t>
      </w:r>
    </w:p>
    <w:p w14:paraId="388DF98C" w14:textId="4B61AB9C" w:rsidR="0029508D" w:rsidRDefault="0029508D" w:rsidP="0029508D">
      <w:pPr>
        <w:ind w:firstLine="720"/>
        <w:jc w:val="both"/>
        <w:rPr>
          <w:rFonts w:ascii="Source Sans Pro" w:hAnsi="Source Sans Pro"/>
        </w:rPr>
      </w:pPr>
      <w:r>
        <w:rPr>
          <w:rFonts w:ascii="Source Sans Pro" w:eastAsiaTheme="minorEastAsia" w:hAnsi="Source Sans Pro"/>
          <w:b/>
          <w:bCs/>
          <w:sz w:val="28"/>
          <w:szCs w:val="28"/>
          <w:lang w:val="en-DE"/>
        </w:rPr>
        <w:t xml:space="preserve"> </w:t>
      </w:r>
      <w:r>
        <w:rPr>
          <w:rFonts w:ascii="Source Sans Pro" w:hAnsi="Source Sans Pro"/>
        </w:rPr>
        <w:t>0 dbm -&gt; 1.178A</w:t>
      </w:r>
    </w:p>
    <w:p w14:paraId="39AB3013" w14:textId="77777777" w:rsidR="0029508D" w:rsidRDefault="0029508D" w:rsidP="0029508D">
      <w:pPr>
        <w:ind w:firstLine="720"/>
        <w:jc w:val="both"/>
        <w:rPr>
          <w:rFonts w:ascii="Source Sans Pro" w:hAnsi="Source Sans Pro"/>
        </w:rPr>
      </w:pPr>
      <w:r>
        <w:rPr>
          <w:rFonts w:ascii="Source Sans Pro" w:hAnsi="Source Sans Pro"/>
        </w:rPr>
        <w:t>13 dbm -&gt; 5.278 A</w:t>
      </w:r>
    </w:p>
    <w:p w14:paraId="776015ED" w14:textId="77777777" w:rsidR="0029508D" w:rsidRDefault="0029508D" w:rsidP="0029508D">
      <w:pPr>
        <w:ind w:firstLine="720"/>
        <w:jc w:val="both"/>
        <w:rPr>
          <w:rFonts w:ascii="Source Sans Pro" w:hAnsi="Source Sans Pro"/>
        </w:rPr>
      </w:pPr>
      <w:r>
        <w:rPr>
          <w:rFonts w:ascii="Source Sans Pro" w:hAnsi="Source Sans Pro"/>
        </w:rPr>
        <w:t>15 dbm -&gt; 6.65 A</w:t>
      </w:r>
    </w:p>
    <w:p w14:paraId="4060963B" w14:textId="3A919484" w:rsidR="0029508D" w:rsidRPr="0029508D" w:rsidRDefault="0029508D" w:rsidP="0029508D">
      <w:pPr>
        <w:jc w:val="both"/>
        <w:rPr>
          <w:rFonts w:ascii="Source Sans Pro" w:eastAsiaTheme="minorEastAsia" w:hAnsi="Source Sans Pro"/>
          <w:b/>
          <w:bCs/>
          <w:sz w:val="28"/>
          <w:szCs w:val="28"/>
        </w:rPr>
      </w:pPr>
      <m:oMathPara>
        <m:oMath>
          <m:r>
            <m:rPr>
              <m:sty m:val="bi"/>
            </m:rPr>
            <w:rPr>
              <w:rFonts w:ascii="Cambria Math" w:eastAsiaTheme="minorEastAsia" w:hAnsi="Cambria Math"/>
              <w:sz w:val="28"/>
              <w:szCs w:val="28"/>
            </w:rPr>
            <w:lastRenderedPageBreak/>
            <m:t>Gain=</m:t>
          </m:r>
          <m:f>
            <m:fPr>
              <m:ctrlPr>
                <w:rPr>
                  <w:rFonts w:ascii="Cambria Math" w:eastAsiaTheme="minorEastAsia" w:hAnsi="Cambria Math"/>
                  <w:b/>
                  <w:bCs/>
                  <w:i/>
                  <w:sz w:val="28"/>
                  <w:szCs w:val="28"/>
                </w:rPr>
              </m:ctrlPr>
            </m:fPr>
            <m:num>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I</m:t>
                  </m:r>
                </m:e>
                <m:sub>
                  <m:r>
                    <m:rPr>
                      <m:sty m:val="bi"/>
                    </m:rPr>
                    <w:rPr>
                      <w:rFonts w:ascii="Cambria Math" w:eastAsiaTheme="minorEastAsia" w:hAnsi="Cambria Math"/>
                      <w:sz w:val="28"/>
                      <w:szCs w:val="28"/>
                    </w:rPr>
                    <m:t>out</m:t>
                  </m:r>
                </m:sub>
              </m:sSub>
            </m:num>
            <m:den>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V</m:t>
                  </m:r>
                </m:e>
                <m:sub>
                  <m:r>
                    <m:rPr>
                      <m:sty m:val="bi"/>
                    </m:rPr>
                    <w:rPr>
                      <w:rFonts w:ascii="Cambria Math" w:eastAsiaTheme="minorEastAsia" w:hAnsi="Cambria Math"/>
                      <w:sz w:val="28"/>
                      <w:szCs w:val="28"/>
                    </w:rPr>
                    <m:t>in</m:t>
                  </m:r>
                </m:sub>
              </m:sSub>
            </m:den>
          </m:f>
        </m:oMath>
      </m:oMathPara>
    </w:p>
    <w:p w14:paraId="76BA451A" w14:textId="432DE6A2" w:rsidR="0029508D" w:rsidRDefault="0029508D" w:rsidP="0029508D">
      <w:pPr>
        <w:pStyle w:val="ListParagraph"/>
        <w:numPr>
          <w:ilvl w:val="0"/>
          <w:numId w:val="7"/>
        </w:numPr>
        <w:jc w:val="both"/>
        <w:rPr>
          <w:rFonts w:ascii="Source Sans Pro" w:hAnsi="Source Sans Pro"/>
          <w:sz w:val="28"/>
          <w:szCs w:val="28"/>
          <w:lang w:val="en-DE"/>
        </w:rPr>
      </w:pPr>
      <w:r>
        <w:rPr>
          <w:rFonts w:ascii="Source Sans Pro" w:hAnsi="Source Sans Pro"/>
          <w:sz w:val="28"/>
          <w:szCs w:val="28"/>
          <w:lang w:val="en-DE"/>
        </w:rPr>
        <w:t xml:space="preserve">Spitzenberger has amplification of 5.28 A/V </w:t>
      </w:r>
    </w:p>
    <w:p w14:paraId="3464232F" w14:textId="705D785F" w:rsidR="0029508D" w:rsidRPr="005D2577" w:rsidRDefault="00000000" w:rsidP="0029508D">
      <w:pPr>
        <w:jc w:val="both"/>
        <w:rPr>
          <w:rFonts w:ascii="Source Sans Pro" w:eastAsiaTheme="minorEastAsia" w:hAnsi="Source Sans Pro"/>
          <w:sz w:val="28"/>
          <w:szCs w:val="28"/>
          <w:lang w:val="en-DE"/>
        </w:rPr>
      </w:pPr>
      <m:oMathPara>
        <m:oMath>
          <m:sSub>
            <m:sSubPr>
              <m:ctrlPr>
                <w:rPr>
                  <w:rFonts w:ascii="Cambria Math" w:hAnsi="Cambria Math"/>
                  <w:i/>
                  <w:sz w:val="28"/>
                  <w:szCs w:val="28"/>
                  <w:lang w:val="en-DE"/>
                </w:rPr>
              </m:ctrlPr>
            </m:sSubPr>
            <m:e>
              <m:r>
                <w:rPr>
                  <w:rFonts w:ascii="Cambria Math" w:hAnsi="Cambria Math"/>
                  <w:sz w:val="28"/>
                  <w:szCs w:val="28"/>
                  <w:lang w:val="en-DE"/>
                </w:rPr>
                <m:t>I</m:t>
              </m:r>
            </m:e>
            <m:sub>
              <m:r>
                <w:rPr>
                  <w:rFonts w:ascii="Cambria Math" w:hAnsi="Cambria Math"/>
                  <w:sz w:val="28"/>
                  <w:szCs w:val="28"/>
                  <w:lang w:val="en-DE"/>
                </w:rPr>
                <m:t>rms</m:t>
              </m:r>
            </m:sub>
          </m:sSub>
          <m:r>
            <w:rPr>
              <w:rFonts w:ascii="Cambria Math" w:hAnsi="Cambria Math"/>
              <w:sz w:val="28"/>
              <w:szCs w:val="28"/>
              <w:lang w:val="en-DE"/>
            </w:rPr>
            <m:t>=5.28*</m:t>
          </m:r>
          <m:sSub>
            <m:sSubPr>
              <m:ctrlPr>
                <w:rPr>
                  <w:rFonts w:ascii="Cambria Math" w:hAnsi="Cambria Math"/>
                  <w:i/>
                  <w:sz w:val="28"/>
                  <w:szCs w:val="28"/>
                  <w:lang w:val="en-DE"/>
                </w:rPr>
              </m:ctrlPr>
            </m:sSubPr>
            <m:e>
              <m:r>
                <w:rPr>
                  <w:rFonts w:ascii="Cambria Math" w:hAnsi="Cambria Math"/>
                  <w:sz w:val="28"/>
                  <w:szCs w:val="28"/>
                  <w:lang w:val="en-DE"/>
                </w:rPr>
                <m:t>V</m:t>
              </m:r>
            </m:e>
            <m:sub>
              <m:r>
                <w:rPr>
                  <w:rFonts w:ascii="Cambria Math" w:hAnsi="Cambria Math"/>
                  <w:sz w:val="28"/>
                  <w:szCs w:val="28"/>
                  <w:lang w:val="en-DE"/>
                </w:rPr>
                <m:t>rms</m:t>
              </m:r>
            </m:sub>
          </m:sSub>
        </m:oMath>
      </m:oMathPara>
    </w:p>
    <w:p w14:paraId="5AB38210" w14:textId="77777777" w:rsidR="005D2577" w:rsidRPr="009F5F3E" w:rsidRDefault="005D2577" w:rsidP="0029508D">
      <w:pPr>
        <w:jc w:val="both"/>
        <w:rPr>
          <w:rFonts w:ascii="Source Sans Pro" w:eastAsiaTheme="minorEastAsia" w:hAnsi="Source Sans Pro"/>
          <w:sz w:val="28"/>
          <w:szCs w:val="28"/>
          <w:lang w:val="en-DE"/>
        </w:rPr>
      </w:pPr>
    </w:p>
    <w:p w14:paraId="37A73A66" w14:textId="4CAD2848" w:rsidR="009F5F3E" w:rsidRPr="005D2577" w:rsidRDefault="005D2577" w:rsidP="0029508D">
      <w:pPr>
        <w:jc w:val="both"/>
        <w:rPr>
          <w:rFonts w:ascii="Source Sans Pro" w:eastAsiaTheme="minorEastAsia" w:hAnsi="Source Sans Pro"/>
          <w:b/>
          <w:bCs/>
          <w:sz w:val="28"/>
          <w:szCs w:val="28"/>
          <w:lang w:val="en-DE"/>
        </w:rPr>
      </w:pPr>
      <w:r w:rsidRPr="005D2577">
        <w:rPr>
          <w:rFonts w:ascii="Source Sans Pro" w:eastAsiaTheme="minorEastAsia" w:hAnsi="Source Sans Pro"/>
          <w:b/>
          <w:bCs/>
          <w:sz w:val="28"/>
          <w:szCs w:val="28"/>
        </w:rPr>
        <w:t>I-limit function in the Spitzenberger APS 1000</w:t>
      </w:r>
    </w:p>
    <w:p w14:paraId="1104D62F" w14:textId="629D7A14" w:rsidR="009F5F3E" w:rsidRPr="005D2577" w:rsidRDefault="005D2577" w:rsidP="0029508D">
      <w:pPr>
        <w:jc w:val="both"/>
        <w:rPr>
          <w:rFonts w:ascii="Source Sans Pro" w:eastAsiaTheme="minorEastAsia" w:hAnsi="Source Sans Pro"/>
          <w:sz w:val="28"/>
          <w:szCs w:val="28"/>
          <w:lang w:val="en-DE"/>
        </w:rPr>
      </w:pPr>
      <w:r w:rsidRPr="005D2577">
        <w:rPr>
          <w:rFonts w:ascii="Source Sans Pro" w:eastAsiaTheme="minorEastAsia" w:hAnsi="Source Sans Pro"/>
          <w:sz w:val="28"/>
          <w:szCs w:val="28"/>
        </w:rPr>
        <w:t>The I-limit function in the Spitzenberger APS 1000 acts as a scaling factor that directly impacts the gain of the system by adjusting the maximum allowable output current. When set to a higher range (</w:t>
      </w:r>
      <w:r>
        <w:rPr>
          <w:rFonts w:ascii="Source Sans Pro" w:eastAsiaTheme="minorEastAsia" w:hAnsi="Source Sans Pro"/>
          <w:sz w:val="28"/>
          <w:szCs w:val="28"/>
        </w:rPr>
        <w:t>for example</w:t>
      </w:r>
      <w:r w:rsidRPr="005D2577">
        <w:rPr>
          <w:rFonts w:ascii="Source Sans Pro" w:eastAsiaTheme="minorEastAsia" w:hAnsi="Source Sans Pro"/>
          <w:sz w:val="28"/>
          <w:szCs w:val="28"/>
        </w:rPr>
        <w:t xml:space="preserve"> 26.4</w:t>
      </w:r>
      <w:r>
        <w:rPr>
          <w:rFonts w:ascii="Source Sans Pro" w:eastAsiaTheme="minorEastAsia" w:hAnsi="Source Sans Pro"/>
          <w:sz w:val="28"/>
          <w:szCs w:val="28"/>
        </w:rPr>
        <w:t xml:space="preserve"> </w:t>
      </w:r>
      <w:r w:rsidRPr="005D2577">
        <w:rPr>
          <w:rFonts w:ascii="Source Sans Pro" w:eastAsiaTheme="minorEastAsia" w:hAnsi="Source Sans Pro"/>
          <w:sz w:val="28"/>
          <w:szCs w:val="28"/>
        </w:rPr>
        <w:t>A</w:t>
      </w:r>
      <w:r>
        <w:rPr>
          <w:rFonts w:ascii="Source Sans Pro" w:eastAsiaTheme="minorEastAsia" w:hAnsi="Source Sans Pro"/>
          <w:sz w:val="28"/>
          <w:szCs w:val="28"/>
        </w:rPr>
        <w:t>_</w:t>
      </w:r>
      <w:r w:rsidRPr="005D2577">
        <w:rPr>
          <w:rFonts w:ascii="Source Sans Pro" w:eastAsiaTheme="minorEastAsia" w:hAnsi="Source Sans Pro"/>
          <w:sz w:val="28"/>
          <w:szCs w:val="28"/>
        </w:rPr>
        <w:t xml:space="preserve">peak), the amplifier provides a higher gain (~5.3 A/V), meaning a small input voltage results in a larger output current. </w:t>
      </w:r>
      <w:r>
        <w:rPr>
          <w:rFonts w:ascii="Source Sans Pro" w:eastAsiaTheme="minorEastAsia" w:hAnsi="Source Sans Pro"/>
          <w:sz w:val="28"/>
          <w:szCs w:val="28"/>
        </w:rPr>
        <w:t>When</w:t>
      </w:r>
      <w:r w:rsidRPr="005D2577">
        <w:rPr>
          <w:rFonts w:ascii="Source Sans Pro" w:eastAsiaTheme="minorEastAsia" w:hAnsi="Source Sans Pro"/>
          <w:sz w:val="28"/>
          <w:szCs w:val="28"/>
        </w:rPr>
        <w:t xml:space="preserve"> the I-limit is reduced (</w:t>
      </w:r>
      <w:r>
        <w:rPr>
          <w:rFonts w:ascii="Source Sans Pro" w:eastAsiaTheme="minorEastAsia" w:hAnsi="Source Sans Pro"/>
          <w:sz w:val="28"/>
          <w:szCs w:val="28"/>
        </w:rPr>
        <w:t>for example</w:t>
      </w:r>
      <w:r w:rsidRPr="005D2577">
        <w:rPr>
          <w:rFonts w:ascii="Source Sans Pro" w:eastAsiaTheme="minorEastAsia" w:hAnsi="Source Sans Pro"/>
          <w:sz w:val="28"/>
          <w:szCs w:val="28"/>
        </w:rPr>
        <w:t xml:space="preserve"> 3</w:t>
      </w:r>
      <w:r>
        <w:rPr>
          <w:rFonts w:ascii="Source Sans Pro" w:eastAsiaTheme="minorEastAsia" w:hAnsi="Source Sans Pro"/>
          <w:sz w:val="28"/>
          <w:szCs w:val="28"/>
        </w:rPr>
        <w:t xml:space="preserve"> </w:t>
      </w:r>
      <w:r w:rsidRPr="005D2577">
        <w:rPr>
          <w:rFonts w:ascii="Source Sans Pro" w:eastAsiaTheme="minorEastAsia" w:hAnsi="Source Sans Pro"/>
          <w:sz w:val="28"/>
          <w:szCs w:val="28"/>
        </w:rPr>
        <w:t>A</w:t>
      </w:r>
      <w:r>
        <w:rPr>
          <w:rFonts w:ascii="Source Sans Pro" w:eastAsiaTheme="minorEastAsia" w:hAnsi="Source Sans Pro"/>
          <w:sz w:val="28"/>
          <w:szCs w:val="28"/>
        </w:rPr>
        <w:t>_</w:t>
      </w:r>
      <w:r w:rsidRPr="005D2577">
        <w:rPr>
          <w:rFonts w:ascii="Source Sans Pro" w:eastAsiaTheme="minorEastAsia" w:hAnsi="Source Sans Pro"/>
          <w:sz w:val="28"/>
          <w:szCs w:val="28"/>
        </w:rPr>
        <w:t xml:space="preserve">peak), the system constrains the maximum current output, leading to a lower gain (~0.60 A/V). This setting </w:t>
      </w:r>
      <w:r>
        <w:rPr>
          <w:rFonts w:ascii="Source Sans Pro" w:eastAsiaTheme="minorEastAsia" w:hAnsi="Source Sans Pro"/>
          <w:sz w:val="28"/>
          <w:szCs w:val="28"/>
        </w:rPr>
        <w:t>leads to</w:t>
      </w:r>
      <w:r w:rsidRPr="005D2577">
        <w:rPr>
          <w:rFonts w:ascii="Source Sans Pro" w:eastAsiaTheme="minorEastAsia" w:hAnsi="Source Sans Pro"/>
          <w:sz w:val="28"/>
          <w:szCs w:val="28"/>
        </w:rPr>
        <w:t xml:space="preserve"> better resolution and linearity for low-current measurements while preventing excessive output when lower currents are required.</w:t>
      </w:r>
    </w:p>
    <w:p w14:paraId="790C963A" w14:textId="75C44E8A" w:rsidR="00F2757C" w:rsidRDefault="00F2757C">
      <w:pPr>
        <w:rPr>
          <w:rFonts w:ascii="Source Sans Pro" w:hAnsi="Source Sans Pro"/>
          <w:sz w:val="28"/>
          <w:szCs w:val="28"/>
          <w:lang w:val="en-DE"/>
        </w:rPr>
      </w:pPr>
      <w:r>
        <w:rPr>
          <w:rFonts w:ascii="Source Sans Pro" w:hAnsi="Source Sans Pro"/>
          <w:sz w:val="28"/>
          <w:szCs w:val="28"/>
          <w:lang w:val="en-DE"/>
        </w:rPr>
        <w:br w:type="page"/>
      </w:r>
    </w:p>
    <w:p w14:paraId="0705EFF5" w14:textId="3D3A693C" w:rsidR="009F5F3E" w:rsidRDefault="00437C33" w:rsidP="0029508D">
      <w:pPr>
        <w:jc w:val="both"/>
        <w:rPr>
          <w:rFonts w:ascii="Source Sans Pro" w:hAnsi="Source Sans Pro"/>
          <w:sz w:val="28"/>
          <w:szCs w:val="28"/>
          <w:lang w:val="en-DE"/>
        </w:rPr>
      </w:pPr>
      <w:r>
        <w:rPr>
          <w:rFonts w:ascii="Source Sans Pro" w:hAnsi="Source Sans Pro"/>
          <w:noProof/>
          <w:sz w:val="28"/>
          <w:szCs w:val="28"/>
          <w:lang w:val="en-DE"/>
        </w:rPr>
        <w:lastRenderedPageBreak/>
        <mc:AlternateContent>
          <mc:Choice Requires="wps">
            <w:drawing>
              <wp:anchor distT="0" distB="0" distL="114300" distR="114300" simplePos="0" relativeHeight="251670528" behindDoc="0" locked="0" layoutInCell="1" allowOverlap="1" wp14:anchorId="310C105A" wp14:editId="3B11D75C">
                <wp:simplePos x="0" y="0"/>
                <wp:positionH relativeFrom="margin">
                  <wp:posOffset>450647</wp:posOffset>
                </wp:positionH>
                <wp:positionV relativeFrom="paragraph">
                  <wp:posOffset>3108960</wp:posOffset>
                </wp:positionV>
                <wp:extent cx="5113655" cy="740867"/>
                <wp:effectExtent l="19050" t="19050" r="29845" b="40640"/>
                <wp:wrapNone/>
                <wp:docPr id="355224331" name="Rectangle 4"/>
                <wp:cNvGraphicFramePr/>
                <a:graphic xmlns:a="http://schemas.openxmlformats.org/drawingml/2006/main">
                  <a:graphicData uri="http://schemas.microsoft.com/office/word/2010/wordprocessingShape">
                    <wps:wsp>
                      <wps:cNvSpPr/>
                      <wps:spPr>
                        <a:xfrm>
                          <a:off x="0" y="0"/>
                          <a:ext cx="5113655" cy="740867"/>
                        </a:xfrm>
                        <a:prstGeom prst="rect">
                          <a:avLst/>
                        </a:prstGeom>
                        <a:noFill/>
                        <a:ln w="5715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7C194" id="Rectangle 4" o:spid="_x0000_s1026" style="position:absolute;margin-left:35.5pt;margin-top:244.8pt;width:402.65pt;height:58.3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OlZhgIAAGkFAAAOAAAAZHJzL2Uyb0RvYy54bWysVEtv2zAMvg/YfxB0X2xneXRBnSJIkWFA&#10;0QZrh54VWYoNyKImKXGyXz9KfiToih2GXWTJJD+SHx+3d6dakaOwrgKd02yUUiI0h6LS+5z+eNl8&#10;uqHEeaYLpkCLnJ6Fo3fLjx9uG7MQYyhBFcISBNFu0Ziclt6bRZI4XoqauREYoVEowdbM49Puk8Ky&#10;BtFrlYzTdJY0YAtjgQvn8O99K6TLiC+l4P5JSic8UTnF2Hw8bTx34UyWt2yxt8yUFe/CYP8QRc0q&#10;jU4HqHvmGTnY6g+ouuIWHEg/4lAnIGXFRcwBs8nSN9k8l8yImAuS48xAk/t/sPzx+Gy2FmlojFs4&#10;vIYsTtLW4YvxkVMk6zyQJU6ecPw5zbLPs+mUEo6y+SS9mc0Dm8nF2ljnvwqoSbjk1GIxIkfs+OB8&#10;q9qrBGcaNpVSsSBKkwY9zLNpGi0cqKoI0qDn7H63VpYcGdZ0s1mnaSwjOr5Sw5fSGM0lq3jzZyUC&#10;htLfhSRVgXmMWw+h4cQAyzgX2metqGSFaL1hPBdnvUXMOQIGZIlRDtgdQK/ZgvTYLQOdfjAVsV8H&#10;4y71vxkPFtEzaD8Y15UG+15mCrPqPLf6PUktNYGlHRTnrSUW2mlxhm8qrOADc37LLI4HDhKOvH/C&#10;QyrASkF3o6QE++u9/0EfuxallDQ4bjl1Pw/MCkrUN439/CWbTMJ8xsdkOh/jw15LdtcSfajXgNXP&#10;cLkYHq9B36v+Ki3Ur7gZVsEripjm6Dun3Nv+sfbtGsDdwsVqFdVwJg3zD/rZ8AAeWA0d+nJ6ZdZ0&#10;bexxAB6hH022eNPNrW6w1LA6eJBVbPULrx3fOM+xcbrdExbG9TtqXTbk8jcAAAD//wMAUEsDBBQA&#10;BgAIAAAAIQCiN/n+4QAAAAoBAAAPAAAAZHJzL2Rvd25yZXYueG1sTI/NTsMwEITvSLyDtUhcEHXK&#10;jxtCNlVUiUNOiMKB3Nxkm0TE6yh2WvP2mBPcZjWj2W/ybTCjONHsBssI61UCgrix7cAdwsf7y20K&#10;wnnNrR4tE8I3OdgWlxe5zlp75jc67X0nYgm7TCP03k+ZlK7pyWi3shNx9I52NtrHc+5kO+tzLDej&#10;vEsSJY0eOH7o9US7npqv/WIQwq5a0tdj9Vje+PKzWmoV6lojXl+F8hmEp+D/wvCLH9GhiEwHu3Dr&#10;xIiwWccpHuEhfVIgYiDdqHsQBwSVRCGLXP6fUPwAAAD//wMAUEsBAi0AFAAGAAgAAAAhALaDOJL+&#10;AAAA4QEAABMAAAAAAAAAAAAAAAAAAAAAAFtDb250ZW50X1R5cGVzXS54bWxQSwECLQAUAAYACAAA&#10;ACEAOP0h/9YAAACUAQAACwAAAAAAAAAAAAAAAAAvAQAAX3JlbHMvLnJlbHNQSwECLQAUAAYACAAA&#10;ACEAxRTpWYYCAABpBQAADgAAAAAAAAAAAAAAAAAuAgAAZHJzL2Uyb0RvYy54bWxQSwECLQAUAAYA&#10;CAAAACEAojf5/uEAAAAKAQAADwAAAAAAAAAAAAAAAADgBAAAZHJzL2Rvd25yZXYueG1sUEsFBgAA&#10;AAAEAAQA8wAAAO4FAAAAAA==&#10;" filled="f" strokecolor="#ffc000" strokeweight="4.5pt">
                <w10:wrap anchorx="margin"/>
              </v:rect>
            </w:pict>
          </mc:Fallback>
        </mc:AlternateContent>
      </w:r>
      <w:r w:rsidR="00B8676D">
        <w:rPr>
          <w:rFonts w:ascii="Source Sans Pro" w:hAnsi="Source Sans Pro"/>
          <w:noProof/>
          <w:sz w:val="28"/>
          <w:szCs w:val="28"/>
          <w:lang w:val="en-DE"/>
        </w:rPr>
        <mc:AlternateContent>
          <mc:Choice Requires="wps">
            <w:drawing>
              <wp:anchor distT="0" distB="0" distL="114300" distR="114300" simplePos="0" relativeHeight="251672576" behindDoc="0" locked="0" layoutInCell="1" allowOverlap="1" wp14:anchorId="599C2E22" wp14:editId="386860F9">
                <wp:simplePos x="0" y="0"/>
                <wp:positionH relativeFrom="margin">
                  <wp:posOffset>148446</wp:posOffset>
                </wp:positionH>
                <wp:positionV relativeFrom="paragraph">
                  <wp:posOffset>295095</wp:posOffset>
                </wp:positionV>
                <wp:extent cx="5959056" cy="1136890"/>
                <wp:effectExtent l="19050" t="19050" r="41910" b="44450"/>
                <wp:wrapNone/>
                <wp:docPr id="1330535186" name="Rectangle 4"/>
                <wp:cNvGraphicFramePr/>
                <a:graphic xmlns:a="http://schemas.openxmlformats.org/drawingml/2006/main">
                  <a:graphicData uri="http://schemas.microsoft.com/office/word/2010/wordprocessingShape">
                    <wps:wsp>
                      <wps:cNvSpPr/>
                      <wps:spPr>
                        <a:xfrm>
                          <a:off x="0" y="0"/>
                          <a:ext cx="5959056" cy="1136890"/>
                        </a:xfrm>
                        <a:prstGeom prst="rect">
                          <a:avLst/>
                        </a:prstGeom>
                        <a:noFill/>
                        <a:ln w="5715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FB3F10" id="Rectangle 4" o:spid="_x0000_s1026" style="position:absolute;margin-left:11.7pt;margin-top:23.25pt;width:469.2pt;height:89.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vEwhwIAAGoFAAAOAAAAZHJzL2Uyb0RvYy54bWysVE1v2zAMvQ/YfxB0X22nTdsEdYqgRYcB&#10;RRusHXpWZCkWIIuapMTJfv0o+SNBV+ww7CJLJvme+ETy5nbfaLITziswJS3OckqE4VApsynpj9eH&#10;L9eU+MBMxTQYUdKD8PR28fnTTWvnYgI16Eo4giDGz1tb0joEO88yz2vRMH8GVhg0SnANC3h0m6xy&#10;rEX0RmeTPL/MWnCVdcCF9/j3vjPSRcKXUvDwLKUXgeiS4t1CWl1a13HNFjdsvnHM1or312D/cIuG&#10;KYOkI9Q9C4xsnfoDqlHcgQcZzjg0GUipuEg5YDZF/i6bl5pZkXJBcbwdZfL/D5Y/7V7syqEMrfVz&#10;j9uYxV66Jn7xfmSfxDqMYol9IBx/TmfTWT69pISjrSjOL69nSc7sGG6dD18FNCRuSurwNZJIbPfo&#10;A1Ki6+AS2Qw8KK3Ti2hDWqS4KqZ5ivCgVRWt0c+7zfpOO7Jj+KhX+Xm+HIhP3BBbG6Q4ppV24aBF&#10;xNDmu5BEVZjIpGOIFSdGWMa5MKHoTDWrRMeG98lHsiEiJZIAI7LEW47YPcDg2YEM2J0CvX8MFalg&#10;x+A+9b8FjxGJGUwYgxtlwH2UmcaseubOfxCpkyaqtIbqsHLEQdcu3vIHhS/4yHxYMYf9gZ2EPR+e&#10;cZEa8KWg31FSg/v10f/oj2WLVkpa7LeS+p9b5gQl+pvBgp4VFxexQdPhYno1wYM7taxPLWbb3AG+&#10;foHTxfK0jf5BD1vpoHnD0bCMrGhihiN3SXlww+EudHMAhwsXy2Vyw6a0LDyaF8sjeFQ1Vujr/o05&#10;25dxwA54gqE32fxdNXe+MdLAchtAqlTqR117vbGhU+H0wydOjNNz8jqOyMVvAAAA//8DAFBLAwQU&#10;AAYACAAAACEAgkj9vt4AAAAJAQAADwAAAGRycy9kb3ducmV2LnhtbEyPwU7DMBBE70j8g7VI3KjT&#10;0EQ0xKmggisSpQJxc2MTR7XXJnab0K/vcoLj6o1m39SryVl21EPsPQqYzzJgGluveuwEbN+eb+6A&#10;xSRRSetRC/jREVbN5UUtK+VHfNXHTeoYlWCspACTUqg4j63RTsaZDxqJffnByUTn0HE1yJHKneV5&#10;lpXcyR7pg5FBr41u95uDEzB+27Bdn5aP770K7cvnHgvz9CHE9dX0cA8s6Sn9heFXn9ShIaedP6CK&#10;zArIbxeUFLAoC2DEl+WcpuwI5EUBvKn5/wXNGQAA//8DAFBLAQItABQABgAIAAAAIQC2gziS/gAA&#10;AOEBAAATAAAAAAAAAAAAAAAAAAAAAABbQ29udGVudF9UeXBlc10ueG1sUEsBAi0AFAAGAAgAAAAh&#10;ADj9If/WAAAAlAEAAAsAAAAAAAAAAAAAAAAALwEAAF9yZWxzLy5yZWxzUEsBAi0AFAAGAAgAAAAh&#10;AKTm8TCHAgAAagUAAA4AAAAAAAAAAAAAAAAALgIAAGRycy9lMm9Eb2MueG1sUEsBAi0AFAAGAAgA&#10;AAAhAIJI/b7eAAAACQEAAA8AAAAAAAAAAAAAAAAA4QQAAGRycy9kb3ducmV2LnhtbFBLBQYAAAAA&#10;BAAEAPMAAADsBQAAAAA=&#10;" filled="f" strokecolor="#7030a0" strokeweight="4.5pt">
                <w10:wrap anchorx="margin"/>
              </v:rect>
            </w:pict>
          </mc:Fallback>
        </mc:AlternateContent>
      </w:r>
      <w:r w:rsidR="003331CD">
        <w:rPr>
          <w:rFonts w:ascii="Source Sans Pro" w:hAnsi="Source Sans Pro"/>
          <w:noProof/>
          <w:sz w:val="28"/>
          <w:szCs w:val="28"/>
          <w:lang w:val="en-DE"/>
        </w:rPr>
        <mc:AlternateContent>
          <mc:Choice Requires="wps">
            <w:drawing>
              <wp:anchor distT="0" distB="0" distL="114300" distR="114300" simplePos="0" relativeHeight="251668480" behindDoc="0" locked="0" layoutInCell="1" allowOverlap="1" wp14:anchorId="1EA22898" wp14:editId="77FB19C2">
                <wp:simplePos x="0" y="0"/>
                <wp:positionH relativeFrom="margin">
                  <wp:align>right</wp:align>
                </wp:positionH>
                <wp:positionV relativeFrom="paragraph">
                  <wp:posOffset>4263246</wp:posOffset>
                </wp:positionV>
                <wp:extent cx="1188649" cy="1303907"/>
                <wp:effectExtent l="19050" t="19050" r="31115" b="29845"/>
                <wp:wrapNone/>
                <wp:docPr id="595530147" name="Rectangle 4"/>
                <wp:cNvGraphicFramePr/>
                <a:graphic xmlns:a="http://schemas.openxmlformats.org/drawingml/2006/main">
                  <a:graphicData uri="http://schemas.microsoft.com/office/word/2010/wordprocessingShape">
                    <wps:wsp>
                      <wps:cNvSpPr/>
                      <wps:spPr>
                        <a:xfrm>
                          <a:off x="0" y="0"/>
                          <a:ext cx="1188649" cy="1303907"/>
                        </a:xfrm>
                        <a:prstGeom prst="rect">
                          <a:avLst/>
                        </a:prstGeom>
                        <a:noFill/>
                        <a:ln w="571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A7AD4C" id="Rectangle 4" o:spid="_x0000_s1026" style="position:absolute;margin-left:42.4pt;margin-top:335.7pt;width:93.6pt;height:102.6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gIAhAIAAGoFAAAOAAAAZHJzL2Uyb0RvYy54bWysVMlu2zAQvRfoPxC8N5IcZzMiB26CFAWC&#10;JmhS5ExTpCWA4rBDeuvXd0gtNtKgh6IXitS8ebPP9c2uNWyj0DdgS16c5JwpK6Fq7KrkP17uP11y&#10;5oOwlTBgVcn3yvOb+ccP11s3UxOowVQKGZFYP9u6ktchuFmWeVmrVvgTcMqSUAO2ItATV1mFYkvs&#10;rckmeX6ebQErhyCV9/T3rhPyeeLXWsnwqLVXgZmSk28hnZjOZTyz+bWYrVC4upG9G+IfvGhFY8no&#10;SHUngmBrbP6gahuJ4EGHEwltBlo3UqUYKJoifxPNcy2cSrFQcrwb0+T/H638tnl2T0hp2Do/83SN&#10;Uew0tvFL/rFdStZ+TJbaBSbpZ1FcXp5PrziTJCtO89Or/CKmMzuoO/Thi4KWxUvJkaqRkiQ2Dz50&#10;0AESrVm4b4xJFTGWbUt+dlGc5UnDg2mqKI04j6vlrUG2EbGo+eecQB3bEYzcMJa8OYSVbmFvVOQw&#10;9rvSrKkokElnIXacGmmFlMqGohPVolKdNfInH40NGinmRBiZNXk5cvcEA7IjGbg7n3t8VFWpYUfl&#10;PvS/KY8ayTLYMCq3jQV8LzJDUfWWO/yQpC41MUtLqPZPyBC6cfFO3jdUwQfhw5NAmg+aJJr58EiH&#10;NkCVgv7GWQ34673/EU9tS1LOtjRvJfc/1wIVZ+arpYa+KqbTOKDpMT27mNADjyXLY4ldt7dA1S9o&#10;uziZrhEfzHDVCO0rrYZFtEoiYSXZLrkMODxuQ7cHaLlItVgkGA2lE+HBPjsZyWNWY4e+7F4Fur6N&#10;A03ANxhmU8zedHOHjZoWFusAukmtfshrn28a6NQ4/fKJG+P4nVCHFTn/DQAA//8DAFBLAwQUAAYA&#10;CAAAACEAEBSieN0AAAAIAQAADwAAAGRycy9kb3ducmV2LnhtbEyPwU7DMBBE70j8g7VI3KjTtCRR&#10;iFMhUG+ASkGcN/ESR8TrKHbbwNfjnuA4mtHMm2oz20EcafK9YwXLRQKCuHW6507B+9v2pgDhA7LG&#10;wTEp+CYPm/ryosJSuxO/0nEfOhFL2JeowIQwllL61pBFv3AjcfQ+3WQxRDl1Uk94iuV2kGmSZNJi&#10;z3HB4EgPhtqv/cEqSNPm+WP187Jab7FP9O7Rm+b2Sanrq/n+DkSgOfyF4Ywf0aGOTI07sPZiUBCP&#10;BAVZvlyDONtFnoJoFBR5loOsK/n/QP0LAAD//wMAUEsBAi0AFAAGAAgAAAAhALaDOJL+AAAA4QEA&#10;ABMAAAAAAAAAAAAAAAAAAAAAAFtDb250ZW50X1R5cGVzXS54bWxQSwECLQAUAAYACAAAACEAOP0h&#10;/9YAAACUAQAACwAAAAAAAAAAAAAAAAAvAQAAX3JlbHMvLnJlbHNQSwECLQAUAAYACAAAACEArZYC&#10;AIQCAABqBQAADgAAAAAAAAAAAAAAAAAuAgAAZHJzL2Uyb0RvYy54bWxQSwECLQAUAAYACAAAACEA&#10;EBSieN0AAAAIAQAADwAAAAAAAAAAAAAAAADeBAAAZHJzL2Rvd25yZXYueG1sUEsFBgAAAAAEAAQA&#10;8wAAAOgFAAAAAA==&#10;" filled="f" strokecolor="#00b050" strokeweight="4.5pt">
                <w10:wrap anchorx="margin"/>
              </v:rect>
            </w:pict>
          </mc:Fallback>
        </mc:AlternateContent>
      </w:r>
      <w:r w:rsidR="003331CD">
        <w:rPr>
          <w:rFonts w:ascii="Source Sans Pro" w:hAnsi="Source Sans Pro"/>
          <w:noProof/>
          <w:sz w:val="28"/>
          <w:szCs w:val="28"/>
          <w:lang w:val="en-DE"/>
        </w:rPr>
        <mc:AlternateContent>
          <mc:Choice Requires="wps">
            <w:drawing>
              <wp:anchor distT="0" distB="0" distL="114300" distR="114300" simplePos="0" relativeHeight="251666432" behindDoc="0" locked="0" layoutInCell="1" allowOverlap="1" wp14:anchorId="4579CD13" wp14:editId="46E85E6F">
                <wp:simplePos x="0" y="0"/>
                <wp:positionH relativeFrom="margin">
                  <wp:align>right</wp:align>
                </wp:positionH>
                <wp:positionV relativeFrom="paragraph">
                  <wp:posOffset>1597684</wp:posOffset>
                </wp:positionV>
                <wp:extent cx="5304898" cy="1267723"/>
                <wp:effectExtent l="19050" t="19050" r="29210" b="46990"/>
                <wp:wrapNone/>
                <wp:docPr id="822294829" name="Rectangle 4"/>
                <wp:cNvGraphicFramePr/>
                <a:graphic xmlns:a="http://schemas.openxmlformats.org/drawingml/2006/main">
                  <a:graphicData uri="http://schemas.microsoft.com/office/word/2010/wordprocessingShape">
                    <wps:wsp>
                      <wps:cNvSpPr/>
                      <wps:spPr>
                        <a:xfrm>
                          <a:off x="0" y="0"/>
                          <a:ext cx="5304898" cy="1267723"/>
                        </a:xfrm>
                        <a:prstGeom prst="rect">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2BE02" id="Rectangle 4" o:spid="_x0000_s1026" style="position:absolute;margin-left:366.5pt;margin-top:125.8pt;width:417.7pt;height:99.8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waVggIAAGkFAAAOAAAAZHJzL2Uyb0RvYy54bWysVN9P2zAQfp+0/8Hy+0hSCoWKFFUgpkkI&#10;qsHEs3FsEsnxeWe3affX7+ykacXQHqa9OHbu7ru7735cXW9bwzYKfQO25MVJzpmyEqrGvpX8x/Pd&#10;lwvOfBC2EgasKvlOeX69+PzpqnNzNYEaTKWQEYj1886VvA7BzbPMy1q1wp+AU5aEGrAVgZ74llUo&#10;OkJvTTbJ8/OsA6wcglTe09/bXsgXCV9rJcOj1l4FZkpOsYV0Yjpf45ktrsT8DYWrGzmEIf4hilY0&#10;lpyOULciCLbG5g+otpEIHnQ4kdBmoHUjVcqBsinyd9k81cKplAuR491Ik/9/sPJh8+RWSDR0zs89&#10;XWMWW41t/FJ8bJvI2o1kqW1gkn6enebTi0sqryRZMTmfzSankc7sYO7Qh68KWhYvJUeqRiJJbO59&#10;6FX3KtGbhbvGmFQRY1lHLmbFWZ4sPJimitKol5pD3RhkG0FlDdti8HukRVEYS8Ecskq3sDMqQhj7&#10;XWnWVJTHpHcQG+6AKaRUNhS9qBaV6l1ROHnqGYIfo0gpJ8CIrCnIEXsA+Bi7J2DQj6Yq9etoPGT+&#10;N+PRInkGG0bjtrGAH2VmKKvBc6+/J6mnJrL0CtVuhQyhnxbv5F1DBbwXPqwE0njQINHIh0c6tAEq&#10;FAw3zmrAXx/9j/rUtSTlrKNxK7n/uRaoODPfLPXzZTGdxvlMj+nZbEIPPJa8Hkvsur0BKn1By8XJ&#10;dI36weyvGqF9oc2wjF5JJKwk3yWXAfePm9CvAdotUi2XSY1m0olwb5+cjOCR1digz9sXgW7o4kAD&#10;8AD70RTzd83c60ZLC8t1AN2kTj/wOvBN85waZ9g9cWEcv5PWYUMufgMAAP//AwBQSwMEFAAGAAgA&#10;AAAhAAmjJm/fAAAACAEAAA8AAABkcnMvZG93bnJldi54bWxMj0FPg0AUhO8m/ofNM/FmFxBqgzwa&#10;Y0Jioj20evG2wJMlZd8Sdlvov3c92eNkJjPfFNvFDOJMk+stI8SrCARxY9ueO4Svz+phA8J5xa0a&#10;LBPChRxsy9ubQuWtnXlP54PvRChhlysE7f2YS+kaTUa5lR2Jg/djJ6N8kFMn20nNodwMMomitTSq&#10;57Cg1Uivmprj4WQQqD/Wc/q+u8zVW1V96N3ePn1rxPu75eUZhKfF/4fhDz+gQxmYanvi1okBIRzx&#10;CEkWr0EEe/OYpSBqhDSLE5BlIa8PlL8AAAD//wMAUEsBAi0AFAAGAAgAAAAhALaDOJL+AAAA4QEA&#10;ABMAAAAAAAAAAAAAAAAAAAAAAFtDb250ZW50X1R5cGVzXS54bWxQSwECLQAUAAYACAAAACEAOP0h&#10;/9YAAACUAQAACwAAAAAAAAAAAAAAAAAvAQAAX3JlbHMvLnJlbHNQSwECLQAUAAYACAAAACEA1KsG&#10;lYICAABpBQAADgAAAAAAAAAAAAAAAAAuAgAAZHJzL2Uyb0RvYy54bWxQSwECLQAUAAYACAAAACEA&#10;CaMmb98AAAAIAQAADwAAAAAAAAAAAAAAAADcBAAAZHJzL2Rvd25yZXYueG1sUEsFBgAAAAAEAAQA&#10;8wAAAOgFAAAAAA==&#10;" filled="f" strokecolor="#1d1d1d [3213]" strokeweight="4.5pt">
                <w10:wrap anchorx="margin"/>
              </v:rect>
            </w:pict>
          </mc:Fallback>
        </mc:AlternateContent>
      </w:r>
      <w:r w:rsidR="003331CD">
        <w:rPr>
          <w:rFonts w:ascii="Source Sans Pro" w:hAnsi="Source Sans Pro"/>
          <w:noProof/>
          <w:sz w:val="28"/>
          <w:szCs w:val="28"/>
          <w:lang w:val="en-DE"/>
        </w:rPr>
        <mc:AlternateContent>
          <mc:Choice Requires="wps">
            <w:drawing>
              <wp:anchor distT="0" distB="0" distL="114300" distR="114300" simplePos="0" relativeHeight="251664384" behindDoc="0" locked="0" layoutInCell="1" allowOverlap="1" wp14:anchorId="493E7C28" wp14:editId="2B831A82">
                <wp:simplePos x="0" y="0"/>
                <wp:positionH relativeFrom="column">
                  <wp:posOffset>146649</wp:posOffset>
                </wp:positionH>
                <wp:positionV relativeFrom="paragraph">
                  <wp:posOffset>3916392</wp:posOffset>
                </wp:positionV>
                <wp:extent cx="3122762" cy="1397420"/>
                <wp:effectExtent l="19050" t="19050" r="40005" b="31750"/>
                <wp:wrapNone/>
                <wp:docPr id="1157137565" name="Rectangle 4"/>
                <wp:cNvGraphicFramePr/>
                <a:graphic xmlns:a="http://schemas.openxmlformats.org/drawingml/2006/main">
                  <a:graphicData uri="http://schemas.microsoft.com/office/word/2010/wordprocessingShape">
                    <wps:wsp>
                      <wps:cNvSpPr/>
                      <wps:spPr>
                        <a:xfrm>
                          <a:off x="0" y="0"/>
                          <a:ext cx="3122762" cy="139742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D93495" id="Rectangle 4" o:spid="_x0000_s1026" style="position:absolute;margin-left:11.55pt;margin-top:308.4pt;width:245.9pt;height:110.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ieHiAIAAGoFAAAOAAAAZHJzL2Uyb0RvYy54bWysVEtv2zAMvg/YfxB0Xx27abMGdYqgRYYB&#10;RVu0HXpWZCkWIIuapMTJfv0o+ZGgK3YYloMimeRH8uPj+mbfaLITziswJc3PJpQIw6FSZlPSH6+r&#10;L18p8YGZimkwoqQH4enN4vOn69bORQE16Eo4giDGz1tb0joEO88yz2vRMH8GVhgUSnANC/h0m6xy&#10;rEX0RmfFZHKZteAq64AL7/HrXSeki4QvpeDhUUovAtElxdhCOl061/HMFtdsvnHM1or3YbB/iKJh&#10;yqDTEeqOBUa2Tv0B1SjuwIMMZxyaDKRUXKQcMJt88i6bl5pZkXJBcrwdafL/D5Y/7F7sk0MaWuvn&#10;Hq8xi710TfzH+Mg+kXUYyRL7QDh+PM+LYnZZUMJRlp9fzaZFojM7mlvnwzcBDYmXkjqsRiKJ7e59&#10;QJeoOqhEbwZWSutUEW1IW9KLWX4xSRYetKqiNOp5t1nfakd2DIu6Wk3wF+uIaCdq+NIGPx7TSrdw&#10;0CJiaPMsJFEVJlJ0HmLHiRGWcS5MyDtRzSrRecN4js4Gi+Q6AUZkiVGO2D3AoNmBDNhdzL1+NBWp&#10;YUfjPvW/GY8WyTOYMBo3yoD7KDONWfWeO/2BpI6ayNIaqsOTIw66cfGWrxRW8J758MQczgdOEs58&#10;eMRDasBKQX+jpAb366PvUR/bFqWUtDhvJfU/t8wJSvR3gw19lU+ncUDTY3oxw2Yi7lSyPpWYbXML&#10;WP0ct4vl6Rr1gx6u0kHzhqthGb2iiBmOvkvKgxset6HbA7hcuFgukxoOpWXh3rxYHsEjq7FDX/dv&#10;zNm+jQNOwAMMs8nm77q5042WBpbbAFKlVj/y2vONA50ap18+cWOcvpPWcUUufgMAAP//AwBQSwME&#10;FAAGAAgAAAAhACDJuqzgAAAACgEAAA8AAABkcnMvZG93bnJldi54bWxMj8tOwzAQRfdI/IM1SOyo&#10;k7REaYhT8RAfQAIS7Nx4GkeN7RA7reHrGVawHM3RvedWu2hGdsLZD84KSFcJMLSdU4PtBby2zzcF&#10;MB+kVXJ0FgV8oYddfXlRyVK5s33BUxN6RiHWl1KADmEqOfedRiP9yk1o6Xdws5GBzrnnapZnCjcj&#10;z5Ik50YOlhq0nPBRY3dsFiPgvdG4xI9BPbSH+Fm8bdqn7PgtxPVVvL8DFjCGPxh+9UkdanLau8Uq&#10;z0YB2TolUkCe5jSBgNt0swW2F1Cs8y3wuuL/J9Q/AAAA//8DAFBLAQItABQABgAIAAAAIQC2gziS&#10;/gAAAOEBAAATAAAAAAAAAAAAAAAAAAAAAABbQ29udGVudF9UeXBlc10ueG1sUEsBAi0AFAAGAAgA&#10;AAAhADj9If/WAAAAlAEAAAsAAAAAAAAAAAAAAAAALwEAAF9yZWxzLy5yZWxzUEsBAi0AFAAGAAgA&#10;AAAhACmmJ4eIAgAAagUAAA4AAAAAAAAAAAAAAAAALgIAAGRycy9lMm9Eb2MueG1sUEsBAi0AFAAG&#10;AAgAAAAhACDJuqzgAAAACgEAAA8AAAAAAAAAAAAAAAAA4gQAAGRycy9kb3ducmV2LnhtbFBLBQYA&#10;AAAABAAEAPMAAADvBQAAAAA=&#10;" filled="f" strokecolor="red" strokeweight="4.5pt"/>
            </w:pict>
          </mc:Fallback>
        </mc:AlternateContent>
      </w:r>
      <w:r w:rsidR="00F2757C">
        <w:rPr>
          <w:rFonts w:ascii="Source Sans Pro" w:hAnsi="Source Sans Pro"/>
          <w:noProof/>
          <w:sz w:val="28"/>
          <w:szCs w:val="28"/>
          <w:lang w:val="en-DE"/>
        </w:rPr>
        <w:drawing>
          <wp:inline distT="0" distB="0" distL="0" distR="0" wp14:anchorId="34C1B405" wp14:editId="3088EDD5">
            <wp:extent cx="6193766" cy="5644800"/>
            <wp:effectExtent l="0" t="0" r="0" b="0"/>
            <wp:docPr id="1911384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84730" name="Picture 1911384730"/>
                    <pic:cNvPicPr/>
                  </pic:nvPicPr>
                  <pic:blipFill>
                    <a:blip r:embed="rId17">
                      <a:extLst>
                        <a:ext uri="{28A0092B-C50C-407E-A947-70E740481C1C}">
                          <a14:useLocalDpi xmlns:a14="http://schemas.microsoft.com/office/drawing/2010/main" val="0"/>
                        </a:ext>
                      </a:extLst>
                    </a:blip>
                    <a:stretch>
                      <a:fillRect/>
                    </a:stretch>
                  </pic:blipFill>
                  <pic:spPr>
                    <a:xfrm>
                      <a:off x="0" y="0"/>
                      <a:ext cx="6207935" cy="5657714"/>
                    </a:xfrm>
                    <a:prstGeom prst="rect">
                      <a:avLst/>
                    </a:prstGeom>
                  </pic:spPr>
                </pic:pic>
              </a:graphicData>
            </a:graphic>
          </wp:inline>
        </w:drawing>
      </w:r>
    </w:p>
    <w:p w14:paraId="4E9BD2E1" w14:textId="77777777" w:rsidR="003A5743" w:rsidRDefault="003A5743" w:rsidP="0029508D">
      <w:pPr>
        <w:jc w:val="both"/>
        <w:rPr>
          <w:rFonts w:ascii="Source Sans Pro" w:hAnsi="Source Sans Pro"/>
          <w:sz w:val="28"/>
          <w:szCs w:val="28"/>
          <w:lang w:val="en-DE"/>
        </w:rPr>
      </w:pPr>
    </w:p>
    <w:p w14:paraId="17149421" w14:textId="77777777" w:rsidR="003A5743" w:rsidRDefault="003A5743" w:rsidP="0029508D">
      <w:pPr>
        <w:jc w:val="both"/>
        <w:rPr>
          <w:rFonts w:ascii="Source Sans Pro" w:hAnsi="Source Sans Pro"/>
          <w:sz w:val="28"/>
          <w:szCs w:val="28"/>
          <w:lang w:val="en-DE"/>
        </w:rPr>
      </w:pPr>
    </w:p>
    <w:p w14:paraId="23E092A5" w14:textId="04E407F4" w:rsidR="003A5743" w:rsidRDefault="003A5743" w:rsidP="0029508D">
      <w:pPr>
        <w:jc w:val="both"/>
        <w:rPr>
          <w:rFonts w:ascii="Source Sans Pro" w:hAnsi="Source Sans Pro"/>
          <w:sz w:val="28"/>
          <w:szCs w:val="28"/>
          <w:lang w:val="en-DE"/>
        </w:rPr>
      </w:pPr>
      <w:r w:rsidRPr="003A5743">
        <w:rPr>
          <w:rFonts w:ascii="Source Sans Pro" w:hAnsi="Source Sans Pro"/>
          <w:noProof/>
          <w:sz w:val="28"/>
          <w:szCs w:val="28"/>
          <w:lang w:val="en-DE"/>
        </w:rPr>
        <w:lastRenderedPageBreak/>
        <w:drawing>
          <wp:anchor distT="0" distB="0" distL="114300" distR="114300" simplePos="0" relativeHeight="251673600" behindDoc="1" locked="0" layoutInCell="1" allowOverlap="1" wp14:anchorId="7C795A1C" wp14:editId="201002C8">
            <wp:simplePos x="0" y="0"/>
            <wp:positionH relativeFrom="column">
              <wp:align>right</wp:align>
            </wp:positionH>
            <wp:positionV relativeFrom="paragraph">
              <wp:posOffset>53460015</wp:posOffset>
            </wp:positionV>
            <wp:extent cx="5731510" cy="3469005"/>
            <wp:effectExtent l="0" t="0" r="2540" b="0"/>
            <wp:wrapTight wrapText="bothSides">
              <wp:wrapPolygon edited="0">
                <wp:start x="0" y="0"/>
                <wp:lineTo x="0" y="21470"/>
                <wp:lineTo x="21538" y="21470"/>
                <wp:lineTo x="21538" y="0"/>
                <wp:lineTo x="0" y="0"/>
              </wp:wrapPolygon>
            </wp:wrapTight>
            <wp:docPr id="28268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8445"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469005"/>
                    </a:xfrm>
                    <a:prstGeom prst="rect">
                      <a:avLst/>
                    </a:prstGeom>
                  </pic:spPr>
                </pic:pic>
              </a:graphicData>
            </a:graphic>
          </wp:anchor>
        </w:drawing>
      </w:r>
    </w:p>
    <w:p w14:paraId="6AE076F7" w14:textId="77777777" w:rsidR="003A5743" w:rsidRDefault="003A5743" w:rsidP="0029508D">
      <w:pPr>
        <w:jc w:val="both"/>
        <w:rPr>
          <w:rFonts w:ascii="Source Sans Pro" w:hAnsi="Source Sans Pro"/>
          <w:sz w:val="28"/>
          <w:szCs w:val="28"/>
          <w:lang w:val="en-DE"/>
        </w:rPr>
      </w:pPr>
    </w:p>
    <w:p w14:paraId="0F659669" w14:textId="77777777" w:rsidR="003A5743" w:rsidRDefault="003A5743" w:rsidP="0029508D">
      <w:pPr>
        <w:jc w:val="both"/>
        <w:rPr>
          <w:rFonts w:ascii="Source Sans Pro" w:hAnsi="Source Sans Pro"/>
          <w:sz w:val="28"/>
          <w:szCs w:val="28"/>
          <w:lang w:val="en-DE"/>
        </w:rPr>
      </w:pPr>
    </w:p>
    <w:p w14:paraId="2BD2F130" w14:textId="79848989" w:rsidR="003A5743" w:rsidRDefault="00774B21" w:rsidP="0029508D">
      <w:pPr>
        <w:jc w:val="both"/>
        <w:rPr>
          <w:rFonts w:ascii="Source Sans Pro" w:hAnsi="Source Sans Pro"/>
          <w:sz w:val="28"/>
          <w:szCs w:val="28"/>
          <w:lang w:val="en-DE"/>
        </w:rPr>
      </w:pPr>
      <w:r>
        <w:rPr>
          <w:rFonts w:ascii="Source Sans Pro" w:hAnsi="Source Sans Pro"/>
          <w:noProof/>
          <w:sz w:val="28"/>
          <w:szCs w:val="28"/>
          <w:lang w:val="en-DE"/>
        </w:rPr>
        <w:lastRenderedPageBreak/>
        <mc:AlternateContent>
          <mc:Choice Requires="wps">
            <w:drawing>
              <wp:anchor distT="0" distB="0" distL="114300" distR="114300" simplePos="0" relativeHeight="251674624" behindDoc="0" locked="0" layoutInCell="1" allowOverlap="1" wp14:anchorId="42C019C6" wp14:editId="25A252A6">
                <wp:simplePos x="0" y="0"/>
                <wp:positionH relativeFrom="column">
                  <wp:posOffset>9869170</wp:posOffset>
                </wp:positionH>
                <wp:positionV relativeFrom="paragraph">
                  <wp:posOffset>102870</wp:posOffset>
                </wp:positionV>
                <wp:extent cx="2481580" cy="1151890"/>
                <wp:effectExtent l="0" t="0" r="13970" b="10160"/>
                <wp:wrapNone/>
                <wp:docPr id="1928580587" name="Text Box 8"/>
                <wp:cNvGraphicFramePr/>
                <a:graphic xmlns:a="http://schemas.openxmlformats.org/drawingml/2006/main">
                  <a:graphicData uri="http://schemas.microsoft.com/office/word/2010/wordprocessingShape">
                    <wps:wsp>
                      <wps:cNvSpPr txBox="1"/>
                      <wps:spPr>
                        <a:xfrm>
                          <a:off x="0" y="0"/>
                          <a:ext cx="2481580" cy="1151890"/>
                        </a:xfrm>
                        <a:prstGeom prst="rect">
                          <a:avLst/>
                        </a:prstGeom>
                        <a:solidFill>
                          <a:schemeClr val="lt1"/>
                        </a:solidFill>
                        <a:ln w="6350">
                          <a:solidFill>
                            <a:prstClr val="black"/>
                          </a:solidFill>
                        </a:ln>
                      </wps:spPr>
                      <wps:txbx>
                        <w:txbxContent>
                          <w:p w14:paraId="190952CC" w14:textId="29BEB5AD" w:rsidR="00774B21" w:rsidRPr="00774B21" w:rsidRDefault="00774B21">
                            <w:pPr>
                              <w:rPr>
                                <w:b/>
                                <w:bCs/>
                                <w:sz w:val="32"/>
                                <w:szCs w:val="32"/>
                                <w:lang w:val="de-DE"/>
                              </w:rPr>
                            </w:pPr>
                            <w:r w:rsidRPr="00774B21">
                              <w:rPr>
                                <w:b/>
                                <w:bCs/>
                                <w:sz w:val="32"/>
                                <w:szCs w:val="32"/>
                                <w:lang w:val="de-DE"/>
                              </w:rPr>
                              <w:t>1) I Current Limit</w:t>
                            </w:r>
                          </w:p>
                          <w:p w14:paraId="781CAA7C" w14:textId="1EF82820" w:rsidR="00774B21" w:rsidRPr="00774B21" w:rsidRDefault="00774B21">
                            <w:pPr>
                              <w:rPr>
                                <w:b/>
                                <w:bCs/>
                                <w:sz w:val="32"/>
                                <w:szCs w:val="32"/>
                                <w:lang w:val="de-DE"/>
                              </w:rPr>
                            </w:pPr>
                            <w:r w:rsidRPr="00774B21">
                              <w:rPr>
                                <w:b/>
                                <w:bCs/>
                                <w:sz w:val="32"/>
                                <w:szCs w:val="32"/>
                                <w:lang w:val="de-DE"/>
                              </w:rPr>
                              <w:t>2) CC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C019C6" id="Text Box 8" o:spid="_x0000_s1027" type="#_x0000_t202" style="position:absolute;left:0;text-align:left;margin-left:777.1pt;margin-top:8.1pt;width:195.4pt;height:90.7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yZQOQIAAIQEAAAOAAAAZHJzL2Uyb0RvYy54bWysVE1v2zAMvQ/YfxB0XxxnSZcacYosRYYB&#10;RVsgLXpWZCkWJouapMTOfv0o5bvbadhFJkXqkXwkPbnrGk22wnkFpqR5r0+JMBwqZdYlfX1ZfBpT&#10;4gMzFdNgREl3wtO76ccPk9YWYgA16Eo4giDGF60taR2CLbLM81o0zPfACoNGCa5hAVW3zirHWkRv&#10;dDbo92+yFlxlHXDhPd7e7410mvClFDw8SelFILqkmFtIp0vnKp7ZdMKKtWO2VvyQBvuHLBqmDAY9&#10;Qd2zwMjGqT+gGsUdeJChx6HJQErFRaoBq8n776pZ1syKVAuS4+2JJv//YPnjdmmfHQndV+iwgZGQ&#10;1vrC42Wsp5OuiV/MlKAdKdydaBNdIBwvB8NxPhqjiaMtz0f5+DYRm52fW+fDNwENiUJJHfYl0cW2&#10;Dz5gSHQ9usRoHrSqFkrrpMRZEHPtyJZhF3VISeKLKy9tSFvSm8+jfgK+skXo0/uVZvxHLPMaATVt&#10;8PJcfJRCt+qIqi6IWUG1Q74c7EfJW75QCP/AfHhmDmcHecB9CE94SA2YExwkSmpwv/52H/2xpWil&#10;pMVZLKn/uWFOUKK/G2z2bT4cxuFNynD0ZYCKu7SsLi1m08wBicpx8yxPYvQP+ihKB80brs0sRkUT&#10;MxxjlzQcxXnYbwiuHRezWXLCcbUsPJil5RE6NibS+tK9MWcPbQ04EY9wnFpWvOvu3je+NDDbBJAq&#10;tT7yvGf1QD+OeurOYS3jLl3qyev885j+BgAA//8DAFBLAwQUAAYACAAAACEAdctVMNwAAAAMAQAA&#10;DwAAAGRycy9kb3ducmV2LnhtbExPQU7DMBC8I/EHa5G4UYeqCWkapwJUuHBqQZzdeGtbje0odtPw&#10;ezYnOO2MZjQ7U28n17ERh2iDF/C4yIChb4OyXgv4+nx7KIHFJL2SXfAo4AcjbJvbm1pWKlz9HsdD&#10;0oxCfKykAJNSX3EeW4NOxkXo0ZN2CoOTieiguRrklcJdx5dZVnAnracPRvb4arA9Hy5OwO5Fr3Vb&#10;ysHsSmXtOH2fPvS7EPd30/MGWMIp/Zlhrk/VoaFOx3DxKrKOeJ6vluQlVNCdHetVTvOOM3oqgDc1&#10;/z+i+QUAAP//AwBQSwECLQAUAAYACAAAACEAtoM4kv4AAADhAQAAEwAAAAAAAAAAAAAAAAAAAAAA&#10;W0NvbnRlbnRfVHlwZXNdLnhtbFBLAQItABQABgAIAAAAIQA4/SH/1gAAAJQBAAALAAAAAAAAAAAA&#10;AAAAAC8BAABfcmVscy8ucmVsc1BLAQItABQABgAIAAAAIQCyvyZQOQIAAIQEAAAOAAAAAAAAAAAA&#10;AAAAAC4CAABkcnMvZTJvRG9jLnhtbFBLAQItABQABgAIAAAAIQB1y1Uw3AAAAAwBAAAPAAAAAAAA&#10;AAAAAAAAAJMEAABkcnMvZG93bnJldi54bWxQSwUGAAAAAAQABADzAAAAnAUAAAAA&#10;" fillcolor="white [3201]" strokeweight=".5pt">
                <v:textbox>
                  <w:txbxContent>
                    <w:p w14:paraId="190952CC" w14:textId="29BEB5AD" w:rsidR="00774B21" w:rsidRPr="00774B21" w:rsidRDefault="00774B21">
                      <w:pPr>
                        <w:rPr>
                          <w:b/>
                          <w:bCs/>
                          <w:sz w:val="32"/>
                          <w:szCs w:val="32"/>
                          <w:lang w:val="de-DE"/>
                        </w:rPr>
                      </w:pPr>
                      <w:r w:rsidRPr="00774B21">
                        <w:rPr>
                          <w:b/>
                          <w:bCs/>
                          <w:sz w:val="32"/>
                          <w:szCs w:val="32"/>
                          <w:lang w:val="de-DE"/>
                        </w:rPr>
                        <w:t>1) I Current Limit</w:t>
                      </w:r>
                    </w:p>
                    <w:p w14:paraId="781CAA7C" w14:textId="1EF82820" w:rsidR="00774B21" w:rsidRPr="00774B21" w:rsidRDefault="00774B21">
                      <w:pPr>
                        <w:rPr>
                          <w:b/>
                          <w:bCs/>
                          <w:sz w:val="32"/>
                          <w:szCs w:val="32"/>
                          <w:lang w:val="de-DE"/>
                        </w:rPr>
                      </w:pPr>
                      <w:r w:rsidRPr="00774B21">
                        <w:rPr>
                          <w:b/>
                          <w:bCs/>
                          <w:sz w:val="32"/>
                          <w:szCs w:val="32"/>
                          <w:lang w:val="de-DE"/>
                        </w:rPr>
                        <w:t>2) CC Mode</w:t>
                      </w:r>
                    </w:p>
                  </w:txbxContent>
                </v:textbox>
              </v:shape>
            </w:pict>
          </mc:Fallback>
        </mc:AlternateContent>
      </w:r>
      <w:r w:rsidR="003A5743" w:rsidRPr="003A5743">
        <w:rPr>
          <w:rFonts w:ascii="Source Sans Pro" w:hAnsi="Source Sans Pro"/>
          <w:noProof/>
          <w:sz w:val="28"/>
          <w:szCs w:val="28"/>
          <w:lang w:val="en-DE"/>
        </w:rPr>
        <w:drawing>
          <wp:inline distT="0" distB="0" distL="0" distR="0" wp14:anchorId="6623BBF9" wp14:editId="1027D11E">
            <wp:extent cx="6281496" cy="4333461"/>
            <wp:effectExtent l="0" t="0" r="5080" b="0"/>
            <wp:docPr id="2057845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45804" name="Picture 1" descr="A screenshot of a computer&#10;&#10;AI-generated content may be incorrect."/>
                    <pic:cNvPicPr/>
                  </pic:nvPicPr>
                  <pic:blipFill>
                    <a:blip r:embed="rId19"/>
                    <a:stretch>
                      <a:fillRect/>
                    </a:stretch>
                  </pic:blipFill>
                  <pic:spPr>
                    <a:xfrm>
                      <a:off x="0" y="0"/>
                      <a:ext cx="6295783" cy="4343318"/>
                    </a:xfrm>
                    <a:prstGeom prst="rect">
                      <a:avLst/>
                    </a:prstGeom>
                  </pic:spPr>
                </pic:pic>
              </a:graphicData>
            </a:graphic>
          </wp:inline>
        </w:drawing>
      </w:r>
      <w:r w:rsidR="0017063D">
        <w:rPr>
          <w:noProof/>
        </w:rPr>
        <w:drawing>
          <wp:inline distT="0" distB="0" distL="0" distR="0" wp14:anchorId="6C9D4CE5" wp14:editId="0035953B">
            <wp:extent cx="6059606" cy="2535830"/>
            <wp:effectExtent l="57150" t="57150" r="55880" b="55245"/>
            <wp:docPr id="1354749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49321" name="Picture 1" descr="A screenshot of a computer&#10;&#10;AI-generated content may be incorrect."/>
                    <pic:cNvPicPr/>
                  </pic:nvPicPr>
                  <pic:blipFill>
                    <a:blip r:embed="rId20"/>
                    <a:stretch>
                      <a:fillRect/>
                    </a:stretch>
                  </pic:blipFill>
                  <pic:spPr>
                    <a:xfrm>
                      <a:off x="0" y="0"/>
                      <a:ext cx="6068212" cy="2539431"/>
                    </a:xfrm>
                    <a:prstGeom prst="rect">
                      <a:avLst/>
                    </a:prstGeom>
                    <a:ln w="57150">
                      <a:solidFill>
                        <a:schemeClr val="tx1"/>
                      </a:solidFill>
                    </a:ln>
                  </pic:spPr>
                </pic:pic>
              </a:graphicData>
            </a:graphic>
          </wp:inline>
        </w:drawing>
      </w:r>
    </w:p>
    <w:p w14:paraId="56571E88" w14:textId="5E9E5AAE" w:rsidR="003A5743" w:rsidRDefault="003A5743" w:rsidP="0029508D">
      <w:pPr>
        <w:jc w:val="both"/>
        <w:rPr>
          <w:rFonts w:ascii="Source Sans Pro" w:hAnsi="Source Sans Pro"/>
          <w:sz w:val="28"/>
          <w:szCs w:val="28"/>
          <w:lang w:val="en-DE"/>
        </w:rPr>
      </w:pPr>
      <w:r w:rsidRPr="003A5743">
        <w:rPr>
          <w:rFonts w:ascii="Source Sans Pro" w:hAnsi="Source Sans Pro"/>
          <w:noProof/>
          <w:sz w:val="28"/>
          <w:szCs w:val="28"/>
          <w:lang w:val="en-DE"/>
        </w:rPr>
        <w:lastRenderedPageBreak/>
        <w:drawing>
          <wp:inline distT="0" distB="0" distL="0" distR="0" wp14:anchorId="3CC59282" wp14:editId="02926810">
            <wp:extent cx="5731510" cy="3447415"/>
            <wp:effectExtent l="0" t="0" r="2540" b="635"/>
            <wp:docPr id="850117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17087" name="Picture 1" descr="A screenshot of a computer&#10;&#10;AI-generated content may be incorrect."/>
                    <pic:cNvPicPr/>
                  </pic:nvPicPr>
                  <pic:blipFill>
                    <a:blip r:embed="rId21"/>
                    <a:stretch>
                      <a:fillRect/>
                    </a:stretch>
                  </pic:blipFill>
                  <pic:spPr>
                    <a:xfrm>
                      <a:off x="0" y="0"/>
                      <a:ext cx="5731510" cy="3447415"/>
                    </a:xfrm>
                    <a:prstGeom prst="rect">
                      <a:avLst/>
                    </a:prstGeom>
                  </pic:spPr>
                </pic:pic>
              </a:graphicData>
            </a:graphic>
          </wp:inline>
        </w:drawing>
      </w:r>
    </w:p>
    <w:p w14:paraId="3C13D2C8" w14:textId="77777777" w:rsidR="003A5743" w:rsidRDefault="003A5743" w:rsidP="0029508D">
      <w:pPr>
        <w:jc w:val="both"/>
        <w:rPr>
          <w:rFonts w:ascii="Source Sans Pro" w:hAnsi="Source Sans Pro"/>
          <w:sz w:val="28"/>
          <w:szCs w:val="28"/>
          <w:lang w:val="en-DE"/>
        </w:rPr>
      </w:pPr>
    </w:p>
    <w:p w14:paraId="526B0F2D" w14:textId="71035392" w:rsidR="003A5743" w:rsidRPr="0029508D" w:rsidRDefault="003A5743" w:rsidP="0029508D">
      <w:pPr>
        <w:jc w:val="both"/>
        <w:rPr>
          <w:rFonts w:ascii="Source Sans Pro" w:hAnsi="Source Sans Pro"/>
          <w:sz w:val="28"/>
          <w:szCs w:val="28"/>
          <w:lang w:val="en-DE"/>
        </w:rPr>
      </w:pPr>
    </w:p>
    <w:sectPr w:rsidR="003A5743" w:rsidRPr="0029508D" w:rsidSect="00ED30F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41A38"/>
    <w:multiLevelType w:val="multilevel"/>
    <w:tmpl w:val="FB34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36828"/>
    <w:multiLevelType w:val="hybridMultilevel"/>
    <w:tmpl w:val="7114A66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D5D2FBC"/>
    <w:multiLevelType w:val="hybridMultilevel"/>
    <w:tmpl w:val="201419BC"/>
    <w:lvl w:ilvl="0" w:tplc="04070011">
      <w:start w:val="1"/>
      <w:numFmt w:val="decimal"/>
      <w:lvlText w:val="%1)"/>
      <w:lvlJc w:val="left"/>
      <w:pPr>
        <w:ind w:left="720" w:hanging="360"/>
      </w:pPr>
      <w:rPr>
        <w:rFonts w:hint="default"/>
      </w:rPr>
    </w:lvl>
    <w:lvl w:ilvl="1" w:tplc="B7B89604">
      <w:start w:val="1"/>
      <w:numFmt w:val="bullet"/>
      <w:lvlText w:val=""/>
      <w:lvlJc w:val="left"/>
      <w:pPr>
        <w:ind w:left="1440" w:hanging="360"/>
      </w:pPr>
      <w:rPr>
        <w:rFonts w:ascii="Wingdings" w:eastAsiaTheme="minorHAnsi" w:hAnsi="Wingdings" w:cstheme="minorBidi"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1D052C1"/>
    <w:multiLevelType w:val="hybridMultilevel"/>
    <w:tmpl w:val="1BF2692C"/>
    <w:lvl w:ilvl="0" w:tplc="B7B89604">
      <w:start w:val="1"/>
      <w:numFmt w:val="bullet"/>
      <w:lvlText w:val=""/>
      <w:lvlJc w:val="left"/>
      <w:pPr>
        <w:ind w:left="1440" w:hanging="360"/>
      </w:pPr>
      <w:rPr>
        <w:rFonts w:ascii="Wingdings" w:eastAsiaTheme="minorHAnsi" w:hAnsi="Wingdings" w:cstheme="minorBidi"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 w15:restartNumberingAfterBreak="0">
    <w:nsid w:val="272034BB"/>
    <w:multiLevelType w:val="multilevel"/>
    <w:tmpl w:val="2B40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D1338"/>
    <w:multiLevelType w:val="multilevel"/>
    <w:tmpl w:val="A99C5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gt;"/>
      <w:lvlJc w:val="left"/>
      <w:pPr>
        <w:ind w:left="2160" w:hanging="360"/>
      </w:pPr>
      <w:rPr>
        <w:rFonts w:ascii="Source Sans Pro" w:eastAsiaTheme="minorHAnsi" w:hAnsi="Source Sans Pro"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0D12F0"/>
    <w:multiLevelType w:val="hybridMultilevel"/>
    <w:tmpl w:val="03E8323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0191653"/>
    <w:multiLevelType w:val="hybridMultilevel"/>
    <w:tmpl w:val="99B0A558"/>
    <w:lvl w:ilvl="0" w:tplc="FFFFFFFF">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C7AA6436">
      <w:start w:val="5"/>
      <w:numFmt w:val="bullet"/>
      <w:lvlText w:val=""/>
      <w:lvlJc w:val="left"/>
      <w:pPr>
        <w:ind w:left="2340" w:hanging="360"/>
      </w:pPr>
      <w:rPr>
        <w:rFonts w:ascii="Wingdings" w:eastAsiaTheme="minorHAnsi" w:hAnsi="Wingdings"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8A26582"/>
    <w:multiLevelType w:val="hybridMultilevel"/>
    <w:tmpl w:val="BBCAB19E"/>
    <w:lvl w:ilvl="0" w:tplc="B7B89604">
      <w:start w:val="1"/>
      <w:numFmt w:val="bullet"/>
      <w:lvlText w:val=""/>
      <w:lvlJc w:val="left"/>
      <w:pPr>
        <w:ind w:left="1080" w:hanging="360"/>
      </w:pPr>
      <w:rPr>
        <w:rFonts w:ascii="Wingdings" w:eastAsiaTheme="minorHAnsi" w:hAnsi="Wingdings"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336661969">
    <w:abstractNumId w:val="1"/>
  </w:num>
  <w:num w:numId="2" w16cid:durableId="98378494">
    <w:abstractNumId w:val="2"/>
  </w:num>
  <w:num w:numId="3" w16cid:durableId="558785050">
    <w:abstractNumId w:val="8"/>
  </w:num>
  <w:num w:numId="4" w16cid:durableId="1888836547">
    <w:abstractNumId w:val="5"/>
  </w:num>
  <w:num w:numId="5" w16cid:durableId="1523133640">
    <w:abstractNumId w:val="0"/>
  </w:num>
  <w:num w:numId="6" w16cid:durableId="673150175">
    <w:abstractNumId w:val="7"/>
  </w:num>
  <w:num w:numId="7" w16cid:durableId="395400798">
    <w:abstractNumId w:val="3"/>
  </w:num>
  <w:num w:numId="8" w16cid:durableId="2016761621">
    <w:abstractNumId w:val="6"/>
  </w:num>
  <w:num w:numId="9" w16cid:durableId="9913707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D8C"/>
    <w:rsid w:val="000468BB"/>
    <w:rsid w:val="00057774"/>
    <w:rsid w:val="000B594A"/>
    <w:rsid w:val="000E476A"/>
    <w:rsid w:val="000F3B65"/>
    <w:rsid w:val="00102C4C"/>
    <w:rsid w:val="0011226B"/>
    <w:rsid w:val="00123986"/>
    <w:rsid w:val="0012456C"/>
    <w:rsid w:val="001440A1"/>
    <w:rsid w:val="0017063D"/>
    <w:rsid w:val="001724E3"/>
    <w:rsid w:val="00176628"/>
    <w:rsid w:val="001868CD"/>
    <w:rsid w:val="0018769D"/>
    <w:rsid w:val="001B45B4"/>
    <w:rsid w:val="001B672E"/>
    <w:rsid w:val="001D4B38"/>
    <w:rsid w:val="002011BD"/>
    <w:rsid w:val="00213612"/>
    <w:rsid w:val="0029508D"/>
    <w:rsid w:val="002B5EEE"/>
    <w:rsid w:val="002C2BB1"/>
    <w:rsid w:val="002E03F2"/>
    <w:rsid w:val="00307E90"/>
    <w:rsid w:val="0031394E"/>
    <w:rsid w:val="00315AD1"/>
    <w:rsid w:val="00325294"/>
    <w:rsid w:val="003331CD"/>
    <w:rsid w:val="00346F4D"/>
    <w:rsid w:val="003A5743"/>
    <w:rsid w:val="003C563F"/>
    <w:rsid w:val="003E63C0"/>
    <w:rsid w:val="003F1232"/>
    <w:rsid w:val="00402D70"/>
    <w:rsid w:val="00404C20"/>
    <w:rsid w:val="00437C33"/>
    <w:rsid w:val="00451452"/>
    <w:rsid w:val="004808DC"/>
    <w:rsid w:val="004904CC"/>
    <w:rsid w:val="004C20E3"/>
    <w:rsid w:val="004C2538"/>
    <w:rsid w:val="004D0E9D"/>
    <w:rsid w:val="004F47FD"/>
    <w:rsid w:val="00512C4A"/>
    <w:rsid w:val="0058775E"/>
    <w:rsid w:val="005D2577"/>
    <w:rsid w:val="006462BD"/>
    <w:rsid w:val="006721AA"/>
    <w:rsid w:val="006B7A7A"/>
    <w:rsid w:val="00735AF1"/>
    <w:rsid w:val="00760C25"/>
    <w:rsid w:val="00774B21"/>
    <w:rsid w:val="0080359B"/>
    <w:rsid w:val="00877E14"/>
    <w:rsid w:val="008C6D8C"/>
    <w:rsid w:val="00903E8B"/>
    <w:rsid w:val="0090751B"/>
    <w:rsid w:val="00942547"/>
    <w:rsid w:val="00971D9E"/>
    <w:rsid w:val="009A3774"/>
    <w:rsid w:val="009C3130"/>
    <w:rsid w:val="009D74DE"/>
    <w:rsid w:val="009F5F3E"/>
    <w:rsid w:val="00A72EE0"/>
    <w:rsid w:val="00A82388"/>
    <w:rsid w:val="00A86547"/>
    <w:rsid w:val="00A90538"/>
    <w:rsid w:val="00AB1281"/>
    <w:rsid w:val="00B24900"/>
    <w:rsid w:val="00B453E2"/>
    <w:rsid w:val="00B778B2"/>
    <w:rsid w:val="00B8676D"/>
    <w:rsid w:val="00B94A55"/>
    <w:rsid w:val="00BA5C12"/>
    <w:rsid w:val="00BD076C"/>
    <w:rsid w:val="00BF523F"/>
    <w:rsid w:val="00C74953"/>
    <w:rsid w:val="00CB42D0"/>
    <w:rsid w:val="00CD144D"/>
    <w:rsid w:val="00CE23BA"/>
    <w:rsid w:val="00D0146F"/>
    <w:rsid w:val="00D17363"/>
    <w:rsid w:val="00D24C3B"/>
    <w:rsid w:val="00D5735C"/>
    <w:rsid w:val="00D670BB"/>
    <w:rsid w:val="00DF10CC"/>
    <w:rsid w:val="00E32E88"/>
    <w:rsid w:val="00E35786"/>
    <w:rsid w:val="00E648DE"/>
    <w:rsid w:val="00E77D77"/>
    <w:rsid w:val="00EA5283"/>
    <w:rsid w:val="00ED30FD"/>
    <w:rsid w:val="00F24674"/>
    <w:rsid w:val="00F2757C"/>
    <w:rsid w:val="00FF7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53309"/>
  <w15:chartTrackingRefBased/>
  <w15:docId w15:val="{80053AE8-607B-4D4C-82C3-082045847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0E3"/>
  </w:style>
  <w:style w:type="paragraph" w:styleId="Heading1">
    <w:name w:val="heading 1"/>
    <w:basedOn w:val="Normal"/>
    <w:next w:val="Normal"/>
    <w:link w:val="Heading1Char"/>
    <w:uiPriority w:val="9"/>
    <w:qFormat/>
    <w:rsid w:val="008C6D8C"/>
    <w:pPr>
      <w:keepNext/>
      <w:keepLines/>
      <w:spacing w:before="360" w:after="80"/>
      <w:outlineLvl w:val="0"/>
    </w:pPr>
    <w:rPr>
      <w:rFonts w:asciiTheme="majorHAnsi" w:eastAsiaTheme="majorEastAsia" w:hAnsiTheme="majorHAnsi" w:cstheme="majorBidi"/>
      <w:color w:val="076158" w:themeColor="accent1" w:themeShade="BF"/>
      <w:sz w:val="40"/>
      <w:szCs w:val="40"/>
    </w:rPr>
  </w:style>
  <w:style w:type="paragraph" w:styleId="Heading2">
    <w:name w:val="heading 2"/>
    <w:basedOn w:val="Normal"/>
    <w:next w:val="Normal"/>
    <w:link w:val="Heading2Char"/>
    <w:uiPriority w:val="9"/>
    <w:semiHidden/>
    <w:unhideWhenUsed/>
    <w:qFormat/>
    <w:rsid w:val="008C6D8C"/>
    <w:pPr>
      <w:keepNext/>
      <w:keepLines/>
      <w:spacing w:before="160" w:after="80"/>
      <w:outlineLvl w:val="1"/>
    </w:pPr>
    <w:rPr>
      <w:rFonts w:asciiTheme="majorHAnsi" w:eastAsiaTheme="majorEastAsia" w:hAnsiTheme="majorHAnsi" w:cstheme="majorBidi"/>
      <w:color w:val="076158" w:themeColor="accent1" w:themeShade="BF"/>
      <w:sz w:val="32"/>
      <w:szCs w:val="32"/>
    </w:rPr>
  </w:style>
  <w:style w:type="paragraph" w:styleId="Heading3">
    <w:name w:val="heading 3"/>
    <w:basedOn w:val="Normal"/>
    <w:next w:val="Normal"/>
    <w:link w:val="Heading3Char"/>
    <w:uiPriority w:val="9"/>
    <w:semiHidden/>
    <w:unhideWhenUsed/>
    <w:qFormat/>
    <w:rsid w:val="008C6D8C"/>
    <w:pPr>
      <w:keepNext/>
      <w:keepLines/>
      <w:spacing w:before="160" w:after="80"/>
      <w:outlineLvl w:val="2"/>
    </w:pPr>
    <w:rPr>
      <w:rFonts w:eastAsiaTheme="majorEastAsia" w:cstheme="majorBidi"/>
      <w:color w:val="076158" w:themeColor="accent1" w:themeShade="BF"/>
      <w:sz w:val="28"/>
      <w:szCs w:val="28"/>
    </w:rPr>
  </w:style>
  <w:style w:type="paragraph" w:styleId="Heading4">
    <w:name w:val="heading 4"/>
    <w:basedOn w:val="Normal"/>
    <w:next w:val="Normal"/>
    <w:link w:val="Heading4Char"/>
    <w:uiPriority w:val="9"/>
    <w:semiHidden/>
    <w:unhideWhenUsed/>
    <w:qFormat/>
    <w:rsid w:val="008C6D8C"/>
    <w:pPr>
      <w:keepNext/>
      <w:keepLines/>
      <w:spacing w:before="80" w:after="40"/>
      <w:outlineLvl w:val="3"/>
    </w:pPr>
    <w:rPr>
      <w:rFonts w:eastAsiaTheme="majorEastAsia" w:cstheme="majorBidi"/>
      <w:i/>
      <w:iCs/>
      <w:color w:val="076158" w:themeColor="accent1" w:themeShade="BF"/>
    </w:rPr>
  </w:style>
  <w:style w:type="paragraph" w:styleId="Heading5">
    <w:name w:val="heading 5"/>
    <w:basedOn w:val="Normal"/>
    <w:next w:val="Normal"/>
    <w:link w:val="Heading5Char"/>
    <w:uiPriority w:val="9"/>
    <w:semiHidden/>
    <w:unhideWhenUsed/>
    <w:qFormat/>
    <w:rsid w:val="008C6D8C"/>
    <w:pPr>
      <w:keepNext/>
      <w:keepLines/>
      <w:spacing w:before="80" w:after="40"/>
      <w:outlineLvl w:val="4"/>
    </w:pPr>
    <w:rPr>
      <w:rFonts w:eastAsiaTheme="majorEastAsia" w:cstheme="majorBidi"/>
      <w:color w:val="076158" w:themeColor="accent1" w:themeShade="BF"/>
    </w:rPr>
  </w:style>
  <w:style w:type="paragraph" w:styleId="Heading6">
    <w:name w:val="heading 6"/>
    <w:basedOn w:val="Normal"/>
    <w:next w:val="Normal"/>
    <w:link w:val="Heading6Char"/>
    <w:uiPriority w:val="9"/>
    <w:semiHidden/>
    <w:unhideWhenUsed/>
    <w:qFormat/>
    <w:rsid w:val="008C6D8C"/>
    <w:pPr>
      <w:keepNext/>
      <w:keepLines/>
      <w:spacing w:before="40" w:after="0"/>
      <w:outlineLvl w:val="5"/>
    </w:pPr>
    <w:rPr>
      <w:rFonts w:eastAsiaTheme="majorEastAsia" w:cstheme="majorBidi"/>
      <w:i/>
      <w:iCs/>
      <w:color w:val="6B6B6B" w:themeColor="text1" w:themeTint="A6"/>
    </w:rPr>
  </w:style>
  <w:style w:type="paragraph" w:styleId="Heading7">
    <w:name w:val="heading 7"/>
    <w:basedOn w:val="Normal"/>
    <w:next w:val="Normal"/>
    <w:link w:val="Heading7Char"/>
    <w:uiPriority w:val="9"/>
    <w:semiHidden/>
    <w:unhideWhenUsed/>
    <w:qFormat/>
    <w:rsid w:val="008C6D8C"/>
    <w:pPr>
      <w:keepNext/>
      <w:keepLines/>
      <w:spacing w:before="40" w:after="0"/>
      <w:outlineLvl w:val="6"/>
    </w:pPr>
    <w:rPr>
      <w:rFonts w:eastAsiaTheme="majorEastAsia" w:cstheme="majorBidi"/>
      <w:color w:val="6B6B6B" w:themeColor="text1" w:themeTint="A6"/>
    </w:rPr>
  </w:style>
  <w:style w:type="paragraph" w:styleId="Heading8">
    <w:name w:val="heading 8"/>
    <w:basedOn w:val="Normal"/>
    <w:next w:val="Normal"/>
    <w:link w:val="Heading8Char"/>
    <w:uiPriority w:val="9"/>
    <w:semiHidden/>
    <w:unhideWhenUsed/>
    <w:qFormat/>
    <w:rsid w:val="008C6D8C"/>
    <w:pPr>
      <w:keepNext/>
      <w:keepLines/>
      <w:spacing w:after="0"/>
      <w:outlineLvl w:val="7"/>
    </w:pPr>
    <w:rPr>
      <w:rFonts w:eastAsiaTheme="majorEastAsia" w:cstheme="majorBidi"/>
      <w:i/>
      <w:iCs/>
      <w:color w:val="3F3F3F" w:themeColor="text1" w:themeTint="D8"/>
    </w:rPr>
  </w:style>
  <w:style w:type="paragraph" w:styleId="Heading9">
    <w:name w:val="heading 9"/>
    <w:basedOn w:val="Normal"/>
    <w:next w:val="Normal"/>
    <w:link w:val="Heading9Char"/>
    <w:uiPriority w:val="9"/>
    <w:semiHidden/>
    <w:unhideWhenUsed/>
    <w:qFormat/>
    <w:rsid w:val="008C6D8C"/>
    <w:pPr>
      <w:keepNext/>
      <w:keepLines/>
      <w:spacing w:after="0"/>
      <w:outlineLvl w:val="8"/>
    </w:pPr>
    <w:rPr>
      <w:rFonts w:eastAsiaTheme="majorEastAsia" w:cstheme="majorBidi"/>
      <w:color w:val="3F3F3F"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D8C"/>
    <w:rPr>
      <w:rFonts w:asciiTheme="majorHAnsi" w:eastAsiaTheme="majorEastAsia" w:hAnsiTheme="majorHAnsi" w:cstheme="majorBidi"/>
      <w:color w:val="076158" w:themeColor="accent1" w:themeShade="BF"/>
      <w:sz w:val="40"/>
      <w:szCs w:val="40"/>
    </w:rPr>
  </w:style>
  <w:style w:type="character" w:customStyle="1" w:styleId="Heading2Char">
    <w:name w:val="Heading 2 Char"/>
    <w:basedOn w:val="DefaultParagraphFont"/>
    <w:link w:val="Heading2"/>
    <w:uiPriority w:val="9"/>
    <w:semiHidden/>
    <w:rsid w:val="008C6D8C"/>
    <w:rPr>
      <w:rFonts w:asciiTheme="majorHAnsi" w:eastAsiaTheme="majorEastAsia" w:hAnsiTheme="majorHAnsi" w:cstheme="majorBidi"/>
      <w:color w:val="076158" w:themeColor="accent1" w:themeShade="BF"/>
      <w:sz w:val="32"/>
      <w:szCs w:val="32"/>
    </w:rPr>
  </w:style>
  <w:style w:type="character" w:customStyle="1" w:styleId="Heading3Char">
    <w:name w:val="Heading 3 Char"/>
    <w:basedOn w:val="DefaultParagraphFont"/>
    <w:link w:val="Heading3"/>
    <w:uiPriority w:val="9"/>
    <w:semiHidden/>
    <w:rsid w:val="008C6D8C"/>
    <w:rPr>
      <w:rFonts w:eastAsiaTheme="majorEastAsia" w:cstheme="majorBidi"/>
      <w:color w:val="076158" w:themeColor="accent1" w:themeShade="BF"/>
      <w:sz w:val="28"/>
      <w:szCs w:val="28"/>
    </w:rPr>
  </w:style>
  <w:style w:type="character" w:customStyle="1" w:styleId="Heading4Char">
    <w:name w:val="Heading 4 Char"/>
    <w:basedOn w:val="DefaultParagraphFont"/>
    <w:link w:val="Heading4"/>
    <w:uiPriority w:val="9"/>
    <w:semiHidden/>
    <w:rsid w:val="008C6D8C"/>
    <w:rPr>
      <w:rFonts w:eastAsiaTheme="majorEastAsia" w:cstheme="majorBidi"/>
      <w:i/>
      <w:iCs/>
      <w:color w:val="076158" w:themeColor="accent1" w:themeShade="BF"/>
    </w:rPr>
  </w:style>
  <w:style w:type="character" w:customStyle="1" w:styleId="Heading5Char">
    <w:name w:val="Heading 5 Char"/>
    <w:basedOn w:val="DefaultParagraphFont"/>
    <w:link w:val="Heading5"/>
    <w:uiPriority w:val="9"/>
    <w:semiHidden/>
    <w:rsid w:val="008C6D8C"/>
    <w:rPr>
      <w:rFonts w:eastAsiaTheme="majorEastAsia" w:cstheme="majorBidi"/>
      <w:color w:val="076158" w:themeColor="accent1" w:themeShade="BF"/>
    </w:rPr>
  </w:style>
  <w:style w:type="character" w:customStyle="1" w:styleId="Heading6Char">
    <w:name w:val="Heading 6 Char"/>
    <w:basedOn w:val="DefaultParagraphFont"/>
    <w:link w:val="Heading6"/>
    <w:uiPriority w:val="9"/>
    <w:semiHidden/>
    <w:rsid w:val="008C6D8C"/>
    <w:rPr>
      <w:rFonts w:eastAsiaTheme="majorEastAsia" w:cstheme="majorBidi"/>
      <w:i/>
      <w:iCs/>
      <w:color w:val="6B6B6B" w:themeColor="text1" w:themeTint="A6"/>
    </w:rPr>
  </w:style>
  <w:style w:type="character" w:customStyle="1" w:styleId="Heading7Char">
    <w:name w:val="Heading 7 Char"/>
    <w:basedOn w:val="DefaultParagraphFont"/>
    <w:link w:val="Heading7"/>
    <w:uiPriority w:val="9"/>
    <w:semiHidden/>
    <w:rsid w:val="008C6D8C"/>
    <w:rPr>
      <w:rFonts w:eastAsiaTheme="majorEastAsia" w:cstheme="majorBidi"/>
      <w:color w:val="6B6B6B" w:themeColor="text1" w:themeTint="A6"/>
    </w:rPr>
  </w:style>
  <w:style w:type="character" w:customStyle="1" w:styleId="Heading8Char">
    <w:name w:val="Heading 8 Char"/>
    <w:basedOn w:val="DefaultParagraphFont"/>
    <w:link w:val="Heading8"/>
    <w:uiPriority w:val="9"/>
    <w:semiHidden/>
    <w:rsid w:val="008C6D8C"/>
    <w:rPr>
      <w:rFonts w:eastAsiaTheme="majorEastAsia" w:cstheme="majorBidi"/>
      <w:i/>
      <w:iCs/>
      <w:color w:val="3F3F3F" w:themeColor="text1" w:themeTint="D8"/>
    </w:rPr>
  </w:style>
  <w:style w:type="character" w:customStyle="1" w:styleId="Heading9Char">
    <w:name w:val="Heading 9 Char"/>
    <w:basedOn w:val="DefaultParagraphFont"/>
    <w:link w:val="Heading9"/>
    <w:uiPriority w:val="9"/>
    <w:semiHidden/>
    <w:rsid w:val="008C6D8C"/>
    <w:rPr>
      <w:rFonts w:eastAsiaTheme="majorEastAsia" w:cstheme="majorBidi"/>
      <w:color w:val="3F3F3F" w:themeColor="text1" w:themeTint="D8"/>
    </w:rPr>
  </w:style>
  <w:style w:type="paragraph" w:styleId="Title">
    <w:name w:val="Title"/>
    <w:basedOn w:val="Normal"/>
    <w:next w:val="Normal"/>
    <w:link w:val="TitleChar"/>
    <w:uiPriority w:val="10"/>
    <w:qFormat/>
    <w:rsid w:val="008C6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D8C"/>
    <w:pPr>
      <w:numPr>
        <w:ilvl w:val="1"/>
      </w:numPr>
    </w:pPr>
    <w:rPr>
      <w:rFonts w:eastAsiaTheme="majorEastAsia" w:cstheme="majorBidi"/>
      <w:color w:val="6B6B6B" w:themeColor="text1" w:themeTint="A6"/>
      <w:spacing w:val="15"/>
      <w:sz w:val="28"/>
      <w:szCs w:val="28"/>
    </w:rPr>
  </w:style>
  <w:style w:type="character" w:customStyle="1" w:styleId="SubtitleChar">
    <w:name w:val="Subtitle Char"/>
    <w:basedOn w:val="DefaultParagraphFont"/>
    <w:link w:val="Subtitle"/>
    <w:uiPriority w:val="11"/>
    <w:rsid w:val="008C6D8C"/>
    <w:rPr>
      <w:rFonts w:eastAsiaTheme="majorEastAsia" w:cstheme="majorBidi"/>
      <w:color w:val="6B6B6B" w:themeColor="text1" w:themeTint="A6"/>
      <w:spacing w:val="15"/>
      <w:sz w:val="28"/>
      <w:szCs w:val="28"/>
    </w:rPr>
  </w:style>
  <w:style w:type="paragraph" w:styleId="Quote">
    <w:name w:val="Quote"/>
    <w:basedOn w:val="Normal"/>
    <w:next w:val="Normal"/>
    <w:link w:val="QuoteChar"/>
    <w:uiPriority w:val="29"/>
    <w:qFormat/>
    <w:rsid w:val="008C6D8C"/>
    <w:pPr>
      <w:spacing w:before="160"/>
      <w:jc w:val="center"/>
    </w:pPr>
    <w:rPr>
      <w:i/>
      <w:iCs/>
      <w:color w:val="555555" w:themeColor="text1" w:themeTint="BF"/>
    </w:rPr>
  </w:style>
  <w:style w:type="character" w:customStyle="1" w:styleId="QuoteChar">
    <w:name w:val="Quote Char"/>
    <w:basedOn w:val="DefaultParagraphFont"/>
    <w:link w:val="Quote"/>
    <w:uiPriority w:val="29"/>
    <w:rsid w:val="008C6D8C"/>
    <w:rPr>
      <w:i/>
      <w:iCs/>
      <w:color w:val="555555" w:themeColor="text1" w:themeTint="BF"/>
    </w:rPr>
  </w:style>
  <w:style w:type="paragraph" w:styleId="ListParagraph">
    <w:name w:val="List Paragraph"/>
    <w:basedOn w:val="Normal"/>
    <w:uiPriority w:val="34"/>
    <w:qFormat/>
    <w:rsid w:val="008C6D8C"/>
    <w:pPr>
      <w:ind w:left="720"/>
      <w:contextualSpacing/>
    </w:pPr>
  </w:style>
  <w:style w:type="character" w:styleId="IntenseEmphasis">
    <w:name w:val="Intense Emphasis"/>
    <w:basedOn w:val="DefaultParagraphFont"/>
    <w:uiPriority w:val="21"/>
    <w:qFormat/>
    <w:rsid w:val="008C6D8C"/>
    <w:rPr>
      <w:i/>
      <w:iCs/>
      <w:color w:val="076158" w:themeColor="accent1" w:themeShade="BF"/>
    </w:rPr>
  </w:style>
  <w:style w:type="paragraph" w:styleId="IntenseQuote">
    <w:name w:val="Intense Quote"/>
    <w:basedOn w:val="Normal"/>
    <w:next w:val="Normal"/>
    <w:link w:val="IntenseQuoteChar"/>
    <w:uiPriority w:val="30"/>
    <w:qFormat/>
    <w:rsid w:val="008C6D8C"/>
    <w:pPr>
      <w:pBdr>
        <w:top w:val="single" w:sz="4" w:space="10" w:color="076158" w:themeColor="accent1" w:themeShade="BF"/>
        <w:bottom w:val="single" w:sz="4" w:space="10" w:color="076158" w:themeColor="accent1" w:themeShade="BF"/>
      </w:pBdr>
      <w:spacing w:before="360" w:after="360"/>
      <w:ind w:left="864" w:right="864"/>
      <w:jc w:val="center"/>
    </w:pPr>
    <w:rPr>
      <w:i/>
      <w:iCs/>
      <w:color w:val="076158" w:themeColor="accent1" w:themeShade="BF"/>
    </w:rPr>
  </w:style>
  <w:style w:type="character" w:customStyle="1" w:styleId="IntenseQuoteChar">
    <w:name w:val="Intense Quote Char"/>
    <w:basedOn w:val="DefaultParagraphFont"/>
    <w:link w:val="IntenseQuote"/>
    <w:uiPriority w:val="30"/>
    <w:rsid w:val="008C6D8C"/>
    <w:rPr>
      <w:i/>
      <w:iCs/>
      <w:color w:val="076158" w:themeColor="accent1" w:themeShade="BF"/>
    </w:rPr>
  </w:style>
  <w:style w:type="character" w:styleId="IntenseReference">
    <w:name w:val="Intense Reference"/>
    <w:basedOn w:val="DefaultParagraphFont"/>
    <w:uiPriority w:val="32"/>
    <w:qFormat/>
    <w:rsid w:val="008C6D8C"/>
    <w:rPr>
      <w:b/>
      <w:bCs/>
      <w:smallCaps/>
      <w:color w:val="076158" w:themeColor="accent1" w:themeShade="BF"/>
      <w:spacing w:val="5"/>
    </w:rPr>
  </w:style>
  <w:style w:type="character" w:styleId="PlaceholderText">
    <w:name w:val="Placeholder Text"/>
    <w:basedOn w:val="DefaultParagraphFont"/>
    <w:uiPriority w:val="99"/>
    <w:semiHidden/>
    <w:rsid w:val="00176628"/>
    <w:rPr>
      <w:color w:val="666666"/>
    </w:rPr>
  </w:style>
  <w:style w:type="table" w:styleId="TableGrid">
    <w:name w:val="Table Grid"/>
    <w:basedOn w:val="TableNormal"/>
    <w:uiPriority w:val="39"/>
    <w:rsid w:val="001B67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A8238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1132">
      <w:bodyDiv w:val="1"/>
      <w:marLeft w:val="0"/>
      <w:marRight w:val="0"/>
      <w:marTop w:val="0"/>
      <w:marBottom w:val="0"/>
      <w:divBdr>
        <w:top w:val="none" w:sz="0" w:space="0" w:color="auto"/>
        <w:left w:val="none" w:sz="0" w:space="0" w:color="auto"/>
        <w:bottom w:val="none" w:sz="0" w:space="0" w:color="auto"/>
        <w:right w:val="none" w:sz="0" w:space="0" w:color="auto"/>
      </w:divBdr>
    </w:div>
    <w:div w:id="121655884">
      <w:bodyDiv w:val="1"/>
      <w:marLeft w:val="0"/>
      <w:marRight w:val="0"/>
      <w:marTop w:val="0"/>
      <w:marBottom w:val="0"/>
      <w:divBdr>
        <w:top w:val="none" w:sz="0" w:space="0" w:color="auto"/>
        <w:left w:val="none" w:sz="0" w:space="0" w:color="auto"/>
        <w:bottom w:val="none" w:sz="0" w:space="0" w:color="auto"/>
        <w:right w:val="none" w:sz="0" w:space="0" w:color="auto"/>
      </w:divBdr>
    </w:div>
    <w:div w:id="204493088">
      <w:bodyDiv w:val="1"/>
      <w:marLeft w:val="0"/>
      <w:marRight w:val="0"/>
      <w:marTop w:val="0"/>
      <w:marBottom w:val="0"/>
      <w:divBdr>
        <w:top w:val="none" w:sz="0" w:space="0" w:color="auto"/>
        <w:left w:val="none" w:sz="0" w:space="0" w:color="auto"/>
        <w:bottom w:val="none" w:sz="0" w:space="0" w:color="auto"/>
        <w:right w:val="none" w:sz="0" w:space="0" w:color="auto"/>
      </w:divBdr>
    </w:div>
    <w:div w:id="347567129">
      <w:bodyDiv w:val="1"/>
      <w:marLeft w:val="0"/>
      <w:marRight w:val="0"/>
      <w:marTop w:val="0"/>
      <w:marBottom w:val="0"/>
      <w:divBdr>
        <w:top w:val="none" w:sz="0" w:space="0" w:color="auto"/>
        <w:left w:val="none" w:sz="0" w:space="0" w:color="auto"/>
        <w:bottom w:val="none" w:sz="0" w:space="0" w:color="auto"/>
        <w:right w:val="none" w:sz="0" w:space="0" w:color="auto"/>
      </w:divBdr>
    </w:div>
    <w:div w:id="397746272">
      <w:bodyDiv w:val="1"/>
      <w:marLeft w:val="0"/>
      <w:marRight w:val="0"/>
      <w:marTop w:val="0"/>
      <w:marBottom w:val="0"/>
      <w:divBdr>
        <w:top w:val="none" w:sz="0" w:space="0" w:color="auto"/>
        <w:left w:val="none" w:sz="0" w:space="0" w:color="auto"/>
        <w:bottom w:val="none" w:sz="0" w:space="0" w:color="auto"/>
        <w:right w:val="none" w:sz="0" w:space="0" w:color="auto"/>
      </w:divBdr>
    </w:div>
    <w:div w:id="572474213">
      <w:bodyDiv w:val="1"/>
      <w:marLeft w:val="0"/>
      <w:marRight w:val="0"/>
      <w:marTop w:val="0"/>
      <w:marBottom w:val="0"/>
      <w:divBdr>
        <w:top w:val="none" w:sz="0" w:space="0" w:color="auto"/>
        <w:left w:val="none" w:sz="0" w:space="0" w:color="auto"/>
        <w:bottom w:val="none" w:sz="0" w:space="0" w:color="auto"/>
        <w:right w:val="none" w:sz="0" w:space="0" w:color="auto"/>
      </w:divBdr>
    </w:div>
    <w:div w:id="795099890">
      <w:bodyDiv w:val="1"/>
      <w:marLeft w:val="0"/>
      <w:marRight w:val="0"/>
      <w:marTop w:val="0"/>
      <w:marBottom w:val="0"/>
      <w:divBdr>
        <w:top w:val="none" w:sz="0" w:space="0" w:color="auto"/>
        <w:left w:val="none" w:sz="0" w:space="0" w:color="auto"/>
        <w:bottom w:val="none" w:sz="0" w:space="0" w:color="auto"/>
        <w:right w:val="none" w:sz="0" w:space="0" w:color="auto"/>
      </w:divBdr>
    </w:div>
    <w:div w:id="1481119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Infineon2023">
      <a:dk1>
        <a:srgbClr val="1D1D1D"/>
      </a:dk1>
      <a:lt1>
        <a:srgbClr val="FFFFFF"/>
      </a:lt1>
      <a:dk2>
        <a:srgbClr val="0A8276"/>
      </a:dk2>
      <a:lt2>
        <a:srgbClr val="8D8786"/>
      </a:lt2>
      <a:accent1>
        <a:srgbClr val="0A8276"/>
      </a:accent1>
      <a:accent2>
        <a:srgbClr val="575352"/>
      </a:accent2>
      <a:accent3>
        <a:srgbClr val="F97414"/>
      </a:accent3>
      <a:accent4>
        <a:srgbClr val="9BBA43"/>
      </a:accent4>
      <a:accent5>
        <a:srgbClr val="FCD442"/>
      </a:accent5>
      <a:accent6>
        <a:srgbClr val="9C216E"/>
      </a:accent6>
      <a:hlink>
        <a:srgbClr val="0A8276"/>
      </a:hlink>
      <a:folHlink>
        <a:srgbClr val="0A8276"/>
      </a:folHlink>
    </a:clrScheme>
    <a:fontScheme name="Infineon Fonts">
      <a:majorFont>
        <a:latin typeface="Verdana"/>
        <a:ea typeface=""/>
        <a:cs typeface="Verdana"/>
      </a:majorFont>
      <a:minorFont>
        <a:latin typeface="Verdana"/>
        <a:ea typeface=""/>
        <a:cs typeface="Verdan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1A80EA67-42E0-4C50-9559-F08C3118C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10771</TotalTime>
  <Pages>11</Pages>
  <Words>1376</Words>
  <Characters>7845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Infineon Technologies</Company>
  <LinksUpToDate>false</LinksUpToDate>
  <CharactersWithSpaces>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Ilhan Kaan (PSS AIS AMK SAS)</dc:creator>
  <cp:keywords/>
  <dc:description/>
  <cp:lastModifiedBy>Kaan Ilhan</cp:lastModifiedBy>
  <cp:revision>8</cp:revision>
  <cp:lastPrinted>2025-04-09T14:03:00Z</cp:lastPrinted>
  <dcterms:created xsi:type="dcterms:W3CDTF">2024-12-12T15:30:00Z</dcterms:created>
  <dcterms:modified xsi:type="dcterms:W3CDTF">2025-06-11T14:40:00Z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5a25aa-e944-415d-b7a7-40f6b9180b6b_Enabled">
    <vt:lpwstr>true</vt:lpwstr>
  </property>
  <property fmtid="{D5CDD505-2E9C-101B-9397-08002B2CF9AE}" pid="3" name="MSIP_Label_a15a25aa-e944-415d-b7a7-40f6b9180b6b_SetDate">
    <vt:lpwstr>2024-12-12T15:41:15Z</vt:lpwstr>
  </property>
  <property fmtid="{D5CDD505-2E9C-101B-9397-08002B2CF9AE}" pid="4" name="MSIP_Label_a15a25aa-e944-415d-b7a7-40f6b9180b6b_Method">
    <vt:lpwstr>Standard</vt:lpwstr>
  </property>
  <property fmtid="{D5CDD505-2E9C-101B-9397-08002B2CF9AE}" pid="5" name="MSIP_Label_a15a25aa-e944-415d-b7a7-40f6b9180b6b_Name">
    <vt:lpwstr>a15a25aa-e944-415d-b7a7-40f6b9180b6b</vt:lpwstr>
  </property>
  <property fmtid="{D5CDD505-2E9C-101B-9397-08002B2CF9AE}" pid="6" name="MSIP_Label_a15a25aa-e944-415d-b7a7-40f6b9180b6b_SiteId">
    <vt:lpwstr>eeb8d0e8-3544-41d3-aac6-934c309faf5a</vt:lpwstr>
  </property>
  <property fmtid="{D5CDD505-2E9C-101B-9397-08002B2CF9AE}" pid="7" name="MSIP_Label_a15a25aa-e944-415d-b7a7-40f6b9180b6b_ActionId">
    <vt:lpwstr>48dcd3c0-d1ad-492a-95b2-c77fc0bd10fa</vt:lpwstr>
  </property>
  <property fmtid="{D5CDD505-2E9C-101B-9397-08002B2CF9AE}" pid="8" name="MSIP_Label_a15a25aa-e944-415d-b7a7-40f6b9180b6b_ContentBits">
    <vt:lpwstr>0</vt:lpwstr>
  </property>
</Properties>
</file>