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C737" w14:textId="77777777" w:rsidR="00AD60FB" w:rsidRPr="00AD60FB" w:rsidRDefault="00AD60FB" w:rsidP="00AD60F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AD60FB">
        <w:rPr>
          <w:rFonts w:ascii="Segoe UI" w:hAnsi="Segoe UI" w:cs="Segoe UI"/>
          <w:color w:val="0F1115"/>
          <w:sz w:val="24"/>
          <w:szCs w:val="24"/>
        </w:rPr>
        <w:t>ArrayQueue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 xml:space="preserve"> in java</w:t>
      </w:r>
    </w:p>
    <w:p w14:paraId="5E165F26" w14:textId="77777777" w:rsidR="00AD60FB" w:rsidRPr="00AD60FB" w:rsidRDefault="00AD60FB" w:rsidP="00AD60FB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AD60FB">
        <w:rPr>
          <w:rFonts w:ascii="Segoe UI" w:hAnsi="Segoe UI" w:cs="Segoe UI"/>
          <w:color w:val="61666B"/>
          <w:sz w:val="21"/>
          <w:szCs w:val="21"/>
        </w:rPr>
        <w:t>Read 9 web pages</w:t>
      </w:r>
    </w:p>
    <w:p w14:paraId="1B4D0A4D" w14:textId="77777777" w:rsidR="00AD60FB" w:rsidRPr="00AD60FB" w:rsidRDefault="00AD60FB" w:rsidP="00AD60F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AD60FB">
        <w:rPr>
          <w:rFonts w:ascii="Segoe UI" w:hAnsi="Segoe UI" w:cs="Segoe UI"/>
          <w:color w:val="0F1115"/>
          <w:sz w:val="24"/>
          <w:szCs w:val="24"/>
        </w:rPr>
        <w:t> (characteristics, constructors, methods, performance, differences from other collections, common pitfalls, etc.), with the 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AD60FB">
        <w:rPr>
          <w:rFonts w:ascii="Segoe UI" w:hAnsi="Segoe UI" w:cs="Segoe UI"/>
          <w:color w:val="0F1115"/>
          <w:sz w:val="24"/>
          <w:szCs w:val="24"/>
        </w:rPr>
        <w:t>.</w:t>
      </w:r>
    </w:p>
    <w:p w14:paraId="7590E91C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C1DB5F4">
          <v:rect id="_x0000_i1025" style="width:0;height:.75pt" o:hralign="center" o:hrstd="t" o:hr="t" fillcolor="#a0a0a0" stroked="f"/>
        </w:pict>
      </w:r>
    </w:p>
    <w:p w14:paraId="534BDFC4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20D4412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proofErr w:type="spellEnd"/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  <w:proofErr w:type="spellEnd"/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java.deque</w:t>
      </w:r>
      <w:proofErr w:type="spellEnd"/>
      <w:proofErr w:type="gramEnd"/>
    </w:p>
    <w:p w14:paraId="09D3BAE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1AB4F114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ADA30E0">
          <v:rect id="_x0000_i1026" style="width:0;height:.75pt" o:hralign="center" o:hrstd="t" o:hr="t" fillcolor="#a0a0a0" stroked="f"/>
        </w:pict>
      </w:r>
    </w:p>
    <w:p w14:paraId="2A914D9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Deque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35AF5C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739364D3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F91D60A">
          <v:rect id="_x0000_i1027" style="width:0;height:.75pt" o:hralign="center" o:hrstd="t" o:hr="t" fillcolor="#a0a0a0" stroked="f"/>
        </w:pict>
      </w:r>
    </w:p>
    <w:p w14:paraId="788FDFD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3. What data structure is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based on?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Linked list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Resizable array (circular)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</w: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t>C) Hash table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Balanced binary tree</w:t>
      </w:r>
    </w:p>
    <w:p w14:paraId="428A6E2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53B0B98A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8CD4794">
          <v:rect id="_x0000_i1028" style="width:0;height:.75pt" o:hralign="center" o:hrstd="t" o:hr="t" fillcolor="#a0a0a0" stroked="f"/>
        </w:pict>
      </w:r>
    </w:p>
    <w:p w14:paraId="3DCAC82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Only as the first element</w:t>
      </w:r>
    </w:p>
    <w:p w14:paraId="276CBAD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 (Null elements are not allowed;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 is thrown when trying to add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t>) </w:t>
      </w:r>
    </w:p>
    <w:p w14:paraId="11496317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63FBBAE">
          <v:rect id="_x0000_i1029" style="width:0;height:.75pt" o:hralign="center" o:hrstd="t" o:hr="t" fillcolor="#a0a0a0" stroked="f"/>
        </w:pict>
      </w:r>
    </w:p>
    <w:p w14:paraId="476B22A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5. Is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Only when used as a stack</w:t>
      </w:r>
    </w:p>
    <w:p w14:paraId="741E1EF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 (</w:t>
      </w:r>
      <w:proofErr w:type="spellStart"/>
      <w:r w:rsidRPr="00AD60FB">
        <w:rPr>
          <w:rFonts w:ascii="Segoe UI" w:hAnsi="Segoe UI" w:cs="Segoe UI"/>
          <w:color w:val="0F1115"/>
          <w:sz w:val="24"/>
          <w:szCs w:val="24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 xml:space="preserve"> is not thread-safe; use external synchronization for concurrent access) </w:t>
      </w:r>
    </w:p>
    <w:p w14:paraId="4296B496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60FBD8E">
          <v:rect id="_x0000_i1030" style="width:0;height:.75pt" o:hralign="center" o:hrstd="t" o:hr="t" fillcolor="#a0a0a0" stroked="f"/>
        </w:pict>
      </w:r>
    </w:p>
    <w:p w14:paraId="2A9AA3A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true about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It is a resizable-array implementation of the Deque interface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It has no capacity restrictions (grows as needed)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</w: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t>C) It is faster than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AD60FB">
        <w:rPr>
          <w:rFonts w:ascii="Segoe UI" w:hAnsi="Segoe UI" w:cs="Segoe UI"/>
          <w:color w:val="0F1115"/>
          <w:sz w:val="24"/>
          <w:szCs w:val="24"/>
        </w:rPr>
        <w:t> for stack/queue operations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9850A4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 </w:t>
      </w:r>
    </w:p>
    <w:p w14:paraId="4FE6DECA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4E7C508">
          <v:rect id="_x0000_i1031" style="width:0;height:.75pt" o:hralign="center" o:hrstd="t" o:hr="t" fillcolor="#a0a0a0" stroked="f"/>
        </w:pict>
      </w:r>
    </w:p>
    <w:p w14:paraId="66FDC54B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3086CD4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7. What is the default initial capacity of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3E7CE58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 </w:t>
      </w:r>
    </w:p>
    <w:p w14:paraId="587DEDEA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A7E9296">
          <v:rect id="_x0000_i1032" style="width:0;height:.75pt" o:hralign="center" o:hrstd="t" o:hr="t" fillcolor="#a0a0a0" stroked="f"/>
        </w:pict>
      </w:r>
    </w:p>
    <w:p w14:paraId="721D1899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8. Which of the following creates an empty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of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&lt;String&gt; deque = 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Deque&lt;String&gt; deque = 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&lt;String&gt; deque = 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45A9AE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488B5B0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4CA2D54">
          <v:rect id="_x0000_i1033" style="width:0;height:.75pt" o:hralign="center" o:hrstd="t" o:hr="t" fillcolor="#a0a0a0" stroked="f"/>
        </w:pict>
      </w:r>
    </w:p>
    <w:p w14:paraId="25307EE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9. How do you create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20?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&lt;Integer&gt; deque = 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&lt;&gt;(20);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&lt;Integer&gt; deque = 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(20);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&lt;Integer&gt; deque =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ArrayDeque.ofCapacity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(20);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08034F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 (The constructor accepts an initial capacity)</w:t>
      </w:r>
    </w:p>
    <w:p w14:paraId="617C962F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B39C921">
          <v:rect id="_x0000_i1034" style="width:0;height:.75pt" o:hralign="center" o:hrstd="t" o:hr="t" fillcolor="#a0a0a0" stroked="f"/>
        </w:pict>
      </w:r>
    </w:p>
    <w:p w14:paraId="039A7A9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10. How do you create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containing elements from a collection?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&lt;&gt;(collection)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</w:t>
      </w:r>
      <w:proofErr w:type="spellEnd"/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(collection)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ArrayDeque.copyOf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(collection)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85DD3D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2293AE0D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2E5DA1F">
          <v:rect id="_x0000_i1035" style="width:0;height:.75pt" o:hralign="center" o:hrstd="t" o:hr="t" fillcolor="#a0a0a0" stroked="f"/>
        </w:pict>
      </w:r>
    </w:p>
    <w:p w14:paraId="1688FA3F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Adding Elements</w:t>
      </w:r>
    </w:p>
    <w:p w14:paraId="1FF50E5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11. Which method adds an element to the end (tail) of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33F61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3F7401E8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6ED96A7">
          <v:rect id="_x0000_i1036" style="width:0;height:.75pt" o:hralign="center" o:hrstd="t" o:hr="t" fillcolor="#a0a0a0" stroked="f"/>
        </w:pict>
      </w:r>
    </w:p>
    <w:p w14:paraId="6079F44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12. Which method adds an element to the front (head) of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19E11B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 </w:t>
      </w:r>
    </w:p>
    <w:p w14:paraId="6819F729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pict w14:anchorId="23B951C6">
          <v:rect id="_x0000_i1037" style="width:0;height:.75pt" o:hralign="center" o:hrstd="t" o:hr="t" fillcolor="#a0a0a0" stroked="f"/>
        </w:pict>
      </w:r>
    </w:p>
    <w:p w14:paraId="472BD8C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13. What happens when you try to add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Adds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t> successfully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8273D6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146C6C39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782DFE4">
          <v:rect id="_x0000_i1038" style="width:0;height:.75pt" o:hralign="center" o:hrstd="t" o:hr="t" fillcolor="#a0a0a0" stroked="f"/>
        </w:pict>
      </w:r>
    </w:p>
    <w:p w14:paraId="1E80704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following?</w:t>
      </w:r>
    </w:p>
    <w:p w14:paraId="4060BFD1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5AAB9535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Integer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0387FBC2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addFirst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10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2D1EB5D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addLast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20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A3F16DE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addFirst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5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15D1274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0F1115"/>
        </w:rPr>
        <w:t>deque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6A998A69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5]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10, 20]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10, 5]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20, 10]</w:t>
      </w:r>
    </w:p>
    <w:p w14:paraId="1F5FC6A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38558256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2D3E1D5">
          <v:rect id="_x0000_i1039" style="width:0;height:.75pt" o:hralign="center" o:hrstd="t" o:hr="t" fillcolor="#a0a0a0" stroked="f"/>
        </w:pict>
      </w:r>
    </w:p>
    <w:p w14:paraId="4375EC8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return on success?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Index of added element</w:t>
      </w:r>
    </w:p>
    <w:p w14:paraId="1DFF648A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69C0BAC7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658B5E1A">
          <v:rect id="_x0000_i1040" style="width:0;height:.75pt" o:hralign="center" o:hrstd="t" o:hr="t" fillcolor="#a0a0a0" stroked="f"/>
        </w:pict>
      </w:r>
    </w:p>
    <w:p w14:paraId="21CA4A6C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Retrieving &amp; Accessing Elements</w:t>
      </w:r>
    </w:p>
    <w:p w14:paraId="6895DAD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16. Which method retrieves but does not remove the first element?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7F845A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6A946384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EA5EE5A">
          <v:rect id="_x0000_i1041" style="width:0;height:.75pt" o:hralign="center" o:hrstd="t" o:hr="t" fillcolor="#a0a0a0" stroked="f"/>
        </w:pict>
      </w:r>
    </w:p>
    <w:p w14:paraId="59BAAEF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return if the deque is empty?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throws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69D74F2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0403D2E7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EB5C38B">
          <v:rect id="_x0000_i1042" style="width:0;height:.75pt" o:hralign="center" o:hrstd="t" o:hr="t" fillcolor="#a0a0a0" stroked="f"/>
        </w:pict>
      </w:r>
    </w:p>
    <w:p w14:paraId="21BE8B9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return if the deque is empty?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throws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25FDBEA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1287D93F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pict w14:anchorId="0E1B84F7">
          <v:rect id="_x0000_i1043" style="width:0;height:.75pt" o:hralign="center" o:hrstd="t" o:hr="t" fillcolor="#a0a0a0" stroked="f"/>
        </w:pict>
      </w:r>
    </w:p>
    <w:p w14:paraId="00A611C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return if the deque is empty?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throws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E054C4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2C4CD841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0C8A68F">
          <v:rect id="_x0000_i1044" style="width:0;height:.75pt" o:hralign="center" o:hrstd="t" o:hr="t" fillcolor="#a0a0a0" stroked="f"/>
        </w:pict>
      </w:r>
    </w:p>
    <w:p w14:paraId="1B10F023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73D91CDE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20. Which method removes and returns the first element?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B356CA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7B96342E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CAAA9F2">
          <v:rect id="_x0000_i1045" style="width:0;height:.75pt" o:hralign="center" o:hrstd="t" o:hr="t" fillcolor="#a0a0a0" stroked="f"/>
        </w:pict>
      </w:r>
    </w:p>
    <w:p w14:paraId="4C5CD01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21. What is the difference between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an empty deque?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color w:val="0F1115"/>
          <w:sz w:val="24"/>
          <w:szCs w:val="24"/>
        </w:rPr>
        <w:t> returns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color w:val="0F1115"/>
          <w:sz w:val="24"/>
          <w:szCs w:val="24"/>
        </w:rPr>
        <w:t> returns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Both throw exception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Both return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1FA87E5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1E03A3FA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A467543">
          <v:rect id="_x0000_i1046" style="width:0;height:.75pt" o:hralign="center" o:hrstd="t" o:hr="t" fillcolor="#a0a0a0" stroked="f"/>
        </w:pict>
      </w:r>
    </w:p>
    <w:p w14:paraId="0CB6758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Which method removes the last element of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EC78F5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 </w:t>
      </w:r>
    </w:p>
    <w:p w14:paraId="58D3BC06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C0D8F0F">
          <v:rect id="_x0000_i1047" style="width:0;height:.75pt" o:hralign="center" o:hrstd="t" o:hr="t" fillcolor="#a0a0a0" stroked="f"/>
        </w:pict>
      </w:r>
    </w:p>
    <w:p w14:paraId="4DE118D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4F82775F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5B2A691A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Integer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050EF260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B76B01"/>
        </w:rPr>
        <w:t>10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974FDE1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B76B01"/>
        </w:rPr>
        <w:t>20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83C72A3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B76B01"/>
        </w:rPr>
        <w:t>30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2069F2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31436AB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0F1115"/>
        </w:rPr>
        <w:t>deque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59820AFF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30]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[30]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20]</w:t>
      </w:r>
    </w:p>
    <w:p w14:paraId="6CECC069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519E6BF0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F363F3E">
          <v:rect id="_x0000_i1048" style="width:0;height:.75pt" o:hralign="center" o:hrstd="t" o:hr="t" fillcolor="#a0a0a0" stroked="f"/>
        </w:pict>
      </w:r>
    </w:p>
    <w:p w14:paraId="459FB05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removeFirstOccurrence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 o)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Removes the first occurrence of the specified element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Removes the last occurrence of the specified element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Removes all occurrences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Removes the element at the first position</w:t>
      </w:r>
    </w:p>
    <w:p w14:paraId="1A3C4DB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167D94EF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pict w14:anchorId="4F24ECB0">
          <v:rect id="_x0000_i1049" style="width:0;height:.75pt" o:hralign="center" o:hrstd="t" o:hr="t" fillcolor="#a0a0a0" stroked="f"/>
        </w:pict>
      </w:r>
    </w:p>
    <w:p w14:paraId="6AC7648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25. Which method removes all elements from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E6932E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24D21B30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698FA7F">
          <v:rect id="_x0000_i1050" style="width:0;height:.75pt" o:hralign="center" o:hrstd="t" o:hr="t" fillcolor="#a0a0a0" stroked="f"/>
        </w:pict>
      </w:r>
    </w:p>
    <w:p w14:paraId="2B69C97F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1463C47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26. Which method returns the number of elements in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273B21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3B84C991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5CEBCD1">
          <v:rect id="_x0000_i1051" style="width:0;height:.75pt" o:hralign="center" o:hrstd="t" o:hr="t" fillcolor="#a0a0a0" stroked="f"/>
        </w:pict>
      </w:r>
    </w:p>
    <w:p w14:paraId="7035A10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27. How do you check if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 == 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46EA1B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</w:t>
      </w:r>
    </w:p>
    <w:p w14:paraId="333DE6B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72E803C">
          <v:rect id="_x0000_i1052" style="width:0;height:.75pt" o:hralign="center" o:hrstd="t" o:hr="t" fillcolor="#a0a0a0" stroked="f"/>
        </w:pict>
      </w:r>
    </w:p>
    <w:p w14:paraId="68C96F3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Which method checks if an element exists in the deque?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hasElement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2BBB42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45FAC742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DFA3D43">
          <v:rect id="_x0000_i1053" style="width:0;height:.75pt" o:hralign="center" o:hrstd="t" o:hr="t" fillcolor="#a0a0a0" stroked="f"/>
        </w:pict>
      </w:r>
    </w:p>
    <w:p w14:paraId="40BB0452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Stack Operations</w:t>
      </w:r>
    </w:p>
    <w:p w14:paraId="61A1935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29. Which method behaves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 stack?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E9EF489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0317E385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40D0769">
          <v:rect id="_x0000_i1054" style="width:0;height:.75pt" o:hralign="center" o:hrstd="t" o:hr="t" fillcolor="#a0a0a0" stroked="f"/>
        </w:pict>
      </w:r>
    </w:p>
    <w:p w14:paraId="46801E3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30. Which method behaves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 stack?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C12EC1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3CF8C264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2E21957">
          <v:rect id="_x0000_i1055" style="width:0;height:.75pt" o:hralign="center" o:hrstd="t" o:hr="t" fillcolor="#a0a0a0" stroked="f"/>
        </w:pict>
      </w:r>
    </w:p>
    <w:p w14:paraId="2E46567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following?</w:t>
      </w:r>
    </w:p>
    <w:p w14:paraId="5B6FC86E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6A68FC73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String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stack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58A9B579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stack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"A"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1A3B9CE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stack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"B"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11BB4F5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stack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"C"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EF9D96C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stack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pop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383A42"/>
        </w:rPr>
        <w:t>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7216CEF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00F03A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 (Stack behavior: LIFO)</w:t>
      </w:r>
    </w:p>
    <w:p w14:paraId="0B0B1F91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6F30268">
          <v:rect id="_x0000_i1056" style="width:0;height:.75pt" o:hralign="center" o:hrstd="t" o:hr="t" fillcolor="#a0a0a0" stroked="f"/>
        </w:pict>
      </w:r>
    </w:p>
    <w:p w14:paraId="44C6BCB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32. Why is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preferred over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Faster performance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Better memory efficiency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Implements Deque interface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41A2E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 </w:t>
      </w:r>
    </w:p>
    <w:p w14:paraId="4C1422A8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63B04DE2">
          <v:rect id="_x0000_i1057" style="width:0;height:.75pt" o:hralign="center" o:hrstd="t" o:hr="t" fillcolor="#a0a0a0" stroked="f"/>
        </w:pict>
      </w:r>
    </w:p>
    <w:p w14:paraId="3B826897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Queue Operations</w:t>
      </w:r>
    </w:p>
    <w:p w14:paraId="14F32F5E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33. Which method behaves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 queue?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06CD9B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7AE89CD6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pict w14:anchorId="7DA8CBE9">
          <v:rect id="_x0000_i1058" style="width:0;height:.75pt" o:hralign="center" o:hrstd="t" o:hr="t" fillcolor="#a0a0a0" stroked="f"/>
        </w:pict>
      </w:r>
    </w:p>
    <w:p w14:paraId="48D5C4C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34. Which method behaves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 queue?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BEA52F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777DBDAC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FA3B0AA">
          <v:rect id="_x0000_i1059" style="width:0;height:.75pt" o:hralign="center" o:hrstd="t" o:hr="t" fillcolor="#a0a0a0" stroked="f"/>
        </w:pict>
      </w:r>
    </w:p>
    <w:p w14:paraId="2DE2579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following?</w:t>
      </w:r>
    </w:p>
    <w:p w14:paraId="5F45EE53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18D4DD24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Integer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queue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393472A3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queue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10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C1EB8C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queue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20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31A34A70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queue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30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606B819A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queue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757E5C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 10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216242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 (Queue behavior: FIFO)</w:t>
      </w:r>
    </w:p>
    <w:p w14:paraId="46751254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5BD4FE2">
          <v:rect id="_x0000_i1060" style="width:0;height:.75pt" o:hralign="center" o:hrstd="t" o:hr="t" fillcolor="#a0a0a0" stroked="f"/>
        </w:pict>
      </w:r>
    </w:p>
    <w:p w14:paraId="144D028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36. Which is faster for queue operations,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Depends on the size</w:t>
      </w:r>
    </w:p>
    <w:p w14:paraId="696698A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 (</w:t>
      </w:r>
      <w:proofErr w:type="spellStart"/>
      <w:r w:rsidRPr="00AD60FB">
        <w:rPr>
          <w:rFonts w:ascii="Segoe UI" w:hAnsi="Segoe UI" w:cs="Segoe UI"/>
          <w:color w:val="0F1115"/>
          <w:sz w:val="24"/>
          <w:szCs w:val="24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 xml:space="preserve"> is generally faster for queue operations) </w:t>
      </w:r>
    </w:p>
    <w:p w14:paraId="1FFA6368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AAE810B">
          <v:rect id="_x0000_i1061" style="width:0;height:.75pt" o:hralign="center" o:hrstd="t" o:hr="t" fillcolor="#a0a0a0" stroked="f"/>
        </w:pict>
      </w:r>
    </w:p>
    <w:p w14:paraId="63C45D7A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7F43033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37. What is the time complexity of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 xml:space="preserve">A) </w:t>
      </w:r>
      <w:proofErr w:type="gramStart"/>
      <w:r w:rsidRPr="00AD60FB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t>1) amortized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AD60FB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t>log 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8DF0C0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2FDE3C0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3996B12">
          <v:rect id="_x0000_i1062" style="width:0;height:.75pt" o:hralign="center" o:hrstd="t" o:hr="t" fillcolor="#a0a0a0" stroked="f"/>
        </w:pict>
      </w:r>
    </w:p>
    <w:p w14:paraId="7BB24C5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AD60FB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t>log 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228418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5D65FB35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5FAD76D7">
          <v:rect id="_x0000_i1063" style="width:0;height:.75pt" o:hralign="center" o:hrstd="t" o:hr="t" fillcolor="#a0a0a0" stroked="f"/>
        </w:pict>
      </w:r>
    </w:p>
    <w:p w14:paraId="2C62F81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39. What is the time complexity of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AD60FB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AD60FB">
        <w:rPr>
          <w:rFonts w:ascii="Segoe UI" w:hAnsi="Segoe UI" w:cs="Segoe UI"/>
          <w:color w:val="0F1115"/>
          <w:sz w:val="24"/>
          <w:szCs w:val="24"/>
        </w:rPr>
        <w:t>log 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BD3B6E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341BEEF8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pict w14:anchorId="1CB50620">
          <v:rect id="_x0000_i1064" style="width:0;height:.75pt" o:hralign="center" o:hrstd="t" o:hr="t" fillcolor="#a0a0a0" stroked="f"/>
        </w:pict>
      </w:r>
    </w:p>
    <w:p w14:paraId="2EAB651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40. What happens when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becomes full?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Throws exception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Automatically resizes (doubles capacity)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Elements are lost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D60FB">
        <w:rPr>
          <w:rFonts w:ascii="Segoe UI" w:hAnsi="Segoe UI" w:cs="Segoe UI"/>
          <w:color w:val="0F1115"/>
          <w:sz w:val="24"/>
          <w:szCs w:val="24"/>
        </w:rPr>
        <w:t> on add operations</w:t>
      </w:r>
    </w:p>
    <w:p w14:paraId="00527B7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 </w:t>
      </w:r>
    </w:p>
    <w:p w14:paraId="7756BEE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67B8C24E">
          <v:rect id="_x0000_i1065" style="width:0;height:.75pt" o:hralign="center" o:hrstd="t" o:hr="t" fillcolor="#a0a0a0" stroked="f"/>
        </w:pict>
      </w:r>
    </w:p>
    <w:p w14:paraId="55E73CE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41. Which operation is not </w:t>
      </w:r>
      <w:proofErr w:type="gramStart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O(</w:t>
      </w:r>
      <w:proofErr w:type="gram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1) on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Insertion at middle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Insertion at front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Insertion at back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Removal from front</w:t>
      </w:r>
    </w:p>
    <w:p w14:paraId="231831A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72349A71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6030B85">
          <v:rect id="_x0000_i1066" style="width:0;height:.75pt" o:hralign="center" o:hrstd="t" o:hr="t" fillcolor="#a0a0a0" stroked="f"/>
        </w:pict>
      </w:r>
    </w:p>
    <w:p w14:paraId="6715E0A7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Iteration &amp; Conversion</w:t>
      </w:r>
    </w:p>
    <w:p w14:paraId="4D584D6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can iterate over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Enhanced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AD60FB">
        <w:rPr>
          <w:rFonts w:ascii="Segoe UI" w:hAnsi="Segoe UI" w:cs="Segoe UI"/>
          <w:color w:val="0F1115"/>
          <w:sz w:val="24"/>
          <w:szCs w:val="24"/>
        </w:rPr>
        <w:t> loop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color w:val="0F1115"/>
          <w:sz w:val="24"/>
          <w:szCs w:val="24"/>
        </w:rPr>
        <w:t> with lambda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F9DF6A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7A0C5223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DDDB759">
          <v:rect id="_x0000_i1067" style="width:0;height:.75pt" o:hralign="center" o:hrstd="t" o:hr="t" fillcolor="#a0a0a0" stroked="f"/>
        </w:pict>
      </w:r>
    </w:p>
    <w:p w14:paraId="45B7F10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How do you convert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T[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 a)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CA5FA4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 </w:t>
      </w:r>
    </w:p>
    <w:p w14:paraId="46801944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DCF967E">
          <v:rect id="_x0000_i1068" style="width:0;height:.75pt" o:hralign="center" o:hrstd="t" o:hr="t" fillcolor="#a0a0a0" stroked="f"/>
        </w:pict>
      </w:r>
    </w:p>
    <w:p w14:paraId="3B560F8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44. How do you convert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&lt;&gt;(deque)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deque.toArrayList</w:t>
      </w:r>
      <w:proofErr w:type="spellEnd"/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ArrayList.copyOf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(deque)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</w:t>
      </w:r>
      <w:proofErr w:type="spellEnd"/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(deque)</w:t>
      </w:r>
    </w:p>
    <w:p w14:paraId="6F9DC4D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12956B69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FCD2C5A">
          <v:rect id="_x0000_i1069" style="width:0;height:.75pt" o:hralign="center" o:hrstd="t" o:hr="t" fillcolor="#a0a0a0" stroked="f"/>
        </w:pict>
      </w:r>
    </w:p>
    <w:p w14:paraId="0946660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45. How do you convert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&lt;&gt;(list)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ArrayDeque.from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(list)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list.toArrayDeque</w:t>
      </w:r>
      <w:proofErr w:type="spellEnd"/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ArrayDeque.copyOf</w:t>
      </w:r>
      <w:proofErr w:type="spell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(list)</w:t>
      </w:r>
    </w:p>
    <w:p w14:paraId="6CC3D31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2F85B89A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4D2B4499">
          <v:rect id="_x0000_i1070" style="width:0;height:.75pt" o:hralign="center" o:hrstd="t" o:hr="t" fillcolor="#a0a0a0" stroked="f"/>
        </w:pict>
      </w:r>
    </w:p>
    <w:p w14:paraId="3807BC0B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Differences &amp; Comparisons</w:t>
      </w:r>
    </w:p>
    <w:p w14:paraId="1BC5D28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is true about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 uses less memory per element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</w: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 has better cache locality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 is faster for queue/stack operations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F2976E8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 </w:t>
      </w:r>
    </w:p>
    <w:p w14:paraId="44C3662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FF37B80">
          <v:rect id="_x0000_i1071" style="width:0;height:.75pt" o:hralign="center" o:hrstd="t" o:hr="t" fillcolor="#a0a0a0" stroked="f"/>
        </w:pict>
      </w:r>
    </w:p>
    <w:p w14:paraId="173348D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47. When should you prefer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When you need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t> elements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When you need frequent insertions/deletions in the middle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When you need random access by index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57DB240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D</w:t>
      </w:r>
    </w:p>
    <w:p w14:paraId="622C14C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AD58FC8">
          <v:rect id="_x0000_i1072" style="width:0;height:.75pt" o:hralign="center" o:hrstd="t" o:hr="t" fillcolor="#a0a0a0" stroked="f"/>
        </w:pict>
      </w:r>
    </w:p>
    <w:p w14:paraId="50269DE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48. Which of the following is not a feature of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Implements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Deque</w:t>
      </w:r>
      <w:r w:rsidRPr="00AD60FB">
        <w:rPr>
          <w:rFonts w:ascii="Segoe UI" w:hAnsi="Segoe UI" w:cs="Segoe UI"/>
          <w:color w:val="0F1115"/>
          <w:sz w:val="24"/>
          <w:szCs w:val="24"/>
        </w:rPr>
        <w:t> interface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Supports indexed access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Can be used as stack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Can be used as queue</w:t>
      </w:r>
    </w:p>
    <w:p w14:paraId="74840E1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 (</w:t>
      </w:r>
      <w:proofErr w:type="spellStart"/>
      <w:r w:rsidRPr="00AD60FB">
        <w:rPr>
          <w:rFonts w:ascii="Segoe UI" w:hAnsi="Segoe UI" w:cs="Segoe UI"/>
          <w:color w:val="0F1115"/>
          <w:sz w:val="24"/>
          <w:szCs w:val="24"/>
        </w:rPr>
        <w:t>ArrayDeque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 xml:space="preserve"> does not have random access methods like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AD60FB">
        <w:rPr>
          <w:rFonts w:ascii="Segoe UI" w:hAnsi="Segoe UI" w:cs="Segoe UI"/>
          <w:color w:val="0F1115"/>
          <w:sz w:val="24"/>
          <w:szCs w:val="24"/>
        </w:rPr>
        <w:t>)</w:t>
      </w:r>
    </w:p>
    <w:p w14:paraId="091E6A05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DF99A90">
          <v:rect id="_x0000_i1073" style="width:0;height:.75pt" o:hralign="center" o:hrstd="t" o:hr="t" fillcolor="#a0a0a0" stroked="f"/>
        </w:pict>
      </w:r>
    </w:p>
    <w:p w14:paraId="6ED6027A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operations does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not support efficiently?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Adding at front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Adding at back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Adding in the middle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Removing from front</w:t>
      </w:r>
    </w:p>
    <w:p w14:paraId="2329F929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</w:t>
      </w:r>
    </w:p>
    <w:p w14:paraId="1C4850A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2BAB54EA">
          <v:rect id="_x0000_i1074" style="width:0;height:.75pt" o:hralign="center" o:hrstd="t" o:hr="t" fillcolor="#a0a0a0" stroked="f"/>
        </w:pict>
      </w:r>
    </w:p>
    <w:p w14:paraId="1D4B817F" w14:textId="77777777" w:rsidR="00AD60FB" w:rsidRPr="00AD60FB" w:rsidRDefault="00AD60FB" w:rsidP="00AD60F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D60FB">
        <w:rPr>
          <w:rFonts w:ascii="Segoe UI" w:hAnsi="Segoe UI" w:cs="Segoe UI"/>
          <w:b/>
          <w:bCs/>
          <w:color w:val="0F1115"/>
          <w:sz w:val="30"/>
          <w:szCs w:val="30"/>
        </w:rPr>
        <w:t>Special Cases &amp; Pitfalls</w:t>
      </w:r>
    </w:p>
    <w:p w14:paraId="74B3A2A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following?</w:t>
      </w:r>
    </w:p>
    <w:p w14:paraId="2A73BF61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3581B67E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String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4C42D9D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"A"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3BABCD52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"B"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48F08FD1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"C"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4FCA144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removeFirst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678A8FC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removeLast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DF78013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0F1115"/>
        </w:rPr>
        <w:t>deque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AF9190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C]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[B, C]</w:t>
      </w:r>
    </w:p>
    <w:p w14:paraId="1142810F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3F5DC98E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66E55D3D">
          <v:rect id="_x0000_i1075" style="width:0;height:.75pt" o:hralign="center" o:hrstd="t" o:hr="t" fillcolor="#a0a0a0" stroked="f"/>
        </w:pict>
      </w:r>
    </w:p>
    <w:p w14:paraId="0C0A33C4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51. What is the output of the following?</w:t>
      </w:r>
    </w:p>
    <w:p w14:paraId="7E709E3F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4173D1FF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Integer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134BE7E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1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620C283C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B76B01"/>
        </w:rPr>
        <w:t>2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7708328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B76B01"/>
        </w:rPr>
        <w:t>3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02644497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5BA80B07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 1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</w:r>
      <w:r w:rsidRPr="00AD60FB">
        <w:rPr>
          <w:rFonts w:ascii="Segoe UI" w:hAnsi="Segoe UI" w:cs="Segoe UI"/>
          <w:color w:val="0F1115"/>
          <w:sz w:val="24"/>
          <w:szCs w:val="24"/>
        </w:rPr>
        <w:lastRenderedPageBreak/>
        <w:t>C) 3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8BBF1E5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 (push adds to front, add adds to back; poll removes from front)</w:t>
      </w:r>
    </w:p>
    <w:p w14:paraId="3D3BD3AE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0836CAE6">
          <v:rect id="_x0000_i1076" style="width:0;height:.75pt" o:hralign="center" o:hrstd="t" o:hr="t" fillcolor="#a0a0a0" stroked="f"/>
        </w:pict>
      </w:r>
    </w:p>
    <w:p w14:paraId="3B348CDC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52. What happens when you call </w:t>
      </w:r>
      <w:proofErr w:type="gram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 on an empty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A0C94CF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B</w:t>
      </w:r>
    </w:p>
    <w:p w14:paraId="7FB5AE93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391295F3">
          <v:rect id="_x0000_i1077" style="width:0;height:.75pt" o:hralign="center" o:hrstd="t" o:hr="t" fillcolor="#a0a0a0" stroked="f"/>
        </w:pict>
      </w:r>
    </w:p>
    <w:p w14:paraId="77F7346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53. What does the following code print?</w:t>
      </w:r>
    </w:p>
    <w:p w14:paraId="61A1A4E3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113F7A19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String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4B3BDE8F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"Apple"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52D5E6BF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"Banana"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7301FC35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add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"Cherry"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E3580C1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peek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55993D8F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println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peekLast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72DB81CB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D60FB">
        <w:rPr>
          <w:rFonts w:ascii="Segoe UI" w:hAnsi="Segoe UI" w:cs="Segoe UI"/>
          <w:color w:val="0F1115"/>
          <w:sz w:val="24"/>
          <w:szCs w:val="24"/>
        </w:rPr>
        <w:t> then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Cherry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Cherry</w:t>
      </w:r>
      <w:r w:rsidRPr="00AD60FB">
        <w:rPr>
          <w:rFonts w:ascii="Segoe UI" w:hAnsi="Segoe UI" w:cs="Segoe UI"/>
          <w:color w:val="0F1115"/>
          <w:sz w:val="24"/>
          <w:szCs w:val="24"/>
        </w:rPr>
        <w:t> then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D60FB">
        <w:rPr>
          <w:rFonts w:ascii="Segoe UI" w:hAnsi="Segoe UI" w:cs="Segoe UI"/>
          <w:color w:val="0F1115"/>
          <w:sz w:val="24"/>
          <w:szCs w:val="24"/>
        </w:rPr>
        <w:t> then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Cherry</w:t>
      </w:r>
      <w:r w:rsidRPr="00AD60FB">
        <w:rPr>
          <w:rFonts w:ascii="Segoe UI" w:hAnsi="Segoe UI" w:cs="Segoe UI"/>
          <w:color w:val="0F1115"/>
          <w:sz w:val="24"/>
          <w:szCs w:val="24"/>
        </w:rPr>
        <w:t> then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Cherry</w:t>
      </w:r>
    </w:p>
    <w:p w14:paraId="6A0F49B2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</w:t>
      </w:r>
    </w:p>
    <w:p w14:paraId="678B22B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90F4E31">
          <v:rect id="_x0000_i1078" style="width:0;height:.75pt" o:hralign="center" o:hrstd="t" o:hr="t" fillcolor="#a0a0a0" stroked="f"/>
        </w:pict>
      </w:r>
    </w:p>
    <w:p w14:paraId="5FC03D71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54. Which of the following is true about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's</w:t>
      </w:r>
      <w:proofErr w:type="spellEnd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 xml:space="preserve"> growth policy?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A) Doubles in size when full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 Increases by 50%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C) Increases by a fixed amount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 Does not grow automatically</w:t>
      </w:r>
    </w:p>
    <w:p w14:paraId="6D020C43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A </w:t>
      </w:r>
    </w:p>
    <w:p w14:paraId="029D5BFB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7B376924">
          <v:rect id="_x0000_i1079" style="width:0;height:.75pt" o:hralign="center" o:hrstd="t" o:hr="t" fillcolor="#a0a0a0" stroked="f"/>
        </w:pict>
      </w:r>
    </w:p>
    <w:p w14:paraId="69DE668D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55. What is the output of the following code snippet?</w:t>
      </w:r>
    </w:p>
    <w:p w14:paraId="14111C2C" w14:textId="77777777" w:rsidR="00AD60FB" w:rsidRPr="00AD60FB" w:rsidRDefault="00AD60FB" w:rsidP="00AD60F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D60FB">
        <w:rPr>
          <w:rFonts w:ascii="Consolas" w:hAnsi="Consolas" w:cs="Segoe UI"/>
          <w:color w:val="0F1115"/>
          <w:sz w:val="18"/>
          <w:szCs w:val="18"/>
        </w:rPr>
        <w:t>java</w:t>
      </w:r>
    </w:p>
    <w:p w14:paraId="6F729282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r w:rsidRPr="00AD60FB">
        <w:rPr>
          <w:rFonts w:ascii="Consolas" w:hAnsi="Consolas" w:cs="Courier New"/>
          <w:color w:val="B76B01"/>
        </w:rPr>
        <w:t>String</w:t>
      </w:r>
      <w:r w:rsidRPr="00AD60FB">
        <w:rPr>
          <w:rFonts w:ascii="Consolas" w:hAnsi="Consolas" w:cs="Courier New"/>
          <w:color w:val="383A42"/>
        </w:rPr>
        <w:t>&gt;</w:t>
      </w:r>
      <w:r w:rsidRPr="00AD60FB">
        <w:rPr>
          <w:rFonts w:ascii="Consolas" w:hAnsi="Consolas" w:cs="Courier New"/>
          <w:color w:val="0F1115"/>
        </w:rPr>
        <w:t xml:space="preserve"> deque </w:t>
      </w:r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A626A4"/>
        </w:rPr>
        <w:t>new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spellStart"/>
      <w:r w:rsidRPr="00AD60FB">
        <w:rPr>
          <w:rFonts w:ascii="Consolas" w:hAnsi="Consolas" w:cs="Courier New"/>
          <w:color w:val="B76B01"/>
        </w:rPr>
        <w:t>ArrayDeque</w:t>
      </w:r>
      <w:proofErr w:type="spellEnd"/>
      <w:r w:rsidRPr="00AD60FB">
        <w:rPr>
          <w:rFonts w:ascii="Consolas" w:hAnsi="Consolas" w:cs="Courier New"/>
          <w:color w:val="383A42"/>
        </w:rPr>
        <w:t>&lt;</w:t>
      </w:r>
      <w:proofErr w:type="gramStart"/>
      <w:r w:rsidRPr="00AD60FB">
        <w:rPr>
          <w:rFonts w:ascii="Consolas" w:hAnsi="Consolas" w:cs="Courier New"/>
          <w:color w:val="383A42"/>
        </w:rPr>
        <w:t>&gt;();</w:t>
      </w:r>
      <w:proofErr w:type="gramEnd"/>
    </w:p>
    <w:p w14:paraId="196B6CDB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"Hello"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493BC920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"Hi"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59FB9FA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push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r w:rsidRPr="00AD60FB">
        <w:rPr>
          <w:rFonts w:ascii="Consolas" w:hAnsi="Consolas" w:cs="Courier New"/>
          <w:color w:val="50A14F"/>
        </w:rPr>
        <w:t>"Ola"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2BAE6E22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pop</w:t>
      </w:r>
      <w:proofErr w:type="spellEnd"/>
      <w:r w:rsidRPr="00AD60FB">
        <w:rPr>
          <w:rFonts w:ascii="Consolas" w:hAnsi="Consolas" w:cs="Courier New"/>
          <w:color w:val="383A42"/>
        </w:rPr>
        <w:t>();</w:t>
      </w:r>
      <w:proofErr w:type="gramEnd"/>
    </w:p>
    <w:p w14:paraId="5DC3DEAC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D60FB">
        <w:rPr>
          <w:rFonts w:ascii="Consolas" w:hAnsi="Consolas" w:cs="Courier New"/>
          <w:color w:val="A626A4"/>
        </w:rPr>
        <w:t>while</w:t>
      </w:r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peek</w:t>
      </w:r>
      <w:proofErr w:type="spellEnd"/>
      <w:proofErr w:type="gramEnd"/>
      <w:r w:rsidRPr="00AD60FB">
        <w:rPr>
          <w:rFonts w:ascii="Consolas" w:hAnsi="Consolas" w:cs="Courier New"/>
          <w:color w:val="383A42"/>
        </w:rPr>
        <w:t>(</w:t>
      </w:r>
      <w:proofErr w:type="gramStart"/>
      <w:r w:rsidRPr="00AD60FB">
        <w:rPr>
          <w:rFonts w:ascii="Consolas" w:hAnsi="Consolas" w:cs="Courier New"/>
          <w:color w:val="383A42"/>
        </w:rPr>
        <w:t>)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4078F2"/>
        </w:rPr>
        <w:t>!</w:t>
      </w:r>
      <w:proofErr w:type="gramEnd"/>
      <w:r w:rsidRPr="00AD60FB">
        <w:rPr>
          <w:rFonts w:ascii="Consolas" w:hAnsi="Consolas" w:cs="Courier New"/>
          <w:color w:val="4078F2"/>
        </w:rPr>
        <w:t>=</w:t>
      </w:r>
      <w:r w:rsidRPr="00AD60FB">
        <w:rPr>
          <w:rFonts w:ascii="Consolas" w:hAnsi="Consolas" w:cs="Courier New"/>
          <w:color w:val="0F1115"/>
        </w:rPr>
        <w:t xml:space="preserve"> </w:t>
      </w:r>
      <w:proofErr w:type="gramStart"/>
      <w:r w:rsidRPr="00AD60FB">
        <w:rPr>
          <w:rFonts w:ascii="Consolas" w:hAnsi="Consolas" w:cs="Courier New"/>
          <w:color w:val="A626A4"/>
        </w:rPr>
        <w:t>null</w:t>
      </w:r>
      <w:r w:rsidRPr="00AD60FB">
        <w:rPr>
          <w:rFonts w:ascii="Consolas" w:hAnsi="Consolas" w:cs="Courier New"/>
          <w:color w:val="383A42"/>
        </w:rPr>
        <w:t>)</w:t>
      </w:r>
      <w:r w:rsidRPr="00AD60FB">
        <w:rPr>
          <w:rFonts w:ascii="Consolas" w:hAnsi="Consolas" w:cs="Courier New"/>
          <w:color w:val="0F1115"/>
        </w:rPr>
        <w:t xml:space="preserve"> </w:t>
      </w:r>
      <w:r w:rsidRPr="00AD60FB">
        <w:rPr>
          <w:rFonts w:ascii="Consolas" w:hAnsi="Consolas" w:cs="Courier New"/>
          <w:color w:val="383A42"/>
        </w:rPr>
        <w:t>{</w:t>
      </w:r>
      <w:proofErr w:type="gramEnd"/>
    </w:p>
    <w:p w14:paraId="3E4261E6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D60FB">
        <w:rPr>
          <w:rFonts w:ascii="Consolas" w:hAnsi="Consolas" w:cs="Courier New"/>
          <w:color w:val="0F1115"/>
        </w:rPr>
        <w:t xml:space="preserve">    </w:t>
      </w:r>
      <w:proofErr w:type="spellStart"/>
      <w:r w:rsidRPr="00AD60FB">
        <w:rPr>
          <w:rFonts w:ascii="Consolas" w:hAnsi="Consolas" w:cs="Courier New"/>
          <w:color w:val="B76B01"/>
        </w:rPr>
        <w:t>System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0F1115"/>
        </w:rPr>
        <w:t>out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print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AD60FB">
        <w:rPr>
          <w:rFonts w:ascii="Consolas" w:hAnsi="Consolas" w:cs="Courier New"/>
          <w:color w:val="0F1115"/>
        </w:rPr>
        <w:t>deque</w:t>
      </w:r>
      <w:r w:rsidRPr="00AD60FB">
        <w:rPr>
          <w:rFonts w:ascii="Consolas" w:hAnsi="Consolas" w:cs="Courier New"/>
          <w:color w:val="383A42"/>
        </w:rPr>
        <w:t>.</w:t>
      </w:r>
      <w:r w:rsidRPr="00AD60FB">
        <w:rPr>
          <w:rFonts w:ascii="Consolas" w:hAnsi="Consolas" w:cs="Courier New"/>
          <w:color w:val="4078F2"/>
        </w:rPr>
        <w:t>pop</w:t>
      </w:r>
      <w:proofErr w:type="spellEnd"/>
      <w:r w:rsidRPr="00AD60FB">
        <w:rPr>
          <w:rFonts w:ascii="Consolas" w:hAnsi="Consolas" w:cs="Courier New"/>
          <w:color w:val="383A42"/>
        </w:rPr>
        <w:t>(</w:t>
      </w:r>
      <w:proofErr w:type="gramEnd"/>
      <w:r w:rsidRPr="00AD60FB">
        <w:rPr>
          <w:rFonts w:ascii="Consolas" w:hAnsi="Consolas" w:cs="Courier New"/>
          <w:color w:val="383A42"/>
        </w:rPr>
        <w:t>)</w:t>
      </w:r>
      <w:proofErr w:type="gramStart"/>
      <w:r w:rsidRPr="00AD60FB">
        <w:rPr>
          <w:rFonts w:ascii="Consolas" w:hAnsi="Consolas" w:cs="Courier New"/>
          <w:color w:val="383A42"/>
        </w:rPr>
        <w:t>);</w:t>
      </w:r>
      <w:proofErr w:type="gramEnd"/>
    </w:p>
    <w:p w14:paraId="13B2803C" w14:textId="77777777" w:rsidR="00AD60FB" w:rsidRPr="00AD60FB" w:rsidRDefault="00AD60FB" w:rsidP="00AD6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D60FB">
        <w:rPr>
          <w:rFonts w:ascii="Consolas" w:hAnsi="Consolas" w:cs="Courier New"/>
          <w:color w:val="383A42"/>
        </w:rPr>
        <w:t>}</w:t>
      </w:r>
    </w:p>
    <w:p w14:paraId="41EE42CE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A)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HelloHi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</w:t>
      </w:r>
      <w:r w:rsidRPr="00AD60FB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AD60F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HiHello</w:t>
      </w:r>
      <w:proofErr w:type="spellEnd"/>
    </w:p>
    <w:p w14:paraId="6C85BDD6" w14:textId="77777777" w:rsidR="00AD60FB" w:rsidRPr="00AD60FB" w:rsidRDefault="00AD60FB" w:rsidP="00AD60F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D60FB">
        <w:rPr>
          <w:rFonts w:ascii="Segoe UI" w:hAnsi="Segoe UI" w:cs="Segoe UI"/>
          <w:color w:val="0F1115"/>
          <w:sz w:val="24"/>
          <w:szCs w:val="24"/>
        </w:rPr>
        <w:t> C </w:t>
      </w:r>
    </w:p>
    <w:p w14:paraId="61D0B540" w14:textId="77777777" w:rsidR="00AD60FB" w:rsidRPr="00AD60FB" w:rsidRDefault="00AD60FB" w:rsidP="00AD60F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pict w14:anchorId="17C984E3">
          <v:rect id="_x0000_i1080" style="width:0;height:.75pt" o:hralign="center" o:hrstd="t" o:hr="t" fillcolor="#a0a0a0" stroked="f"/>
        </w:pict>
      </w:r>
    </w:p>
    <w:p w14:paraId="1EC6317E" w14:textId="77777777" w:rsidR="00AD60FB" w:rsidRPr="00AD60FB" w:rsidRDefault="00AD60FB" w:rsidP="00AD60F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D60FB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HashMap</w:t>
      </w:r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TreeMap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PriorityQueue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LinkedHashMap</w:t>
      </w:r>
      <w:proofErr w:type="spellEnd"/>
      <w:r w:rsidRPr="00AD60FB">
        <w:rPr>
          <w:rFonts w:ascii="Segoe UI" w:hAnsi="Segoe UI" w:cs="Segoe UI"/>
          <w:color w:val="0F1115"/>
          <w:sz w:val="24"/>
          <w:szCs w:val="24"/>
        </w:rPr>
        <w:t>, or </w:t>
      </w:r>
      <w:r w:rsidRPr="00AD60FB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AD60FB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10EC9984" w14:textId="65A737B3" w:rsidR="002F3420" w:rsidRDefault="002F3420"/>
    <w:sectPr w:rsidR="002F342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DE08" w14:textId="77777777" w:rsidR="002238C0" w:rsidRDefault="002238C0">
      <w:r>
        <w:separator/>
      </w:r>
    </w:p>
  </w:endnote>
  <w:endnote w:type="continuationSeparator" w:id="0">
    <w:p w14:paraId="36D15E7A" w14:textId="77777777" w:rsidR="002238C0" w:rsidRDefault="00223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3BA1" w14:textId="77777777" w:rsidR="002F342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D60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F5A7" w14:textId="77777777" w:rsidR="002238C0" w:rsidRDefault="002238C0">
      <w:r>
        <w:separator/>
      </w:r>
    </w:p>
  </w:footnote>
  <w:footnote w:type="continuationSeparator" w:id="0">
    <w:p w14:paraId="12E10191" w14:textId="77777777" w:rsidR="002238C0" w:rsidRDefault="00223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1C93"/>
    <w:multiLevelType w:val="hybridMultilevel"/>
    <w:tmpl w:val="7798931E"/>
    <w:lvl w:ilvl="0" w:tplc="79C29C68">
      <w:start w:val="1"/>
      <w:numFmt w:val="bullet"/>
      <w:lvlText w:val="●"/>
      <w:lvlJc w:val="left"/>
      <w:pPr>
        <w:ind w:left="720" w:hanging="360"/>
      </w:pPr>
    </w:lvl>
    <w:lvl w:ilvl="1" w:tplc="AC6AF854">
      <w:start w:val="1"/>
      <w:numFmt w:val="bullet"/>
      <w:lvlText w:val="○"/>
      <w:lvlJc w:val="left"/>
      <w:pPr>
        <w:ind w:left="1440" w:hanging="360"/>
      </w:pPr>
    </w:lvl>
    <w:lvl w:ilvl="2" w:tplc="502E44D0">
      <w:start w:val="1"/>
      <w:numFmt w:val="bullet"/>
      <w:lvlText w:val="■"/>
      <w:lvlJc w:val="left"/>
      <w:pPr>
        <w:ind w:left="2160" w:hanging="360"/>
      </w:pPr>
    </w:lvl>
    <w:lvl w:ilvl="3" w:tplc="5AAA843E">
      <w:start w:val="1"/>
      <w:numFmt w:val="bullet"/>
      <w:lvlText w:val="●"/>
      <w:lvlJc w:val="left"/>
      <w:pPr>
        <w:ind w:left="2880" w:hanging="360"/>
      </w:pPr>
    </w:lvl>
    <w:lvl w:ilvl="4" w:tplc="BF523586">
      <w:start w:val="1"/>
      <w:numFmt w:val="bullet"/>
      <w:lvlText w:val="○"/>
      <w:lvlJc w:val="left"/>
      <w:pPr>
        <w:ind w:left="3600" w:hanging="360"/>
      </w:pPr>
    </w:lvl>
    <w:lvl w:ilvl="5" w:tplc="A9860380">
      <w:start w:val="1"/>
      <w:numFmt w:val="bullet"/>
      <w:lvlText w:val="■"/>
      <w:lvlJc w:val="left"/>
      <w:pPr>
        <w:ind w:left="4320" w:hanging="360"/>
      </w:pPr>
    </w:lvl>
    <w:lvl w:ilvl="6" w:tplc="A138510A">
      <w:start w:val="1"/>
      <w:numFmt w:val="bullet"/>
      <w:lvlText w:val="●"/>
      <w:lvlJc w:val="left"/>
      <w:pPr>
        <w:ind w:left="5040" w:hanging="360"/>
      </w:pPr>
    </w:lvl>
    <w:lvl w:ilvl="7" w:tplc="7158DE3A">
      <w:start w:val="1"/>
      <w:numFmt w:val="bullet"/>
      <w:lvlText w:val="●"/>
      <w:lvlJc w:val="left"/>
      <w:pPr>
        <w:ind w:left="5760" w:hanging="360"/>
      </w:pPr>
    </w:lvl>
    <w:lvl w:ilvl="8" w:tplc="D8EA34A6">
      <w:start w:val="1"/>
      <w:numFmt w:val="bullet"/>
      <w:lvlText w:val="●"/>
      <w:lvlJc w:val="left"/>
      <w:pPr>
        <w:ind w:left="6480" w:hanging="360"/>
      </w:pPr>
    </w:lvl>
  </w:abstractNum>
  <w:num w:numId="1" w16cid:durableId="282729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420"/>
    <w:rsid w:val="002238C0"/>
    <w:rsid w:val="002B09B4"/>
    <w:rsid w:val="002F3420"/>
    <w:rsid w:val="00AD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150E"/>
  <w15:docId w15:val="{1619B871-77D8-417B-813E-76EC38B1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1540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2026-04-16T16:31:00Z</dcterms:modified>
</cp:coreProperties>
</file>