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1E8" w:rsidRDefault="00CC4833">
      <w:r>
        <w:rPr>
          <w:noProof/>
        </w:rPr>
        <w:drawing>
          <wp:inline distT="0" distB="0" distL="0" distR="0" wp14:anchorId="4C491860" wp14:editId="2D25C6EE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55" w:rsidRDefault="00735155"/>
    <w:p w:rsidR="00735155" w:rsidRDefault="00735155">
      <w:r>
        <w:t>No of executors:No of build agents in a server</w:t>
      </w:r>
      <w:bookmarkStart w:id="0" w:name="_GoBack"/>
      <w:bookmarkEnd w:id="0"/>
    </w:p>
    <w:sectPr w:rsidR="00735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84"/>
    <w:rsid w:val="00735155"/>
    <w:rsid w:val="00AF3084"/>
    <w:rsid w:val="00CC4833"/>
    <w:rsid w:val="00E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0FEEA-6B9F-4CE0-8FCC-99F1E30F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2018-02-26T06:52:00Z</dcterms:created>
  <dcterms:modified xsi:type="dcterms:W3CDTF">2018-04-09T15:19:00Z</dcterms:modified>
</cp:coreProperties>
</file>