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تَوَلَّیْتُمْ اِلَّا قَلِیْلًا مِّنْكُمْ وَاَنْتُمْ مُّعْرِضُوْنَ ۟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اَخَذْنَا مِیْثَاقَكُمْ لَا تَسْفِكُوْنَ دِمَآءَكُمْ وَلَا تُخْرِجُوْنَ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اَنْفُسَكُمْ مِّنْ دِیَارِكُمْ ثُمَّ اَقْرَرْتُمْ وَاَنْتُمْ تَشْهَدُوْنَ ۟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اَنْتُمْ هٰۤؤُلَآءِ تَقْتُلُوْنَ اَنْفُسَكُمْ وَتُخْرِجُوْنَ فَرِیْقًا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مِّنْكُمْ مِّنْ دِیَارِهِمْ ؗ تَظٰهَرُوْنَ عَلَیْهِمْ بِالْاِثْمِ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وَالْعُدْوَانِ ؕ وَاِنْ یَّاْتُوْكُمْ اُسٰرٰی تُفٰدُوْهُمْ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مُحَرَّمٌ عَلَیْكُمْ اِخْرَاجُهُمْ ؕ اَفَتُؤْمِنُوْنَ بِبَعْضِ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وَتَكْفُرُوْنَ بِبَعْضٍ ۚ فَمَا جَزَآءُ مَنْ یَّفْعَلُ ذٰلِكَ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خِزْیٌ فِی الْحَیٰوةِ الدُّنْیَا ۚ وَیَوْمَ الْقِیٰمَةِ یُرَدُّوْنَ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اَشَدِّ الْعَذَابِ ؕ وَمَا اللّٰهُ بِغَافِلٍ عَمَّا تَعْمَلُوْنَ ۟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اشْتَرَوُا الْحَیٰوةَ الدُّنْیَا بِالْاٰخِرَةِ ؗ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یُخَفَّفُ عَنْهُمُ الْعَذَابُ وَلَا هُمْ یُنْصَرُوْنَ ۟۠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اٰتَیْنَا مُوْسَی الْكِتٰبَ وَقَفَّیْنَا مِنْ بَعْدِهٖ بِالرُّسُلِ 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