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48"/>
        </w:rPr>
        <w:t>WEEK 3 PARTNERSHIP DOCUMENTS</w:t>
      </w:r>
    </w:p>
    <w:p>
      <w:pPr>
        <w:jc w:val="center"/>
      </w:pPr>
      <w:r>
        <w:rPr>
          <w:sz w:val="28"/>
        </w:rPr>
        <w:t>Complete Master Index &amp; Quick Reference</w:t>
      </w:r>
    </w:p>
    <w:p>
      <w:r>
        <w:t>Beacon of New Beginnings</w:t>
      </w:r>
    </w:p>
    <w:p>
      <w:r>
        <w:t>Partnership Framework &amp; Legal Documents</w:t>
      </w:r>
    </w:p>
    <w:p/>
    <w:p>
      <w:pPr>
        <w:pStyle w:val="Heading1"/>
      </w:pPr>
      <w:r>
        <w:t>📄 DOCUMENT PACKAGE OVERVIEW</w:t>
      </w:r>
    </w:p>
    <w:p>
      <w:r>
        <w:t>This package contains all partnership documents needed for Week 3 of the Beacon partnership program. All documents are customizable, ready to use, and align with Beacon's brand identity.</w:t>
      </w:r>
    </w:p>
    <w:p>
      <w:pPr>
        <w:pStyle w:val="Heading1"/>
      </w:pPr>
      <w:r>
        <w:t>YOUR DOCUMENT SET (7 SEPARATE 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0562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F0562D"/>
          </w:tcPr>
          <w:p>
            <w:r>
              <w:rPr>
                <w:b/>
                <w:color w:val="FFFFFF"/>
              </w:rPr>
              <w:t>Document Name</w:t>
            </w:r>
          </w:p>
        </w:tc>
        <w:tc>
          <w:tcPr>
            <w:tcW w:type="dxa" w:w="2160"/>
            <w:shd w:fill="F0562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F0562D"/>
          </w:tcPr>
          <w:p>
            <w:r>
              <w:rPr>
                <w:b/>
                <w:color w:val="FFFFFF"/>
              </w:rPr>
              <w:t>File Name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Partnership Tier Framework</w:t>
            </w:r>
          </w:p>
        </w:tc>
        <w:tc>
          <w:tcPr>
            <w:tcW w:type="dxa" w:w="2160"/>
          </w:tcPr>
          <w:p>
            <w:r>
              <w:t>Detailed explanation of all 4 tiers with benefits</w:t>
            </w:r>
          </w:p>
        </w:tc>
        <w:tc>
          <w:tcPr>
            <w:tcW w:type="dxa" w:w="2160"/>
          </w:tcPr>
          <w:p>
            <w:r>
              <w:t>01_Partnership_Tier_Framework.docx</w:t>
            </w:r>
          </w:p>
        </w:tc>
      </w:tr>
      <w:tr>
        <w:tc>
          <w:tcPr>
            <w:tcW w:type="dxa" w:w="2160"/>
            <w:shd w:fill="EAEADA"/>
          </w:tcPr>
          <w:p>
            <w:r>
              <w:t>2</w:t>
            </w:r>
          </w:p>
        </w:tc>
        <w:tc>
          <w:tcPr>
            <w:tcW w:type="dxa" w:w="2160"/>
            <w:shd w:fill="EAEADA"/>
          </w:tcPr>
          <w:p>
            <w:r>
              <w:t>Tier Comparison Table</w:t>
            </w:r>
          </w:p>
        </w:tc>
        <w:tc>
          <w:tcPr>
            <w:tcW w:type="dxa" w:w="2160"/>
            <w:shd w:fill="EAEADA"/>
          </w:tcPr>
          <w:p>
            <w:r>
              <w:t>Quick reference comparing all tiers side-by-side</w:t>
            </w:r>
          </w:p>
        </w:tc>
        <w:tc>
          <w:tcPr>
            <w:tcW w:type="dxa" w:w="2160"/>
            <w:shd w:fill="EAEADA"/>
          </w:tcPr>
          <w:p>
            <w:r>
              <w:t>02_Tier_Comparison_Table.docx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Detailed Benefits by Tier</w:t>
            </w:r>
          </w:p>
        </w:tc>
        <w:tc>
          <w:tcPr>
            <w:tcW w:type="dxa" w:w="2160"/>
          </w:tcPr>
          <w:p>
            <w:r>
              <w:t>Comprehensive benefits breakdown for each tier</w:t>
            </w:r>
          </w:p>
        </w:tc>
        <w:tc>
          <w:tcPr>
            <w:tcW w:type="dxa" w:w="2160"/>
          </w:tcPr>
          <w:p>
            <w:r>
              <w:t>03_Detailed_Benefits_by_Tier.docx</w:t>
            </w:r>
          </w:p>
        </w:tc>
      </w:tr>
      <w:tr>
        <w:tc>
          <w:tcPr>
            <w:tcW w:type="dxa" w:w="2160"/>
            <w:shd w:fill="EAEADA"/>
          </w:tcPr>
          <w:p>
            <w:r>
              <w:t>4</w:t>
            </w:r>
          </w:p>
        </w:tc>
        <w:tc>
          <w:tcPr>
            <w:tcW w:type="dxa" w:w="2160"/>
            <w:shd w:fill="EAEADA"/>
          </w:tcPr>
          <w:p>
            <w:r>
              <w:t>Partnership Agreement Template</w:t>
            </w:r>
          </w:p>
        </w:tc>
        <w:tc>
          <w:tcPr>
            <w:tcW w:type="dxa" w:w="2160"/>
            <w:shd w:fill="EAEADA"/>
          </w:tcPr>
          <w:p>
            <w:r>
              <w:t>Full legal agreement ready to customize</w:t>
            </w:r>
          </w:p>
        </w:tc>
        <w:tc>
          <w:tcPr>
            <w:tcW w:type="dxa" w:w="2160"/>
            <w:shd w:fill="EAEADA"/>
          </w:tcPr>
          <w:p>
            <w:r>
              <w:t>04_Partnership_Agreement_Template.docx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NDA Template</w:t>
            </w:r>
          </w:p>
        </w:tc>
        <w:tc>
          <w:tcPr>
            <w:tcW w:type="dxa" w:w="2160"/>
          </w:tcPr>
          <w:p>
            <w:r>
              <w:t>Non-Disclosure Agreement for confidentiality</w:t>
            </w:r>
          </w:p>
        </w:tc>
        <w:tc>
          <w:tcPr>
            <w:tcW w:type="dxa" w:w="2160"/>
          </w:tcPr>
          <w:p>
            <w:r>
              <w:t>05_NDA_Template.docx</w:t>
            </w:r>
          </w:p>
        </w:tc>
      </w:tr>
      <w:tr>
        <w:tc>
          <w:tcPr>
            <w:tcW w:type="dxa" w:w="2160"/>
            <w:shd w:fill="EAEADA"/>
          </w:tcPr>
          <w:p>
            <w:r>
              <w:t>6</w:t>
            </w:r>
          </w:p>
        </w:tc>
        <w:tc>
          <w:tcPr>
            <w:tcW w:type="dxa" w:w="2160"/>
            <w:shd w:fill="EAEADA"/>
          </w:tcPr>
          <w:p>
            <w:r>
              <w:t>Brand Guidelines &amp; Logo Usage</w:t>
            </w:r>
          </w:p>
        </w:tc>
        <w:tc>
          <w:tcPr>
            <w:tcW w:type="dxa" w:w="2160"/>
            <w:shd w:fill="EAEADA"/>
          </w:tcPr>
          <w:p>
            <w:r>
              <w:t>Brand colors, logo usage, brand voice</w:t>
            </w:r>
          </w:p>
        </w:tc>
        <w:tc>
          <w:tcPr>
            <w:tcW w:type="dxa" w:w="2160"/>
            <w:shd w:fill="EAEADA"/>
          </w:tcPr>
          <w:p>
            <w:r>
              <w:t>06_Brand_Guidelines_Logo_Usage.docx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Master Index (This Document)</w:t>
            </w:r>
          </w:p>
        </w:tc>
        <w:tc>
          <w:tcPr>
            <w:tcW w:type="dxa" w:w="2160"/>
          </w:tcPr>
          <w:p>
            <w:r>
              <w:t>Complete guide to using this document package</w:t>
            </w:r>
          </w:p>
        </w:tc>
        <w:tc>
          <w:tcPr>
            <w:tcW w:type="dxa" w:w="2160"/>
          </w:tcPr>
          <w:p>
            <w:r>
              <w:t>07_Master_Index_and_Quick_Reference.docx</w:t>
            </w:r>
          </w:p>
        </w:tc>
      </w:tr>
    </w:tbl>
    <w:p/>
    <w:p>
      <w:pPr>
        <w:pStyle w:val="Heading1"/>
      </w:pPr>
      <w:r>
        <w:t>HOW TO USE THIS PACKAGE</w:t>
      </w:r>
    </w:p>
    <w:p>
      <w:pPr>
        <w:pStyle w:val="Heading2"/>
      </w:pPr>
      <w:r>
        <w:t>Step 1: Review the Framework (5-10 minutes)</w:t>
      </w:r>
    </w:p>
    <w:p>
      <w:r>
        <w:t>Open: 01_Partnership_Tier_Framework.docx</w:t>
      </w:r>
    </w:p>
    <w:p>
      <w:pPr>
        <w:pStyle w:val="ListBullet"/>
      </w:pPr>
      <w:r>
        <w:t>Understand the 4 tiers and benefits</w:t>
      </w:r>
    </w:p>
    <w:p>
      <w:pPr>
        <w:pStyle w:val="ListBullet"/>
      </w:pPr>
      <w:r>
        <w:t>Review which companies fit which tiers</w:t>
      </w:r>
    </w:p>
    <w:p>
      <w:pPr>
        <w:pStyle w:val="Heading2"/>
      </w:pPr>
      <w:r>
        <w:t>Step 2: Use Comparison for Quick Reference (2 minutes)</w:t>
      </w:r>
    </w:p>
    <w:p>
      <w:r>
        <w:t>Open: 02_Tier_Comparison_Table.docx</w:t>
      </w:r>
    </w:p>
    <w:p>
      <w:pPr>
        <w:pStyle w:val="ListBullet"/>
      </w:pPr>
      <w:r>
        <w:t>Quick side-by-side comparison while pitching</w:t>
      </w:r>
    </w:p>
    <w:p>
      <w:pPr>
        <w:pStyle w:val="ListBullet"/>
      </w:pPr>
      <w:r>
        <w:t>Print and bring to partnership meetings</w:t>
      </w:r>
    </w:p>
    <w:p>
      <w:pPr>
        <w:pStyle w:val="Heading2"/>
      </w:pPr>
      <w:r>
        <w:t>Step 3: Deep Dive on Benefits (5-10 minutes per tier)</w:t>
      </w:r>
    </w:p>
    <w:p>
      <w:r>
        <w:t>Open: 03_Detailed_Benefits_by_Tier.docx</w:t>
      </w:r>
    </w:p>
    <w:p>
      <w:pPr>
        <w:pStyle w:val="ListBullet"/>
      </w:pPr>
      <w:r>
        <w:t>Study specific benefits for tier you're pitching</w:t>
      </w:r>
    </w:p>
    <w:p>
      <w:pPr>
        <w:pStyle w:val="ListBullet"/>
      </w:pPr>
      <w:r>
        <w:t>Use to answer "what exactly do I get?" questions</w:t>
      </w:r>
    </w:p>
    <w:p>
      <w:pPr>
        <w:pStyle w:val="Heading2"/>
      </w:pPr>
      <w:r>
        <w:t>Step 4: Prepare Legal Documents (1-2 hours)</w:t>
      </w:r>
    </w:p>
    <w:p>
      <w:r>
        <w:t>Open: 04_Partnership_Agreement_Template.docx</w:t>
      </w:r>
    </w:p>
    <w:p>
      <w:pPr>
        <w:pStyle w:val="ListBullet"/>
      </w:pPr>
      <w:r>
        <w:t>Customize with Beacon details (name, address, contact info)</w:t>
      </w:r>
    </w:p>
    <w:p>
      <w:pPr>
        <w:pStyle w:val="ListBullet"/>
      </w:pPr>
      <w:r>
        <w:t>Save as master template</w:t>
      </w:r>
    </w:p>
    <w:p>
      <w:pPr>
        <w:pStyle w:val="ListBullet"/>
      </w:pPr>
      <w:r>
        <w:t>Create copy for each prospective partner (customized)</w:t>
      </w:r>
    </w:p>
    <w:p>
      <w:pPr>
        <w:pStyle w:val="Heading2"/>
      </w:pPr>
      <w:r>
        <w:t>Step 5: Have NDA Ready (reference only)</w:t>
      </w:r>
    </w:p>
    <w:p>
      <w:r>
        <w:t>Open: 05_NDA_Template.docx</w:t>
      </w:r>
    </w:p>
    <w:p>
      <w:pPr>
        <w:pStyle w:val="ListBullet"/>
      </w:pPr>
      <w:r>
        <w:t>Review before meetings</w:t>
      </w:r>
    </w:p>
    <w:p>
      <w:pPr>
        <w:pStyle w:val="ListBullet"/>
      </w:pPr>
      <w:r>
        <w:t>Send to partner after partnership interest confirmed</w:t>
      </w:r>
    </w:p>
    <w:p>
      <w:pPr>
        <w:pStyle w:val="Heading2"/>
      </w:pPr>
      <w:r>
        <w:t>Step 6: Master Brand Guidelines (reference)</w:t>
      </w:r>
    </w:p>
    <w:p>
      <w:r>
        <w:t>Open: 06_Brand_Guidelines_Logo_Usage.docx</w:t>
      </w:r>
    </w:p>
    <w:p>
      <w:pPr>
        <w:pStyle w:val="ListBullet"/>
      </w:pPr>
      <w:r>
        <w:t>Know brand guidelines for all partner materials</w:t>
      </w:r>
    </w:p>
    <w:p>
      <w:pPr>
        <w:pStyle w:val="ListBullet"/>
      </w:pPr>
      <w:r>
        <w:t>Use to evaluate co-branded materials</w:t>
      </w:r>
    </w:p>
    <w:p>
      <w:pPr>
        <w:pStyle w:val="Heading1"/>
      </w:pPr>
      <w:r>
        <w:t>QUICK REFERENCE BY USE CASE</w:t>
      </w:r>
    </w:p>
    <w:p>
      <w:pPr>
        <w:pStyle w:val="Heading2"/>
      </w:pPr>
      <w:r>
        <w:t>If you're in a discovery call...</w:t>
      </w:r>
    </w:p>
    <w:p>
      <w:pPr>
        <w:pStyle w:val="ListBullet"/>
      </w:pPr>
      <w:r>
        <w:t>Use: 02_Tier_Comparison_Table.docx</w:t>
      </w:r>
    </w:p>
    <w:p>
      <w:pPr>
        <w:pStyle w:val="ListBullet"/>
      </w:pPr>
      <w:r>
        <w:t>Share the tier that fits their size/budget</w:t>
      </w:r>
    </w:p>
    <w:p>
      <w:pPr>
        <w:pStyle w:val="Heading2"/>
      </w:pPr>
      <w:r>
        <w:t>If a prospect asks "what do I get?"...</w:t>
      </w:r>
    </w:p>
    <w:p>
      <w:pPr>
        <w:pStyle w:val="ListBullet"/>
      </w:pPr>
      <w:r>
        <w:t>Use: 03_Detailed_Benefits_by_Tier.docx</w:t>
      </w:r>
    </w:p>
    <w:p>
      <w:pPr>
        <w:pStyle w:val="ListBullet"/>
      </w:pPr>
      <w:r>
        <w:t>Show specific benefits for the tier they're interested in</w:t>
      </w:r>
    </w:p>
    <w:p>
      <w:pPr>
        <w:pStyle w:val="Heading2"/>
      </w:pPr>
      <w:r>
        <w:t>If you're developing a proposal...</w:t>
      </w:r>
    </w:p>
    <w:p>
      <w:pPr>
        <w:pStyle w:val="ListBullet"/>
      </w:pPr>
      <w:r>
        <w:t>Use: 01_Partnership_Tier_Framework.docx</w:t>
      </w:r>
    </w:p>
    <w:p>
      <w:pPr>
        <w:pStyle w:val="ListBullet"/>
      </w:pPr>
      <w:r>
        <w:t>Customize proposal based on their tier</w:t>
      </w:r>
    </w:p>
    <w:p>
      <w:pPr>
        <w:pStyle w:val="Heading2"/>
      </w:pPr>
      <w:r>
        <w:t>If you've won a partnership and need agreement...</w:t>
      </w:r>
    </w:p>
    <w:p>
      <w:pPr>
        <w:pStyle w:val="ListBullet"/>
      </w:pPr>
      <w:r>
        <w:t>Use: 04_Partnership_Agreement_Template.docx</w:t>
      </w:r>
    </w:p>
    <w:p>
      <w:pPr>
        <w:pStyle w:val="ListBullet"/>
      </w:pPr>
      <w:r>
        <w:t>Customize and get legal review (recommended)</w:t>
      </w:r>
    </w:p>
    <w:p>
      <w:pPr>
        <w:pStyle w:val="Heading2"/>
      </w:pPr>
      <w:r>
        <w:t>If partner asks about confidentiality...</w:t>
      </w:r>
    </w:p>
    <w:p>
      <w:pPr>
        <w:pStyle w:val="ListBullet"/>
      </w:pPr>
      <w:r>
        <w:t>Use: 05_NDA_Template.docx</w:t>
      </w:r>
    </w:p>
    <w:p>
      <w:pPr>
        <w:pStyle w:val="ListBullet"/>
      </w:pPr>
      <w:r>
        <w:t>Send NDA along with partnership agreement</w:t>
      </w:r>
    </w:p>
    <w:p>
      <w:pPr>
        <w:pStyle w:val="Heading2"/>
      </w:pPr>
      <w:r>
        <w:t>If you're co-branding any materials...</w:t>
      </w:r>
    </w:p>
    <w:p>
      <w:pPr>
        <w:pStyle w:val="ListBullet"/>
      </w:pPr>
      <w:r>
        <w:t>Use: 06_Brand_Guidelines_Logo_Usage.docx</w:t>
      </w:r>
    </w:p>
    <w:p>
      <w:pPr>
        <w:pStyle w:val="ListBullet"/>
      </w:pPr>
      <w:r>
        <w:t>Ensure partner uses correct colors, logo, fonts</w:t>
      </w:r>
    </w:p>
    <w:p>
      <w:pPr>
        <w:pStyle w:val="Heading1"/>
      </w:pPr>
      <w:r>
        <w:t>CUSTOMIZATION GUIDE</w:t>
      </w:r>
    </w:p>
    <w:p>
      <w:pPr>
        <w:pStyle w:val="Heading2"/>
      </w:pPr>
      <w:r>
        <w:t>Where to Customize Each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Customize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01 - Tier Framework</w:t>
            </w:r>
          </w:p>
        </w:tc>
        <w:tc>
          <w:tcPr>
            <w:tcW w:type="dxa" w:w="2880"/>
          </w:tcPr>
          <w:p>
            <w:r>
              <w:t>No customization needed</w:t>
            </w:r>
          </w:p>
        </w:tc>
        <w:tc>
          <w:tcPr>
            <w:tcW w:type="dxa" w:w="2880"/>
          </w:tcPr>
          <w:p>
            <w:r>
              <w:t>Use as-is for reference</w:t>
            </w:r>
          </w:p>
        </w:tc>
      </w:tr>
      <w:tr>
        <w:tc>
          <w:tcPr>
            <w:tcW w:type="dxa" w:w="2880"/>
          </w:tcPr>
          <w:p>
            <w:r>
              <w:t>02 - Comparison Table</w:t>
            </w:r>
          </w:p>
        </w:tc>
        <w:tc>
          <w:tcPr>
            <w:tcW w:type="dxa" w:w="2880"/>
          </w:tcPr>
          <w:p>
            <w:r>
              <w:t>No customization needed</w:t>
            </w:r>
          </w:p>
        </w:tc>
        <w:tc>
          <w:tcPr>
            <w:tcW w:type="dxa" w:w="2880"/>
          </w:tcPr>
          <w:p>
            <w:r>
              <w:t>Use as-is for reference</w:t>
            </w:r>
          </w:p>
        </w:tc>
      </w:tr>
      <w:tr>
        <w:tc>
          <w:tcPr>
            <w:tcW w:type="dxa" w:w="2880"/>
          </w:tcPr>
          <w:p>
            <w:r>
              <w:t>03 - Benefits by Tier</w:t>
            </w:r>
          </w:p>
        </w:tc>
        <w:tc>
          <w:tcPr>
            <w:tcW w:type="dxa" w:w="2880"/>
          </w:tcPr>
          <w:p>
            <w:r>
              <w:t>No customization needed</w:t>
            </w:r>
          </w:p>
        </w:tc>
        <w:tc>
          <w:tcPr>
            <w:tcW w:type="dxa" w:w="2880"/>
          </w:tcPr>
          <w:p>
            <w:r>
              <w:t>Use as-is for reference</w:t>
            </w:r>
          </w:p>
        </w:tc>
      </w:tr>
      <w:tr>
        <w:tc>
          <w:tcPr>
            <w:tcW w:type="dxa" w:w="2880"/>
          </w:tcPr>
          <w:p>
            <w:r>
              <w:t>04 - Agreement</w:t>
            </w:r>
          </w:p>
        </w:tc>
        <w:tc>
          <w:tcPr>
            <w:tcW w:type="dxa" w:w="2880"/>
          </w:tcPr>
          <w:p>
            <w:r>
              <w:t>[COMPANY NAME], [DATES], [AMOUNTS], [CONTACTS]</w:t>
            </w:r>
          </w:p>
        </w:tc>
        <w:tc>
          <w:tcPr>
            <w:tcW w:type="dxa" w:w="2880"/>
          </w:tcPr>
          <w:p>
            <w:r>
              <w:t>Throughout document (search [BRACKETS])</w:t>
            </w:r>
          </w:p>
        </w:tc>
      </w:tr>
      <w:tr>
        <w:tc>
          <w:tcPr>
            <w:tcW w:type="dxa" w:w="2880"/>
          </w:tcPr>
          <w:p>
            <w:r>
              <w:t>05 - NDA</w:t>
            </w:r>
          </w:p>
        </w:tc>
        <w:tc>
          <w:tcPr>
            <w:tcW w:type="dxa" w:w="2880"/>
          </w:tcPr>
          <w:p>
            <w:r>
              <w:t>[DATE], [COMPANY NAME], [CONTACTS]</w:t>
            </w:r>
          </w:p>
        </w:tc>
        <w:tc>
          <w:tcPr>
            <w:tcW w:type="dxa" w:w="2880"/>
          </w:tcPr>
          <w:p>
            <w:r>
              <w:t>Throughout document (search [BRACKETS])</w:t>
            </w:r>
          </w:p>
        </w:tc>
      </w:tr>
      <w:tr>
        <w:tc>
          <w:tcPr>
            <w:tcW w:type="dxa" w:w="2880"/>
          </w:tcPr>
          <w:p>
            <w:r>
              <w:t>06 - Brand Guidelines</w:t>
            </w:r>
          </w:p>
        </w:tc>
        <w:tc>
          <w:tcPr>
            <w:tcW w:type="dxa" w:w="2880"/>
          </w:tcPr>
          <w:p>
            <w:r>
              <w:t>No customization needed</w:t>
            </w:r>
          </w:p>
        </w:tc>
        <w:tc>
          <w:tcPr>
            <w:tcW w:type="dxa" w:w="2880"/>
          </w:tcPr>
          <w:p>
            <w:r>
              <w:t>Use as-is for reference</w:t>
            </w:r>
          </w:p>
        </w:tc>
      </w:tr>
      <w:tr>
        <w:tc>
          <w:tcPr>
            <w:tcW w:type="dxa" w:w="2880"/>
          </w:tcPr>
          <w:p>
            <w:r>
              <w:t>07 - Master Index</w:t>
            </w:r>
          </w:p>
        </w:tc>
        <w:tc>
          <w:tcPr>
            <w:tcW w:type="dxa" w:w="2880"/>
          </w:tcPr>
          <w:p>
            <w:r>
              <w:t>No customization needed</w:t>
            </w:r>
          </w:p>
        </w:tc>
        <w:tc>
          <w:tcPr>
            <w:tcW w:type="dxa" w:w="2880"/>
          </w:tcPr>
          <w:p>
            <w:r>
              <w:t>Use as-is for reference</w:t>
            </w:r>
          </w:p>
        </w:tc>
      </w:tr>
    </w:tbl>
    <w:p/>
    <w:p>
      <w:pPr>
        <w:pStyle w:val="Heading1"/>
      </w:pPr>
      <w:r>
        <w:t>PARTNERSHIP TIERS AT A GLANCE</w:t>
      </w:r>
    </w:p>
    <w:p>
      <w:pPr>
        <w:pStyle w:val="Heading2"/>
      </w:pPr>
      <w:r>
        <w:t>BRONZE: GHS 10K-25K/year</w:t>
      </w:r>
    </w:p>
    <w:p>
      <w:r>
        <w:t>Entry-level | Small companies, NGOs, service providers</w:t>
      </w:r>
    </w:p>
    <w:p>
      <w:r>
        <w:t>Logo + recognition + quarterly updates + some events</w:t>
      </w:r>
    </w:p>
    <w:p>
      <w:pPr>
        <w:pStyle w:val="Heading2"/>
      </w:pPr>
      <w:r>
        <w:t>SILVER: GHS 25K-75K/year</w:t>
      </w:r>
    </w:p>
    <w:p>
      <w:r>
        <w:t>Mid-level | Mid-market companies, established NGOs</w:t>
      </w:r>
    </w:p>
    <w:p>
      <w:r>
        <w:t>All Bronze + dedicated manager + co-branded campaigns + quarterly meetings</w:t>
      </w:r>
    </w:p>
    <w:p>
      <w:pPr>
        <w:pStyle w:val="Heading2"/>
      </w:pPr>
      <w:r>
        <w:t>GOLD: GHS 75K-250K/year</w:t>
      </w:r>
    </w:p>
    <w:p>
      <w:r>
        <w:t>Major level | Large corporations, sector leaders</w:t>
      </w:r>
    </w:p>
    <w:p>
      <w:r>
        <w:t>All Silver + custom programs + board role option + annual retreat + deep integration</w:t>
      </w:r>
    </w:p>
    <w:p>
      <w:pPr>
        <w:pStyle w:val="Heading2"/>
      </w:pPr>
      <w:r>
        <w:t>PLATINUM: GHS 250K+/year (3-5 year)</w:t>
      </w:r>
    </w:p>
    <w:p>
      <w:r>
        <w:t>Strategic level | Major corporations, foundations, government</w:t>
      </w:r>
    </w:p>
    <w:p>
      <w:r>
        <w:t>All Gold + board seat + executive access + co-development + annual multi-day retreat</w:t>
      </w:r>
    </w:p>
    <w:p>
      <w:pPr>
        <w:pStyle w:val="Heading1"/>
      </w:pPr>
      <w:r>
        <w:t>KEY DOCUMENTS REFERENCES</w:t>
      </w:r>
    </w:p>
    <w:p>
      <w:pPr>
        <w:pStyle w:val="Heading2"/>
      </w:pPr>
      <w:r>
        <w:t>For Pitch Presentations</w:t>
      </w:r>
    </w:p>
    <w:p>
      <w:pPr>
        <w:pStyle w:val="ListBullet"/>
      </w:pPr>
      <w:r>
        <w:t>02_Tier_Comparison_Table.docx - Show which tier fits</w:t>
      </w:r>
    </w:p>
    <w:p>
      <w:pPr>
        <w:pStyle w:val="ListBullet"/>
      </w:pPr>
      <w:r>
        <w:t>03_Detailed_Benefits_by_Tier.docx - Detail what they get</w:t>
      </w:r>
    </w:p>
    <w:p>
      <w:pPr>
        <w:pStyle w:val="ListBullet"/>
      </w:pPr>
      <w:r>
        <w:t>01_Partnership_Tier_Framework.docx - Explain deep</w:t>
      </w:r>
    </w:p>
    <w:p>
      <w:pPr>
        <w:pStyle w:val="Heading2"/>
      </w:pPr>
      <w:r>
        <w:t>For Legal/Compliance</w:t>
      </w:r>
    </w:p>
    <w:p>
      <w:pPr>
        <w:pStyle w:val="ListBullet"/>
      </w:pPr>
      <w:r>
        <w:t>04_Partnership_Agreement_Template.docx - Main legal doc</w:t>
      </w:r>
    </w:p>
    <w:p>
      <w:pPr>
        <w:pStyle w:val="ListBullet"/>
      </w:pPr>
      <w:r>
        <w:t>05_NDA_Template.docx - Confidentiality agreement</w:t>
      </w:r>
    </w:p>
    <w:p>
      <w:pPr>
        <w:pStyle w:val="Heading2"/>
      </w:pPr>
      <w:r>
        <w:t>For Marketing/Branding</w:t>
      </w:r>
    </w:p>
    <w:p>
      <w:pPr>
        <w:pStyle w:val="ListBullet"/>
      </w:pPr>
      <w:r>
        <w:t>06_Brand_Guidelines_Logo_Usage.docx - Brand standards</w:t>
      </w:r>
    </w:p>
    <w:p>
      <w:pPr>
        <w:pStyle w:val="Heading1"/>
      </w:pPr>
      <w:r>
        <w:t>STORAGE &amp; ORGANIZATION</w:t>
      </w:r>
    </w:p>
    <w:p>
      <w:pPr>
        <w:pStyle w:val="Heading2"/>
      </w:pPr>
      <w:r>
        <w:t>Recommended Folder Structure:</w:t>
      </w:r>
    </w:p>
    <w:p>
      <w:r>
        <w:t>Beacon Partnership Program/</w:t>
      </w:r>
    </w:p>
    <w:p>
      <w:pPr>
        <w:pStyle w:val="ListBullet"/>
      </w:pPr>
      <w:r>
        <w:t>├─ Week 3 Partnership Docs/</w:t>
      </w:r>
    </w:p>
    <w:p>
      <w:pPr>
        <w:pStyle w:val="ListBullet2"/>
      </w:pPr>
      <w:r>
        <w:t>│  ├─ 01_Partnership_Tier_Framework.docx</w:t>
      </w:r>
    </w:p>
    <w:p>
      <w:pPr>
        <w:pStyle w:val="ListBullet2"/>
      </w:pPr>
      <w:r>
        <w:t>│  ├─ 02_Tier_Comparison_Table.docx</w:t>
      </w:r>
    </w:p>
    <w:p>
      <w:pPr>
        <w:pStyle w:val="ListBullet2"/>
      </w:pPr>
      <w:r>
        <w:t>│  ├─ 03_Detailed_Benefits_by_Tier.docx</w:t>
      </w:r>
    </w:p>
    <w:p>
      <w:pPr>
        <w:pStyle w:val="ListBullet2"/>
      </w:pPr>
      <w:r>
        <w:t>│  ├─ 04_Partnership_Agreement_Template.docx</w:t>
      </w:r>
    </w:p>
    <w:p>
      <w:pPr>
        <w:pStyle w:val="ListBullet2"/>
      </w:pPr>
      <w:r>
        <w:t>│  ├─ 05_NDA_Template.docx</w:t>
      </w:r>
    </w:p>
    <w:p>
      <w:pPr>
        <w:pStyle w:val="ListBullet2"/>
      </w:pPr>
      <w:r>
        <w:t>│  └─ 06_Brand_Guidelines_Logo_Usage.docx</w:t>
      </w:r>
    </w:p>
    <w:p>
      <w:pPr>
        <w:pStyle w:val="ListBullet"/>
      </w:pPr>
      <w:r>
        <w:t>├─ Partner Agreements/</w:t>
      </w:r>
    </w:p>
    <w:p>
      <w:pPr>
        <w:pStyle w:val="ListBullet2"/>
      </w:pPr>
      <w:r>
        <w:t>│  ├─ Partner1_Partnership_Agreement.docx</w:t>
      </w:r>
    </w:p>
    <w:p>
      <w:pPr>
        <w:pStyle w:val="ListBullet2"/>
      </w:pPr>
      <w:r>
        <w:t>│  ├─ Partner2_Partnership_Agreement.docx</w:t>
      </w:r>
    </w:p>
    <w:p>
      <w:pPr>
        <w:pStyle w:val="ListBullet2"/>
      </w:pPr>
      <w:r>
        <w:t>│  └─ [Etc.]</w:t>
      </w:r>
    </w:p>
    <w:p>
      <w:pPr>
        <w:pStyle w:val="ListBullet"/>
      </w:pPr>
      <w:r>
        <w:t>└─ Partner NDAs/</w:t>
      </w:r>
    </w:p>
    <w:p>
      <w:pPr>
        <w:pStyle w:val="ListBullet2"/>
      </w:pPr>
      <w:r>
        <w:t xml:space="preserve">   ├─ Partner1_NDA.docx</w:t>
      </w:r>
    </w:p>
    <w:p>
      <w:pPr>
        <w:pStyle w:val="ListBullet2"/>
      </w:pPr>
      <w:r>
        <w:t xml:space="preserve">   └─ [Etc.]</w:t>
      </w:r>
    </w:p>
    <w:p>
      <w:pPr>
        <w:pStyle w:val="Heading1"/>
      </w:pPr>
      <w:r>
        <w:t>NEXT STEPS</w:t>
      </w:r>
    </w:p>
    <w:p>
      <w:pPr>
        <w:pStyle w:val="Heading2"/>
      </w:pPr>
      <w:r>
        <w:t>Immediately:</w:t>
      </w:r>
    </w:p>
    <w:p>
      <w:pPr>
        <w:pStyle w:val="ListBullet"/>
      </w:pPr>
      <w:r>
        <w:t>Download all 7 documents</w:t>
      </w:r>
    </w:p>
    <w:p>
      <w:pPr>
        <w:pStyle w:val="ListBullet"/>
      </w:pPr>
      <w:r>
        <w:t>Store in organized folder</w:t>
      </w:r>
    </w:p>
    <w:p>
      <w:pPr>
        <w:pStyle w:val="ListBullet"/>
      </w:pPr>
      <w:r>
        <w:t>Read this Master Index</w:t>
      </w:r>
    </w:p>
    <w:p>
      <w:pPr>
        <w:pStyle w:val="Heading2"/>
      </w:pPr>
      <w:r>
        <w:t>Within 1 week:</w:t>
      </w:r>
    </w:p>
    <w:p>
      <w:pPr>
        <w:pStyle w:val="ListBullet"/>
      </w:pPr>
      <w:r>
        <w:t>Review Partnership Tier Framework (understand tiers)</w:t>
      </w:r>
    </w:p>
    <w:p>
      <w:pPr>
        <w:pStyle w:val="ListBullet"/>
      </w:pPr>
      <w:r>
        <w:t>Customize Partnership Agreement template</w:t>
      </w:r>
    </w:p>
    <w:p>
      <w:pPr>
        <w:pStyle w:val="ListBullet"/>
      </w:pPr>
      <w:r>
        <w:t>Customize NDA template</w:t>
      </w:r>
    </w:p>
    <w:p>
      <w:pPr>
        <w:pStyle w:val="ListBullet"/>
      </w:pPr>
      <w:r>
        <w:t>Print Tier Comparison Table (bring to meetings)</w:t>
      </w:r>
    </w:p>
    <w:p>
      <w:pPr>
        <w:pStyle w:val="Heading2"/>
      </w:pPr>
      <w:r>
        <w:t>When pitching prospects:</w:t>
      </w:r>
    </w:p>
    <w:p>
      <w:pPr>
        <w:pStyle w:val="ListBullet"/>
      </w:pPr>
      <w:r>
        <w:t>Use Comparison Table to show tiers</w:t>
      </w:r>
    </w:p>
    <w:p>
      <w:pPr>
        <w:pStyle w:val="ListBullet"/>
      </w:pPr>
      <w:r>
        <w:t>Use Benefits doc to answer questions</w:t>
      </w:r>
    </w:p>
    <w:p>
      <w:pPr>
        <w:pStyle w:val="ListBullet"/>
      </w:pPr>
      <w:r>
        <w:t>Send customized Agreement for qualified leads</w:t>
      </w:r>
    </w:p>
    <w:p>
      <w:pPr>
        <w:pStyle w:val="Heading1"/>
      </w:pPr>
      <w:r>
        <w:t>SUPPORT &amp; QUESTIONS</w:t>
      </w:r>
    </w:p>
    <w:p>
      <w:r>
        <w:t>If you have questions about:</w:t>
      </w:r>
    </w:p>
    <w:p>
      <w:pPr>
        <w:pStyle w:val="ListBullet"/>
      </w:pPr>
      <w:r>
        <w:t>Tiers &amp; benefits → Read 01_Partnership_Tier_Framework.docx</w:t>
      </w:r>
    </w:p>
    <w:p>
      <w:pPr>
        <w:pStyle w:val="ListBullet"/>
      </w:pPr>
      <w:r>
        <w:t>Specific benefits → Read 03_Detailed_Benefits_by_Tier.docx</w:t>
      </w:r>
    </w:p>
    <w:p>
      <w:pPr>
        <w:pStyle w:val="ListBullet"/>
      </w:pPr>
      <w:r>
        <w:t>Legal terms → Read 04_Partnership_Agreement_Template.docx</w:t>
      </w:r>
    </w:p>
    <w:p>
      <w:pPr>
        <w:pStyle w:val="ListBullet"/>
      </w:pPr>
      <w:r>
        <w:t>Confidentiality → Read 05_NDA_Template.docx</w:t>
      </w:r>
    </w:p>
    <w:p>
      <w:pPr>
        <w:pStyle w:val="ListBullet"/>
      </w:pPr>
      <w:r>
        <w:t>Brand standards → Read 06_Brand_Guidelines_Logo_Usage.docx</w:t>
      </w:r>
    </w:p>
    <w:p/>
    <w:p>
      <w:r>
        <w:rPr>
          <w:b/>
          <w:color w:val="F0562D"/>
        </w:rPr>
        <w:t>All documents are ready to use. Customize as needed for your partnerships.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