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E" w:rsidRPr="00236270" w:rsidRDefault="003B6BEE" w:rsidP="00236270">
      <w:pPr>
        <w:jc w:val="center"/>
        <w:textAlignment w:val="center"/>
        <w:rPr>
          <w:rFonts w:ascii="宋体" w:hAnsi="宋体" w:cs="宋体" w:hint="eastAsia"/>
          <w:b/>
          <w:sz w:val="30"/>
        </w:rPr>
      </w:pPr>
      <w:r w:rsidRPr="00043B54">
        <w:rPr>
          <w:noProof/>
        </w:rPr>
        <w:drawing>
          <wp:inline distT="0" distB="0" distL="0" distR="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B54">
        <w:rPr>
          <w:rFonts w:ascii="宋体" w:hAnsi="宋体" w:cs="宋体"/>
          <w:b/>
          <w:sz w:val="30"/>
        </w:rPr>
        <w:t>初二物理学生第</w:t>
      </w:r>
      <w:r w:rsidRPr="00043B54">
        <w:rPr>
          <w:rFonts w:ascii="宋体" w:hAnsi="宋体" w:cs="宋体"/>
          <w:b/>
          <w:sz w:val="30"/>
        </w:rPr>
        <w:t>3</w:t>
      </w:r>
      <w:r w:rsidRPr="00043B54">
        <w:rPr>
          <w:rFonts w:ascii="宋体" w:hAnsi="宋体" w:cs="宋体"/>
          <w:b/>
          <w:sz w:val="30"/>
        </w:rPr>
        <w:t>周周测卷试题</w:t>
      </w:r>
    </w:p>
    <w:p w:rsidR="00EF035E" w:rsidRPr="00043B54" w:rsidRDefault="003B6BEE">
      <w:pPr>
        <w:jc w:val="left"/>
        <w:textAlignment w:val="center"/>
        <w:rPr>
          <w:rFonts w:ascii="宋体" w:hAnsi="宋体" w:cs="宋体"/>
          <w:b/>
        </w:rPr>
      </w:pPr>
      <w:r w:rsidRPr="00043B54">
        <w:rPr>
          <w:rFonts w:ascii="宋体" w:hAnsi="宋体" w:cs="宋体"/>
          <w:b/>
        </w:rPr>
        <w:t>一、单选题</w:t>
      </w:r>
    </w:p>
    <w:p w:rsidR="00BE706C" w:rsidRDefault="00236270">
      <w:pPr>
        <w:shd w:val="clear" w:color="auto" w:fill="FFFFFF"/>
        <w:spacing w:line="360" w:lineRule="auto"/>
        <w:jc w:val="left"/>
        <w:textAlignment w:val="center"/>
      </w:pPr>
      <w:r>
        <w:t>46</w:t>
      </w:r>
      <w:r w:rsidR="003B6BEE">
        <w:t>．对速度公式</w:t>
      </w:r>
      <w:r w:rsidR="003B6BEE">
        <w:object w:dxaOrig="492" w:dyaOrig="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ece1af0605776533e8742e97c39eb4c1" style="width:24.75pt;height:27pt" o:ole="">
            <v:imagedata r:id="rId8" o:title="eqIdece1af0605776533e8742e97c39eb4c1"/>
          </v:shape>
          <o:OLEObject Type="Embed" ProgID="Equation.DSMT4" ShapeID="_x0000_i1025" DrawAspect="Content" ObjectID="_1756533415" r:id="rId9"/>
        </w:object>
      </w:r>
      <w:r w:rsidR="003B6BEE">
        <w:t>的理解，正确的是（　　）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．运动的路程越长，速度越大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．运动的时间越短，速度越大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．一定时间内，平均速度越大的通过的路程越小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．物体单位时间内通过的路程越短，速度越小</w:t>
      </w:r>
    </w:p>
    <w:p w:rsidR="00BE706C" w:rsidRDefault="00236270">
      <w:pPr>
        <w:shd w:val="clear" w:color="auto" w:fill="FFFFFF"/>
        <w:spacing w:line="360" w:lineRule="auto"/>
        <w:jc w:val="left"/>
        <w:textAlignment w:val="center"/>
      </w:pPr>
      <w:r>
        <w:t>47</w:t>
      </w:r>
      <w:r w:rsidR="003B6BEE">
        <w:t>．小厦同学周末到位于海峡世贸大楼中的</w:t>
      </w:r>
      <w:r w:rsidR="003B6BEE">
        <w:t>“</w:t>
      </w:r>
      <w:r w:rsidR="003B6BEE">
        <w:t>云上厦门</w:t>
      </w:r>
      <w:r w:rsidR="003B6BEE">
        <w:t>”</w:t>
      </w:r>
      <w:r w:rsidR="003B6BEE">
        <w:t>游玩，从负一楼乘坐电梯以</w:t>
      </w:r>
      <w:r w:rsidR="003B6BEE">
        <w:t>6m/s</w:t>
      </w:r>
      <w:r w:rsidR="003B6BEE">
        <w:t>的速度直达</w:t>
      </w:r>
      <w:r w:rsidR="003B6BEE">
        <w:t>55</w:t>
      </w:r>
      <w:r w:rsidR="003B6BEE">
        <w:t>层，历时</w:t>
      </w:r>
      <w:r w:rsidR="003B6BEE">
        <w:t>47s</w:t>
      </w:r>
      <w:r w:rsidR="003B6BEE">
        <w:t>。世茂双子塔最高</w:t>
      </w:r>
      <w:r w:rsidR="003B6BEE">
        <w:t>58</w:t>
      </w:r>
      <w:r w:rsidR="003B6BEE">
        <w:t>层，则大楼的高度大约为（　　）</w:t>
      </w:r>
    </w:p>
    <w:p w:rsidR="00BE706C" w:rsidRDefault="003B6BEE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t>A</w:t>
      </w:r>
      <w:r>
        <w:t>．</w:t>
      </w:r>
      <w:r>
        <w:t>280m</w:t>
      </w:r>
      <w:r>
        <w:tab/>
        <w:t>B</w:t>
      </w:r>
      <w:r>
        <w:t>．</w:t>
      </w:r>
      <w:r>
        <w:t>290m</w:t>
      </w:r>
      <w:r>
        <w:tab/>
        <w:t>C</w:t>
      </w:r>
      <w:r>
        <w:t>．</w:t>
      </w:r>
      <w:r>
        <w:t>300m</w:t>
      </w:r>
      <w:r>
        <w:tab/>
        <w:t>D</w:t>
      </w:r>
      <w:r>
        <w:t>．</w:t>
      </w:r>
      <w:r>
        <w:t>310m</w:t>
      </w:r>
    </w:p>
    <w:p w:rsidR="00BE706C" w:rsidRDefault="00236270">
      <w:pPr>
        <w:shd w:val="clear" w:color="auto" w:fill="FFFFFF"/>
        <w:spacing w:line="360" w:lineRule="auto"/>
        <w:jc w:val="left"/>
        <w:textAlignment w:val="center"/>
      </w:pPr>
      <w:r>
        <w:t>48</w:t>
      </w:r>
      <w:r w:rsidR="003B6BEE">
        <w:t>．某物体从地面上某一点出发沿直线运动，其</w:t>
      </w:r>
      <w:r w:rsidR="003B6BEE">
        <w:rPr>
          <w:rFonts w:eastAsia="Times New Roman"/>
          <w:i/>
        </w:rPr>
        <w:t>s</w:t>
      </w:r>
      <w:r w:rsidR="003B6BEE">
        <w:t>－</w:t>
      </w:r>
      <w:r w:rsidR="003B6BEE">
        <w:rPr>
          <w:rFonts w:eastAsia="Times New Roman"/>
          <w:i/>
        </w:rPr>
        <w:t>t</w:t>
      </w:r>
      <w:r w:rsidR="003B6BEE">
        <w:t>图像如图所示，对物体的运动情况进行分析，下列说法不正确的是（　　）</w:t>
      </w:r>
    </w:p>
    <w:p w:rsidR="00BE706C" w:rsidRDefault="003B6BEE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162050" cy="1104900"/>
            <wp:effectExtent l="0" t="0" r="0" b="0"/>
            <wp:docPr id="100003" name="图片 100003" descr="@@@85de71421e6d49dea38ed475e28859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．物体在</w:t>
      </w:r>
      <w:r>
        <w:t>6s</w:t>
      </w:r>
      <w:r>
        <w:t>内运动的路程为</w:t>
      </w:r>
      <w:r>
        <w:t>15m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．物体在前</w:t>
      </w:r>
      <w:r>
        <w:t>2s</w:t>
      </w:r>
      <w:r>
        <w:t>内和最后</w:t>
      </w:r>
      <w:r>
        <w:t>2s</w:t>
      </w:r>
      <w:r>
        <w:t>内的速度相等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．物体在</w:t>
      </w:r>
      <w:r>
        <w:t>2~4s</w:t>
      </w:r>
      <w:r>
        <w:t>内处于静止状态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．物体在前</w:t>
      </w:r>
      <w:r>
        <w:t>4s</w:t>
      </w:r>
      <w:r>
        <w:t>内的平均速度为</w:t>
      </w:r>
      <w:r>
        <w:t>1.25m/s</w:t>
      </w:r>
    </w:p>
    <w:p w:rsidR="00BE706C" w:rsidRDefault="00236270">
      <w:pPr>
        <w:shd w:val="clear" w:color="auto" w:fill="FFFFFF"/>
        <w:spacing w:line="360" w:lineRule="auto"/>
        <w:jc w:val="left"/>
        <w:textAlignment w:val="center"/>
      </w:pPr>
      <w:r>
        <w:t>49</w:t>
      </w:r>
      <w:r w:rsidR="003B6BEE">
        <w:t>．课外活动时，小明和小华均在操场上沿直线进行跑步训练。在某次训练中，他们通过的路程和时间的关系如图所示，则下列说法中正确的是（　　）</w:t>
      </w:r>
    </w:p>
    <w:p w:rsidR="00BE706C" w:rsidRDefault="003B6BEE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1447800" cy="1314450"/>
            <wp:effectExtent l="0" t="0" r="0" b="0"/>
            <wp:docPr id="100005" name="图片 100005" descr="@@@8df80e9c-9ddb-4390-b5ee-0c48d018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．两人都做匀速直线运动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．两人都不是做匀速直线运动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．前</w:t>
      </w:r>
      <w:r>
        <w:object w:dxaOrig="246" w:dyaOrig="246">
          <v:shape id="_x0000_i1026" type="#_x0000_t75" alt="eqIda85fe570cc8ddb53d563dcea8d7f480b" style="width:12pt;height:12pt" o:ole="">
            <v:imagedata r:id="rId12" o:title="eqIda85fe570cc8ddb53d563dcea8d7f480b"/>
          </v:shape>
          <o:OLEObject Type="Embed" ProgID="Equation.DSMT4" ShapeID="_x0000_i1026" DrawAspect="Content" ObjectID="_1756533416" r:id="rId13"/>
        </w:object>
      </w:r>
      <w:r>
        <w:t>内，小明跑得较快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．全程中，两人跑步的平均速度相同</w:t>
      </w:r>
    </w:p>
    <w:p w:rsidR="00236270" w:rsidRDefault="00236270">
      <w:pPr>
        <w:shd w:val="clear" w:color="auto" w:fill="FFFFFF"/>
        <w:spacing w:line="360" w:lineRule="auto"/>
        <w:jc w:val="left"/>
        <w:textAlignment w:val="center"/>
      </w:pPr>
    </w:p>
    <w:p w:rsidR="00BE706C" w:rsidRDefault="003B6BEE">
      <w:pPr>
        <w:shd w:val="clear" w:color="auto" w:fill="FFFFFF"/>
        <w:spacing w:line="360" w:lineRule="auto"/>
        <w:jc w:val="left"/>
        <w:textAlignment w:val="center"/>
      </w:pPr>
      <w:bookmarkStart w:id="0" w:name="_GoBack"/>
      <w:bookmarkEnd w:id="0"/>
      <w:r>
        <w:lastRenderedPageBreak/>
        <w:t>5</w:t>
      </w:r>
      <w:r w:rsidR="00236270">
        <w:t>0</w:t>
      </w:r>
      <w:r>
        <w:t>．甲、乙、丙三辆小车同时、同地向同一方向运动的图像如图所示，分析图像可知（　　）</w:t>
      </w:r>
    </w:p>
    <w:p w:rsidR="00BE706C" w:rsidRDefault="003B6BEE">
      <w:pPr>
        <w:shd w:val="clear" w:color="auto" w:fill="FFFFFF"/>
        <w:spacing w:line="360" w:lineRule="auto"/>
        <w:jc w:val="left"/>
        <w:textAlignment w:val="center"/>
      </w:pPr>
      <w:r>
        <w:rPr>
          <w:rFonts w:eastAsia="Times New Roman"/>
          <w:noProof/>
          <w:kern w:val="0"/>
          <w:sz w:val="24"/>
          <w:szCs w:val="24"/>
        </w:rPr>
        <w:drawing>
          <wp:inline distT="0" distB="0" distL="0" distR="0">
            <wp:extent cx="2819400" cy="1114425"/>
            <wp:effectExtent l="0" t="0" r="0" b="0"/>
            <wp:docPr id="100007" name="图片 100007" descr="@@@e727469c-b055-46ed-a292-64cccc9d3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A</w:t>
      </w:r>
      <w:r>
        <w:t>．甲车的速度最快，丙车最慢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B</w:t>
      </w:r>
      <w:r>
        <w:t>．乙车在</w:t>
      </w:r>
      <w:r>
        <w:t>5s</w:t>
      </w:r>
      <w:r>
        <w:t>内运动的路程为</w:t>
      </w:r>
      <w:r>
        <w:t>20m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C</w:t>
      </w:r>
      <w:r>
        <w:t>．甲车为参照物，则丙车是静止的</w:t>
      </w:r>
    </w:p>
    <w:p w:rsidR="00BE706C" w:rsidRDefault="003B6BEE">
      <w:pPr>
        <w:shd w:val="clear" w:color="auto" w:fill="FFFFFF"/>
        <w:spacing w:line="360" w:lineRule="auto"/>
        <w:ind w:left="300"/>
        <w:jc w:val="left"/>
        <w:textAlignment w:val="center"/>
      </w:pPr>
      <w:r>
        <w:t>D</w:t>
      </w:r>
      <w:r>
        <w:t>．甲车做变速直线运动，乙车和丙车都做匀速直线运动</w:t>
      </w:r>
    </w:p>
    <w:p w:rsidR="00BE706C" w:rsidRDefault="00BE706C">
      <w:pPr>
        <w:shd w:val="clear" w:color="auto" w:fill="FFFFFF"/>
        <w:spacing w:line="360" w:lineRule="auto"/>
        <w:ind w:left="300"/>
        <w:jc w:val="left"/>
        <w:textAlignment w:val="center"/>
      </w:pPr>
    </w:p>
    <w:sectPr w:rsidR="00BE706C">
      <w:footerReference w:type="even" r:id="rId15"/>
      <w:footerReference w:type="default" r:id="rId16"/>
      <w:pgSz w:w="11907" w:h="16839" w:code="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BEE" w:rsidRDefault="003B6BEE">
      <w:r>
        <w:separator/>
      </w:r>
    </w:p>
  </w:endnote>
  <w:endnote w:type="continuationSeparator" w:id="0">
    <w:p w:rsidR="003B6BEE" w:rsidRDefault="003B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87" w:rsidRPr="00BC62FB" w:rsidRDefault="003B6BEE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36270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6270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36270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6270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87" w:rsidRPr="00BC62FB" w:rsidRDefault="003B6BEE" w:rsidP="00BC62FB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36270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6270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36270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36270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BEE" w:rsidRDefault="003B6BEE">
      <w:r>
        <w:separator/>
      </w:r>
    </w:p>
  </w:footnote>
  <w:footnote w:type="continuationSeparator" w:id="0">
    <w:p w:rsidR="003B6BEE" w:rsidRDefault="003B6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36270"/>
    <w:rsid w:val="00284433"/>
    <w:rsid w:val="002A1EC6"/>
    <w:rsid w:val="002E035E"/>
    <w:rsid w:val="003B6BEE"/>
    <w:rsid w:val="006B16C5"/>
    <w:rsid w:val="00776133"/>
    <w:rsid w:val="00855687"/>
    <w:rsid w:val="008C07DE"/>
    <w:rsid w:val="00A30CCE"/>
    <w:rsid w:val="00AC3E9C"/>
    <w:rsid w:val="00BC4F14"/>
    <w:rsid w:val="00BC62FB"/>
    <w:rsid w:val="00BE706C"/>
    <w:rsid w:val="00BF535F"/>
    <w:rsid w:val="00C806B0"/>
    <w:rsid w:val="00E476EE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569E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5AAE-A200-4496-AE9E-A9889F35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华叔</cp:lastModifiedBy>
  <cp:revision>15</cp:revision>
  <dcterms:created xsi:type="dcterms:W3CDTF">2017-07-19T12:07:00Z</dcterms:created>
  <dcterms:modified xsi:type="dcterms:W3CDTF">2023-09-18T01:10:00Z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0af684bffd0f4da887a6c934f4dfc2a9mtqwnjezmteynq</vt:lpwstr>
  </property>
</Properties>
</file>