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441" w:rsidRPr="00221F1F" w:rsidRDefault="00376858" w:rsidP="005D05BD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Sprawozdanie z laboratorium</w:t>
      </w:r>
      <w:r w:rsidR="00971D82" w:rsidRPr="00221F1F">
        <w:rPr>
          <w:b/>
          <w:sz w:val="48"/>
          <w:szCs w:val="48"/>
          <w:u w:val="single"/>
        </w:rPr>
        <w:t>:</w:t>
      </w:r>
    </w:p>
    <w:p w:rsidR="00971D82" w:rsidRPr="00376858" w:rsidRDefault="00971D82" w:rsidP="005D05BD">
      <w:pPr>
        <w:jc w:val="center"/>
        <w:rPr>
          <w:b/>
          <w:sz w:val="52"/>
          <w:szCs w:val="44"/>
        </w:rPr>
      </w:pPr>
    </w:p>
    <w:p w:rsidR="00AA5827" w:rsidRPr="00376858" w:rsidRDefault="0064767F" w:rsidP="005D05BD">
      <w:pPr>
        <w:jc w:val="center"/>
        <w:rPr>
          <w:b/>
          <w:sz w:val="52"/>
          <w:szCs w:val="44"/>
        </w:rPr>
      </w:pPr>
      <w:r>
        <w:rPr>
          <w:b/>
          <w:sz w:val="52"/>
          <w:szCs w:val="44"/>
        </w:rPr>
        <w:t>Informatyka w medycynie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Pr="00376858" w:rsidRDefault="00971D82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Temat</w:t>
      </w:r>
      <w:r w:rsidR="00971D82">
        <w:rPr>
          <w:b/>
          <w:sz w:val="28"/>
          <w:szCs w:val="28"/>
        </w:rPr>
        <w:t xml:space="preserve">: </w:t>
      </w:r>
      <w:r w:rsidR="0064767F">
        <w:rPr>
          <w:b/>
          <w:sz w:val="28"/>
          <w:szCs w:val="28"/>
        </w:rPr>
        <w:t>Symulator tomografu komputerowego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64767F" w:rsidRDefault="0064767F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Prowadzący</w:t>
      </w:r>
      <w:r w:rsidR="00971D82">
        <w:rPr>
          <w:b/>
          <w:sz w:val="28"/>
          <w:szCs w:val="28"/>
        </w:rPr>
        <w:t xml:space="preserve">: </w:t>
      </w:r>
      <w:r w:rsidR="0064767F">
        <w:rPr>
          <w:b/>
          <w:sz w:val="28"/>
          <w:szCs w:val="28"/>
        </w:rPr>
        <w:t>dr Szymon Wilk</w:t>
      </w:r>
    </w:p>
    <w:p w:rsidR="00971D82" w:rsidRP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Zajęcia</w:t>
      </w:r>
      <w:r w:rsidR="00971D82">
        <w:rPr>
          <w:b/>
          <w:sz w:val="28"/>
          <w:szCs w:val="28"/>
        </w:rPr>
        <w:t xml:space="preserve">: </w:t>
      </w:r>
      <w:r w:rsidR="0064767F">
        <w:rPr>
          <w:b/>
          <w:sz w:val="28"/>
          <w:szCs w:val="28"/>
        </w:rPr>
        <w:t>piątek 13</w:t>
      </w:r>
      <w:r w:rsidR="00971D82">
        <w:rPr>
          <w:b/>
          <w:sz w:val="28"/>
          <w:szCs w:val="28"/>
        </w:rPr>
        <w:t>:</w:t>
      </w:r>
      <w:r w:rsidR="0064767F">
        <w:rPr>
          <w:b/>
          <w:sz w:val="28"/>
          <w:szCs w:val="28"/>
        </w:rPr>
        <w:t>30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Wykonali</w:t>
      </w:r>
      <w:r w:rsidR="00971D82">
        <w:rPr>
          <w:b/>
          <w:sz w:val="28"/>
          <w:szCs w:val="28"/>
        </w:rPr>
        <w:t>:</w:t>
      </w:r>
    </w:p>
    <w:p w:rsidR="00971D82" w:rsidRDefault="00971D82" w:rsidP="005D05BD">
      <w:pPr>
        <w:rPr>
          <w:b/>
          <w:sz w:val="28"/>
          <w:szCs w:val="28"/>
        </w:rPr>
      </w:pPr>
      <w:r>
        <w:rPr>
          <w:b/>
          <w:sz w:val="28"/>
          <w:szCs w:val="28"/>
        </w:rPr>
        <w:t>Katarzyna Jóźwiak 127237</w:t>
      </w:r>
      <w:r w:rsidR="00376858">
        <w:rPr>
          <w:b/>
          <w:sz w:val="28"/>
          <w:szCs w:val="28"/>
        </w:rPr>
        <w:t>, gr.</w:t>
      </w:r>
      <w:r w:rsidR="005D72C4">
        <w:rPr>
          <w:b/>
          <w:sz w:val="28"/>
          <w:szCs w:val="28"/>
        </w:rPr>
        <w:t xml:space="preserve"> I4</w:t>
      </w:r>
      <w:r>
        <w:rPr>
          <w:b/>
          <w:sz w:val="28"/>
          <w:szCs w:val="28"/>
        </w:rPr>
        <w:br/>
        <w:t>Piotr Pawlaczyk 127245</w:t>
      </w:r>
      <w:r w:rsidR="00376858">
        <w:rPr>
          <w:b/>
          <w:sz w:val="28"/>
          <w:szCs w:val="28"/>
        </w:rPr>
        <w:t>, gr.</w:t>
      </w:r>
      <w:r w:rsidR="005D72C4">
        <w:rPr>
          <w:b/>
          <w:sz w:val="28"/>
          <w:szCs w:val="28"/>
        </w:rPr>
        <w:t xml:space="preserve"> I4</w:t>
      </w:r>
    </w:p>
    <w:p w:rsidR="00221F1F" w:rsidRDefault="00221F1F" w:rsidP="005D05BD">
      <w:pPr>
        <w:jc w:val="both"/>
        <w:rPr>
          <w:b/>
          <w:sz w:val="28"/>
          <w:szCs w:val="28"/>
        </w:rPr>
      </w:pPr>
    </w:p>
    <w:p w:rsidR="00F03733" w:rsidRPr="00EF5960" w:rsidRDefault="00F03733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Wstęp</w:t>
      </w:r>
      <w:r>
        <w:rPr>
          <w:b/>
          <w:sz w:val="28"/>
          <w:szCs w:val="28"/>
        </w:rPr>
        <w:br/>
      </w:r>
      <w:r w:rsidR="00376858">
        <w:rPr>
          <w:sz w:val="24"/>
          <w:szCs w:val="24"/>
        </w:rPr>
        <w:t>Celem</w:t>
      </w:r>
      <w:r w:rsidRPr="00F03733">
        <w:rPr>
          <w:sz w:val="24"/>
          <w:szCs w:val="24"/>
        </w:rPr>
        <w:t xml:space="preserve"> naszego projektu było napisanie programu </w:t>
      </w:r>
      <w:r w:rsidR="0064767F">
        <w:rPr>
          <w:sz w:val="24"/>
          <w:szCs w:val="24"/>
        </w:rPr>
        <w:t>symulującego działanie tomografu komputerowego.</w:t>
      </w:r>
    </w:p>
    <w:p w:rsidR="00EF5960" w:rsidRDefault="00EF5960" w:rsidP="005D05BD">
      <w:pPr>
        <w:pStyle w:val="Akapitzlist"/>
        <w:jc w:val="both"/>
        <w:rPr>
          <w:b/>
          <w:sz w:val="28"/>
          <w:szCs w:val="28"/>
        </w:rPr>
      </w:pPr>
    </w:p>
    <w:p w:rsidR="005D05BD" w:rsidRDefault="005D05BD" w:rsidP="005D05BD">
      <w:pPr>
        <w:pStyle w:val="Akapitzlist"/>
        <w:jc w:val="both"/>
        <w:rPr>
          <w:b/>
          <w:sz w:val="28"/>
          <w:szCs w:val="28"/>
        </w:rPr>
      </w:pPr>
    </w:p>
    <w:p w:rsidR="00F03733" w:rsidRDefault="00F03733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Algorytm</w:t>
      </w:r>
    </w:p>
    <w:p w:rsidR="005D05BD" w:rsidRDefault="00F97E37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>Idea działania tomografu komputerowego polega na tym,  że przez oryginalny obraz przepuszcza się wiązki promieniowania emitowane przez emiter do poszczególnych detektorów. Taka wiązka przechodząc przez badany obiekt zmienia swoją</w:t>
      </w:r>
      <w:r w:rsidR="00820BFF">
        <w:rPr>
          <w:sz w:val="24"/>
          <w:szCs w:val="24"/>
        </w:rPr>
        <w:t xml:space="preserve"> moc. Następnie układ emitera i </w:t>
      </w:r>
      <w:r>
        <w:rPr>
          <w:sz w:val="24"/>
          <w:szCs w:val="24"/>
        </w:rPr>
        <w:t xml:space="preserve">detektorów jest obracany o dany kąt i czynność jest powtarzana. Zbiór pomiarów dokonanych przez detektory tworzy </w:t>
      </w:r>
      <w:proofErr w:type="spellStart"/>
      <w:r>
        <w:rPr>
          <w:sz w:val="24"/>
          <w:szCs w:val="24"/>
        </w:rPr>
        <w:t>sinogram</w:t>
      </w:r>
      <w:proofErr w:type="spellEnd"/>
      <w:r>
        <w:rPr>
          <w:sz w:val="24"/>
          <w:szCs w:val="24"/>
        </w:rPr>
        <w:t>, za pomocą którego da się odtworzyć oryginalny obraz.</w:t>
      </w:r>
    </w:p>
    <w:p w:rsidR="00820BFF" w:rsidRDefault="00820BFF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>W naszej implementacji tomografu komputerowego zastosowaliśmy stożkowy układ emitera i detektorów</w:t>
      </w:r>
      <w:r w:rsidR="008029F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Na początku tworzymy tablicę współrzędnych emiterów i detektorów dla pierwszego układu. Dwa przeciwległe detektory z emiterem tworzą kąt fi podawany przez użytkownika jako parametr programu. Następnie za pomocą algorytmu </w:t>
      </w:r>
      <w:proofErr w:type="spellStart"/>
      <w:r w:rsidR="0071419B" w:rsidRPr="0071419B">
        <w:rPr>
          <w:sz w:val="24"/>
          <w:szCs w:val="24"/>
        </w:rPr>
        <w:t>Bresenhama</w:t>
      </w:r>
      <w:proofErr w:type="spellEnd"/>
      <w:r>
        <w:rPr>
          <w:sz w:val="24"/>
          <w:szCs w:val="24"/>
        </w:rPr>
        <w:t xml:space="preserve"> obliczamy średnią kolorów na kolejnych liniach emiter-detektor. Otrzymane wyniki zapisujemy w pierwszym wierszu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. Kolejnym krokiem jest obliczenie </w:t>
      </w:r>
      <w:proofErr w:type="spellStart"/>
      <w:r>
        <w:rPr>
          <w:sz w:val="24"/>
          <w:szCs w:val="24"/>
        </w:rPr>
        <w:t>koordynatów</w:t>
      </w:r>
      <w:proofErr w:type="spellEnd"/>
      <w:r>
        <w:rPr>
          <w:sz w:val="24"/>
          <w:szCs w:val="24"/>
        </w:rPr>
        <w:t xml:space="preserve"> emitera i detektorów dla układu obróconego o zadany przez użytkownika kąt alfa. Układ obracamy o kąt alfa aż do wykonania pełnego obrotu wokół koła.</w:t>
      </w:r>
    </w:p>
    <w:p w:rsidR="00820BFF" w:rsidRDefault="00820BFF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Dzięki </w:t>
      </w:r>
      <w:proofErr w:type="spellStart"/>
      <w:r>
        <w:rPr>
          <w:sz w:val="24"/>
          <w:szCs w:val="24"/>
        </w:rPr>
        <w:t>sinogramowi</w:t>
      </w:r>
      <w:proofErr w:type="spellEnd"/>
      <w:r>
        <w:rPr>
          <w:sz w:val="24"/>
          <w:szCs w:val="24"/>
        </w:rPr>
        <w:t xml:space="preserve"> wykonanemu w ten sposób możliwe jest późniejsze odtworzenie oryginalnego obrazu. Poszczególne wiersze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 są wartościami, które należy dodać na danej linii obrazu (także wyznaczanej na podstawie algorytmu </w:t>
      </w:r>
      <w:proofErr w:type="spellStart"/>
      <w:r w:rsidR="0071419B" w:rsidRPr="0071419B">
        <w:rPr>
          <w:sz w:val="24"/>
          <w:szCs w:val="24"/>
        </w:rPr>
        <w:t>Bresenhama</w:t>
      </w:r>
      <w:proofErr w:type="spellEnd"/>
      <w:r>
        <w:rPr>
          <w:sz w:val="24"/>
          <w:szCs w:val="24"/>
        </w:rPr>
        <w:t xml:space="preserve">) przeprowadzonej między detektorem a emiterem. Taka czynność jest powtarzana tyle razy, ile razy układ został odwrócony do uzyskania 360 </w:t>
      </w:r>
      <w:proofErr w:type="spellStart"/>
      <w:r>
        <w:rPr>
          <w:sz w:val="24"/>
          <w:szCs w:val="24"/>
        </w:rPr>
        <w:t>stopnii</w:t>
      </w:r>
      <w:proofErr w:type="spellEnd"/>
      <w:r>
        <w:rPr>
          <w:sz w:val="24"/>
          <w:szCs w:val="24"/>
        </w:rPr>
        <w:t>.</w:t>
      </w:r>
    </w:p>
    <w:p w:rsidR="00131B3D" w:rsidRDefault="00131B3D" w:rsidP="005D05BD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ulepszyć jakość uzyskanego w ten sposób obrazu zastosowaliśmy filtr </w:t>
      </w:r>
      <w:r w:rsidR="0071419B" w:rsidRPr="0071419B">
        <w:rPr>
          <w:sz w:val="24"/>
          <w:szCs w:val="24"/>
        </w:rPr>
        <w:t>R</w:t>
      </w:r>
      <w:r w:rsidRPr="0071419B">
        <w:rPr>
          <w:sz w:val="24"/>
          <w:szCs w:val="24"/>
        </w:rPr>
        <w:t>am</w:t>
      </w:r>
      <w:r w:rsidR="0071419B" w:rsidRPr="0071419B">
        <w:rPr>
          <w:sz w:val="24"/>
          <w:szCs w:val="24"/>
        </w:rPr>
        <w:t>-</w:t>
      </w:r>
      <w:r w:rsidRPr="0071419B">
        <w:rPr>
          <w:sz w:val="24"/>
          <w:szCs w:val="24"/>
        </w:rPr>
        <w:t>Lak.</w:t>
      </w:r>
      <w:r>
        <w:rPr>
          <w:sz w:val="24"/>
          <w:szCs w:val="24"/>
        </w:rPr>
        <w:t xml:space="preserve"> Filtr ten jest symetryczny określo</w:t>
      </w:r>
      <w:r w:rsidR="006A11A7">
        <w:rPr>
          <w:sz w:val="24"/>
          <w:szCs w:val="24"/>
        </w:rPr>
        <w:t>n</w:t>
      </w:r>
      <w:r>
        <w:rPr>
          <w:sz w:val="24"/>
          <w:szCs w:val="24"/>
        </w:rPr>
        <w:t>y wzorem:</w:t>
      </w:r>
    </w:p>
    <w:p w:rsidR="0071419B" w:rsidRDefault="0071419B" w:rsidP="00865CD0">
      <w:pPr>
        <w:ind w:left="993" w:hanging="567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551045" cy="1467485"/>
            <wp:effectExtent l="19050" t="0" r="1905" b="0"/>
            <wp:docPr id="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B3D" w:rsidRDefault="00865CD0" w:rsidP="00865CD0">
      <w:pPr>
        <w:ind w:left="993" w:hanging="567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31B3D">
        <w:rPr>
          <w:sz w:val="24"/>
          <w:szCs w:val="24"/>
        </w:rPr>
        <w:t xml:space="preserve">W naszej implementacji programu filtr ma długość równą 1/20 szerokości </w:t>
      </w:r>
      <w:proofErr w:type="spellStart"/>
      <w:r w:rsidR="00131B3D">
        <w:rPr>
          <w:sz w:val="24"/>
          <w:szCs w:val="24"/>
        </w:rPr>
        <w:t>sinogramu</w:t>
      </w:r>
      <w:proofErr w:type="spellEnd"/>
      <w:r w:rsidR="00131B3D">
        <w:rPr>
          <w:sz w:val="24"/>
          <w:szCs w:val="24"/>
        </w:rPr>
        <w:t>.</w:t>
      </w:r>
    </w:p>
    <w:p w:rsidR="00131B3D" w:rsidRDefault="00131B3D" w:rsidP="00131B3D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Filtrowanie polega na splocie kolejnych wierszy oryginalnego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 z wcześniej stworzonym filtrem. Następnie z tak przefiltrowanego </w:t>
      </w:r>
      <w:proofErr w:type="spellStart"/>
      <w:r>
        <w:rPr>
          <w:sz w:val="24"/>
          <w:szCs w:val="24"/>
        </w:rPr>
        <w:t>sinogramu</w:t>
      </w:r>
      <w:proofErr w:type="spellEnd"/>
      <w:r>
        <w:rPr>
          <w:sz w:val="24"/>
          <w:szCs w:val="24"/>
        </w:rPr>
        <w:t xml:space="preserve"> odzyskiwany jest oryginalny wejściowy obraz.</w:t>
      </w:r>
      <w:r w:rsidR="005570A3">
        <w:rPr>
          <w:sz w:val="24"/>
          <w:szCs w:val="24"/>
        </w:rPr>
        <w:t xml:space="preserve"> </w:t>
      </w:r>
      <w:r>
        <w:rPr>
          <w:sz w:val="24"/>
          <w:szCs w:val="24"/>
        </w:rPr>
        <w:t>Zastosowanie filtru sprawia, że jest on dużo wyraźniejszy.</w:t>
      </w:r>
    </w:p>
    <w:p w:rsidR="004630BC" w:rsidRDefault="004630BC" w:rsidP="005D05BD">
      <w:pPr>
        <w:pStyle w:val="Akapitzlist"/>
        <w:jc w:val="both"/>
        <w:rPr>
          <w:sz w:val="24"/>
          <w:szCs w:val="24"/>
        </w:rPr>
      </w:pPr>
    </w:p>
    <w:p w:rsidR="005570A3" w:rsidRDefault="005570A3" w:rsidP="005D05BD">
      <w:pPr>
        <w:pStyle w:val="Akapitzlist"/>
        <w:jc w:val="both"/>
        <w:rPr>
          <w:sz w:val="24"/>
          <w:szCs w:val="24"/>
        </w:rPr>
      </w:pPr>
    </w:p>
    <w:p w:rsidR="005570A3" w:rsidRDefault="005570A3" w:rsidP="005D05BD">
      <w:pPr>
        <w:pStyle w:val="Akapitzlist"/>
        <w:jc w:val="both"/>
        <w:rPr>
          <w:sz w:val="24"/>
          <w:szCs w:val="24"/>
        </w:rPr>
      </w:pPr>
    </w:p>
    <w:p w:rsidR="005D05BD" w:rsidRDefault="004630BC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4"/>
        </w:rPr>
      </w:pPr>
      <w:r w:rsidRPr="00EF5960">
        <w:rPr>
          <w:b/>
          <w:sz w:val="28"/>
          <w:szCs w:val="24"/>
        </w:rPr>
        <w:lastRenderedPageBreak/>
        <w:t>Testowanie</w:t>
      </w:r>
    </w:p>
    <w:p w:rsidR="00131B3D" w:rsidRDefault="00820BFF" w:rsidP="00131B3D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Parametrami podawanymi przez użytkownika na wejście programu jest ilość detektorów, kąt rozwarcia detektorów fi, kąt obrotu układu w kolejnych iteracjach oraz to czy obraz ma zostać przefiltrowany czy nie.</w:t>
      </w:r>
    </w:p>
    <w:p w:rsidR="00B90DDF" w:rsidRDefault="00B90DDF" w:rsidP="00131B3D">
      <w:pPr>
        <w:pStyle w:val="Akapitzlist"/>
        <w:ind w:left="426" w:firstLine="654"/>
        <w:jc w:val="both"/>
        <w:rPr>
          <w:sz w:val="24"/>
          <w:szCs w:val="24"/>
        </w:rPr>
      </w:pPr>
    </w:p>
    <w:p w:rsidR="00131B3D" w:rsidRPr="00B90DDF" w:rsidRDefault="00B90DDF" w:rsidP="00B90DDF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Zmienny kąt obrotu układu alfa</w:t>
      </w:r>
    </w:p>
    <w:p w:rsidR="004630BC" w:rsidRDefault="00131B3D" w:rsidP="00131B3D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Pierwszym testowanym przez nas parametrem był kąt alfa. Badaliśmy jaki ma on wp</w:t>
      </w:r>
      <w:r w:rsidR="000B2D05">
        <w:rPr>
          <w:sz w:val="24"/>
          <w:szCs w:val="24"/>
        </w:rPr>
        <w:t xml:space="preserve">ływ na jakość uzyskanego obrazu. Badaliśmy jakość obrazu poprzez generowanie </w:t>
      </w:r>
      <w:r w:rsidR="00865CD0">
        <w:rPr>
          <w:sz w:val="24"/>
          <w:szCs w:val="24"/>
        </w:rPr>
        <w:t>plików o stałych wartościach kąta fi (250 stopni) i liczby detektorów (281). Dla tak generowanych obrazów zmienialiśmy tylko wartość kąta alfa.</w:t>
      </w:r>
      <w:r w:rsidR="00F971A5">
        <w:rPr>
          <w:sz w:val="24"/>
          <w:szCs w:val="24"/>
        </w:rPr>
        <w:t xml:space="preserve"> W poniższych obrazkach zastosowaliśmy filtr.</w:t>
      </w:r>
    </w:p>
    <w:p w:rsidR="00865CD0" w:rsidRDefault="00865CD0" w:rsidP="00131B3D">
      <w:pPr>
        <w:pStyle w:val="Akapitzlist"/>
        <w:ind w:left="426" w:firstLine="654"/>
        <w:jc w:val="both"/>
        <w:rPr>
          <w:sz w:val="24"/>
          <w:szCs w:val="24"/>
        </w:rPr>
      </w:pPr>
    </w:p>
    <w:p w:rsidR="00865CD0" w:rsidRDefault="00865CD0" w:rsidP="00865CD0">
      <w:pPr>
        <w:pStyle w:val="Akapitzlist"/>
        <w:keepNext/>
        <w:ind w:left="762" w:firstLine="654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58140" cy="2658140"/>
            <wp:effectExtent l="19050" t="0" r="8860" b="0"/>
            <wp:docPr id="1" name="Obraz 0" descr="1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z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727" cy="26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A5">
        <w:rPr>
          <w:noProof/>
          <w:lang w:eastAsia="pl-PL"/>
        </w:rPr>
        <w:drawing>
          <wp:inline distT="0" distB="0" distL="0" distR="0">
            <wp:extent cx="2647507" cy="2647507"/>
            <wp:effectExtent l="19050" t="0" r="443" b="0"/>
            <wp:docPr id="11" name="Obraz 3" descr="4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z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488" cy="26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D0" w:rsidRDefault="00865CD0" w:rsidP="00F971A5">
      <w:pPr>
        <w:pStyle w:val="Legenda"/>
        <w:ind w:left="1418" w:firstLine="706"/>
      </w:pPr>
      <w:r>
        <w:t xml:space="preserve"> </w:t>
      </w:r>
      <w:r>
        <w:tab/>
        <w:t xml:space="preserve">        alfa = 1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="00F971A5">
        <w:t>alfa = 4</w:t>
      </w:r>
      <w:r w:rsidR="00F971A5">
        <w:rPr>
          <w:noProof/>
          <w:lang w:eastAsia="pl-PL"/>
        </w:rPr>
        <w:drawing>
          <wp:inline distT="0" distB="0" distL="0" distR="0">
            <wp:extent cx="2636874" cy="2636874"/>
            <wp:effectExtent l="19050" t="0" r="0" b="0"/>
            <wp:docPr id="10" name="Obraz 9" descr="8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z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874" cy="26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A5">
        <w:rPr>
          <w:noProof/>
          <w:lang w:eastAsia="pl-PL"/>
        </w:rPr>
        <w:drawing>
          <wp:inline distT="0" distB="0" distL="0" distR="0">
            <wp:extent cx="2639090" cy="2639090"/>
            <wp:effectExtent l="19050" t="0" r="8860" b="0"/>
            <wp:docPr id="12" name="Obraz 11" descr="16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z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090" cy="2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D0" w:rsidRDefault="00865CD0" w:rsidP="00865CD0">
      <w:pPr>
        <w:pStyle w:val="Legenda"/>
        <w:ind w:left="2832"/>
        <w:jc w:val="both"/>
      </w:pPr>
      <w:r>
        <w:t xml:space="preserve">      alfa = </w:t>
      </w:r>
      <w:r w:rsidR="00F971A5">
        <w:t>8</w:t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="00F971A5">
        <w:t>alfa = 16</w:t>
      </w:r>
    </w:p>
    <w:p w:rsidR="00865CD0" w:rsidRDefault="00865CD0" w:rsidP="00865CD0"/>
    <w:p w:rsidR="00865CD0" w:rsidRDefault="00F971A5" w:rsidP="00B90DDF">
      <w:pPr>
        <w:ind w:left="426" w:firstLine="708"/>
        <w:rPr>
          <w:sz w:val="24"/>
        </w:rPr>
      </w:pPr>
      <w:r w:rsidRPr="00B90DDF">
        <w:rPr>
          <w:sz w:val="24"/>
        </w:rPr>
        <w:t>Zauważyliśmy</w:t>
      </w:r>
      <w:r w:rsidR="00865CD0" w:rsidRPr="00B90DDF">
        <w:rPr>
          <w:sz w:val="24"/>
        </w:rPr>
        <w:t>,</w:t>
      </w:r>
      <w:r w:rsidRPr="00B90DDF">
        <w:rPr>
          <w:sz w:val="24"/>
        </w:rPr>
        <w:t xml:space="preserve"> że</w:t>
      </w:r>
      <w:r w:rsidR="00865CD0" w:rsidRPr="00B90DDF">
        <w:rPr>
          <w:sz w:val="24"/>
        </w:rPr>
        <w:t xml:space="preserve"> tym </w:t>
      </w:r>
      <w:r w:rsidRPr="00B90DDF">
        <w:rPr>
          <w:sz w:val="24"/>
        </w:rPr>
        <w:t xml:space="preserve">większy kąt obrotu układu, tym  bardziej niejednolite jest tło obrazu. </w:t>
      </w:r>
      <w:r w:rsidR="00B90DDF" w:rsidRPr="00B90DDF">
        <w:rPr>
          <w:sz w:val="24"/>
        </w:rPr>
        <w:t xml:space="preserve">Ponadto obraz staje się coraz bardziej rozmyty. Jest to wynikiem tego, że zwiększając kąt obrotu, </w:t>
      </w:r>
      <w:r w:rsidR="00B90DDF" w:rsidRPr="00B90DDF">
        <w:rPr>
          <w:sz w:val="24"/>
        </w:rPr>
        <w:lastRenderedPageBreak/>
        <w:t xml:space="preserve">automatycznie sprawiamy, że potrzeba mniej obrotów układu emiter – detektory do uzyskania pełnego obrotu, a o za tym idzie, </w:t>
      </w:r>
      <w:r w:rsidR="00B90DDF">
        <w:rPr>
          <w:sz w:val="24"/>
        </w:rPr>
        <w:t>dokonywanych jest mniej pomiarów.</w:t>
      </w:r>
    </w:p>
    <w:p w:rsidR="00B90DDF" w:rsidRDefault="00B90DDF" w:rsidP="00B90DDF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Zmienna liczba detektorów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Kolejnym badanym elementem był wpływ liczby detektorów na jakość obrazu. Ten test przeprowadziliśmy dla kąta alfa równego 1 a kąta fi równego 250.</w:t>
      </w:r>
    </w:p>
    <w:p w:rsidR="00002E53" w:rsidRDefault="000848FC" w:rsidP="00002E53">
      <w:pPr>
        <w:pStyle w:val="Akapitzlist"/>
        <w:keepNext/>
        <w:ind w:left="108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92252" cy="2692252"/>
            <wp:effectExtent l="19050" t="0" r="0" b="0"/>
            <wp:docPr id="13" name="Obraz 12" descr="sinogramReverse_FILTR_Kwadraty2_det1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101_fi250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683" cy="26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E53">
        <w:rPr>
          <w:noProof/>
          <w:sz w:val="24"/>
          <w:szCs w:val="24"/>
          <w:lang w:eastAsia="pl-PL"/>
        </w:rPr>
        <w:drawing>
          <wp:inline distT="0" distB="0" distL="0" distR="0">
            <wp:extent cx="2700669" cy="2700669"/>
            <wp:effectExtent l="19050" t="0" r="4431" b="0"/>
            <wp:docPr id="18" name="Obraz 14" descr="sinogramReverse_FILTR_Kwadraty2_det2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201_fi25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629" cy="27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Default="00002E53" w:rsidP="00002E53">
      <w:pPr>
        <w:pStyle w:val="Legenda"/>
        <w:ind w:left="1416" w:firstLine="708"/>
        <w:jc w:val="both"/>
      </w:pPr>
      <w:r>
        <w:t>liczba detektorów = 101</w:t>
      </w:r>
      <w:r>
        <w:tab/>
      </w:r>
      <w:r>
        <w:tab/>
      </w:r>
      <w:r>
        <w:tab/>
      </w:r>
      <w:r>
        <w:tab/>
        <w:t>liczba detektorów = 201</w:t>
      </w:r>
    </w:p>
    <w:p w:rsidR="00002E53" w:rsidRDefault="000848FC" w:rsidP="00002E53">
      <w:pPr>
        <w:pStyle w:val="Akapitzlist"/>
        <w:keepNext/>
        <w:ind w:left="108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92252" cy="2692252"/>
            <wp:effectExtent l="19050" t="0" r="0" b="0"/>
            <wp:docPr id="16" name="Obraz 15" descr="sinogramReverse_FILTR_Kwadraty2_det25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251_fi25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658" cy="26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E53">
        <w:rPr>
          <w:noProof/>
          <w:sz w:val="24"/>
          <w:szCs w:val="24"/>
          <w:lang w:eastAsia="pl-PL"/>
        </w:rPr>
        <w:drawing>
          <wp:inline distT="0" distB="0" distL="0" distR="0">
            <wp:extent cx="2700670" cy="2700670"/>
            <wp:effectExtent l="19050" t="0" r="4430" b="0"/>
            <wp:docPr id="19" name="Obraz 16" descr="sinogramReverse_FILTR_Kwadraty2_det35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51_fi25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670" cy="27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FC" w:rsidRPr="00002E53" w:rsidRDefault="00002E53" w:rsidP="00002E53">
      <w:pPr>
        <w:pStyle w:val="Legenda"/>
        <w:ind w:left="1416" w:firstLine="708"/>
        <w:jc w:val="both"/>
      </w:pPr>
      <w:r>
        <w:t>liczba detektorów = 251</w:t>
      </w:r>
      <w:r>
        <w:tab/>
      </w:r>
      <w:r>
        <w:tab/>
      </w:r>
      <w:r>
        <w:tab/>
      </w:r>
      <w:r>
        <w:tab/>
        <w:t>liczba detektorów = 351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002E53" w:rsidRDefault="00002E53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Z powyższych zdjęć wynika, że im większa liczba detektorów tym lepsza jakość obrazu (lepszy kontrast kolorów).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5570A3" w:rsidRDefault="005570A3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5570A3" w:rsidRDefault="005570A3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5570A3" w:rsidRDefault="005570A3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B90DDF" w:rsidP="00B90DDF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Zmienny kąt rozwarcia detektorów fi</w:t>
      </w:r>
    </w:p>
    <w:p w:rsidR="00B90DDF" w:rsidRDefault="00B90DDF" w:rsidP="00B90DDF">
      <w:pPr>
        <w:pStyle w:val="Akapitzlist"/>
        <w:ind w:left="426" w:firstLine="708"/>
        <w:jc w:val="both"/>
        <w:rPr>
          <w:sz w:val="24"/>
          <w:szCs w:val="24"/>
        </w:rPr>
      </w:pPr>
      <w:r w:rsidRPr="00B90DDF">
        <w:rPr>
          <w:sz w:val="24"/>
          <w:szCs w:val="24"/>
        </w:rPr>
        <w:t>Ostat</w:t>
      </w:r>
      <w:r>
        <w:rPr>
          <w:sz w:val="24"/>
          <w:szCs w:val="24"/>
        </w:rPr>
        <w:t>nim badanym parametrem był kąt rozwarcia detektorów fi.</w:t>
      </w:r>
      <w:r w:rsidR="00002E53">
        <w:rPr>
          <w:sz w:val="24"/>
          <w:szCs w:val="24"/>
        </w:rPr>
        <w:t xml:space="preserve"> Badaliśmy do dla kąta alfa = 1 stopień i liczby detektorów równej 301.</w:t>
      </w:r>
    </w:p>
    <w:p w:rsidR="00002E53" w:rsidRDefault="00002E53" w:rsidP="00002E53">
      <w:pPr>
        <w:pStyle w:val="Akapitzlist"/>
        <w:keepNext/>
        <w:ind w:left="1134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79405" cy="2679405"/>
            <wp:effectExtent l="19050" t="0" r="6645" b="0"/>
            <wp:docPr id="20" name="Obraz 19" descr="sinogramReverse_FILTR_Kwadraty2_det301_fi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10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712" cy="268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79405" cy="2679405"/>
            <wp:effectExtent l="19050" t="0" r="6645" b="0"/>
            <wp:docPr id="26" name="Obraz 20" descr="sinogramReverse_FILTR_Kwadraty2_det301_fi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15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20" cy="2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Default="00002E53" w:rsidP="00002E53">
      <w:pPr>
        <w:pStyle w:val="Legenda"/>
        <w:ind w:left="2124" w:firstLine="708"/>
        <w:jc w:val="both"/>
      </w:pPr>
      <w:r>
        <w:t>kąt fi = 100</w:t>
      </w:r>
      <w:r>
        <w:tab/>
      </w:r>
      <w:r>
        <w:tab/>
      </w:r>
      <w:r>
        <w:tab/>
      </w:r>
      <w:r>
        <w:tab/>
      </w:r>
      <w:r>
        <w:tab/>
        <w:t>kąt fi = 150</w:t>
      </w:r>
    </w:p>
    <w:p w:rsidR="00002E53" w:rsidRDefault="00002E53" w:rsidP="00002E53">
      <w:pPr>
        <w:pStyle w:val="Akapitzlist"/>
        <w:keepNext/>
        <w:ind w:left="1134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75270" cy="2675270"/>
            <wp:effectExtent l="19050" t="0" r="0" b="0"/>
            <wp:docPr id="22" name="Obraz 21" descr="sinogramReverse_FILTR_Kwadraty2_det301_fi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20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851" cy="26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90037" cy="2690037"/>
            <wp:effectExtent l="19050" t="0" r="0" b="0"/>
            <wp:docPr id="27" name="Obraz 22" descr="sinogramReverse_FILTR_Kwadraty2_det3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25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26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Default="00002E53" w:rsidP="00002E53">
      <w:pPr>
        <w:pStyle w:val="Legenda"/>
        <w:ind w:left="2124" w:firstLine="708"/>
        <w:jc w:val="both"/>
      </w:pPr>
      <w:r>
        <w:t>kąt fi = 200</w:t>
      </w:r>
      <w:r>
        <w:tab/>
      </w:r>
      <w:r>
        <w:tab/>
      </w:r>
      <w:r>
        <w:tab/>
      </w:r>
      <w:r>
        <w:tab/>
      </w:r>
      <w:r>
        <w:tab/>
        <w:t>kąt fi = 250</w:t>
      </w:r>
    </w:p>
    <w:p w:rsidR="00002E53" w:rsidRDefault="00002E53" w:rsidP="00002E53">
      <w:pPr>
        <w:pStyle w:val="Akapitzlist"/>
        <w:keepNext/>
        <w:ind w:left="1134"/>
        <w:jc w:val="both"/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2700670" cy="2700670"/>
            <wp:effectExtent l="19050" t="0" r="4430" b="0"/>
            <wp:docPr id="24" name="Obraz 23" descr="sinogramReverse_FILTR_Kwadraty2_det301_fi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30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080" cy="2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700345" cy="2700345"/>
            <wp:effectExtent l="19050" t="0" r="4755" b="0"/>
            <wp:docPr id="29" name="Obraz 24" descr="sinogramReverse_FILTR_Kwadraty2_det301_fi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_det301_fi350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957" cy="27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3" w:rsidRPr="00002E53" w:rsidRDefault="00002E53" w:rsidP="00002E53">
      <w:pPr>
        <w:pStyle w:val="Legenda"/>
        <w:ind w:left="2124" w:firstLine="708"/>
        <w:jc w:val="both"/>
      </w:pPr>
      <w:r>
        <w:t>kąt fi = 300</w:t>
      </w:r>
      <w:r>
        <w:tab/>
      </w:r>
      <w:r>
        <w:tab/>
      </w:r>
      <w:r>
        <w:tab/>
      </w:r>
      <w:r>
        <w:tab/>
      </w:r>
      <w:r>
        <w:tab/>
        <w:t>kąt fi = 350</w:t>
      </w:r>
    </w:p>
    <w:p w:rsidR="00B90DDF" w:rsidRDefault="00B90DDF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90DDF" w:rsidRDefault="00166D3B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>Zmiana kąta rozwarcia detektorów fi ma bardzo duży wpływ na jakość obrazu. Dla fi=100 stopni brzegi obrazu są rozmyte i widać wyraźną granicę między prawidłowym i ostrym a rozmytym obrazem. Po osiągnięciu pewnej wartości kąta fi, ta różnica przestaje być widoczna.</w:t>
      </w:r>
    </w:p>
    <w:p w:rsidR="00B33FAC" w:rsidRDefault="00B33FAC" w:rsidP="00B90DDF">
      <w:pPr>
        <w:pStyle w:val="Akapitzlist"/>
        <w:ind w:left="426" w:firstLine="65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Takie zjawisko jest też bardzo wyraźne w przypadku innych, bardziej klinicznych obrazów jak np. </w:t>
      </w:r>
      <w:proofErr w:type="spellStart"/>
      <w:r>
        <w:rPr>
          <w:sz w:val="24"/>
          <w:szCs w:val="24"/>
        </w:rPr>
        <w:t>SADDLE_PE</w:t>
      </w:r>
      <w:proofErr w:type="spellEnd"/>
      <w:r>
        <w:rPr>
          <w:sz w:val="24"/>
          <w:szCs w:val="24"/>
        </w:rPr>
        <w:t>. W tym przypadku widać, że wstawiając za parametr zbyt duży kąt rozwarcia fi, efekt jest taki, że obraz zaczyna mieć zbyt mały kontrast.</w:t>
      </w:r>
    </w:p>
    <w:p w:rsidR="00B33FAC" w:rsidRDefault="00B33FAC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B33FAC" w:rsidRDefault="00B33FAC" w:rsidP="00B33FAC">
      <w:pPr>
        <w:pStyle w:val="Akapitzlist"/>
        <w:keepNext/>
        <w:ind w:left="426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913321" cy="2863521"/>
            <wp:effectExtent l="19050" t="0" r="1329" b="0"/>
            <wp:docPr id="86" name="Obraz 85" descr="sinogramReverse_FILTR_SADDLE_PE_det301_fi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100.JPG"/>
                    <pic:cNvPicPr/>
                  </pic:nvPicPr>
                  <pic:blipFill>
                    <a:blip r:embed="rId21" cstate="print"/>
                    <a:srcRect l="7678" r="7603"/>
                    <a:stretch>
                      <a:fillRect/>
                    </a:stretch>
                  </pic:blipFill>
                  <pic:spPr>
                    <a:xfrm>
                      <a:off x="0" y="0"/>
                      <a:ext cx="2913322" cy="28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908438" cy="2870791"/>
            <wp:effectExtent l="19050" t="0" r="6212" b="0"/>
            <wp:docPr id="92" name="Obraz 86" descr="sinogramReverse_FILTR_SADDLE_PE_det301_fi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150.JPG"/>
                    <pic:cNvPicPr/>
                  </pic:nvPicPr>
                  <pic:blipFill>
                    <a:blip r:embed="rId22" cstate="print"/>
                    <a:srcRect l="8179" r="7715"/>
                    <a:stretch>
                      <a:fillRect/>
                    </a:stretch>
                  </pic:blipFill>
                  <pic:spPr>
                    <a:xfrm>
                      <a:off x="0" y="0"/>
                      <a:ext cx="2908438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AC" w:rsidRDefault="00B33FAC" w:rsidP="00B33FAC">
      <w:pPr>
        <w:pStyle w:val="Legenda"/>
        <w:ind w:left="1416" w:firstLine="708"/>
        <w:jc w:val="both"/>
      </w:pPr>
      <w:r>
        <w:t>kąt fi = 150</w:t>
      </w:r>
      <w:r>
        <w:tab/>
      </w:r>
      <w:r>
        <w:tab/>
      </w:r>
      <w:r>
        <w:tab/>
      </w:r>
      <w:r>
        <w:tab/>
      </w:r>
      <w:r>
        <w:tab/>
      </w:r>
      <w:r>
        <w:tab/>
        <w:t>kąt fi = 100</w:t>
      </w:r>
    </w:p>
    <w:p w:rsidR="00B33FAC" w:rsidRDefault="00B33FAC" w:rsidP="00B33FAC">
      <w:pPr>
        <w:pStyle w:val="Akapitzlist"/>
        <w:keepNext/>
        <w:ind w:left="426"/>
        <w:jc w:val="both"/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2892056" cy="2881424"/>
            <wp:effectExtent l="19050" t="0" r="3544" b="0"/>
            <wp:docPr id="88" name="Obraz 87" descr="sinogramReverse_FILTR_SADDLE_PE_det301_fi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200.JPG"/>
                    <pic:cNvPicPr/>
                  </pic:nvPicPr>
                  <pic:blipFill>
                    <a:blip r:embed="rId23" cstate="print"/>
                    <a:srcRect l="8967" r="7529"/>
                    <a:stretch>
                      <a:fillRect/>
                    </a:stretch>
                  </pic:blipFill>
                  <pic:spPr>
                    <a:xfrm>
                      <a:off x="0" y="0"/>
                      <a:ext cx="2892056" cy="28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894271" cy="2887082"/>
            <wp:effectExtent l="19050" t="0" r="1329" b="0"/>
            <wp:docPr id="93" name="Obraz 88" descr="sinogramReverse_FILTR_SADDLE_PE_det301_fi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250.JPG"/>
                    <pic:cNvPicPr/>
                  </pic:nvPicPr>
                  <pic:blipFill>
                    <a:blip r:embed="rId24" cstate="print"/>
                    <a:srcRect l="8332" r="8328"/>
                    <a:stretch>
                      <a:fillRect/>
                    </a:stretch>
                  </pic:blipFill>
                  <pic:spPr>
                    <a:xfrm>
                      <a:off x="0" y="0"/>
                      <a:ext cx="2900263" cy="289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AC" w:rsidRDefault="00B33FAC" w:rsidP="00B33FAC">
      <w:pPr>
        <w:pStyle w:val="Legenda"/>
        <w:ind w:left="1416" w:firstLine="708"/>
        <w:jc w:val="both"/>
      </w:pPr>
      <w:r>
        <w:t>kąt fi = 250</w:t>
      </w:r>
      <w:r>
        <w:tab/>
      </w:r>
      <w:r>
        <w:tab/>
      </w:r>
      <w:r>
        <w:tab/>
      </w:r>
      <w:r>
        <w:tab/>
      </w:r>
      <w:r>
        <w:tab/>
      </w:r>
      <w:r>
        <w:tab/>
        <w:t>kąt fi = 200</w:t>
      </w:r>
    </w:p>
    <w:p w:rsidR="00B33FAC" w:rsidRDefault="00B33FAC" w:rsidP="00B33FAC">
      <w:pPr>
        <w:pStyle w:val="Akapitzlist"/>
        <w:keepNext/>
        <w:ind w:left="426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819843" cy="2829574"/>
            <wp:effectExtent l="19050" t="0" r="0" b="0"/>
            <wp:docPr id="90" name="Obraz 89" descr="sinogramReverse_FILTR_SADDLE_PE_det301_fi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300.JPG"/>
                    <pic:cNvPicPr/>
                  </pic:nvPicPr>
                  <pic:blipFill>
                    <a:blip r:embed="rId25" cstate="print"/>
                    <a:srcRect l="8811" r="8284"/>
                    <a:stretch>
                      <a:fillRect/>
                    </a:stretch>
                  </pic:blipFill>
                  <pic:spPr>
                    <a:xfrm>
                      <a:off x="0" y="0"/>
                      <a:ext cx="2825546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832103" cy="2825551"/>
            <wp:effectExtent l="19050" t="0" r="6347" b="0"/>
            <wp:docPr id="94" name="Obraz 90" descr="sinogramReverse_FILTR_SADDLE_PE_det301_fi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_det301_fi350.JPG"/>
                    <pic:cNvPicPr/>
                  </pic:nvPicPr>
                  <pic:blipFill>
                    <a:blip r:embed="rId26" cstate="print"/>
                    <a:srcRect l="8491" r="8142"/>
                    <a:stretch>
                      <a:fillRect/>
                    </a:stretch>
                  </pic:blipFill>
                  <pic:spPr>
                    <a:xfrm>
                      <a:off x="0" y="0"/>
                      <a:ext cx="2838094" cy="28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AC" w:rsidRDefault="00B33FAC" w:rsidP="00B33FAC">
      <w:pPr>
        <w:pStyle w:val="Legenda"/>
        <w:ind w:left="1416" w:firstLine="708"/>
        <w:jc w:val="both"/>
      </w:pPr>
      <w:r>
        <w:t>kąt fi = 350</w:t>
      </w:r>
      <w:r>
        <w:tab/>
      </w:r>
      <w:r>
        <w:tab/>
      </w:r>
      <w:r>
        <w:tab/>
      </w:r>
      <w:r>
        <w:tab/>
      </w:r>
      <w:r>
        <w:tab/>
        <w:t>kąt fi = 300</w:t>
      </w:r>
    </w:p>
    <w:p w:rsidR="00B33FAC" w:rsidRDefault="00B33FAC" w:rsidP="00B33FAC">
      <w:pPr>
        <w:pStyle w:val="Akapitzlist"/>
        <w:ind w:left="426"/>
        <w:jc w:val="both"/>
        <w:rPr>
          <w:sz w:val="24"/>
          <w:szCs w:val="24"/>
        </w:rPr>
      </w:pPr>
    </w:p>
    <w:p w:rsidR="00166D3B" w:rsidRDefault="00166D3B" w:rsidP="00B90DDF">
      <w:pPr>
        <w:pStyle w:val="Akapitzlist"/>
        <w:ind w:left="426" w:firstLine="654"/>
        <w:jc w:val="both"/>
        <w:rPr>
          <w:sz w:val="24"/>
          <w:szCs w:val="24"/>
        </w:rPr>
      </w:pPr>
    </w:p>
    <w:p w:rsidR="00166D3B" w:rsidRDefault="00166D3B" w:rsidP="00166D3B">
      <w:pPr>
        <w:pStyle w:val="Akapitzlist"/>
        <w:numPr>
          <w:ilvl w:val="0"/>
          <w:numId w:val="4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Badanie zmiany poszczególnych parametrów na błąd średniokwadratowy</w:t>
      </w:r>
    </w:p>
    <w:p w:rsidR="00166D3B" w:rsidRDefault="00166D3B" w:rsidP="00166D3B">
      <w:pPr>
        <w:pStyle w:val="Akapitzlist"/>
        <w:ind w:left="426" w:firstLine="28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Przedmiotem kolejnego testu było badanie zmiany poszczególnych parametrów programu na błąd średniokwadratowy. </w:t>
      </w:r>
      <w:r w:rsidR="005C4608">
        <w:rPr>
          <w:sz w:val="24"/>
          <w:szCs w:val="24"/>
        </w:rPr>
        <w:t xml:space="preserve">Trudno było przeprowadzić badanie błędu średniokwadratowego dla porównania obrazu bez zastosowania filtru i z filtrem w stosunku do oryginalnego z uwagi na to, że błąd średniokwadratowy badaliśmy na podstawie zmiany koloru, a obraz po filtracji, mimo wyraźnej poprawy jakości i ostrości obrazu, miał jaśniejsze tło (które w oryginalnym obrazie było czarne), co sprawia, że wynik jest niemiarodajny. </w:t>
      </w:r>
    </w:p>
    <w:p w:rsidR="005C4608" w:rsidRDefault="005C4608" w:rsidP="00166D3B">
      <w:pPr>
        <w:pStyle w:val="Akapitzlist"/>
        <w:ind w:left="426" w:firstLine="282"/>
        <w:jc w:val="both"/>
        <w:rPr>
          <w:sz w:val="24"/>
          <w:szCs w:val="24"/>
        </w:rPr>
      </w:pPr>
    </w:p>
    <w:p w:rsidR="005C4608" w:rsidRDefault="005C4608" w:rsidP="005C4608">
      <w:pPr>
        <w:pStyle w:val="Akapitzlist"/>
        <w:keepNext/>
        <w:ind w:left="426" w:firstLine="282"/>
        <w:jc w:val="both"/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1937341" cy="1937341"/>
            <wp:effectExtent l="19050" t="0" r="5759" b="0"/>
            <wp:docPr id="34" name="Obraz 32" descr="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wadraty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631" cy="19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945758" cy="1945758"/>
            <wp:effectExtent l="19050" t="0" r="0" b="0"/>
            <wp:docPr id="35" name="Obraz 29" descr="1b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ez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758" cy="19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945758" cy="1945758"/>
            <wp:effectExtent l="19050" t="0" r="0" b="0"/>
            <wp:docPr id="36" name="Obraz 30" descr="1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z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231" cy="1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8" w:rsidRPr="005C4608" w:rsidRDefault="005C4608" w:rsidP="005C4608">
      <w:pPr>
        <w:pStyle w:val="Legenda"/>
        <w:ind w:left="708" w:firstLine="708"/>
        <w:jc w:val="both"/>
      </w:pPr>
      <w:r>
        <w:t>Oryginalny obraz</w:t>
      </w:r>
      <w:r>
        <w:tab/>
      </w:r>
      <w:r>
        <w:tab/>
        <w:t xml:space="preserve">         Obraz </w:t>
      </w:r>
      <w:proofErr w:type="spellStart"/>
      <w:r>
        <w:t>wyn</w:t>
      </w:r>
      <w:proofErr w:type="spellEnd"/>
      <w:r>
        <w:t>. bez zastosowania filtru</w:t>
      </w:r>
      <w:r>
        <w:tab/>
        <w:t xml:space="preserve">  Obraz </w:t>
      </w:r>
      <w:proofErr w:type="spellStart"/>
      <w:r>
        <w:t>wyn</w:t>
      </w:r>
      <w:proofErr w:type="spellEnd"/>
      <w:r>
        <w:t>. z zastosowaniem filtru</w:t>
      </w:r>
    </w:p>
    <w:p w:rsidR="005C4608" w:rsidRDefault="005C4608" w:rsidP="005C4608">
      <w:pPr>
        <w:pStyle w:val="Akapitzlist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>Dla przykładu zamieścimy zdjęcie kwadratów. Wyraźnie widać, że zastosowanie filtru wyostrza obraz, jednak obraz bez zastosowania filtru mierzony miarą filtru średniokwadratowego będzie bardziej zbliżony do oryginalnego obraz</w:t>
      </w:r>
      <w:r w:rsidR="00C61327">
        <w:rPr>
          <w:sz w:val="24"/>
          <w:szCs w:val="24"/>
        </w:rPr>
        <w:t>u z uwagi na wyraź</w:t>
      </w:r>
      <w:r>
        <w:rPr>
          <w:sz w:val="24"/>
          <w:szCs w:val="24"/>
        </w:rPr>
        <w:t>nie lepszą kolorystykę</w:t>
      </w:r>
    </w:p>
    <w:p w:rsidR="00C61327" w:rsidRDefault="00C61327" w:rsidP="005C4608">
      <w:pPr>
        <w:pStyle w:val="Akapitzlist"/>
        <w:ind w:left="426" w:firstLine="425"/>
        <w:jc w:val="both"/>
        <w:rPr>
          <w:sz w:val="24"/>
          <w:szCs w:val="24"/>
        </w:rPr>
      </w:pPr>
    </w:p>
    <w:tbl>
      <w:tblPr>
        <w:tblStyle w:val="Tabela-Siatka"/>
        <w:tblW w:w="0" w:type="auto"/>
        <w:jc w:val="center"/>
        <w:tblInd w:w="426" w:type="dxa"/>
        <w:tblLook w:val="04A0"/>
      </w:tblPr>
      <w:tblGrid>
        <w:gridCol w:w="2517"/>
        <w:gridCol w:w="2835"/>
      </w:tblGrid>
      <w:tr w:rsidR="00C61327" w:rsidTr="00C61327">
        <w:trPr>
          <w:jc w:val="center"/>
        </w:trPr>
        <w:tc>
          <w:tcPr>
            <w:tcW w:w="2517" w:type="dxa"/>
            <w:tcBorders>
              <w:top w:val="nil"/>
              <w:left w:val="nil"/>
            </w:tcBorders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Błąd średniokwadratowy</w:t>
            </w:r>
          </w:p>
        </w:tc>
      </w:tr>
      <w:tr w:rsidR="00C61327" w:rsidTr="00C61327">
        <w:trPr>
          <w:trHeight w:val="77"/>
          <w:jc w:val="center"/>
        </w:trPr>
        <w:tc>
          <w:tcPr>
            <w:tcW w:w="2517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Bez zastosowania filtru</w:t>
            </w:r>
          </w:p>
        </w:tc>
        <w:tc>
          <w:tcPr>
            <w:tcW w:w="2835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0,36229474484</w:t>
            </w:r>
          </w:p>
        </w:tc>
      </w:tr>
      <w:tr w:rsidR="00C61327" w:rsidTr="00C61327">
        <w:trPr>
          <w:jc w:val="center"/>
        </w:trPr>
        <w:tc>
          <w:tcPr>
            <w:tcW w:w="2517" w:type="dxa"/>
          </w:tcPr>
          <w:p w:rsidR="00C61327" w:rsidRPr="00C61327" w:rsidRDefault="00C61327" w:rsidP="00C6132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61327">
              <w:rPr>
                <w:rFonts w:cstheme="minorHAnsi"/>
                <w:sz w:val="24"/>
                <w:szCs w:val="24"/>
              </w:rPr>
              <w:t>Z zastosowaniem filtru</w:t>
            </w:r>
          </w:p>
        </w:tc>
        <w:tc>
          <w:tcPr>
            <w:tcW w:w="2835" w:type="dxa"/>
          </w:tcPr>
          <w:p w:rsidR="00C61327" w:rsidRPr="00C61327" w:rsidRDefault="00C61327" w:rsidP="00C61327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61327">
              <w:rPr>
                <w:rFonts w:cstheme="minorHAnsi"/>
                <w:color w:val="000000"/>
                <w:sz w:val="24"/>
                <w:szCs w:val="24"/>
              </w:rPr>
              <w:t>0,41520881672</w:t>
            </w:r>
          </w:p>
        </w:tc>
      </w:tr>
    </w:tbl>
    <w:p w:rsidR="00C61327" w:rsidRDefault="00C61327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C61327" w:rsidRDefault="00C61327" w:rsidP="005C4608">
      <w:pPr>
        <w:pStyle w:val="Akapitzlist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>W kolejnych testach zbadaliśmy wpływ zmiany parametrów w poszczególnych obrazach (z zastosowaniem filtru) na błąd średniokwadratowy.</w:t>
      </w: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>Do liczenia błędu średniokwadratowego wykorzystaliśmy obszar znajdujący się w środku okręgu tworzonego przez detektory.</w:t>
      </w:r>
    </w:p>
    <w:p w:rsidR="00B33FAC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  <w:r w:rsidRPr="00DC3BB2">
        <w:rPr>
          <w:noProof/>
          <w:sz w:val="24"/>
          <w:szCs w:val="24"/>
          <w:lang w:eastAsia="pl-PL"/>
        </w:rPr>
        <w:drawing>
          <wp:inline distT="0" distB="0" distL="0" distR="0">
            <wp:extent cx="4572000" cy="2743200"/>
            <wp:effectExtent l="19050" t="0" r="19050" b="0"/>
            <wp:docPr id="95" name="Wykres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DC3BB2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</w:p>
    <w:p w:rsidR="00DC3BB2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  <w:r w:rsidRPr="00DC3BB2"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572000" cy="2743200"/>
            <wp:effectExtent l="19050" t="0" r="19050" b="0"/>
            <wp:docPr id="96" name="Wykres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DC3BB2" w:rsidRDefault="00DC3BB2" w:rsidP="00DC3BB2">
      <w:pPr>
        <w:pStyle w:val="Akapitzlist"/>
        <w:ind w:left="426" w:firstLine="425"/>
        <w:jc w:val="center"/>
        <w:rPr>
          <w:sz w:val="24"/>
          <w:szCs w:val="24"/>
        </w:rPr>
      </w:pPr>
      <w:r w:rsidRPr="00DC3BB2">
        <w:rPr>
          <w:noProof/>
          <w:sz w:val="24"/>
          <w:szCs w:val="24"/>
          <w:lang w:eastAsia="pl-PL"/>
        </w:rPr>
        <w:drawing>
          <wp:inline distT="0" distB="0" distL="0" distR="0">
            <wp:extent cx="4572000" cy="2743200"/>
            <wp:effectExtent l="19050" t="0" r="19050" b="0"/>
            <wp:docPr id="97" name="Wykres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C3BB2" w:rsidRDefault="00DC3BB2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DC3BB2" w:rsidRDefault="00DC3BB2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B33FAC" w:rsidRDefault="00B33FAC" w:rsidP="005C4608">
      <w:pPr>
        <w:pStyle w:val="Akapitzlist"/>
        <w:ind w:left="426" w:firstLine="425"/>
        <w:jc w:val="both"/>
        <w:rPr>
          <w:sz w:val="24"/>
          <w:szCs w:val="24"/>
        </w:rPr>
      </w:pPr>
    </w:p>
    <w:p w:rsidR="00166D3B" w:rsidRPr="00DC3BB2" w:rsidRDefault="00166D3B" w:rsidP="00DC3BB2">
      <w:pPr>
        <w:jc w:val="both"/>
        <w:rPr>
          <w:sz w:val="24"/>
          <w:szCs w:val="24"/>
        </w:rPr>
      </w:pPr>
    </w:p>
    <w:p w:rsidR="00935555" w:rsidRDefault="00935555" w:rsidP="00935555">
      <w:pPr>
        <w:pStyle w:val="Akapitzlist"/>
        <w:numPr>
          <w:ilvl w:val="0"/>
          <w:numId w:val="5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Przykłady innych obrazów i ich </w:t>
      </w:r>
      <w:r w:rsidR="00C77A35">
        <w:rPr>
          <w:b/>
          <w:sz w:val="28"/>
          <w:szCs w:val="24"/>
        </w:rPr>
        <w:t>sino gramów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W poniższym zestawieniu użyliśmy tych parametrów, które w poszczególnych testach wydawały się dawać najlepsze wyniki, czyli: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- kąt alfa = 1 stopień,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- liczba detektorów = 351</w:t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>- kąt fi = 300 stopni</w:t>
      </w:r>
    </w:p>
    <w:p w:rsidR="00C77A35" w:rsidRDefault="00DC3BB2" w:rsidP="00C77A35">
      <w:pPr>
        <w:pStyle w:val="Akapitzlist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C77A35" w:rsidRDefault="00C77A35" w:rsidP="00C77A35">
      <w:pPr>
        <w:pStyle w:val="Akapitzlist"/>
        <w:ind w:left="426" w:firstLine="294"/>
        <w:jc w:val="both"/>
        <w:rPr>
          <w:sz w:val="24"/>
          <w:szCs w:val="24"/>
        </w:rPr>
      </w:pPr>
    </w:p>
    <w:p w:rsidR="00C77A35" w:rsidRPr="00C77A35" w:rsidRDefault="00C77A35" w:rsidP="00C77A35">
      <w:pPr>
        <w:pStyle w:val="Akapitzlist"/>
        <w:ind w:left="284" w:firstLine="425"/>
        <w:jc w:val="both"/>
        <w:rPr>
          <w:sz w:val="24"/>
          <w:szCs w:val="24"/>
        </w:rPr>
      </w:pP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CT_ScoutView</w:t>
      </w:r>
      <w:proofErr w:type="spellEnd"/>
    </w:p>
    <w:p w:rsidR="009B3792" w:rsidRDefault="00E21A04" w:rsidP="009B3792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438127" cy="3526284"/>
            <wp:effectExtent l="19050" t="0" r="0" b="0"/>
            <wp:docPr id="46" name="Obraz 38" descr="sinogram_BEZ_FILTRA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CT_ScoutView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652" cy="35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A35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032495" cy="3528701"/>
            <wp:effectExtent l="19050" t="0" r="0" b="0"/>
            <wp:docPr id="37" name="Obraz 36" descr="sinogramReverse_BEZ_FILTRA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CT_ScoutView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280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2" w:rsidRDefault="00E21A04" w:rsidP="009B3792">
      <w:pPr>
        <w:pStyle w:val="Legenda"/>
        <w:ind w:left="2832" w:firstLine="708"/>
        <w:jc w:val="both"/>
      </w:pPr>
      <w:proofErr w:type="spellStart"/>
      <w:r>
        <w:t>sinogram</w:t>
      </w:r>
      <w:proofErr w:type="spellEnd"/>
      <w:r>
        <w:t xml:space="preserve">  i obraz wynikowy </w:t>
      </w:r>
      <w:r w:rsidR="009B3792">
        <w:t>bez zastosowania filt</w:t>
      </w:r>
      <w:r w:rsidR="005570A3">
        <w:t>r</w:t>
      </w:r>
      <w:r w:rsidR="009B3792">
        <w:t>a</w:t>
      </w:r>
    </w:p>
    <w:p w:rsidR="009B3792" w:rsidRDefault="00E21A04" w:rsidP="009B3792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297929" cy="3466214"/>
            <wp:effectExtent l="19050" t="0" r="0" b="0"/>
            <wp:docPr id="47" name="Obraz 39" descr="sinogram_FILTR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CT_ScoutView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846" cy="34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A35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55852" cy="3439517"/>
            <wp:effectExtent l="19050" t="0" r="0" b="0"/>
            <wp:docPr id="41" name="Obraz 37" descr="sinogramReverse_FILTR_CT_Sc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CT_ScoutView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571" cy="34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2" w:rsidRDefault="00E21A04" w:rsidP="009B3792">
      <w:pPr>
        <w:pStyle w:val="Legenda"/>
        <w:ind w:left="2832" w:firstLine="708"/>
        <w:jc w:val="both"/>
      </w:pPr>
      <w:proofErr w:type="spellStart"/>
      <w:r>
        <w:t>sinogram</w:t>
      </w:r>
      <w:proofErr w:type="spellEnd"/>
      <w:r>
        <w:t xml:space="preserve">  i obraz wynikowy </w:t>
      </w:r>
      <w:r w:rsidR="009B3792">
        <w:t>z zastosowaniem</w:t>
      </w:r>
      <w:r w:rsidR="009B3792" w:rsidRPr="00EE70F4">
        <w:t xml:space="preserve"> filt</w:t>
      </w:r>
      <w:r w:rsidR="005570A3">
        <w:t>r</w:t>
      </w:r>
      <w:r w:rsidR="009B3792" w:rsidRPr="00EE70F4">
        <w:t>a</w:t>
      </w:r>
    </w:p>
    <w:p w:rsidR="00C77A35" w:rsidRDefault="000925F0" w:rsidP="00C77A35">
      <w:pPr>
        <w:pStyle w:val="Akapitzlist"/>
        <w:ind w:left="142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Koło</w:t>
      </w:r>
    </w:p>
    <w:p w:rsidR="000925F0" w:rsidRDefault="00E21A04" w:rsidP="000925F0">
      <w:pPr>
        <w:pStyle w:val="Akapitzlist"/>
        <w:keepNext/>
        <w:ind w:left="284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33789" cy="3009014"/>
            <wp:effectExtent l="19050" t="0" r="0" b="0"/>
            <wp:docPr id="44" name="Obraz 43" descr="sinogram_BEZ_FILTRA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Kolo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956" cy="30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017431" cy="3017431"/>
            <wp:effectExtent l="19050" t="0" r="0" b="0"/>
            <wp:docPr id="65" name="Obraz 64" descr="sinogramReverse_BEZ_FILTRA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Kolo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240" cy="3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9D05EA">
        <w:t>sinogram</w:t>
      </w:r>
      <w:proofErr w:type="spellEnd"/>
      <w:r w:rsidRPr="009D05EA">
        <w:t xml:space="preserve">  i obraz wynikowy bez zastosowania filt</w:t>
      </w:r>
      <w:r w:rsidR="005570A3">
        <w:t>r</w:t>
      </w:r>
      <w:r w:rsidRPr="009D05EA">
        <w:t>a</w:t>
      </w:r>
    </w:p>
    <w:p w:rsidR="000925F0" w:rsidRDefault="00E21A04" w:rsidP="000925F0">
      <w:pPr>
        <w:pStyle w:val="Akapitzlist"/>
        <w:keepNext/>
        <w:ind w:left="284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33700" cy="3008923"/>
            <wp:effectExtent l="19050" t="0" r="0" b="0"/>
            <wp:docPr id="45" name="Obraz 44" descr="sinogram_FILTR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Kolo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002339" cy="3002339"/>
            <wp:effectExtent l="19050" t="0" r="7561" b="0"/>
            <wp:docPr id="79" name="Obraz 65" descr="sinogramReverse_FILTR_K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olo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970" cy="30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9B384D">
        <w:t>sinogram</w:t>
      </w:r>
      <w:proofErr w:type="spellEnd"/>
      <w:r w:rsidRPr="009B384D">
        <w:t xml:space="preserve">  i obraz wynikowy z zastosowaniem filt</w:t>
      </w:r>
      <w:r w:rsidR="005570A3">
        <w:t>r</w:t>
      </w:r>
      <w:r w:rsidRPr="009B384D">
        <w:t>a</w:t>
      </w:r>
    </w:p>
    <w:p w:rsidR="000925F0" w:rsidRDefault="000925F0" w:rsidP="000925F0">
      <w:pPr>
        <w:pStyle w:val="Akapitzlist"/>
        <w:ind w:left="284"/>
        <w:jc w:val="both"/>
        <w:rPr>
          <w:b/>
          <w:sz w:val="28"/>
          <w:szCs w:val="24"/>
        </w:rPr>
      </w:pPr>
    </w:p>
    <w:p w:rsidR="009B3792" w:rsidRDefault="000925F0" w:rsidP="000925F0">
      <w:pPr>
        <w:pStyle w:val="Akapitzlist"/>
        <w:ind w:left="284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Kropka</w:t>
      </w:r>
    </w:p>
    <w:p w:rsidR="000925F0" w:rsidRDefault="00E21A04" w:rsidP="000925F0">
      <w:pPr>
        <w:pStyle w:val="Akapitzlist"/>
        <w:keepNext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693193" cy="2762250"/>
            <wp:effectExtent l="19050" t="0" r="0" b="0"/>
            <wp:docPr id="48" name="Obraz 47" descr="sinogram_BEZ_FILTRA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Kropka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193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2781300" cy="2781300"/>
            <wp:effectExtent l="19050" t="0" r="0" b="0"/>
            <wp:docPr id="67" name="Obraz 66" descr="sinogramReverse_BEZ_FILTRA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Kropka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4A76D8">
        <w:t>sinogram</w:t>
      </w:r>
      <w:proofErr w:type="spellEnd"/>
      <w:r w:rsidRPr="004A76D8">
        <w:t xml:space="preserve">  i obraz wynikowy bez zastosowania filt</w:t>
      </w:r>
      <w:r w:rsidR="005570A3">
        <w:t>r</w:t>
      </w:r>
      <w:r w:rsidRPr="004A76D8">
        <w:t>a</w:t>
      </w:r>
    </w:p>
    <w:p w:rsidR="000925F0" w:rsidRDefault="00E21A04" w:rsidP="000925F0">
      <w:pPr>
        <w:pStyle w:val="Akapitzlist"/>
        <w:keepNext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656047" cy="2724150"/>
            <wp:effectExtent l="19050" t="0" r="0" b="0"/>
            <wp:docPr id="49" name="Obraz 48" descr="sinogram_FILTR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Kropka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04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724150" cy="2724150"/>
            <wp:effectExtent l="19050" t="0" r="0" b="0"/>
            <wp:docPr id="80" name="Obraz 67" descr="sinogramReverse_FILTR_Krop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ropka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EA5A18">
        <w:t>sinogram</w:t>
      </w:r>
      <w:proofErr w:type="spellEnd"/>
      <w:r w:rsidRPr="00EA5A18">
        <w:t xml:space="preserve">  i obra</w:t>
      </w:r>
      <w:r w:rsidR="005570A3">
        <w:t>z wynikowy z zastosowaniem filtra</w:t>
      </w:r>
    </w:p>
    <w:p w:rsidR="000925F0" w:rsidRDefault="000925F0" w:rsidP="009B3792">
      <w:pPr>
        <w:pStyle w:val="Akapitzlist"/>
        <w:rPr>
          <w:b/>
          <w:sz w:val="28"/>
          <w:szCs w:val="24"/>
        </w:rPr>
      </w:pPr>
    </w:p>
    <w:p w:rsidR="009B3792" w:rsidRPr="009B3792" w:rsidRDefault="000925F0" w:rsidP="009B3792">
      <w:pPr>
        <w:pStyle w:val="Akapitzlist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9B3792" w:rsidRDefault="009B3792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Kwadraty2</w:t>
      </w:r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16079" cy="2990850"/>
            <wp:effectExtent l="19050" t="0" r="0" b="0"/>
            <wp:docPr id="50" name="Obraz 49" descr="sinogram_BEZ_FILTRA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Kwadraty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875" cy="29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009013" cy="3009013"/>
            <wp:effectExtent l="19050" t="0" r="887" b="0"/>
            <wp:docPr id="69" name="Obraz 68" descr="sinogramReverse_BEZ_FILTRA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Kwadraty2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4D5317">
        <w:t>sinogram</w:t>
      </w:r>
      <w:proofErr w:type="spellEnd"/>
      <w:r w:rsidRPr="004D5317">
        <w:t xml:space="preserve">  i obraz wynikowy bez zastosowania filt</w:t>
      </w:r>
      <w:r w:rsidR="005570A3">
        <w:t>r</w:t>
      </w:r>
      <w:r w:rsidRPr="004D5317">
        <w:t>a</w:t>
      </w:r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817495" cy="2889738"/>
            <wp:effectExtent l="19050" t="0" r="1905" b="0"/>
            <wp:docPr id="51" name="Obraz 50" descr="sinogram_FILTR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Kwadraty2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8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881423" cy="2881423"/>
            <wp:effectExtent l="19050" t="0" r="0" b="0"/>
            <wp:docPr id="81" name="Obraz 69" descr="sinogramReverse_FILTR_Kwadrat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Kwadraty2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159" cy="28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FB65EB">
        <w:t>sinogram</w:t>
      </w:r>
      <w:proofErr w:type="spellEnd"/>
      <w:r w:rsidRPr="00FB65EB">
        <w:t xml:space="preserve">  i obraz wynikowy z zastosowaniem filt</w:t>
      </w:r>
      <w:r w:rsidR="005570A3">
        <w:t>r</w:t>
      </w:r>
      <w:r w:rsidRPr="00FB65EB">
        <w:t>a</w:t>
      </w:r>
    </w:p>
    <w:p w:rsidR="000925F0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9B3792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C77A35" w:rsidRDefault="00C77A35" w:rsidP="00C77A35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Paski2</w:t>
      </w:r>
    </w:p>
    <w:p w:rsidR="000925F0" w:rsidRDefault="00E21A04" w:rsidP="000925F0">
      <w:pPr>
        <w:pStyle w:val="Akapitzlist"/>
        <w:keepNext/>
        <w:ind w:left="142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989964" cy="3066630"/>
            <wp:effectExtent l="19050" t="0" r="886" b="0"/>
            <wp:docPr id="52" name="Obraz 51" descr="sinogram_BEZ_FILTRA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Paski2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259" cy="30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083442" cy="3083442"/>
            <wp:effectExtent l="19050" t="0" r="2658" b="0"/>
            <wp:docPr id="71" name="Obraz 70" descr="sinogramReverse_BEZ_FILTRA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Paski2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223" cy="30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AB32A4">
        <w:t>sinogram</w:t>
      </w:r>
      <w:proofErr w:type="spellEnd"/>
      <w:r w:rsidRPr="00AB32A4">
        <w:t xml:space="preserve">  i obraz wynikowy bez zastosowania filt</w:t>
      </w:r>
      <w:r w:rsidR="005570A3">
        <w:t>r</w:t>
      </w:r>
      <w:r w:rsidRPr="00AB32A4">
        <w:t>a</w:t>
      </w:r>
    </w:p>
    <w:p w:rsidR="000925F0" w:rsidRDefault="00E21A04" w:rsidP="000925F0">
      <w:pPr>
        <w:pStyle w:val="Akapitzlist"/>
        <w:keepNext/>
        <w:ind w:left="142" w:hanging="142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085022" cy="3164126"/>
            <wp:effectExtent l="19050" t="0" r="1078" b="0"/>
            <wp:docPr id="53" name="Obraz 52" descr="sinogram_FILTR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Paski2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922" cy="31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160085" cy="3160085"/>
            <wp:effectExtent l="19050" t="0" r="2215" b="0"/>
            <wp:docPr id="82" name="Obraz 71" descr="sinogramReverse_FILTR_Pask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Paski2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131" cy="31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</w:pPr>
      <w:proofErr w:type="spellStart"/>
      <w:r w:rsidRPr="00B1376C">
        <w:t>sinogram</w:t>
      </w:r>
      <w:proofErr w:type="spellEnd"/>
      <w:r w:rsidRPr="00B1376C">
        <w:t xml:space="preserve">  i obraz wynikowy z zastosowaniem filt</w:t>
      </w:r>
      <w:r w:rsidR="005570A3">
        <w:t>r</w:t>
      </w:r>
      <w:r w:rsidRPr="00B1376C">
        <w:t>a</w:t>
      </w:r>
    </w:p>
    <w:p w:rsidR="000925F0" w:rsidRDefault="000925F0" w:rsidP="009B3792">
      <w:pPr>
        <w:pStyle w:val="Akapitzlist"/>
        <w:rPr>
          <w:b/>
          <w:sz w:val="28"/>
          <w:szCs w:val="24"/>
        </w:rPr>
      </w:pPr>
    </w:p>
    <w:p w:rsidR="009B3792" w:rsidRPr="009B3792" w:rsidRDefault="000925F0" w:rsidP="009B3792">
      <w:pPr>
        <w:pStyle w:val="Akapitzlist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9B3792" w:rsidRDefault="009B3792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C77A35" w:rsidRDefault="00C77A35" w:rsidP="009B3792">
      <w:pPr>
        <w:pStyle w:val="Akapitzlist"/>
        <w:numPr>
          <w:ilvl w:val="0"/>
          <w:numId w:val="6"/>
        </w:numPr>
        <w:jc w:val="both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SADDLE_PE</w:t>
      </w:r>
      <w:proofErr w:type="spellEnd"/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779395" cy="2850661"/>
            <wp:effectExtent l="19050" t="0" r="1905" b="0"/>
            <wp:docPr id="54" name="Obraz 53" descr="sinogram_BEZ_FILTRA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SADDLE_PE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690" cy="28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noProof/>
          <w:lang w:eastAsia="pl-PL"/>
        </w:rPr>
        <w:drawing>
          <wp:inline distT="0" distB="0" distL="0" distR="0">
            <wp:extent cx="3421603" cy="2846552"/>
            <wp:effectExtent l="19050" t="0" r="7397" b="0"/>
            <wp:docPr id="73" name="Obraz 72" descr="sinogramReverse_BEZ_FILTRA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SADDLE_PE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859" cy="28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B008B0">
        <w:t>sinogram</w:t>
      </w:r>
      <w:proofErr w:type="spellEnd"/>
      <w:r w:rsidRPr="00B008B0">
        <w:t xml:space="preserve">  i obraz wynikowy bez zastosowania filt</w:t>
      </w:r>
      <w:r w:rsidR="005570A3">
        <w:t>r</w:t>
      </w:r>
      <w:r w:rsidRPr="00B008B0">
        <w:t>a</w:t>
      </w:r>
    </w:p>
    <w:p w:rsidR="000925F0" w:rsidRDefault="00E21A04" w:rsidP="000925F0">
      <w:pPr>
        <w:pStyle w:val="Akapitzlist"/>
        <w:keepNext/>
        <w:ind w:left="142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2779395" cy="2850662"/>
            <wp:effectExtent l="19050" t="0" r="1905" b="0"/>
            <wp:docPr id="55" name="Obraz 54" descr="sinogram_FILTR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SADDLE_PE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8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F0"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434764" cy="2857500"/>
            <wp:effectExtent l="19050" t="0" r="0" b="0"/>
            <wp:docPr id="83" name="Obraz 73" descr="sinogramReverse_FILTR_SADDLE_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ADDLE_PE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76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832" w:firstLine="708"/>
        <w:jc w:val="both"/>
      </w:pPr>
      <w:proofErr w:type="spellStart"/>
      <w:r w:rsidRPr="00FF2EE3">
        <w:t>sinogram</w:t>
      </w:r>
      <w:proofErr w:type="spellEnd"/>
      <w:r w:rsidRPr="00FF2EE3">
        <w:t xml:space="preserve">  i obraz wynikowy z zastosowaniem filt</w:t>
      </w:r>
      <w:r w:rsidR="005570A3">
        <w:t>r</w:t>
      </w:r>
      <w:r w:rsidRPr="00FF2EE3">
        <w:t>a</w:t>
      </w:r>
    </w:p>
    <w:p w:rsidR="000925F0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</w:p>
    <w:p w:rsidR="009B3792" w:rsidRDefault="000925F0" w:rsidP="009B3792">
      <w:pPr>
        <w:pStyle w:val="Akapitzlist"/>
        <w:ind w:left="1080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br w:type="column"/>
      </w:r>
    </w:p>
    <w:p w:rsidR="00376858" w:rsidRDefault="00C77A35" w:rsidP="008C01BF">
      <w:pPr>
        <w:pStyle w:val="Akapitzlist"/>
        <w:numPr>
          <w:ilvl w:val="0"/>
          <w:numId w:val="6"/>
        </w:numPr>
        <w:ind w:left="0" w:firstLine="0"/>
        <w:jc w:val="both"/>
        <w:rPr>
          <w:b/>
          <w:sz w:val="28"/>
          <w:szCs w:val="24"/>
        </w:rPr>
      </w:pPr>
      <w:proofErr w:type="spellStart"/>
      <w:r w:rsidRPr="000925F0">
        <w:rPr>
          <w:b/>
          <w:sz w:val="28"/>
          <w:szCs w:val="24"/>
        </w:rPr>
        <w:t>Sheep_logan</w:t>
      </w:r>
      <w:proofErr w:type="spellEnd"/>
    </w:p>
    <w:p w:rsidR="000925F0" w:rsidRDefault="000925F0" w:rsidP="000925F0">
      <w:pPr>
        <w:pStyle w:val="Akapitzlist"/>
        <w:keepNext/>
        <w:ind w:left="0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124200" cy="3204310"/>
            <wp:effectExtent l="19050" t="0" r="0" b="0"/>
            <wp:docPr id="75" name="Obraz 74" descr="sinogram_BEZ_FILTRA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BEZ_FILTRA_Shepp_logan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426" cy="32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200400" cy="3200400"/>
            <wp:effectExtent l="19050" t="0" r="0" b="0"/>
            <wp:docPr id="85" name="Obraz 76" descr="sinogramReverse_BEZ_FILTRA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BEZ_FILTRA_Shepp_logan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524EE7">
        <w:t>sinogram</w:t>
      </w:r>
      <w:proofErr w:type="spellEnd"/>
      <w:r w:rsidRPr="00524EE7">
        <w:t xml:space="preserve">  i obraz wynikowy bez zastosowania filt</w:t>
      </w:r>
      <w:r w:rsidR="005570A3">
        <w:t>r</w:t>
      </w:r>
      <w:r w:rsidRPr="00524EE7">
        <w:t>a</w:t>
      </w:r>
    </w:p>
    <w:p w:rsidR="000925F0" w:rsidRDefault="000925F0" w:rsidP="000925F0">
      <w:pPr>
        <w:pStyle w:val="Akapitzlist"/>
        <w:ind w:left="0"/>
        <w:jc w:val="both"/>
        <w:rPr>
          <w:b/>
          <w:noProof/>
          <w:sz w:val="28"/>
          <w:szCs w:val="24"/>
          <w:lang w:eastAsia="pl-PL"/>
        </w:rPr>
      </w:pPr>
    </w:p>
    <w:p w:rsidR="000925F0" w:rsidRDefault="000925F0" w:rsidP="000925F0">
      <w:pPr>
        <w:pStyle w:val="Akapitzlist"/>
        <w:keepNext/>
        <w:ind w:left="0"/>
        <w:jc w:val="both"/>
      </w:pP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143250" cy="3223847"/>
            <wp:effectExtent l="19050" t="0" r="0" b="0"/>
            <wp:docPr id="76" name="Obraz 75" descr="sinogram_FILTR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_FILTR_Shepp_logan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245" cy="32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  <w:lang w:eastAsia="pl-PL"/>
        </w:rPr>
        <w:drawing>
          <wp:inline distT="0" distB="0" distL="0" distR="0">
            <wp:extent cx="3220070" cy="3220070"/>
            <wp:effectExtent l="19050" t="0" r="0" b="0"/>
            <wp:docPr id="84" name="Obraz 77" descr="sinogramReverse_FILTR_Shepp_lo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ogramReverse_FILTR_Shepp_logan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597" cy="3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0" w:rsidRDefault="000925F0" w:rsidP="000925F0">
      <w:pPr>
        <w:pStyle w:val="Legenda"/>
        <w:ind w:left="2124" w:firstLine="708"/>
        <w:jc w:val="both"/>
      </w:pPr>
      <w:proofErr w:type="spellStart"/>
      <w:r w:rsidRPr="0033677E">
        <w:t>sinogram</w:t>
      </w:r>
      <w:proofErr w:type="spellEnd"/>
      <w:r w:rsidRPr="0033677E">
        <w:t xml:space="preserve">  i obraz wynikowy z zastosowaniem filt</w:t>
      </w:r>
      <w:r w:rsidR="005570A3">
        <w:t>r</w:t>
      </w:r>
      <w:r w:rsidRPr="0033677E">
        <w:t>a</w:t>
      </w:r>
    </w:p>
    <w:p w:rsidR="000925F0" w:rsidRPr="000925F0" w:rsidRDefault="000925F0" w:rsidP="000925F0">
      <w:pPr>
        <w:pStyle w:val="Akapitzlist"/>
        <w:ind w:left="0"/>
        <w:jc w:val="both"/>
        <w:rPr>
          <w:b/>
          <w:sz w:val="28"/>
          <w:szCs w:val="24"/>
        </w:rPr>
      </w:pPr>
    </w:p>
    <w:sectPr w:rsidR="000925F0" w:rsidRPr="000925F0" w:rsidSect="009B3792">
      <w:pgSz w:w="11906" w:h="16838"/>
      <w:pgMar w:top="1417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97E41"/>
    <w:multiLevelType w:val="hybridMultilevel"/>
    <w:tmpl w:val="2F52A880"/>
    <w:lvl w:ilvl="0" w:tplc="05A863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F15981"/>
    <w:multiLevelType w:val="hybridMultilevel"/>
    <w:tmpl w:val="A2589378"/>
    <w:lvl w:ilvl="0" w:tplc="B89004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550670"/>
    <w:multiLevelType w:val="hybridMultilevel"/>
    <w:tmpl w:val="3B627EA4"/>
    <w:lvl w:ilvl="0" w:tplc="3042B6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4C451BF"/>
    <w:multiLevelType w:val="hybridMultilevel"/>
    <w:tmpl w:val="099637E2"/>
    <w:lvl w:ilvl="0" w:tplc="0415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A6059F"/>
    <w:multiLevelType w:val="hybridMultilevel"/>
    <w:tmpl w:val="E968CC70"/>
    <w:lvl w:ilvl="0" w:tplc="745EB5F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7256E7"/>
    <w:multiLevelType w:val="hybridMultilevel"/>
    <w:tmpl w:val="DCE034AA"/>
    <w:lvl w:ilvl="0" w:tplc="E02C81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FB32C6"/>
    <w:rsid w:val="00002E53"/>
    <w:rsid w:val="000848FC"/>
    <w:rsid w:val="000925F0"/>
    <w:rsid w:val="000A3536"/>
    <w:rsid w:val="000B2D05"/>
    <w:rsid w:val="000B5EC4"/>
    <w:rsid w:val="000F2C5E"/>
    <w:rsid w:val="00131B3D"/>
    <w:rsid w:val="00166D3B"/>
    <w:rsid w:val="001C73C5"/>
    <w:rsid w:val="00221F1F"/>
    <w:rsid w:val="002F6072"/>
    <w:rsid w:val="00376858"/>
    <w:rsid w:val="004630BC"/>
    <w:rsid w:val="00491988"/>
    <w:rsid w:val="004A7F5E"/>
    <w:rsid w:val="004E34D7"/>
    <w:rsid w:val="00531DA4"/>
    <w:rsid w:val="0053686D"/>
    <w:rsid w:val="00554257"/>
    <w:rsid w:val="0055502F"/>
    <w:rsid w:val="005570A3"/>
    <w:rsid w:val="005633AA"/>
    <w:rsid w:val="005C4608"/>
    <w:rsid w:val="005D05BD"/>
    <w:rsid w:val="005D72C4"/>
    <w:rsid w:val="00615226"/>
    <w:rsid w:val="00623D39"/>
    <w:rsid w:val="0064767F"/>
    <w:rsid w:val="00652EEB"/>
    <w:rsid w:val="006A11A7"/>
    <w:rsid w:val="0071254A"/>
    <w:rsid w:val="0071419B"/>
    <w:rsid w:val="0079356C"/>
    <w:rsid w:val="008029F3"/>
    <w:rsid w:val="00820BFF"/>
    <w:rsid w:val="00865CD0"/>
    <w:rsid w:val="008B4441"/>
    <w:rsid w:val="008C01BF"/>
    <w:rsid w:val="009007D1"/>
    <w:rsid w:val="009034F2"/>
    <w:rsid w:val="00935555"/>
    <w:rsid w:val="00971D82"/>
    <w:rsid w:val="009B3792"/>
    <w:rsid w:val="009C5D32"/>
    <w:rsid w:val="00AA5827"/>
    <w:rsid w:val="00AB1321"/>
    <w:rsid w:val="00AE7E69"/>
    <w:rsid w:val="00B33FAC"/>
    <w:rsid w:val="00B90DDF"/>
    <w:rsid w:val="00BA75E2"/>
    <w:rsid w:val="00C35447"/>
    <w:rsid w:val="00C61327"/>
    <w:rsid w:val="00C77A35"/>
    <w:rsid w:val="00CF0645"/>
    <w:rsid w:val="00DC3BB2"/>
    <w:rsid w:val="00DE212A"/>
    <w:rsid w:val="00DE7D1F"/>
    <w:rsid w:val="00E21A04"/>
    <w:rsid w:val="00E65352"/>
    <w:rsid w:val="00EC78CC"/>
    <w:rsid w:val="00EE1CCE"/>
    <w:rsid w:val="00EF5960"/>
    <w:rsid w:val="00F03733"/>
    <w:rsid w:val="00F42E14"/>
    <w:rsid w:val="00F971A5"/>
    <w:rsid w:val="00F97E37"/>
    <w:rsid w:val="00FA7245"/>
    <w:rsid w:val="00FB32C6"/>
    <w:rsid w:val="00FF3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B444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0373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B5EC4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D0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05BD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FF3E7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C613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32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1.jpeg"/><Relationship Id="rId21" Type="http://schemas.openxmlformats.org/officeDocument/2006/relationships/image" Target="media/image16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chart" Target="charts/chart1.xml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chart" Target="charts/chart3.xml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chart" Target="charts/chart2.xml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image" Target="media/image3.jpe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a\Desktop\Zeszy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/>
          <a:lstStyle/>
          <a:p>
            <a:pPr algn="ctr">
              <a:defRPr/>
            </a:pPr>
            <a:r>
              <a:rPr lang="en-US"/>
              <a:t>Zależność błędu średniokwadratowego od kąta alfa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Kwadraty2</c:v>
          </c:tx>
          <c:xVal>
            <c:numRef>
              <c:f>kwadraty!$C$2:$C$6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4</c:v>
                </c:pt>
                <c:pt idx="4">
                  <c:v>6</c:v>
                </c:pt>
              </c:numCache>
            </c:numRef>
          </c:xVal>
          <c:yVal>
            <c:numRef>
              <c:f>kwadraty!$E$2:$E$6</c:f>
              <c:numCache>
                <c:formatCode>General</c:formatCode>
                <c:ptCount val="5"/>
                <c:pt idx="0">
                  <c:v>0.41397861621100041</c:v>
                </c:pt>
                <c:pt idx="1">
                  <c:v>0.41520881671999998</c:v>
                </c:pt>
                <c:pt idx="2">
                  <c:v>0.40627253840299993</c:v>
                </c:pt>
                <c:pt idx="3">
                  <c:v>0.39376700616000027</c:v>
                </c:pt>
                <c:pt idx="4">
                  <c:v>0.36610614861500002</c:v>
                </c:pt>
              </c:numCache>
            </c:numRef>
          </c:yVal>
          <c:smooth val="1"/>
        </c:ser>
        <c:axId val="173429888"/>
        <c:axId val="173431808"/>
      </c:scatterChart>
      <c:valAx>
        <c:axId val="173429888"/>
        <c:scaling>
          <c:orientation val="minMax"/>
          <c:max val="6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kąt alfa</a:t>
                </a:r>
              </a:p>
            </c:rich>
          </c:tx>
        </c:title>
        <c:numFmt formatCode="General" sourceLinked="1"/>
        <c:tickLblPos val="nextTo"/>
        <c:crossAx val="173431808"/>
        <c:crosses val="autoZero"/>
        <c:crossBetween val="midCat"/>
      </c:valAx>
      <c:valAx>
        <c:axId val="173431808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 średniokwadratowy</a:t>
                </a:r>
              </a:p>
            </c:rich>
          </c:tx>
        </c:title>
        <c:numFmt formatCode="General" sourceLinked="1"/>
        <c:tickLblPos val="nextTo"/>
        <c:crossAx val="173429888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/>
          <a:lstStyle/>
          <a:p>
            <a:pPr>
              <a:defRPr/>
            </a:pPr>
            <a:r>
              <a:rPr lang="en-US"/>
              <a:t>Zależność błędu średniokwadratowego od liczby detektorów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Kwadraty2</c:v>
          </c:tx>
          <c:xVal>
            <c:numRef>
              <c:f>kwadraty!$B$28:$B$33</c:f>
              <c:numCache>
                <c:formatCode>General</c:formatCode>
                <c:ptCount val="6"/>
                <c:pt idx="0">
                  <c:v>151</c:v>
                </c:pt>
                <c:pt idx="1">
                  <c:v>101</c:v>
                </c:pt>
                <c:pt idx="2">
                  <c:v>201</c:v>
                </c:pt>
                <c:pt idx="3">
                  <c:v>251</c:v>
                </c:pt>
                <c:pt idx="4">
                  <c:v>301</c:v>
                </c:pt>
                <c:pt idx="5">
                  <c:v>351</c:v>
                </c:pt>
              </c:numCache>
            </c:numRef>
          </c:xVal>
          <c:yVal>
            <c:numRef>
              <c:f>kwadraty!$E$28:$E$33</c:f>
              <c:numCache>
                <c:formatCode>General</c:formatCode>
                <c:ptCount val="6"/>
                <c:pt idx="0">
                  <c:v>0.40060608056399999</c:v>
                </c:pt>
                <c:pt idx="1">
                  <c:v>0.39227157573000043</c:v>
                </c:pt>
                <c:pt idx="2">
                  <c:v>0.41378271195000055</c:v>
                </c:pt>
                <c:pt idx="3">
                  <c:v>0.40659009498799997</c:v>
                </c:pt>
                <c:pt idx="4">
                  <c:v>0.39086112319800043</c:v>
                </c:pt>
                <c:pt idx="5">
                  <c:v>0.32991451259000043</c:v>
                </c:pt>
              </c:numCache>
            </c:numRef>
          </c:yVal>
          <c:smooth val="1"/>
        </c:ser>
        <c:ser>
          <c:idx val="1"/>
          <c:order val="1"/>
          <c:tx>
            <c:v>SADDLE_PE</c:v>
          </c:tx>
          <c:xVal>
            <c:numRef>
              <c:f>kwadraty!$I$28:$I$33</c:f>
              <c:numCache>
                <c:formatCode>General</c:formatCode>
                <c:ptCount val="6"/>
                <c:pt idx="0">
                  <c:v>101</c:v>
                </c:pt>
                <c:pt idx="1">
                  <c:v>151</c:v>
                </c:pt>
                <c:pt idx="2">
                  <c:v>201</c:v>
                </c:pt>
                <c:pt idx="3">
                  <c:v>251</c:v>
                </c:pt>
                <c:pt idx="4">
                  <c:v>301</c:v>
                </c:pt>
                <c:pt idx="5">
                  <c:v>351</c:v>
                </c:pt>
              </c:numCache>
            </c:numRef>
          </c:xVal>
          <c:yVal>
            <c:numRef>
              <c:f>kwadraty!$L$28:$L$33</c:f>
              <c:numCache>
                <c:formatCode>General</c:formatCode>
                <c:ptCount val="6"/>
                <c:pt idx="0">
                  <c:v>0.37058216354100043</c:v>
                </c:pt>
                <c:pt idx="1">
                  <c:v>0.33926232127400063</c:v>
                </c:pt>
                <c:pt idx="2">
                  <c:v>0.31668993311700055</c:v>
                </c:pt>
                <c:pt idx="3">
                  <c:v>0.35039335662099974</c:v>
                </c:pt>
                <c:pt idx="4">
                  <c:v>0.31380574793500043</c:v>
                </c:pt>
                <c:pt idx="5">
                  <c:v>0.31336446266700063</c:v>
                </c:pt>
              </c:numCache>
            </c:numRef>
          </c:yVal>
          <c:smooth val="1"/>
        </c:ser>
        <c:axId val="174221568"/>
        <c:axId val="174256512"/>
      </c:scatterChart>
      <c:valAx>
        <c:axId val="174221568"/>
        <c:scaling>
          <c:orientation val="minMax"/>
          <c:max val="350"/>
          <c:min val="10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detektorów</a:t>
                </a:r>
              </a:p>
            </c:rich>
          </c:tx>
        </c:title>
        <c:numFmt formatCode="General" sourceLinked="1"/>
        <c:tickLblPos val="nextTo"/>
        <c:crossAx val="174256512"/>
        <c:crosses val="autoZero"/>
        <c:crossBetween val="midCat"/>
        <c:majorUnit val="100"/>
      </c:valAx>
      <c:valAx>
        <c:axId val="174256512"/>
        <c:scaling>
          <c:orientation val="minMax"/>
          <c:max val="0.45"/>
          <c:min val="0.25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 średniokwadratowy</a:t>
                </a:r>
              </a:p>
            </c:rich>
          </c:tx>
        </c:title>
        <c:numFmt formatCode="General" sourceLinked="1"/>
        <c:tickLblPos val="nextTo"/>
        <c:crossAx val="174221568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/>
          <a:lstStyle/>
          <a:p>
            <a:pPr>
              <a:defRPr/>
            </a:pPr>
            <a:r>
              <a:rPr lang="en-US"/>
              <a:t>Zmiana błędu średniokwadratowego w zależności od kąta fi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Kwadraty2</c:v>
          </c:tx>
          <c:xVal>
            <c:numRef>
              <c:f>[Zeszyt1.xlsx]kwadraty!$D$44:$D$49</c:f>
              <c:numCache>
                <c:formatCode>General</c:formatCode>
                <c:ptCount val="6"/>
                <c:pt idx="0">
                  <c:v>100</c:v>
                </c:pt>
                <c:pt idx="1">
                  <c:v>150</c:v>
                </c:pt>
                <c:pt idx="2">
                  <c:v>200</c:v>
                </c:pt>
                <c:pt idx="3">
                  <c:v>250</c:v>
                </c:pt>
                <c:pt idx="4">
                  <c:v>300</c:v>
                </c:pt>
                <c:pt idx="5">
                  <c:v>350</c:v>
                </c:pt>
              </c:numCache>
            </c:numRef>
          </c:xVal>
          <c:yVal>
            <c:numRef>
              <c:f>[Zeszyt1.xlsx]kwadraty!$E$44:$E$49</c:f>
              <c:numCache>
                <c:formatCode>General</c:formatCode>
                <c:ptCount val="6"/>
                <c:pt idx="0">
                  <c:v>0.3372881767620009</c:v>
                </c:pt>
                <c:pt idx="1">
                  <c:v>0.37161844307199998</c:v>
                </c:pt>
                <c:pt idx="2">
                  <c:v>0.33769194212999998</c:v>
                </c:pt>
                <c:pt idx="3">
                  <c:v>0.39086112319800065</c:v>
                </c:pt>
                <c:pt idx="4">
                  <c:v>0.42044866372800077</c:v>
                </c:pt>
                <c:pt idx="5">
                  <c:v>0.42482801604000053</c:v>
                </c:pt>
              </c:numCache>
            </c:numRef>
          </c:yVal>
          <c:smooth val="1"/>
        </c:ser>
        <c:ser>
          <c:idx val="1"/>
          <c:order val="1"/>
          <c:tx>
            <c:v>SADDLE_PE</c:v>
          </c:tx>
          <c:xVal>
            <c:numRef>
              <c:f>[Zeszyt1.xlsx]kwadraty!$K$44:$K$49</c:f>
              <c:numCache>
                <c:formatCode>General</c:formatCode>
                <c:ptCount val="6"/>
                <c:pt idx="0">
                  <c:v>100</c:v>
                </c:pt>
                <c:pt idx="1">
                  <c:v>150</c:v>
                </c:pt>
                <c:pt idx="2">
                  <c:v>200</c:v>
                </c:pt>
                <c:pt idx="3">
                  <c:v>250</c:v>
                </c:pt>
                <c:pt idx="4">
                  <c:v>300</c:v>
                </c:pt>
                <c:pt idx="5">
                  <c:v>350</c:v>
                </c:pt>
              </c:numCache>
            </c:numRef>
          </c:xVal>
          <c:yVal>
            <c:numRef>
              <c:f>[Zeszyt1.xlsx]kwadraty!$L$44:$L$49</c:f>
              <c:numCache>
                <c:formatCode>General</c:formatCode>
                <c:ptCount val="6"/>
                <c:pt idx="0">
                  <c:v>0.28619359139900052</c:v>
                </c:pt>
                <c:pt idx="1">
                  <c:v>0.30372856807800064</c:v>
                </c:pt>
                <c:pt idx="2">
                  <c:v>0.30873069732400066</c:v>
                </c:pt>
                <c:pt idx="3">
                  <c:v>0.31380574793500066</c:v>
                </c:pt>
                <c:pt idx="4">
                  <c:v>0.36777992254199993</c:v>
                </c:pt>
                <c:pt idx="5">
                  <c:v>0.39337114594000078</c:v>
                </c:pt>
              </c:numCache>
            </c:numRef>
          </c:yVal>
          <c:smooth val="1"/>
        </c:ser>
        <c:axId val="173417600"/>
        <c:axId val="173419520"/>
      </c:scatterChart>
      <c:valAx>
        <c:axId val="173417600"/>
        <c:scaling>
          <c:orientation val="minMax"/>
          <c:min val="10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kąt fi</a:t>
                </a:r>
              </a:p>
            </c:rich>
          </c:tx>
        </c:title>
        <c:numFmt formatCode="General" sourceLinked="1"/>
        <c:tickLblPos val="nextTo"/>
        <c:crossAx val="173419520"/>
        <c:crosses val="autoZero"/>
        <c:crossBetween val="midCat"/>
      </c:valAx>
      <c:valAx>
        <c:axId val="173419520"/>
        <c:scaling>
          <c:orientation val="minMax"/>
          <c:min val="0.25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 średniokwadratowy</a:t>
                </a:r>
              </a:p>
            </c:rich>
          </c:tx>
        </c:title>
        <c:numFmt formatCode="General" sourceLinked="1"/>
        <c:tickLblPos val="nextTo"/>
        <c:crossAx val="173417600"/>
        <c:crosses val="autoZero"/>
        <c:crossBetween val="midCat"/>
        <c:majorUnit val="0.05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2A48E4-E7B3-477D-8F17-F1D7079DA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16</Pages>
  <Words>997</Words>
  <Characters>5982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44</cp:revision>
  <dcterms:created xsi:type="dcterms:W3CDTF">2017-11-26T11:12:00Z</dcterms:created>
  <dcterms:modified xsi:type="dcterms:W3CDTF">2018-03-24T11:30:00Z</dcterms:modified>
</cp:coreProperties>
</file>