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D35" w:rsidRPr="00603C92" w:rsidRDefault="00D3546D" w:rsidP="002F74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6FC3">
        <w:rPr>
          <w:rFonts w:ascii="Times New Roman" w:hAnsi="Times New Roman" w:cs="Times New Roman"/>
          <w:b/>
          <w:sz w:val="28"/>
          <w:szCs w:val="28"/>
        </w:rPr>
        <w:t>Лабораторные работы</w:t>
      </w:r>
      <w:r w:rsidR="002F74CA" w:rsidRPr="004C6FC3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E7755" w:rsidRPr="004C6FC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2F1224" w:rsidRPr="00A21565">
        <w:rPr>
          <w:rFonts w:ascii="Times New Roman" w:hAnsi="Times New Roman" w:cs="Times New Roman"/>
          <w:b/>
          <w:sz w:val="28"/>
          <w:szCs w:val="28"/>
        </w:rPr>
        <w:t>1</w:t>
      </w:r>
      <w:r w:rsidR="00603C92">
        <w:rPr>
          <w:rFonts w:ascii="Times New Roman" w:hAnsi="Times New Roman" w:cs="Times New Roman"/>
          <w:b/>
          <w:sz w:val="28"/>
          <w:szCs w:val="28"/>
        </w:rPr>
        <w:t>9</w:t>
      </w:r>
    </w:p>
    <w:p w:rsidR="002F74CA" w:rsidRPr="00537802" w:rsidRDefault="002F74CA" w:rsidP="00537802">
      <w:pPr>
        <w:pStyle w:val="Default"/>
        <w:spacing w:line="360" w:lineRule="auto"/>
        <w:ind w:firstLine="567"/>
        <w:jc w:val="both"/>
        <w:rPr>
          <w:b/>
        </w:rPr>
      </w:pPr>
      <w:r w:rsidRPr="002F74CA">
        <w:rPr>
          <w:b/>
        </w:rPr>
        <w:t>Лабораторная работа 1.</w:t>
      </w:r>
      <w:r w:rsidR="00537802">
        <w:rPr>
          <w:b/>
        </w:rPr>
        <w:t xml:space="preserve"> С++.</w:t>
      </w:r>
      <w:r w:rsidRPr="002F74CA">
        <w:rPr>
          <w:b/>
        </w:rPr>
        <w:t xml:space="preserve"> </w:t>
      </w:r>
      <w:r w:rsidR="006A52AB" w:rsidRPr="006A52AB">
        <w:rPr>
          <w:rFonts w:eastAsia="Calibri"/>
          <w:b/>
        </w:rPr>
        <w:t xml:space="preserve">Создание приложений с графическим интерфейсом в среде </w:t>
      </w:r>
      <w:proofErr w:type="spellStart"/>
      <w:r w:rsidR="006A52AB" w:rsidRPr="006A52AB">
        <w:rPr>
          <w:rFonts w:eastAsia="Calibri"/>
          <w:b/>
        </w:rPr>
        <w:t>Qt</w:t>
      </w:r>
      <w:proofErr w:type="spellEnd"/>
      <w:r w:rsidR="006A52AB" w:rsidRPr="006A52AB">
        <w:rPr>
          <w:rFonts w:eastAsia="Calibri"/>
          <w:b/>
        </w:rPr>
        <w:t xml:space="preserve"> </w:t>
      </w:r>
      <w:proofErr w:type="spellStart"/>
      <w:r w:rsidR="006A52AB" w:rsidRPr="006A52AB">
        <w:rPr>
          <w:rFonts w:eastAsia="Calibri"/>
          <w:b/>
        </w:rPr>
        <w:t>Creator</w:t>
      </w:r>
      <w:proofErr w:type="spellEnd"/>
      <w:r w:rsidR="006A52AB" w:rsidRPr="006A52AB">
        <w:rPr>
          <w:b/>
        </w:rPr>
        <w:t xml:space="preserve"> </w:t>
      </w:r>
    </w:p>
    <w:p w:rsidR="002F74CA" w:rsidRDefault="002F74CA" w:rsidP="00494CA3">
      <w:pPr>
        <w:pStyle w:val="Default"/>
        <w:jc w:val="both"/>
      </w:pPr>
      <w:r w:rsidRPr="002F74CA">
        <w:tab/>
      </w:r>
      <w:r>
        <w:t>Работа выполняется</w:t>
      </w:r>
      <w:r w:rsidR="00603F20">
        <w:t xml:space="preserve"> по методическ</w:t>
      </w:r>
      <w:r w:rsidR="006A52AB">
        <w:t>им</w:t>
      </w:r>
      <w:r w:rsidR="00603F20">
        <w:t xml:space="preserve"> </w:t>
      </w:r>
      <w:r w:rsidR="006A52AB">
        <w:t>указаниям «</w:t>
      </w:r>
      <w:r w:rsidR="006A52AB">
        <w:rPr>
          <w:sz w:val="23"/>
          <w:szCs w:val="23"/>
        </w:rPr>
        <w:t xml:space="preserve">Программирование с использованием библиотеки </w:t>
      </w:r>
      <w:proofErr w:type="spellStart"/>
      <w:r w:rsidR="006A52AB">
        <w:rPr>
          <w:sz w:val="23"/>
          <w:szCs w:val="23"/>
        </w:rPr>
        <w:t>Qt</w:t>
      </w:r>
      <w:proofErr w:type="spellEnd"/>
      <w:r w:rsidR="006A52AB">
        <w:rPr>
          <w:sz w:val="23"/>
          <w:szCs w:val="23"/>
        </w:rPr>
        <w:t>»</w:t>
      </w:r>
      <w:r w:rsidR="00603F20">
        <w:t>.</w:t>
      </w:r>
      <w:r>
        <w:t xml:space="preserve"> </w:t>
      </w:r>
      <w:r w:rsidRPr="002F74CA">
        <w:t xml:space="preserve"> </w:t>
      </w:r>
    </w:p>
    <w:p w:rsidR="00603F20" w:rsidRDefault="00603F20" w:rsidP="00494CA3">
      <w:pPr>
        <w:pStyle w:val="Default"/>
        <w:jc w:val="both"/>
      </w:pPr>
    </w:p>
    <w:p w:rsidR="00603F20" w:rsidRDefault="00603F20" w:rsidP="00E47FD0">
      <w:pPr>
        <w:pStyle w:val="Default"/>
        <w:spacing w:line="276" w:lineRule="auto"/>
        <w:ind w:firstLine="567"/>
        <w:jc w:val="both"/>
        <w:rPr>
          <w:b/>
        </w:rPr>
      </w:pPr>
      <w:r w:rsidRPr="00603F20">
        <w:rPr>
          <w:b/>
        </w:rPr>
        <w:t xml:space="preserve">Лабораторная работа 2. </w:t>
      </w:r>
      <w:r w:rsidR="00537802">
        <w:rPr>
          <w:b/>
        </w:rPr>
        <w:t>С++.</w:t>
      </w:r>
      <w:r w:rsidR="00537802" w:rsidRPr="002F74CA">
        <w:rPr>
          <w:b/>
        </w:rPr>
        <w:t xml:space="preserve"> </w:t>
      </w:r>
      <w:r w:rsidR="00963E14">
        <w:rPr>
          <w:b/>
        </w:rPr>
        <w:t>Создание к</w:t>
      </w:r>
      <w:r w:rsidRPr="00603F20">
        <w:rPr>
          <w:b/>
        </w:rPr>
        <w:t>онтейнер</w:t>
      </w:r>
      <w:r w:rsidR="00963E14">
        <w:rPr>
          <w:b/>
        </w:rPr>
        <w:t>ов</w:t>
      </w:r>
      <w:r w:rsidRPr="00603F20">
        <w:rPr>
          <w:b/>
        </w:rPr>
        <w:t xml:space="preserve">. </w:t>
      </w:r>
      <w:r>
        <w:rPr>
          <w:b/>
        </w:rPr>
        <w:t xml:space="preserve">Исключения. </w:t>
      </w:r>
      <w:r w:rsidRPr="00603F20">
        <w:rPr>
          <w:b/>
        </w:rPr>
        <w:t>Шаб</w:t>
      </w:r>
      <w:r w:rsidR="00494CA3">
        <w:rPr>
          <w:b/>
        </w:rPr>
        <w:t>лоны</w:t>
      </w:r>
    </w:p>
    <w:p w:rsidR="000E53BE" w:rsidRPr="00062AE0" w:rsidRDefault="00494CA3" w:rsidP="00062AE0">
      <w:pPr>
        <w:spacing w:after="0"/>
        <w:ind w:firstLine="567"/>
        <w:jc w:val="both"/>
        <w:rPr>
          <w:rFonts w:ascii="Times New Roman" w:hAnsi="Times New Roman" w:cs="Times New Roman"/>
          <w:i/>
          <w:sz w:val="24"/>
        </w:rPr>
      </w:pPr>
      <w:r w:rsidRPr="00DC7D90">
        <w:rPr>
          <w:rFonts w:ascii="Times New Roman" w:hAnsi="Times New Roman" w:cs="Times New Roman"/>
          <w:i/>
          <w:sz w:val="24"/>
        </w:rPr>
        <w:t>Часть 1.</w:t>
      </w:r>
      <w:r>
        <w:rPr>
          <w:rFonts w:ascii="Times New Roman" w:hAnsi="Times New Roman" w:cs="Times New Roman"/>
          <w:sz w:val="24"/>
        </w:rPr>
        <w:t xml:space="preserve"> </w:t>
      </w:r>
      <w:r w:rsidRPr="00062AE0">
        <w:rPr>
          <w:rFonts w:ascii="Times New Roman" w:hAnsi="Times New Roman" w:cs="Times New Roman"/>
          <w:i/>
          <w:sz w:val="24"/>
        </w:rPr>
        <w:t xml:space="preserve">Разработать контейнер в виде </w:t>
      </w:r>
      <w:r w:rsidR="00DC7D90" w:rsidRPr="00062AE0">
        <w:rPr>
          <w:rFonts w:ascii="Times New Roman" w:hAnsi="Times New Roman" w:cs="Times New Roman"/>
          <w:i/>
          <w:sz w:val="24"/>
        </w:rPr>
        <w:t>совокупности классов.</w:t>
      </w:r>
      <w:r w:rsidR="00FD5DE1" w:rsidRPr="00062AE0">
        <w:rPr>
          <w:rFonts w:ascii="Times New Roman" w:hAnsi="Times New Roman" w:cs="Times New Roman"/>
          <w:i/>
          <w:sz w:val="24"/>
        </w:rPr>
        <w:t xml:space="preserve"> </w:t>
      </w:r>
      <w:r w:rsidR="00D375C5" w:rsidRPr="00062AE0">
        <w:rPr>
          <w:rFonts w:ascii="Times New Roman" w:hAnsi="Times New Roman" w:cs="Times New Roman"/>
          <w:i/>
          <w:sz w:val="24"/>
        </w:rPr>
        <w:t>Предусмотреть не менее 2-х</w:t>
      </w:r>
      <w:r w:rsidR="00FD5DE1" w:rsidRPr="00062AE0">
        <w:rPr>
          <w:rFonts w:ascii="Times New Roman" w:hAnsi="Times New Roman" w:cs="Times New Roman"/>
          <w:i/>
          <w:sz w:val="24"/>
        </w:rPr>
        <w:t xml:space="preserve"> исключени</w:t>
      </w:r>
      <w:r w:rsidR="00D375C5" w:rsidRPr="00062AE0">
        <w:rPr>
          <w:rFonts w:ascii="Times New Roman" w:hAnsi="Times New Roman" w:cs="Times New Roman"/>
          <w:i/>
          <w:sz w:val="24"/>
        </w:rPr>
        <w:t>й</w:t>
      </w:r>
      <w:r w:rsidR="00FD5DE1" w:rsidRPr="00062AE0">
        <w:rPr>
          <w:rFonts w:ascii="Times New Roman" w:hAnsi="Times New Roman" w:cs="Times New Roman"/>
          <w:i/>
          <w:sz w:val="24"/>
        </w:rPr>
        <w:t>.</w:t>
      </w:r>
      <w:r w:rsidR="00DC7D90" w:rsidRPr="00062AE0">
        <w:rPr>
          <w:rFonts w:ascii="Times New Roman" w:hAnsi="Times New Roman" w:cs="Times New Roman"/>
          <w:i/>
          <w:sz w:val="24"/>
        </w:rPr>
        <w:t xml:space="preserve"> Разработать тестирующую программу с графическим интерфейсом.</w:t>
      </w:r>
      <w:r w:rsidR="000E53BE" w:rsidRPr="00062AE0">
        <w:rPr>
          <w:rFonts w:ascii="Times New Roman" w:hAnsi="Times New Roman" w:cs="Times New Roman"/>
          <w:i/>
          <w:sz w:val="24"/>
        </w:rPr>
        <w:t xml:space="preserve"> В отчете представить диаграмму классов приложения и обосновать выбранную структуру представления данных.</w:t>
      </w:r>
    </w:p>
    <w:p w:rsidR="00F6035A" w:rsidRPr="00F6035A" w:rsidRDefault="00F6035A" w:rsidP="00494CA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035A">
        <w:rPr>
          <w:rFonts w:ascii="Times New Roman" w:hAnsi="Times New Roman" w:cs="Times New Roman"/>
          <w:sz w:val="24"/>
          <w:szCs w:val="24"/>
        </w:rPr>
        <w:t>Моделировать очередь, в качестве элементов которой могут использоваться числа и строки. Операции: добавление элемента, удаление элемента, печать элементов очереди. Создать класс - потомок, который содержит процедуру сортировки строк по алфавиту. Тестировать полученную модель.</w:t>
      </w:r>
    </w:p>
    <w:p w:rsidR="00FD5DE1" w:rsidRDefault="00DC7D90" w:rsidP="00494CA3">
      <w:pPr>
        <w:ind w:firstLine="567"/>
        <w:jc w:val="both"/>
        <w:rPr>
          <w:rFonts w:ascii="Times New Roman" w:hAnsi="Times New Roman" w:cs="Times New Roman"/>
          <w:i/>
          <w:sz w:val="24"/>
        </w:rPr>
      </w:pPr>
      <w:r w:rsidRPr="00FD5DE1">
        <w:rPr>
          <w:rFonts w:ascii="Times New Roman" w:hAnsi="Times New Roman" w:cs="Times New Roman"/>
          <w:i/>
          <w:sz w:val="24"/>
        </w:rPr>
        <w:t>Часть 2.</w:t>
      </w:r>
      <w:r>
        <w:rPr>
          <w:rFonts w:ascii="Times New Roman" w:hAnsi="Times New Roman" w:cs="Times New Roman"/>
          <w:sz w:val="24"/>
        </w:rPr>
        <w:t xml:space="preserve"> </w:t>
      </w:r>
      <w:r w:rsidRPr="00062AE0">
        <w:rPr>
          <w:rFonts w:ascii="Times New Roman" w:hAnsi="Times New Roman" w:cs="Times New Roman"/>
          <w:i/>
          <w:sz w:val="24"/>
        </w:rPr>
        <w:t>Преобразовать разработанный контейнер в шаблон</w:t>
      </w:r>
      <w:r w:rsidR="006F2B87">
        <w:rPr>
          <w:rFonts w:ascii="Times New Roman" w:hAnsi="Times New Roman" w:cs="Times New Roman"/>
          <w:i/>
          <w:sz w:val="24"/>
        </w:rPr>
        <w:t xml:space="preserve"> класса</w:t>
      </w:r>
      <w:r w:rsidRPr="00062AE0">
        <w:rPr>
          <w:rFonts w:ascii="Times New Roman" w:hAnsi="Times New Roman" w:cs="Times New Roman"/>
          <w:i/>
          <w:sz w:val="24"/>
        </w:rPr>
        <w:t>.</w:t>
      </w:r>
      <w:r w:rsidR="00062AE0">
        <w:rPr>
          <w:rFonts w:ascii="Times New Roman" w:hAnsi="Times New Roman" w:cs="Times New Roman"/>
          <w:i/>
          <w:sz w:val="24"/>
        </w:rPr>
        <w:t xml:space="preserve"> </w:t>
      </w:r>
    </w:p>
    <w:p w:rsidR="006F2B87" w:rsidRPr="00E47FD0" w:rsidRDefault="006F2B87" w:rsidP="006F2B87">
      <w:pPr>
        <w:pStyle w:val="Default"/>
        <w:spacing w:line="276" w:lineRule="auto"/>
        <w:ind w:firstLine="709"/>
        <w:jc w:val="both"/>
        <w:rPr>
          <w:b/>
        </w:rPr>
      </w:pPr>
      <w:r w:rsidRPr="00603F20">
        <w:rPr>
          <w:b/>
        </w:rPr>
        <w:t xml:space="preserve">Лабораторная работа </w:t>
      </w:r>
      <w:r>
        <w:rPr>
          <w:b/>
        </w:rPr>
        <w:t>3</w:t>
      </w:r>
      <w:r w:rsidRPr="00603F20">
        <w:rPr>
          <w:b/>
        </w:rPr>
        <w:t xml:space="preserve">. </w:t>
      </w:r>
      <w:proofErr w:type="gramStart"/>
      <w:r w:rsidR="00537802">
        <w:rPr>
          <w:b/>
          <w:lang w:val="en-US"/>
        </w:rPr>
        <w:t>C</w:t>
      </w:r>
      <w:r w:rsidR="00537802" w:rsidRPr="00E47FD0">
        <w:rPr>
          <w:b/>
        </w:rPr>
        <w:t>#</w:t>
      </w:r>
      <w:r w:rsidR="00537802">
        <w:rPr>
          <w:b/>
        </w:rPr>
        <w:t>.</w:t>
      </w:r>
      <w:proofErr w:type="gramEnd"/>
      <w:r w:rsidR="00537802">
        <w:rPr>
          <w:b/>
        </w:rPr>
        <w:t xml:space="preserve"> </w:t>
      </w:r>
      <w:r w:rsidR="00963E14">
        <w:rPr>
          <w:b/>
        </w:rPr>
        <w:t>Создание к</w:t>
      </w:r>
      <w:r w:rsidRPr="00603F20">
        <w:rPr>
          <w:b/>
        </w:rPr>
        <w:t>он</w:t>
      </w:r>
      <w:r>
        <w:rPr>
          <w:b/>
        </w:rPr>
        <w:t>сольно</w:t>
      </w:r>
      <w:r w:rsidR="00963E14">
        <w:rPr>
          <w:b/>
        </w:rPr>
        <w:t>го</w:t>
      </w:r>
      <w:r>
        <w:rPr>
          <w:b/>
        </w:rPr>
        <w:t xml:space="preserve"> приложени</w:t>
      </w:r>
      <w:r w:rsidR="00963E14">
        <w:rPr>
          <w:b/>
        </w:rPr>
        <w:t>я</w:t>
      </w:r>
      <w:r>
        <w:rPr>
          <w:b/>
        </w:rPr>
        <w:t xml:space="preserve"> </w:t>
      </w:r>
    </w:p>
    <w:p w:rsidR="00E3266D" w:rsidRPr="00E47FD0" w:rsidRDefault="006F2B87" w:rsidP="006F2B87">
      <w:pPr>
        <w:pStyle w:val="Default"/>
        <w:spacing w:line="276" w:lineRule="auto"/>
        <w:ind w:firstLine="709"/>
        <w:jc w:val="both"/>
        <w:rPr>
          <w:i/>
        </w:rPr>
      </w:pPr>
      <w:r w:rsidRPr="00DC7D90">
        <w:rPr>
          <w:i/>
        </w:rPr>
        <w:t>Часть 1.</w:t>
      </w:r>
      <w:r>
        <w:rPr>
          <w:i/>
        </w:rPr>
        <w:t xml:space="preserve"> Изучить </w:t>
      </w:r>
      <w:r w:rsidR="00E3266D">
        <w:rPr>
          <w:i/>
        </w:rPr>
        <w:t xml:space="preserve">среду разработки консольных приложений на языке программирования </w:t>
      </w:r>
      <w:r w:rsidR="00E3266D">
        <w:rPr>
          <w:i/>
          <w:lang w:val="en-US"/>
        </w:rPr>
        <w:t>C</w:t>
      </w:r>
      <w:r w:rsidR="00E3266D" w:rsidRPr="00E3266D">
        <w:rPr>
          <w:i/>
        </w:rPr>
        <w:t>#.</w:t>
      </w:r>
    </w:p>
    <w:p w:rsidR="00843251" w:rsidRDefault="00E3266D" w:rsidP="006F2B87">
      <w:pPr>
        <w:pStyle w:val="Default"/>
        <w:spacing w:line="276" w:lineRule="auto"/>
        <w:ind w:firstLine="709"/>
        <w:jc w:val="both"/>
        <w:rPr>
          <w:i/>
        </w:rPr>
      </w:pPr>
      <w:r>
        <w:rPr>
          <w:i/>
        </w:rPr>
        <w:t xml:space="preserve">В качестве примера использовать приложение, определяющее корни квадратного уравнения </w:t>
      </w:r>
      <w:r>
        <w:rPr>
          <w:i/>
          <w:lang w:val="en-US"/>
        </w:rPr>
        <w:t>ax</w:t>
      </w:r>
      <w:r w:rsidRPr="00E3266D">
        <w:rPr>
          <w:i/>
          <w:vertAlign w:val="superscript"/>
        </w:rPr>
        <w:t>2</w:t>
      </w:r>
      <w:r w:rsidRPr="00E3266D">
        <w:rPr>
          <w:i/>
        </w:rPr>
        <w:t>+</w:t>
      </w:r>
      <w:proofErr w:type="spellStart"/>
      <w:r>
        <w:rPr>
          <w:i/>
          <w:lang w:val="en-US"/>
        </w:rPr>
        <w:t>bx</w:t>
      </w:r>
      <w:proofErr w:type="spellEnd"/>
      <w:r w:rsidRPr="00E3266D">
        <w:rPr>
          <w:i/>
        </w:rPr>
        <w:t>+</w:t>
      </w:r>
      <w:r>
        <w:rPr>
          <w:i/>
          <w:lang w:val="en-US"/>
        </w:rPr>
        <w:t>c</w:t>
      </w:r>
      <w:r w:rsidRPr="00E3266D">
        <w:rPr>
          <w:i/>
        </w:rPr>
        <w:t xml:space="preserve"> = 0</w:t>
      </w:r>
      <w:r>
        <w:rPr>
          <w:i/>
        </w:rPr>
        <w:t xml:space="preserve">. Предусмотреть </w:t>
      </w:r>
      <w:r w:rsidR="00843251">
        <w:rPr>
          <w:i/>
        </w:rPr>
        <w:t>возможность отсутствия корней при введенных пользователем коэффициентах</w:t>
      </w:r>
      <w:r w:rsidR="000367EE">
        <w:rPr>
          <w:i/>
        </w:rPr>
        <w:t>, предусмотреть исключения при вводе нечисловых данных</w:t>
      </w:r>
      <w:r w:rsidR="00843251">
        <w:rPr>
          <w:i/>
        </w:rPr>
        <w:t>.</w:t>
      </w:r>
      <w:r w:rsidR="00E47FD0" w:rsidRPr="00E47FD0">
        <w:rPr>
          <w:i/>
        </w:rPr>
        <w:t xml:space="preserve"> </w:t>
      </w:r>
      <w:r w:rsidR="00843251">
        <w:rPr>
          <w:i/>
        </w:rPr>
        <w:t>Отладить и протестировать программу</w:t>
      </w:r>
      <w:r w:rsidR="00DC00F3">
        <w:rPr>
          <w:i/>
        </w:rPr>
        <w:t>.</w:t>
      </w:r>
    </w:p>
    <w:p w:rsidR="00DC00F3" w:rsidRDefault="00DC00F3" w:rsidP="006F2B87">
      <w:pPr>
        <w:pStyle w:val="Default"/>
        <w:spacing w:line="276" w:lineRule="auto"/>
        <w:ind w:firstLine="709"/>
        <w:jc w:val="both"/>
        <w:rPr>
          <w:i/>
        </w:rPr>
      </w:pPr>
      <w:r>
        <w:rPr>
          <w:i/>
        </w:rPr>
        <w:t xml:space="preserve">В отчете привести </w:t>
      </w:r>
      <w:r w:rsidR="00FD38F0">
        <w:rPr>
          <w:i/>
        </w:rPr>
        <w:t>диаграмму классов</w:t>
      </w:r>
      <w:r w:rsidR="000367EE">
        <w:rPr>
          <w:i/>
        </w:rPr>
        <w:t>,</w:t>
      </w:r>
      <w:r w:rsidR="00FD38F0">
        <w:rPr>
          <w:i/>
        </w:rPr>
        <w:t xml:space="preserve"> </w:t>
      </w:r>
      <w:r>
        <w:rPr>
          <w:i/>
        </w:rPr>
        <w:t xml:space="preserve">схему алгоритма </w:t>
      </w:r>
      <w:r w:rsidR="00FD38F0">
        <w:rPr>
          <w:i/>
        </w:rPr>
        <w:t xml:space="preserve">метода </w:t>
      </w:r>
      <w:r w:rsidR="00FD38F0">
        <w:rPr>
          <w:i/>
          <w:lang w:val="en-US"/>
        </w:rPr>
        <w:t>Main</w:t>
      </w:r>
      <w:r>
        <w:rPr>
          <w:i/>
        </w:rPr>
        <w:t>, те</w:t>
      </w:r>
      <w:proofErr w:type="gramStart"/>
      <w:r>
        <w:rPr>
          <w:i/>
        </w:rPr>
        <w:t>кст</w:t>
      </w:r>
      <w:r w:rsidR="00FD38F0">
        <w:rPr>
          <w:i/>
        </w:rPr>
        <w:t xml:space="preserve"> пр</w:t>
      </w:r>
      <w:proofErr w:type="gramEnd"/>
      <w:r w:rsidR="00FD38F0">
        <w:rPr>
          <w:i/>
        </w:rPr>
        <w:t>ограммы</w:t>
      </w:r>
      <w:r w:rsidR="00E47FD0">
        <w:rPr>
          <w:i/>
        </w:rPr>
        <w:t xml:space="preserve"> и</w:t>
      </w:r>
      <w:r>
        <w:rPr>
          <w:i/>
        </w:rPr>
        <w:t xml:space="preserve"> результаты тестирования. </w:t>
      </w:r>
    </w:p>
    <w:p w:rsidR="00DC00F3" w:rsidRDefault="00DC00F3" w:rsidP="008849E7">
      <w:pPr>
        <w:pStyle w:val="Default"/>
        <w:spacing w:after="120" w:line="276" w:lineRule="auto"/>
        <w:ind w:firstLine="709"/>
        <w:jc w:val="both"/>
        <w:rPr>
          <w:i/>
        </w:rPr>
      </w:pPr>
      <w:r>
        <w:rPr>
          <w:i/>
        </w:rPr>
        <w:t xml:space="preserve">Часть 2. Изучить диагностические сообщения компилятора и средства отладки. </w:t>
      </w:r>
      <w:r w:rsidR="00632097">
        <w:rPr>
          <w:i/>
        </w:rPr>
        <w:t xml:space="preserve">Привести в отчете примеры диагностических сообщений, а также </w:t>
      </w:r>
      <w:proofErr w:type="spellStart"/>
      <w:r w:rsidR="00632097">
        <w:rPr>
          <w:i/>
        </w:rPr>
        <w:t>скриншоты</w:t>
      </w:r>
      <w:proofErr w:type="spellEnd"/>
      <w:r w:rsidR="00632097">
        <w:rPr>
          <w:i/>
        </w:rPr>
        <w:t xml:space="preserve"> результатов применения средств отладки для установки контрольных точек и просмотра промежуточных результатов.</w:t>
      </w:r>
    </w:p>
    <w:p w:rsidR="00D939CD" w:rsidRPr="00D939CD" w:rsidRDefault="00D939CD" w:rsidP="00D939CD">
      <w:pPr>
        <w:pStyle w:val="Default"/>
        <w:spacing w:line="276" w:lineRule="auto"/>
        <w:ind w:firstLine="709"/>
        <w:jc w:val="both"/>
        <w:rPr>
          <w:b/>
        </w:rPr>
      </w:pPr>
      <w:r w:rsidRPr="00603F20">
        <w:rPr>
          <w:b/>
        </w:rPr>
        <w:t xml:space="preserve">Лабораторная работа </w:t>
      </w:r>
      <w:r>
        <w:rPr>
          <w:b/>
        </w:rPr>
        <w:t>4</w:t>
      </w:r>
      <w:r w:rsidRPr="00603F20">
        <w:rPr>
          <w:b/>
        </w:rPr>
        <w:t xml:space="preserve">. </w:t>
      </w:r>
      <w:proofErr w:type="gramStart"/>
      <w:r w:rsidR="00537802">
        <w:rPr>
          <w:b/>
          <w:lang w:val="en-US"/>
        </w:rPr>
        <w:t>C</w:t>
      </w:r>
      <w:r w:rsidR="00537802" w:rsidRPr="00D939CD">
        <w:rPr>
          <w:b/>
        </w:rPr>
        <w:t>#</w:t>
      </w:r>
      <w:r w:rsidR="00537802">
        <w:rPr>
          <w:b/>
        </w:rPr>
        <w:t>.</w:t>
      </w:r>
      <w:proofErr w:type="gramEnd"/>
      <w:r w:rsidR="00537802">
        <w:rPr>
          <w:b/>
        </w:rPr>
        <w:t xml:space="preserve"> </w:t>
      </w:r>
      <w:r w:rsidR="00963E14">
        <w:rPr>
          <w:b/>
        </w:rPr>
        <w:t>Обработка м</w:t>
      </w:r>
      <w:r w:rsidR="00537802">
        <w:rPr>
          <w:b/>
        </w:rPr>
        <w:t>ассив</w:t>
      </w:r>
      <w:r w:rsidR="00963E14">
        <w:rPr>
          <w:b/>
        </w:rPr>
        <w:t>ов, строк</w:t>
      </w:r>
      <w:r w:rsidR="00537802">
        <w:rPr>
          <w:b/>
        </w:rPr>
        <w:t xml:space="preserve"> и подпрограммы</w:t>
      </w:r>
    </w:p>
    <w:p w:rsidR="00FA3390" w:rsidRDefault="0058314B" w:rsidP="00897905">
      <w:pPr>
        <w:pStyle w:val="Default"/>
        <w:spacing w:line="276" w:lineRule="auto"/>
        <w:ind w:firstLine="709"/>
        <w:jc w:val="both"/>
        <w:rPr>
          <w:i/>
        </w:rPr>
      </w:pPr>
      <w:r>
        <w:rPr>
          <w:i/>
        </w:rPr>
        <w:t>Выполнить</w:t>
      </w:r>
      <w:r w:rsidR="006C72DD">
        <w:rPr>
          <w:i/>
        </w:rPr>
        <w:t xml:space="preserve"> объектную декомпозицию, выполнить</w:t>
      </w:r>
      <w:r>
        <w:rPr>
          <w:i/>
        </w:rPr>
        <w:t xml:space="preserve"> структурную декомпозицию</w:t>
      </w:r>
      <w:r w:rsidR="006C72DD">
        <w:rPr>
          <w:i/>
        </w:rPr>
        <w:t xml:space="preserve"> метода </w:t>
      </w:r>
      <w:r w:rsidR="006C72DD">
        <w:rPr>
          <w:i/>
          <w:lang w:val="en-US"/>
        </w:rPr>
        <w:t>Main</w:t>
      </w:r>
      <w:r w:rsidR="006C72DD" w:rsidRPr="006C72DD">
        <w:rPr>
          <w:i/>
        </w:rPr>
        <w:t>()</w:t>
      </w:r>
      <w:r w:rsidR="00F15F63" w:rsidRPr="00F15F63">
        <w:rPr>
          <w:i/>
        </w:rPr>
        <w:t xml:space="preserve"> </w:t>
      </w:r>
      <w:r w:rsidR="00F15F63">
        <w:rPr>
          <w:i/>
        </w:rPr>
        <w:t>методом пошаговой детализации</w:t>
      </w:r>
      <w:r>
        <w:rPr>
          <w:i/>
        </w:rPr>
        <w:t xml:space="preserve">. </w:t>
      </w:r>
      <w:r w:rsidR="00897905">
        <w:rPr>
          <w:i/>
        </w:rPr>
        <w:t xml:space="preserve">Разработать консольное приложение, выполнить тестирование и отладку. В отчете </w:t>
      </w:r>
      <w:r>
        <w:rPr>
          <w:i/>
        </w:rPr>
        <w:t xml:space="preserve">обосновать выбранные способы представления данных, </w:t>
      </w:r>
      <w:r w:rsidR="00897905">
        <w:rPr>
          <w:i/>
        </w:rPr>
        <w:t>привести диаграмму классов, схемы алгоритмов основных методов, те</w:t>
      </w:r>
      <w:proofErr w:type="gramStart"/>
      <w:r w:rsidR="00897905">
        <w:rPr>
          <w:i/>
        </w:rPr>
        <w:t>кст пр</w:t>
      </w:r>
      <w:proofErr w:type="gramEnd"/>
      <w:r w:rsidR="00897905">
        <w:rPr>
          <w:i/>
        </w:rPr>
        <w:t>ограммы и результаты тестирования.</w:t>
      </w:r>
    </w:p>
    <w:p w:rsidR="00897905" w:rsidRDefault="00FA3390" w:rsidP="00897905">
      <w:pPr>
        <w:pStyle w:val="Default"/>
        <w:spacing w:line="276" w:lineRule="auto"/>
        <w:ind w:firstLine="709"/>
        <w:jc w:val="both"/>
        <w:rPr>
          <w:i/>
        </w:rPr>
      </w:pPr>
      <w:r>
        <w:rPr>
          <w:i/>
        </w:rPr>
        <w:t xml:space="preserve">Часть 1. </w:t>
      </w:r>
      <w:r w:rsidR="00897905">
        <w:rPr>
          <w:i/>
        </w:rPr>
        <w:t xml:space="preserve"> </w:t>
      </w:r>
      <w:r>
        <w:rPr>
          <w:i/>
        </w:rPr>
        <w:t>Массивы.</w:t>
      </w:r>
    </w:p>
    <w:p w:rsidR="00735641" w:rsidRPr="00030138" w:rsidRDefault="00A21565" w:rsidP="00761D44">
      <w:pPr>
        <w:spacing w:after="0"/>
        <w:ind w:firstLine="720"/>
        <w:jc w:val="both"/>
        <w:rPr>
          <w:sz w:val="24"/>
        </w:rPr>
      </w:pPr>
      <w:r w:rsidRPr="006C4A20">
        <w:rPr>
          <w:rFonts w:ascii="Times New Roman" w:hAnsi="Times New Roman" w:cs="Times New Roman"/>
          <w:iCs/>
          <w:sz w:val="24"/>
          <w:szCs w:val="24"/>
        </w:rPr>
        <w:t xml:space="preserve">Есть карта района, включающего несколько населенных пунктов, обозначенных номерами. Пункты попарно связаны дорогами, также помеченными номерами. </w:t>
      </w:r>
      <w:proofErr w:type="gramStart"/>
      <w:r w:rsidRPr="006C4A20">
        <w:rPr>
          <w:rFonts w:ascii="Times New Roman" w:hAnsi="Times New Roman" w:cs="Times New Roman"/>
          <w:iCs/>
          <w:sz w:val="24"/>
          <w:szCs w:val="24"/>
        </w:rPr>
        <w:t>В квадратной матрице на пересечении строки, номер которой соответствует одной дороге, и столбца, номер которого соответствует другой дороге, указан номер населенного пункта, в котором они встречаются, или 0, если такого пункта нет.</w:t>
      </w:r>
      <w:proofErr w:type="gramEnd"/>
      <w:r w:rsidRPr="006C4A20">
        <w:rPr>
          <w:rFonts w:ascii="Times New Roman" w:hAnsi="Times New Roman" w:cs="Times New Roman"/>
          <w:iCs/>
          <w:sz w:val="24"/>
          <w:szCs w:val="24"/>
        </w:rPr>
        <w:t xml:space="preserve"> Построить матрицу, в которой для каждой пары населенных пунктов указан номер связывающей их дороги.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Размерность и элементы матрицы построчно ввести с клавиатуры, результат вывести на экран.</w:t>
      </w:r>
    </w:p>
    <w:p w:rsidR="00FA3390" w:rsidRDefault="00FA3390" w:rsidP="00897905">
      <w:pPr>
        <w:pStyle w:val="Default"/>
        <w:spacing w:line="276" w:lineRule="auto"/>
        <w:ind w:firstLine="709"/>
        <w:jc w:val="both"/>
        <w:rPr>
          <w:i/>
        </w:rPr>
      </w:pPr>
      <w:r>
        <w:rPr>
          <w:i/>
        </w:rPr>
        <w:t>Часть 2. Строки.</w:t>
      </w:r>
    </w:p>
    <w:p w:rsidR="003102F6" w:rsidRDefault="003102F6" w:rsidP="003102F6">
      <w:pPr>
        <w:pStyle w:val="a3"/>
        <w:spacing w:line="240" w:lineRule="auto"/>
      </w:pPr>
      <w:r>
        <w:t>Дана последовательность строк. Строки содержат слова, разделенные пробелом. Используя цифровой шифр, например 31206, зашифровать каждую строку по следующей методике:   31206 312063 12 063</w:t>
      </w:r>
    </w:p>
    <w:p w:rsidR="003102F6" w:rsidRDefault="003102F6" w:rsidP="003102F6">
      <w:pPr>
        <w:pStyle w:val="a3"/>
        <w:spacing w:line="240" w:lineRule="auto"/>
        <w:ind w:firstLine="0"/>
      </w:pPr>
      <w:r>
        <w:t xml:space="preserve">           Пирог сгорел   </w:t>
      </w:r>
      <w:proofErr w:type="gramStart"/>
      <w:r>
        <w:t xml:space="preserve">до </w:t>
      </w:r>
      <w:proofErr w:type="spellStart"/>
      <w:r>
        <w:t>тла</w:t>
      </w:r>
      <w:proofErr w:type="spellEnd"/>
      <w:proofErr w:type="gramEnd"/>
    </w:p>
    <w:p w:rsidR="003102F6" w:rsidRDefault="003102F6" w:rsidP="003102F6">
      <w:pPr>
        <w:pStyle w:val="a3"/>
        <w:spacing w:line="240" w:lineRule="auto"/>
        <w:ind w:firstLine="0"/>
      </w:pPr>
      <w:r>
        <w:t xml:space="preserve">           </w:t>
      </w:r>
      <w:proofErr w:type="spellStart"/>
      <w:r>
        <w:t>Ткток</w:t>
      </w:r>
      <w:proofErr w:type="spellEnd"/>
      <w:r>
        <w:t xml:space="preserve">  </w:t>
      </w:r>
      <w:proofErr w:type="spellStart"/>
      <w:r>
        <w:t>фкррло</w:t>
      </w:r>
      <w:proofErr w:type="spellEnd"/>
      <w:r>
        <w:t xml:space="preserve">  ер </w:t>
      </w:r>
      <w:proofErr w:type="spellStart"/>
      <w:r>
        <w:t>есг</w:t>
      </w:r>
      <w:proofErr w:type="spellEnd"/>
      <w:proofErr w:type="gramStart"/>
      <w:r>
        <w:t xml:space="preserve"> ,</w:t>
      </w:r>
      <w:proofErr w:type="gramEnd"/>
      <w:r>
        <w:t xml:space="preserve"> то есть, к каждой букве применяют соответствующую цифру для определения смещения этой буквы, с целью получения буквы шифра.</w:t>
      </w:r>
    </w:p>
    <w:p w:rsidR="003102F6" w:rsidRDefault="003102F6" w:rsidP="003102F6">
      <w:pPr>
        <w:pStyle w:val="a3"/>
        <w:spacing w:line="240" w:lineRule="auto"/>
      </w:pPr>
      <w:r>
        <w:t>Написать программу, обеспечивающую ввод строк, шифровку и дешифровку. Вывести на экран зашифрованную и подвергнутую дешифровке последовательности строк.</w:t>
      </w:r>
    </w:p>
    <w:p w:rsidR="008B5ACB" w:rsidRDefault="008B5ACB" w:rsidP="00FA3390">
      <w:pPr>
        <w:pStyle w:val="Default"/>
        <w:spacing w:line="276" w:lineRule="auto"/>
        <w:ind w:firstLine="709"/>
        <w:jc w:val="both"/>
        <w:rPr>
          <w:b/>
        </w:rPr>
      </w:pPr>
    </w:p>
    <w:p w:rsidR="00FA3390" w:rsidRPr="00D939CD" w:rsidRDefault="00FA3390" w:rsidP="00FA3390">
      <w:pPr>
        <w:pStyle w:val="Default"/>
        <w:spacing w:line="276" w:lineRule="auto"/>
        <w:ind w:firstLine="709"/>
        <w:jc w:val="both"/>
        <w:rPr>
          <w:b/>
        </w:rPr>
      </w:pPr>
      <w:r w:rsidRPr="00603F20">
        <w:rPr>
          <w:b/>
        </w:rPr>
        <w:t xml:space="preserve">Лабораторная работа </w:t>
      </w:r>
      <w:r>
        <w:rPr>
          <w:b/>
        </w:rPr>
        <w:t>5</w:t>
      </w:r>
      <w:r w:rsidRPr="00603F20">
        <w:rPr>
          <w:b/>
        </w:rPr>
        <w:t xml:space="preserve">. </w:t>
      </w:r>
      <w:proofErr w:type="gramStart"/>
      <w:r w:rsidR="00782DC6">
        <w:rPr>
          <w:b/>
          <w:lang w:val="en-US"/>
        </w:rPr>
        <w:t>C</w:t>
      </w:r>
      <w:r w:rsidR="00782DC6" w:rsidRPr="00D939CD">
        <w:rPr>
          <w:b/>
        </w:rPr>
        <w:t>#</w:t>
      </w:r>
      <w:r w:rsidR="00782DC6">
        <w:rPr>
          <w:b/>
        </w:rPr>
        <w:t>.</w:t>
      </w:r>
      <w:proofErr w:type="gramEnd"/>
      <w:r w:rsidR="00782DC6">
        <w:rPr>
          <w:b/>
        </w:rPr>
        <w:t xml:space="preserve"> </w:t>
      </w:r>
      <w:r w:rsidR="00C56619">
        <w:rPr>
          <w:b/>
        </w:rPr>
        <w:t xml:space="preserve">Коллекции. </w:t>
      </w:r>
      <w:r w:rsidR="00496D05">
        <w:rPr>
          <w:b/>
        </w:rPr>
        <w:t>Создание п</w:t>
      </w:r>
      <w:r w:rsidR="00C56619">
        <w:rPr>
          <w:b/>
        </w:rPr>
        <w:t>риложени</w:t>
      </w:r>
      <w:r w:rsidR="00496D05">
        <w:rPr>
          <w:b/>
        </w:rPr>
        <w:t>й</w:t>
      </w:r>
      <w:r w:rsidR="00C56619">
        <w:rPr>
          <w:b/>
        </w:rPr>
        <w:t xml:space="preserve"> с графическим интерфейсом</w:t>
      </w:r>
    </w:p>
    <w:p w:rsidR="00FA3390" w:rsidRDefault="00C56619" w:rsidP="00897905">
      <w:pPr>
        <w:pStyle w:val="Default"/>
        <w:spacing w:line="276" w:lineRule="auto"/>
        <w:ind w:firstLine="709"/>
        <w:jc w:val="both"/>
        <w:rPr>
          <w:i/>
        </w:rPr>
      </w:pPr>
      <w:r>
        <w:rPr>
          <w:i/>
        </w:rPr>
        <w:t>Разработать приложени</w:t>
      </w:r>
      <w:r w:rsidR="00267D3D">
        <w:rPr>
          <w:i/>
        </w:rPr>
        <w:t xml:space="preserve">я, выполняющие </w:t>
      </w:r>
      <w:r w:rsidR="00DE1272">
        <w:rPr>
          <w:i/>
        </w:rPr>
        <w:t xml:space="preserve">любое </w:t>
      </w:r>
      <w:r w:rsidR="00267D3D">
        <w:rPr>
          <w:i/>
        </w:rPr>
        <w:t>задани</w:t>
      </w:r>
      <w:r w:rsidR="00DE1272">
        <w:rPr>
          <w:i/>
        </w:rPr>
        <w:t>е</w:t>
      </w:r>
      <w:r w:rsidR="00267D3D">
        <w:rPr>
          <w:i/>
        </w:rPr>
        <w:t xml:space="preserve"> лабораторной работы 4, </w:t>
      </w:r>
      <w:r>
        <w:rPr>
          <w:i/>
        </w:rPr>
        <w:t xml:space="preserve">с </w:t>
      </w:r>
      <w:r w:rsidR="00267D3D">
        <w:rPr>
          <w:i/>
        </w:rPr>
        <w:t xml:space="preserve">использованием коллекций и </w:t>
      </w:r>
      <w:r>
        <w:rPr>
          <w:i/>
        </w:rPr>
        <w:t xml:space="preserve">графическим интерфейсом, выполнить тестирование и отладку. В отчете </w:t>
      </w:r>
      <w:r w:rsidR="00267D3D">
        <w:rPr>
          <w:i/>
        </w:rPr>
        <w:t xml:space="preserve">обосновать выбор коллекции, </w:t>
      </w:r>
      <w:r>
        <w:rPr>
          <w:i/>
        </w:rPr>
        <w:t>привести диаграмму классов, те</w:t>
      </w:r>
      <w:proofErr w:type="gramStart"/>
      <w:r>
        <w:rPr>
          <w:i/>
        </w:rPr>
        <w:t>кст пр</w:t>
      </w:r>
      <w:proofErr w:type="gramEnd"/>
      <w:r>
        <w:rPr>
          <w:i/>
        </w:rPr>
        <w:t>ограммы и результаты тестирования.</w:t>
      </w:r>
    </w:p>
    <w:p w:rsidR="006F2B87" w:rsidRPr="00062AE0" w:rsidRDefault="006F2B87" w:rsidP="00494CA3">
      <w:pPr>
        <w:ind w:firstLine="567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sectPr w:rsidR="006F2B87" w:rsidRPr="00062AE0" w:rsidSect="00E47FD0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textFit" w:percent="153"/>
  <w:displayBackgroundShape/>
  <w:proofState w:spelling="clean" w:grammar="clean"/>
  <w:defaultTabStop w:val="708"/>
  <w:characterSpacingControl w:val="doNotCompress"/>
  <w:savePreviewPicture/>
  <w:compat/>
  <w:rsids>
    <w:rsidRoot w:val="004E7755"/>
    <w:rsid w:val="000044DA"/>
    <w:rsid w:val="00030138"/>
    <w:rsid w:val="000367EE"/>
    <w:rsid w:val="00062AE0"/>
    <w:rsid w:val="00074472"/>
    <w:rsid w:val="000B4B81"/>
    <w:rsid w:val="000C39AE"/>
    <w:rsid w:val="000E53BE"/>
    <w:rsid w:val="00135215"/>
    <w:rsid w:val="00145266"/>
    <w:rsid w:val="00167936"/>
    <w:rsid w:val="001E73B4"/>
    <w:rsid w:val="00225DC1"/>
    <w:rsid w:val="0023337E"/>
    <w:rsid w:val="00267D3D"/>
    <w:rsid w:val="00285FEA"/>
    <w:rsid w:val="002C1E98"/>
    <w:rsid w:val="002F1224"/>
    <w:rsid w:val="002F74CA"/>
    <w:rsid w:val="003102F6"/>
    <w:rsid w:val="003213FF"/>
    <w:rsid w:val="00321A96"/>
    <w:rsid w:val="00361832"/>
    <w:rsid w:val="003713C2"/>
    <w:rsid w:val="0037207C"/>
    <w:rsid w:val="003A0D93"/>
    <w:rsid w:val="003E6771"/>
    <w:rsid w:val="00467AFF"/>
    <w:rsid w:val="00494CA3"/>
    <w:rsid w:val="00496D05"/>
    <w:rsid w:val="004B4CF6"/>
    <w:rsid w:val="004C6FC3"/>
    <w:rsid w:val="004E7755"/>
    <w:rsid w:val="004F37B7"/>
    <w:rsid w:val="005024B7"/>
    <w:rsid w:val="00537802"/>
    <w:rsid w:val="005577FD"/>
    <w:rsid w:val="0058314B"/>
    <w:rsid w:val="005C0954"/>
    <w:rsid w:val="005F6A47"/>
    <w:rsid w:val="00603C92"/>
    <w:rsid w:val="00603F20"/>
    <w:rsid w:val="00632097"/>
    <w:rsid w:val="006438BB"/>
    <w:rsid w:val="0067632B"/>
    <w:rsid w:val="006A52AB"/>
    <w:rsid w:val="006C3411"/>
    <w:rsid w:val="006C72DD"/>
    <w:rsid w:val="006D59C9"/>
    <w:rsid w:val="006F2B87"/>
    <w:rsid w:val="006F76C0"/>
    <w:rsid w:val="00703C0F"/>
    <w:rsid w:val="00735641"/>
    <w:rsid w:val="00761D44"/>
    <w:rsid w:val="00782DC6"/>
    <w:rsid w:val="00843251"/>
    <w:rsid w:val="00851449"/>
    <w:rsid w:val="008849E7"/>
    <w:rsid w:val="0089282E"/>
    <w:rsid w:val="00897905"/>
    <w:rsid w:val="008B5ACB"/>
    <w:rsid w:val="008E1A39"/>
    <w:rsid w:val="008E4DB4"/>
    <w:rsid w:val="0091790C"/>
    <w:rsid w:val="00932F29"/>
    <w:rsid w:val="00942E40"/>
    <w:rsid w:val="00953E73"/>
    <w:rsid w:val="00954C08"/>
    <w:rsid w:val="00963E14"/>
    <w:rsid w:val="00967FAD"/>
    <w:rsid w:val="009E02D7"/>
    <w:rsid w:val="009F2CD8"/>
    <w:rsid w:val="00A21565"/>
    <w:rsid w:val="00A27933"/>
    <w:rsid w:val="00A91BBA"/>
    <w:rsid w:val="00AA311D"/>
    <w:rsid w:val="00AE0AC4"/>
    <w:rsid w:val="00AE268C"/>
    <w:rsid w:val="00B441D6"/>
    <w:rsid w:val="00B67692"/>
    <w:rsid w:val="00BF55BF"/>
    <w:rsid w:val="00C25042"/>
    <w:rsid w:val="00C36908"/>
    <w:rsid w:val="00C5133D"/>
    <w:rsid w:val="00C56619"/>
    <w:rsid w:val="00CB53ED"/>
    <w:rsid w:val="00CF60FA"/>
    <w:rsid w:val="00D13EA1"/>
    <w:rsid w:val="00D2167D"/>
    <w:rsid w:val="00D3546D"/>
    <w:rsid w:val="00D375C5"/>
    <w:rsid w:val="00D8436C"/>
    <w:rsid w:val="00D85B4D"/>
    <w:rsid w:val="00D939CD"/>
    <w:rsid w:val="00DC00F3"/>
    <w:rsid w:val="00DC7D90"/>
    <w:rsid w:val="00DE1272"/>
    <w:rsid w:val="00DF1EF1"/>
    <w:rsid w:val="00E26B72"/>
    <w:rsid w:val="00E3266D"/>
    <w:rsid w:val="00E47FD0"/>
    <w:rsid w:val="00E52D35"/>
    <w:rsid w:val="00EB3777"/>
    <w:rsid w:val="00F15F63"/>
    <w:rsid w:val="00F6035A"/>
    <w:rsid w:val="00F95CA3"/>
    <w:rsid w:val="00FA13CA"/>
    <w:rsid w:val="00FA3390"/>
    <w:rsid w:val="00FB5209"/>
    <w:rsid w:val="00FB55B6"/>
    <w:rsid w:val="00FD38F0"/>
    <w:rsid w:val="00FD5DE1"/>
    <w:rsid w:val="00FE7A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F74C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3">
    <w:name w:val="Обычный текст"/>
    <w:basedOn w:val="a"/>
    <w:rsid w:val="00DE1272"/>
    <w:pPr>
      <w:overflowPunct w:val="0"/>
      <w:autoSpaceDE w:val="0"/>
      <w:autoSpaceDN w:val="0"/>
      <w:adjustRightInd w:val="0"/>
      <w:spacing w:after="0" w:line="360" w:lineRule="auto"/>
      <w:ind w:firstLine="72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Body Text Indent"/>
    <w:basedOn w:val="a"/>
    <w:link w:val="a5"/>
    <w:rsid w:val="008B5ACB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8B5AC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Норм. с кр. строкой"/>
    <w:basedOn w:val="a"/>
    <w:rsid w:val="00851449"/>
    <w:pPr>
      <w:overflowPunct w:val="0"/>
      <w:autoSpaceDE w:val="0"/>
      <w:autoSpaceDN w:val="0"/>
      <w:adjustRightInd w:val="0"/>
      <w:spacing w:after="0" w:line="48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Н.Э. Баумана</Company>
  <LinksUpToDate>false</LinksUpToDate>
  <CharactersWithSpaces>3593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Галина Сергеевна</dc:creator>
  <cp:lastModifiedBy>Иванова Галина Сергеевна</cp:lastModifiedBy>
  <cp:revision>4</cp:revision>
  <dcterms:created xsi:type="dcterms:W3CDTF">2023-12-02T17:45:00Z</dcterms:created>
  <dcterms:modified xsi:type="dcterms:W3CDTF">2023-12-10T10:24:00Z</dcterms:modified>
</cp:coreProperties>
</file>