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84415C"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803970" w:history="1">
            <w:r w:rsidR="0084415C" w:rsidRPr="009F6B62">
              <w:rPr>
                <w:rStyle w:val="Hyperlink"/>
                <w:noProof/>
              </w:rPr>
              <w:t>Abstract</w:t>
            </w:r>
            <w:r w:rsidR="0084415C">
              <w:rPr>
                <w:noProof/>
                <w:webHidden/>
              </w:rPr>
              <w:tab/>
            </w:r>
            <w:r w:rsidR="0084415C">
              <w:rPr>
                <w:noProof/>
                <w:webHidden/>
              </w:rPr>
              <w:fldChar w:fldCharType="begin"/>
            </w:r>
            <w:r w:rsidR="0084415C">
              <w:rPr>
                <w:noProof/>
                <w:webHidden/>
              </w:rPr>
              <w:instrText xml:space="preserve"> PAGEREF _Toc438803970 \h </w:instrText>
            </w:r>
            <w:r w:rsidR="0084415C">
              <w:rPr>
                <w:noProof/>
                <w:webHidden/>
              </w:rPr>
            </w:r>
            <w:r w:rsidR="0084415C">
              <w:rPr>
                <w:noProof/>
                <w:webHidden/>
              </w:rPr>
              <w:fldChar w:fldCharType="separate"/>
            </w:r>
            <w:r w:rsidR="0084415C">
              <w:rPr>
                <w:noProof/>
                <w:webHidden/>
              </w:rPr>
              <w:t>3</w:t>
            </w:r>
            <w:r w:rsidR="0084415C">
              <w:rPr>
                <w:noProof/>
                <w:webHidden/>
              </w:rPr>
              <w:fldChar w:fldCharType="end"/>
            </w:r>
          </w:hyperlink>
        </w:p>
        <w:p w:rsidR="0084415C" w:rsidRDefault="0084415C">
          <w:pPr>
            <w:pStyle w:val="TOC1"/>
            <w:tabs>
              <w:tab w:val="right" w:leader="dot" w:pos="9350"/>
            </w:tabs>
            <w:rPr>
              <w:rFonts w:cstheme="minorBidi"/>
              <w:noProof/>
              <w:lang w:bidi="he-IL"/>
            </w:rPr>
          </w:pPr>
          <w:hyperlink w:anchor="_Toc438803971" w:history="1">
            <w:r w:rsidRPr="009F6B62">
              <w:rPr>
                <w:rStyle w:val="Hyperlink"/>
                <w:noProof/>
              </w:rPr>
              <w:t>Introduction</w:t>
            </w:r>
            <w:r>
              <w:rPr>
                <w:noProof/>
                <w:webHidden/>
              </w:rPr>
              <w:tab/>
            </w:r>
            <w:r>
              <w:rPr>
                <w:noProof/>
                <w:webHidden/>
              </w:rPr>
              <w:fldChar w:fldCharType="begin"/>
            </w:r>
            <w:r>
              <w:rPr>
                <w:noProof/>
                <w:webHidden/>
              </w:rPr>
              <w:instrText xml:space="preserve"> PAGEREF _Toc438803971 \h </w:instrText>
            </w:r>
            <w:r>
              <w:rPr>
                <w:noProof/>
                <w:webHidden/>
              </w:rPr>
            </w:r>
            <w:r>
              <w:rPr>
                <w:noProof/>
                <w:webHidden/>
              </w:rPr>
              <w:fldChar w:fldCharType="separate"/>
            </w:r>
            <w:r>
              <w:rPr>
                <w:noProof/>
                <w:webHidden/>
              </w:rPr>
              <w:t>4</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72" w:history="1">
            <w:r w:rsidRPr="009F6B62">
              <w:rPr>
                <w:rStyle w:val="Hyperlink"/>
                <w:noProof/>
              </w:rPr>
              <w:t>Previous and Related Works</w:t>
            </w:r>
            <w:r>
              <w:rPr>
                <w:noProof/>
                <w:webHidden/>
              </w:rPr>
              <w:tab/>
            </w:r>
            <w:r>
              <w:rPr>
                <w:noProof/>
                <w:webHidden/>
              </w:rPr>
              <w:fldChar w:fldCharType="begin"/>
            </w:r>
            <w:r>
              <w:rPr>
                <w:noProof/>
                <w:webHidden/>
              </w:rPr>
              <w:instrText xml:space="preserve"> PAGEREF _Toc438803972 \h </w:instrText>
            </w:r>
            <w:r>
              <w:rPr>
                <w:noProof/>
                <w:webHidden/>
              </w:rPr>
            </w:r>
            <w:r>
              <w:rPr>
                <w:noProof/>
                <w:webHidden/>
              </w:rPr>
              <w:fldChar w:fldCharType="separate"/>
            </w:r>
            <w:r>
              <w:rPr>
                <w:noProof/>
                <w:webHidden/>
              </w:rPr>
              <w:t>6</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3" w:history="1">
            <w:r w:rsidRPr="009F6B62">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_Toc438803973 \h </w:instrText>
            </w:r>
            <w:r>
              <w:rPr>
                <w:noProof/>
                <w:webHidden/>
              </w:rPr>
            </w:r>
            <w:r>
              <w:rPr>
                <w:noProof/>
                <w:webHidden/>
              </w:rPr>
              <w:fldChar w:fldCharType="separate"/>
            </w:r>
            <w:r>
              <w:rPr>
                <w:noProof/>
                <w:webHidden/>
              </w:rPr>
              <w:t>6</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4" w:history="1">
            <w:r w:rsidRPr="009F6B62">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_Toc438803974 \h </w:instrText>
            </w:r>
            <w:r>
              <w:rPr>
                <w:noProof/>
                <w:webHidden/>
              </w:rPr>
            </w:r>
            <w:r>
              <w:rPr>
                <w:noProof/>
                <w:webHidden/>
              </w:rPr>
              <w:fldChar w:fldCharType="separate"/>
            </w:r>
            <w:r>
              <w:rPr>
                <w:noProof/>
                <w:webHidden/>
              </w:rPr>
              <w:t>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5" w:history="1">
            <w:r w:rsidRPr="009F6B62">
              <w:rPr>
                <w:rStyle w:val="Hyperlink"/>
                <w:rFonts w:eastAsia="Calibri"/>
                <w:noProof/>
              </w:rPr>
              <w:t>SoftMax classifier</w:t>
            </w:r>
            <w:r>
              <w:rPr>
                <w:noProof/>
                <w:webHidden/>
              </w:rPr>
              <w:tab/>
            </w:r>
            <w:r>
              <w:rPr>
                <w:noProof/>
                <w:webHidden/>
              </w:rPr>
              <w:fldChar w:fldCharType="begin"/>
            </w:r>
            <w:r>
              <w:rPr>
                <w:noProof/>
                <w:webHidden/>
              </w:rPr>
              <w:instrText xml:space="preserve"> PAGEREF _Toc438803975 \h </w:instrText>
            </w:r>
            <w:r>
              <w:rPr>
                <w:noProof/>
                <w:webHidden/>
              </w:rPr>
            </w:r>
            <w:r>
              <w:rPr>
                <w:noProof/>
                <w:webHidden/>
              </w:rPr>
              <w:fldChar w:fldCharType="separate"/>
            </w:r>
            <w:r>
              <w:rPr>
                <w:noProof/>
                <w:webHidden/>
              </w:rPr>
              <w:t>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6" w:history="1">
            <w:r w:rsidRPr="009F6B62">
              <w:rPr>
                <w:rStyle w:val="Hyperlink"/>
                <w:rFonts w:eastAsia="Calibri"/>
                <w:noProof/>
              </w:rPr>
              <w:t>MV-RNN</w:t>
            </w:r>
            <w:r>
              <w:rPr>
                <w:noProof/>
                <w:webHidden/>
              </w:rPr>
              <w:tab/>
            </w:r>
            <w:r>
              <w:rPr>
                <w:noProof/>
                <w:webHidden/>
              </w:rPr>
              <w:fldChar w:fldCharType="begin"/>
            </w:r>
            <w:r>
              <w:rPr>
                <w:noProof/>
                <w:webHidden/>
              </w:rPr>
              <w:instrText xml:space="preserve"> PAGEREF _Toc438803976 \h </w:instrText>
            </w:r>
            <w:r>
              <w:rPr>
                <w:noProof/>
                <w:webHidden/>
              </w:rPr>
            </w:r>
            <w:r>
              <w:rPr>
                <w:noProof/>
                <w:webHidden/>
              </w:rPr>
              <w:fldChar w:fldCharType="separate"/>
            </w:r>
            <w:r>
              <w:rPr>
                <w:noProof/>
                <w:webHidden/>
              </w:rPr>
              <w:t>10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7" w:history="1">
            <w:r w:rsidRPr="009F6B62">
              <w:rPr>
                <w:rStyle w:val="Hyperlink"/>
                <w:rFonts w:eastAsia="Calibri"/>
                <w:noProof/>
              </w:rPr>
              <w:t>RNTN</w:t>
            </w:r>
            <w:r>
              <w:rPr>
                <w:noProof/>
                <w:webHidden/>
              </w:rPr>
              <w:tab/>
            </w:r>
            <w:r>
              <w:rPr>
                <w:noProof/>
                <w:webHidden/>
              </w:rPr>
              <w:fldChar w:fldCharType="begin"/>
            </w:r>
            <w:r>
              <w:rPr>
                <w:noProof/>
                <w:webHidden/>
              </w:rPr>
              <w:instrText xml:space="preserve"> PAGEREF _Toc438803977 \h </w:instrText>
            </w:r>
            <w:r>
              <w:rPr>
                <w:noProof/>
                <w:webHidden/>
              </w:rPr>
            </w:r>
            <w:r>
              <w:rPr>
                <w:noProof/>
                <w:webHidden/>
              </w:rPr>
              <w:fldChar w:fldCharType="separate"/>
            </w:r>
            <w:r>
              <w:rPr>
                <w:noProof/>
                <w:webHidden/>
              </w:rPr>
              <w:t>10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8" w:history="1">
            <w:r w:rsidRPr="009F6B62">
              <w:rPr>
                <w:rStyle w:val="Hyperlink"/>
                <w:rFonts w:eastAsia="Calibri"/>
                <w:noProof/>
              </w:rPr>
              <w:t>Apache Spark</w:t>
            </w:r>
            <w:r>
              <w:rPr>
                <w:noProof/>
                <w:webHidden/>
              </w:rPr>
              <w:tab/>
            </w:r>
            <w:r>
              <w:rPr>
                <w:noProof/>
                <w:webHidden/>
              </w:rPr>
              <w:fldChar w:fldCharType="begin"/>
            </w:r>
            <w:r>
              <w:rPr>
                <w:noProof/>
                <w:webHidden/>
              </w:rPr>
              <w:instrText xml:space="preserve"> PAGEREF _Toc438803978 \h </w:instrText>
            </w:r>
            <w:r>
              <w:rPr>
                <w:noProof/>
                <w:webHidden/>
              </w:rPr>
            </w:r>
            <w:r>
              <w:rPr>
                <w:noProof/>
                <w:webHidden/>
              </w:rPr>
              <w:fldChar w:fldCharType="separate"/>
            </w:r>
            <w:r>
              <w:rPr>
                <w:noProof/>
                <w:webHidden/>
              </w:rPr>
              <w:t>11</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79" w:history="1">
            <w:r w:rsidRPr="009F6B62">
              <w:rPr>
                <w:rStyle w:val="Hyperlink"/>
                <w:noProof/>
              </w:rPr>
              <w:t>Downpour SGD and DeepDist</w:t>
            </w:r>
            <w:r>
              <w:rPr>
                <w:noProof/>
                <w:webHidden/>
              </w:rPr>
              <w:tab/>
            </w:r>
            <w:r>
              <w:rPr>
                <w:noProof/>
                <w:webHidden/>
              </w:rPr>
              <w:fldChar w:fldCharType="begin"/>
            </w:r>
            <w:r>
              <w:rPr>
                <w:noProof/>
                <w:webHidden/>
              </w:rPr>
              <w:instrText xml:space="preserve"> PAGEREF _Toc438803979 \h </w:instrText>
            </w:r>
            <w:r>
              <w:rPr>
                <w:noProof/>
                <w:webHidden/>
              </w:rPr>
            </w:r>
            <w:r>
              <w:rPr>
                <w:noProof/>
                <w:webHidden/>
              </w:rPr>
              <w:fldChar w:fldCharType="separate"/>
            </w:r>
            <w:r>
              <w:rPr>
                <w:noProof/>
                <w:webHidden/>
              </w:rPr>
              <w:t>12</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80" w:history="1">
            <w:r w:rsidRPr="009F6B62">
              <w:rPr>
                <w:rStyle w:val="Hyperlink"/>
                <w:noProof/>
              </w:rPr>
              <w:t>Distributed RNTN</w:t>
            </w:r>
            <w:r>
              <w:rPr>
                <w:noProof/>
                <w:webHidden/>
              </w:rPr>
              <w:tab/>
            </w:r>
            <w:r>
              <w:rPr>
                <w:noProof/>
                <w:webHidden/>
              </w:rPr>
              <w:fldChar w:fldCharType="begin"/>
            </w:r>
            <w:r>
              <w:rPr>
                <w:noProof/>
                <w:webHidden/>
              </w:rPr>
              <w:instrText xml:space="preserve"> PAGEREF _Toc438803980 \h </w:instrText>
            </w:r>
            <w:r>
              <w:rPr>
                <w:noProof/>
                <w:webHidden/>
              </w:rPr>
            </w:r>
            <w:r>
              <w:rPr>
                <w:noProof/>
                <w:webHidden/>
              </w:rPr>
              <w:fldChar w:fldCharType="separate"/>
            </w:r>
            <w:r>
              <w:rPr>
                <w:noProof/>
                <w:webHidden/>
              </w:rPr>
              <w:t>14</w:t>
            </w:r>
            <w:r>
              <w:rPr>
                <w:noProof/>
                <w:webHidden/>
              </w:rPr>
              <w:fldChar w:fldCharType="end"/>
            </w:r>
          </w:hyperlink>
        </w:p>
        <w:p w:rsidR="0084415C" w:rsidRDefault="0084415C" w:rsidP="0084415C">
          <w:pPr>
            <w:pStyle w:val="TOC2"/>
            <w:tabs>
              <w:tab w:val="right" w:leader="dot" w:pos="9350"/>
            </w:tabs>
            <w:rPr>
              <w:rFonts w:cstheme="minorBidi"/>
              <w:noProof/>
              <w:lang w:bidi="he-IL"/>
            </w:rPr>
          </w:pPr>
          <w:hyperlink w:anchor="_Toc438803981" w:history="1">
            <w:r w:rsidRPr="009F6B62">
              <w:rPr>
                <w:rStyle w:val="Hyperlink"/>
                <w:noProof/>
              </w:rPr>
              <w:t xml:space="preserve">RNTN </w:t>
            </w:r>
            <w:r>
              <w:rPr>
                <w:rStyle w:val="Hyperlink"/>
                <w:noProof/>
              </w:rPr>
              <w:t>Explained</w:t>
            </w:r>
            <w:r>
              <w:rPr>
                <w:noProof/>
                <w:webHidden/>
              </w:rPr>
              <w:tab/>
            </w:r>
            <w:r>
              <w:rPr>
                <w:noProof/>
                <w:webHidden/>
              </w:rPr>
              <w:fldChar w:fldCharType="begin"/>
            </w:r>
            <w:r>
              <w:rPr>
                <w:noProof/>
                <w:webHidden/>
              </w:rPr>
              <w:instrText xml:space="preserve"> PAGEREF _Toc438803981 \h </w:instrText>
            </w:r>
            <w:r>
              <w:rPr>
                <w:noProof/>
                <w:webHidden/>
              </w:rPr>
            </w:r>
            <w:r>
              <w:rPr>
                <w:noProof/>
                <w:webHidden/>
              </w:rPr>
              <w:fldChar w:fldCharType="separate"/>
            </w:r>
            <w:r>
              <w:rPr>
                <w:noProof/>
                <w:webHidden/>
              </w:rPr>
              <w:t>14</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2" w:history="1">
            <w:r w:rsidRPr="009F6B62">
              <w:rPr>
                <w:rStyle w:val="Hyperlink"/>
                <w:noProof/>
              </w:rPr>
              <w:t>RNTN single process implementation</w:t>
            </w:r>
            <w:r>
              <w:rPr>
                <w:noProof/>
                <w:webHidden/>
              </w:rPr>
              <w:tab/>
            </w:r>
            <w:r>
              <w:rPr>
                <w:noProof/>
                <w:webHidden/>
              </w:rPr>
              <w:fldChar w:fldCharType="begin"/>
            </w:r>
            <w:r>
              <w:rPr>
                <w:noProof/>
                <w:webHidden/>
              </w:rPr>
              <w:instrText xml:space="preserve"> PAGEREF _Toc438803982 \h </w:instrText>
            </w:r>
            <w:r>
              <w:rPr>
                <w:noProof/>
                <w:webHidden/>
              </w:rPr>
            </w:r>
            <w:r>
              <w:rPr>
                <w:noProof/>
                <w:webHidden/>
              </w:rPr>
              <w:fldChar w:fldCharType="separate"/>
            </w:r>
            <w:r>
              <w:rPr>
                <w:noProof/>
                <w:webHidden/>
              </w:rPr>
              <w:t>17</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3" w:history="1">
            <w:r w:rsidRPr="009F6B62">
              <w:rPr>
                <w:rStyle w:val="Hyperlink"/>
                <w:noProof/>
              </w:rPr>
              <w:t>Distributed RNTN design</w:t>
            </w:r>
            <w:r>
              <w:rPr>
                <w:noProof/>
                <w:webHidden/>
              </w:rPr>
              <w:tab/>
            </w:r>
            <w:r>
              <w:rPr>
                <w:noProof/>
                <w:webHidden/>
              </w:rPr>
              <w:fldChar w:fldCharType="begin"/>
            </w:r>
            <w:r>
              <w:rPr>
                <w:noProof/>
                <w:webHidden/>
              </w:rPr>
              <w:instrText xml:space="preserve"> PAGEREF _Toc438803983 \h </w:instrText>
            </w:r>
            <w:r>
              <w:rPr>
                <w:noProof/>
                <w:webHidden/>
              </w:rPr>
            </w:r>
            <w:r>
              <w:rPr>
                <w:noProof/>
                <w:webHidden/>
              </w:rPr>
              <w:fldChar w:fldCharType="separate"/>
            </w:r>
            <w:r>
              <w:rPr>
                <w:noProof/>
                <w:webHidden/>
              </w:rPr>
              <w:t>18</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4" w:history="1">
            <w:r w:rsidRPr="009F6B62">
              <w:rPr>
                <w:rStyle w:val="Hyperlink"/>
                <w:noProof/>
              </w:rPr>
              <w:t>Data partioning</w:t>
            </w:r>
            <w:r>
              <w:rPr>
                <w:noProof/>
                <w:webHidden/>
              </w:rPr>
              <w:tab/>
            </w:r>
            <w:r>
              <w:rPr>
                <w:noProof/>
                <w:webHidden/>
              </w:rPr>
              <w:fldChar w:fldCharType="begin"/>
            </w:r>
            <w:r>
              <w:rPr>
                <w:noProof/>
                <w:webHidden/>
              </w:rPr>
              <w:instrText xml:space="preserve"> PAGEREF _Toc438803984 \h </w:instrText>
            </w:r>
            <w:r>
              <w:rPr>
                <w:noProof/>
                <w:webHidden/>
              </w:rPr>
            </w:r>
            <w:r>
              <w:rPr>
                <w:noProof/>
                <w:webHidden/>
              </w:rPr>
              <w:fldChar w:fldCharType="separate"/>
            </w:r>
            <w:r>
              <w:rPr>
                <w:noProof/>
                <w:webHidden/>
              </w:rPr>
              <w:t>19</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5" w:history="1">
            <w:r w:rsidRPr="009F6B62">
              <w:rPr>
                <w:rStyle w:val="Hyperlink"/>
                <w:noProof/>
              </w:rPr>
              <w:t>Cluster management</w:t>
            </w:r>
            <w:r>
              <w:rPr>
                <w:noProof/>
                <w:webHidden/>
              </w:rPr>
              <w:tab/>
            </w:r>
            <w:r>
              <w:rPr>
                <w:noProof/>
                <w:webHidden/>
              </w:rPr>
              <w:fldChar w:fldCharType="begin"/>
            </w:r>
            <w:r>
              <w:rPr>
                <w:noProof/>
                <w:webHidden/>
              </w:rPr>
              <w:instrText xml:space="preserve"> PAGEREF _Toc438803985 \h </w:instrText>
            </w:r>
            <w:r>
              <w:rPr>
                <w:noProof/>
                <w:webHidden/>
              </w:rPr>
            </w:r>
            <w:r>
              <w:rPr>
                <w:noProof/>
                <w:webHidden/>
              </w:rPr>
              <w:fldChar w:fldCharType="separate"/>
            </w:r>
            <w:r>
              <w:rPr>
                <w:noProof/>
                <w:webHidden/>
              </w:rPr>
              <w:t>19</w:t>
            </w:r>
            <w:r>
              <w:rPr>
                <w:noProof/>
                <w:webHidden/>
              </w:rPr>
              <w:fldChar w:fldCharType="end"/>
            </w:r>
          </w:hyperlink>
        </w:p>
        <w:p w:rsidR="0084415C" w:rsidRDefault="0084415C">
          <w:pPr>
            <w:pStyle w:val="TOC3"/>
            <w:tabs>
              <w:tab w:val="right" w:leader="dot" w:pos="9350"/>
            </w:tabs>
            <w:rPr>
              <w:rFonts w:cstheme="minorBidi"/>
              <w:noProof/>
              <w:lang w:bidi="he-IL"/>
            </w:rPr>
          </w:pPr>
          <w:hyperlink w:anchor="_Toc438803986" w:history="1">
            <w:r w:rsidRPr="009F6B62">
              <w:rPr>
                <w:rStyle w:val="Hyperlink"/>
                <w:noProof/>
              </w:rPr>
              <w:t>Fault tolerance</w:t>
            </w:r>
            <w:r>
              <w:rPr>
                <w:noProof/>
                <w:webHidden/>
              </w:rPr>
              <w:tab/>
            </w:r>
            <w:r>
              <w:rPr>
                <w:noProof/>
                <w:webHidden/>
              </w:rPr>
              <w:fldChar w:fldCharType="begin"/>
            </w:r>
            <w:r>
              <w:rPr>
                <w:noProof/>
                <w:webHidden/>
              </w:rPr>
              <w:instrText xml:space="preserve"> PAGEREF _Toc438803986 \h </w:instrText>
            </w:r>
            <w:r>
              <w:rPr>
                <w:noProof/>
                <w:webHidden/>
              </w:rPr>
            </w:r>
            <w:r>
              <w:rPr>
                <w:noProof/>
                <w:webHidden/>
              </w:rPr>
              <w:fldChar w:fldCharType="separate"/>
            </w:r>
            <w:r>
              <w:rPr>
                <w:noProof/>
                <w:webHidden/>
              </w:rPr>
              <w:t>20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7" w:history="1">
            <w:r w:rsidRPr="009F6B62">
              <w:rPr>
                <w:rStyle w:val="Hyperlink"/>
                <w:noProof/>
              </w:rPr>
              <w:t>Distributed RNTN implementation</w:t>
            </w:r>
            <w:r>
              <w:rPr>
                <w:noProof/>
                <w:webHidden/>
              </w:rPr>
              <w:tab/>
            </w:r>
            <w:r>
              <w:rPr>
                <w:noProof/>
                <w:webHidden/>
              </w:rPr>
              <w:fldChar w:fldCharType="begin"/>
            </w:r>
            <w:r>
              <w:rPr>
                <w:noProof/>
                <w:webHidden/>
              </w:rPr>
              <w:instrText xml:space="preserve"> PAGEREF _Toc438803987 \h </w:instrText>
            </w:r>
            <w:r>
              <w:rPr>
                <w:noProof/>
                <w:webHidden/>
              </w:rPr>
            </w:r>
            <w:r>
              <w:rPr>
                <w:noProof/>
                <w:webHidden/>
              </w:rPr>
              <w:fldChar w:fldCharType="separate"/>
            </w:r>
            <w:r>
              <w:rPr>
                <w:noProof/>
                <w:webHidden/>
              </w:rPr>
              <w:t>20</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8" w:history="1">
            <w:r w:rsidRPr="009F6B62">
              <w:rPr>
                <w:rStyle w:val="Hyperlink"/>
                <w:noProof/>
              </w:rPr>
              <w:t>Data</w:t>
            </w:r>
            <w:r>
              <w:rPr>
                <w:noProof/>
                <w:webHidden/>
              </w:rPr>
              <w:tab/>
            </w:r>
            <w:r>
              <w:rPr>
                <w:noProof/>
                <w:webHidden/>
              </w:rPr>
              <w:fldChar w:fldCharType="begin"/>
            </w:r>
            <w:r>
              <w:rPr>
                <w:noProof/>
                <w:webHidden/>
              </w:rPr>
              <w:instrText xml:space="preserve"> PAGEREF _Toc438803988 \h </w:instrText>
            </w:r>
            <w:r>
              <w:rPr>
                <w:noProof/>
                <w:webHidden/>
              </w:rPr>
            </w:r>
            <w:r>
              <w:rPr>
                <w:noProof/>
                <w:webHidden/>
              </w:rPr>
              <w:fldChar w:fldCharType="separate"/>
            </w:r>
            <w:r>
              <w:rPr>
                <w:noProof/>
                <w:webHidden/>
              </w:rPr>
              <w:t>22</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89" w:history="1">
            <w:r w:rsidRPr="009F6B62">
              <w:rPr>
                <w:rStyle w:val="Hyperlink"/>
                <w:noProof/>
              </w:rPr>
              <w:t>Experiment and Results</w:t>
            </w:r>
            <w:r>
              <w:rPr>
                <w:noProof/>
                <w:webHidden/>
              </w:rPr>
              <w:tab/>
            </w:r>
            <w:r>
              <w:rPr>
                <w:noProof/>
                <w:webHidden/>
              </w:rPr>
              <w:fldChar w:fldCharType="begin"/>
            </w:r>
            <w:r>
              <w:rPr>
                <w:noProof/>
                <w:webHidden/>
              </w:rPr>
              <w:instrText xml:space="preserve"> PAGEREF _Toc438803989 \h </w:instrText>
            </w:r>
            <w:r>
              <w:rPr>
                <w:noProof/>
                <w:webHidden/>
              </w:rPr>
            </w:r>
            <w:r>
              <w:rPr>
                <w:noProof/>
                <w:webHidden/>
              </w:rPr>
              <w:fldChar w:fldCharType="separate"/>
            </w:r>
            <w:r>
              <w:rPr>
                <w:noProof/>
                <w:webHidden/>
              </w:rPr>
              <w:t>23</w:t>
            </w:r>
            <w:r>
              <w:rPr>
                <w:noProof/>
                <w:webHidden/>
              </w:rPr>
              <w:fldChar w:fldCharType="end"/>
            </w:r>
          </w:hyperlink>
        </w:p>
        <w:p w:rsidR="0084415C" w:rsidRDefault="0084415C">
          <w:pPr>
            <w:pStyle w:val="TOC2"/>
            <w:tabs>
              <w:tab w:val="right" w:leader="dot" w:pos="9350"/>
            </w:tabs>
            <w:rPr>
              <w:rFonts w:cstheme="minorBidi"/>
              <w:noProof/>
              <w:lang w:bidi="he-IL"/>
            </w:rPr>
          </w:pPr>
          <w:hyperlink w:anchor="_Toc438803990" w:history="1">
            <w:r w:rsidRPr="009F6B62">
              <w:rPr>
                <w:rStyle w:val="Hyperlink"/>
                <w:noProof/>
              </w:rPr>
              <w:t>Discussion</w:t>
            </w:r>
            <w:r>
              <w:rPr>
                <w:noProof/>
                <w:webHidden/>
              </w:rPr>
              <w:tab/>
            </w:r>
            <w:r>
              <w:rPr>
                <w:noProof/>
                <w:webHidden/>
              </w:rPr>
              <w:fldChar w:fldCharType="begin"/>
            </w:r>
            <w:r>
              <w:rPr>
                <w:noProof/>
                <w:webHidden/>
              </w:rPr>
              <w:instrText xml:space="preserve"> PAGEREF _Toc438803990 \h </w:instrText>
            </w:r>
            <w:r>
              <w:rPr>
                <w:noProof/>
                <w:webHidden/>
              </w:rPr>
            </w:r>
            <w:r>
              <w:rPr>
                <w:noProof/>
                <w:webHidden/>
              </w:rPr>
              <w:fldChar w:fldCharType="separate"/>
            </w:r>
            <w:r>
              <w:rPr>
                <w:noProof/>
                <w:webHidden/>
              </w:rPr>
              <w:t>24</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91" w:history="1">
            <w:r w:rsidRPr="009F6B62">
              <w:rPr>
                <w:rStyle w:val="Hyperlink"/>
                <w:noProof/>
              </w:rPr>
              <w:t>References</w:t>
            </w:r>
            <w:r>
              <w:rPr>
                <w:noProof/>
                <w:webHidden/>
              </w:rPr>
              <w:tab/>
            </w:r>
            <w:r>
              <w:rPr>
                <w:noProof/>
                <w:webHidden/>
              </w:rPr>
              <w:fldChar w:fldCharType="begin"/>
            </w:r>
            <w:r>
              <w:rPr>
                <w:noProof/>
                <w:webHidden/>
              </w:rPr>
              <w:instrText xml:space="preserve"> PAGEREF _Toc438803991 \h </w:instrText>
            </w:r>
            <w:r>
              <w:rPr>
                <w:noProof/>
                <w:webHidden/>
              </w:rPr>
            </w:r>
            <w:r>
              <w:rPr>
                <w:noProof/>
                <w:webHidden/>
              </w:rPr>
              <w:fldChar w:fldCharType="separate"/>
            </w:r>
            <w:r>
              <w:rPr>
                <w:noProof/>
                <w:webHidden/>
              </w:rPr>
              <w:t>25</w:t>
            </w:r>
            <w:r>
              <w:rPr>
                <w:noProof/>
                <w:webHidden/>
              </w:rPr>
              <w:fldChar w:fldCharType="end"/>
            </w:r>
          </w:hyperlink>
        </w:p>
        <w:p w:rsidR="0084415C" w:rsidRDefault="0084415C">
          <w:pPr>
            <w:pStyle w:val="TOC1"/>
            <w:tabs>
              <w:tab w:val="right" w:leader="dot" w:pos="9350"/>
            </w:tabs>
            <w:rPr>
              <w:rFonts w:cstheme="minorBidi"/>
              <w:noProof/>
              <w:lang w:bidi="he-IL"/>
            </w:rPr>
          </w:pPr>
          <w:hyperlink w:anchor="_Toc438803992" w:history="1">
            <w:r w:rsidRPr="009F6B62">
              <w:rPr>
                <w:rStyle w:val="Hyperlink"/>
                <w:noProof/>
              </w:rPr>
              <w:t>Appendix</w:t>
            </w:r>
            <w:r>
              <w:rPr>
                <w:noProof/>
                <w:webHidden/>
              </w:rPr>
              <w:tab/>
            </w:r>
            <w:r>
              <w:rPr>
                <w:noProof/>
                <w:webHidden/>
              </w:rPr>
              <w:fldChar w:fldCharType="begin"/>
            </w:r>
            <w:r>
              <w:rPr>
                <w:noProof/>
                <w:webHidden/>
              </w:rPr>
              <w:instrText xml:space="preserve"> PAGEREF _Toc438803992 \h </w:instrText>
            </w:r>
            <w:r>
              <w:rPr>
                <w:noProof/>
                <w:webHidden/>
              </w:rPr>
            </w:r>
            <w:r>
              <w:rPr>
                <w:noProof/>
                <w:webHidden/>
              </w:rPr>
              <w:fldChar w:fldCharType="separate"/>
            </w:r>
            <w:r>
              <w:rPr>
                <w:noProof/>
                <w:webHidden/>
              </w:rPr>
              <w:t>27</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3" w:history="1">
            <w:r w:rsidRPr="009F6B62">
              <w:rPr>
                <w:rStyle w:val="Hyperlink"/>
                <w:noProof/>
              </w:rPr>
              <w:t>A.</w:t>
            </w:r>
            <w:r>
              <w:rPr>
                <w:rFonts w:cstheme="minorBidi"/>
                <w:noProof/>
                <w:lang w:bidi="he-IL"/>
              </w:rPr>
              <w:tab/>
            </w:r>
            <w:r w:rsidRPr="009F6B62">
              <w:rPr>
                <w:rStyle w:val="Hyperlink"/>
                <w:noProof/>
              </w:rPr>
              <w:t>Class RNTN</w:t>
            </w:r>
            <w:r>
              <w:rPr>
                <w:noProof/>
                <w:webHidden/>
              </w:rPr>
              <w:tab/>
            </w:r>
            <w:r>
              <w:rPr>
                <w:noProof/>
                <w:webHidden/>
              </w:rPr>
              <w:fldChar w:fldCharType="begin"/>
            </w:r>
            <w:r>
              <w:rPr>
                <w:noProof/>
                <w:webHidden/>
              </w:rPr>
              <w:instrText xml:space="preserve"> PAGEREF _Toc438803993 \h </w:instrText>
            </w:r>
            <w:r>
              <w:rPr>
                <w:noProof/>
                <w:webHidden/>
              </w:rPr>
            </w:r>
            <w:r>
              <w:rPr>
                <w:noProof/>
                <w:webHidden/>
              </w:rPr>
              <w:fldChar w:fldCharType="separate"/>
            </w:r>
            <w:r>
              <w:rPr>
                <w:noProof/>
                <w:webHidden/>
              </w:rPr>
              <w:t>27</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4" w:history="1">
            <w:r w:rsidRPr="009F6B62">
              <w:rPr>
                <w:rStyle w:val="Hyperlink"/>
                <w:noProof/>
              </w:rPr>
              <w:t>B.</w:t>
            </w:r>
            <w:r>
              <w:rPr>
                <w:rFonts w:cstheme="minorBidi"/>
                <w:noProof/>
                <w:lang w:bidi="he-IL"/>
              </w:rPr>
              <w:tab/>
            </w:r>
            <w:r w:rsidRPr="009F6B62">
              <w:rPr>
                <w:rStyle w:val="Hyperlink"/>
                <w:noProof/>
              </w:rPr>
              <w:t>Distrntn.py</w:t>
            </w:r>
            <w:r>
              <w:rPr>
                <w:noProof/>
                <w:webHidden/>
              </w:rPr>
              <w:tab/>
            </w:r>
            <w:r>
              <w:rPr>
                <w:noProof/>
                <w:webHidden/>
              </w:rPr>
              <w:fldChar w:fldCharType="begin"/>
            </w:r>
            <w:r>
              <w:rPr>
                <w:noProof/>
                <w:webHidden/>
              </w:rPr>
              <w:instrText xml:space="preserve"> PAGEREF _Toc438803994 \h </w:instrText>
            </w:r>
            <w:r>
              <w:rPr>
                <w:noProof/>
                <w:webHidden/>
              </w:rPr>
            </w:r>
            <w:r>
              <w:rPr>
                <w:noProof/>
                <w:webHidden/>
              </w:rPr>
              <w:fldChar w:fldCharType="separate"/>
            </w:r>
            <w:r>
              <w:rPr>
                <w:noProof/>
                <w:webHidden/>
              </w:rPr>
              <w:t>31</w:t>
            </w:r>
            <w:r>
              <w:rPr>
                <w:noProof/>
                <w:webHidden/>
              </w:rPr>
              <w:fldChar w:fldCharType="end"/>
            </w:r>
          </w:hyperlink>
        </w:p>
        <w:p w:rsidR="0084415C" w:rsidRDefault="0084415C">
          <w:pPr>
            <w:pStyle w:val="TOC2"/>
            <w:tabs>
              <w:tab w:val="left" w:pos="660"/>
              <w:tab w:val="right" w:leader="dot" w:pos="9350"/>
            </w:tabs>
            <w:rPr>
              <w:rFonts w:cstheme="minorBidi"/>
              <w:noProof/>
              <w:lang w:bidi="he-IL"/>
            </w:rPr>
          </w:pPr>
          <w:hyperlink w:anchor="_Toc438803995" w:history="1">
            <w:r w:rsidRPr="009F6B62">
              <w:rPr>
                <w:rStyle w:val="Hyperlink"/>
                <w:noProof/>
              </w:rPr>
              <w:t>C.</w:t>
            </w:r>
            <w:r>
              <w:rPr>
                <w:rFonts w:cstheme="minorBidi"/>
                <w:noProof/>
                <w:lang w:bidi="he-IL"/>
              </w:rPr>
              <w:tab/>
            </w:r>
            <w:r w:rsidRPr="009F6B62">
              <w:rPr>
                <w:rStyle w:val="Hyperlink"/>
                <w:noProof/>
              </w:rPr>
              <w:t>Full project</w:t>
            </w:r>
            <w:r>
              <w:rPr>
                <w:noProof/>
                <w:webHidden/>
              </w:rPr>
              <w:tab/>
            </w:r>
            <w:r>
              <w:rPr>
                <w:noProof/>
                <w:webHidden/>
              </w:rPr>
              <w:fldChar w:fldCharType="begin"/>
            </w:r>
            <w:r>
              <w:rPr>
                <w:noProof/>
                <w:webHidden/>
              </w:rPr>
              <w:instrText xml:space="preserve"> PAGEREF _Toc438803995 \h </w:instrText>
            </w:r>
            <w:r>
              <w:rPr>
                <w:noProof/>
                <w:webHidden/>
              </w:rPr>
            </w:r>
            <w:r>
              <w:rPr>
                <w:noProof/>
                <w:webHidden/>
              </w:rPr>
              <w:fldChar w:fldCharType="separate"/>
            </w:r>
            <w:r>
              <w:rPr>
                <w:noProof/>
                <w:webHidden/>
              </w:rPr>
              <w:t>37</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lastRenderedPageBreak/>
        <w:br w:type="page"/>
      </w:r>
    </w:p>
    <w:p w:rsidR="009D2166" w:rsidRDefault="009D2166" w:rsidP="002F2AE9">
      <w:pPr>
        <w:pStyle w:val="Heading1"/>
        <w:spacing w:line="276" w:lineRule="auto"/>
      </w:pPr>
      <w:bookmarkStart w:id="0" w:name="_Toc438803970"/>
      <w:r>
        <w:lastRenderedPageBreak/>
        <w:t>Abstract</w:t>
      </w:r>
      <w:bookmarkEnd w:id="0"/>
    </w:p>
    <w:p w:rsidR="006B14FE" w:rsidRPr="00A76B0D" w:rsidRDefault="007D4000" w:rsidP="00F72817">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xml:space="preserve">. Once executed </w:t>
      </w:r>
      <w:r w:rsidR="00120710">
        <w:rPr>
          <w:sz w:val="28"/>
          <w:szCs w:val="28"/>
        </w:rPr>
        <w:t>as</w:t>
      </w:r>
      <w:r w:rsidR="001C5C81">
        <w:rPr>
          <w:sz w:val="28"/>
          <w:szCs w:val="28"/>
        </w:rPr>
        <w:t xml:space="preserve"> a single </w:t>
      </w:r>
      <w:r w:rsidR="00120710">
        <w:rPr>
          <w:sz w:val="28"/>
          <w:szCs w:val="28"/>
        </w:rPr>
        <w:t xml:space="preserve">process on a single </w:t>
      </w:r>
      <w:r w:rsidR="001C5C81">
        <w:rPr>
          <w:sz w:val="28"/>
          <w:szCs w:val="28"/>
        </w:rPr>
        <w:t>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w:t>
      </w:r>
      <w:r w:rsidR="00150FC4">
        <w:rPr>
          <w:sz w:val="28"/>
          <w:szCs w:val="28"/>
        </w:rPr>
        <w:t>model</w:t>
      </w:r>
      <w:r w:rsidR="001003A2">
        <w:rPr>
          <w:sz w:val="28"/>
          <w:szCs w:val="28"/>
        </w:rPr>
        <w:t xml:space="preserve">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803971"/>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w:t>
      </w:r>
      <w:r w:rsidR="00ED7B8E">
        <w:rPr>
          <w:sz w:val="28"/>
          <w:szCs w:val="28"/>
        </w:rPr>
        <w:t xml:space="preserve"> sentence</w:t>
      </w:r>
      <w:r w:rsidR="00602A62">
        <w:rPr>
          <w:sz w:val="28"/>
          <w:szCs w:val="28"/>
        </w:rPr>
        <w:t xml:space="preserve">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803972"/>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803973"/>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803974"/>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803975"/>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r w:rsidR="0017579B" w:rsidRPr="0017579B">
        <w:rPr>
          <w:rFonts w:ascii="Calibri" w:eastAsia="Calibri" w:hAnsi="Calibri" w:cs="Calibri"/>
          <w:i/>
          <w:iCs/>
          <w:sz w:val="28"/>
          <w:szCs w:val="28"/>
        </w:rPr>
        <w:t>i</w:t>
      </w:r>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 xml:space="preserve">th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5B599B">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r w:rsidRPr="0044402F">
        <w:rPr>
          <w:rFonts w:ascii="Calibri" w:eastAsia="Calibri" w:hAnsi="Calibri" w:cs="Calibri"/>
          <w:iCs/>
          <w:sz w:val="28"/>
          <w:szCs w:val="28"/>
        </w:rPr>
        <w:t>where:</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803976"/>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803977"/>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4404FE">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w:t>
      </w:r>
      <w:r w:rsidR="001E1B9A">
        <w:rPr>
          <w:rFonts w:ascii="Calibri" w:eastAsia="Calibri" w:hAnsi="Calibri" w:cs="Calibri"/>
          <w:sz w:val="28"/>
          <w:szCs w:val="28"/>
        </w:rPr>
        <w:t>of</w:t>
      </w:r>
      <w:r w:rsidR="006C1A71">
        <w:rPr>
          <w:rFonts w:ascii="Calibri" w:eastAsia="Calibri" w:hAnsi="Calibri" w:cs="Calibri"/>
          <w:sz w:val="28"/>
          <w:szCs w:val="28"/>
        </w:rPr>
        <w:t xml:space="preserve"> the algorithm is provided in </w:t>
      </w:r>
      <w:r w:rsidR="00573925">
        <w:rPr>
          <w:rFonts w:ascii="Calibri" w:eastAsia="Calibri" w:hAnsi="Calibri" w:cs="Calibri"/>
          <w:sz w:val="28"/>
          <w:szCs w:val="28"/>
        </w:rPr>
        <w:t xml:space="preserve">the </w:t>
      </w:r>
      <w:r w:rsidR="006C1A71">
        <w:rPr>
          <w:rFonts w:ascii="Calibri" w:eastAsia="Calibri" w:hAnsi="Calibri" w:cs="Calibri"/>
          <w:sz w:val="28"/>
          <w:szCs w:val="28"/>
        </w:rPr>
        <w:t>RNTN</w:t>
      </w:r>
      <w:r w:rsidR="00573925">
        <w:rPr>
          <w:rFonts w:ascii="Calibri" w:eastAsia="Calibri" w:hAnsi="Calibri" w:cs="Calibri"/>
          <w:sz w:val="28"/>
          <w:szCs w:val="28"/>
        </w:rPr>
        <w:t xml:space="preserve"> </w:t>
      </w:r>
      <w:r w:rsidR="004404FE">
        <w:rPr>
          <w:rFonts w:ascii="Calibri" w:eastAsia="Calibri" w:hAnsi="Calibri" w:cs="Calibri"/>
          <w:sz w:val="28"/>
          <w:szCs w:val="28"/>
        </w:rPr>
        <w:t>Description</w:t>
      </w:r>
      <w:r w:rsidR="00AA3948">
        <w:rPr>
          <w:rFonts w:ascii="Calibri" w:eastAsia="Calibri" w:hAnsi="Calibri" w:cs="Calibri"/>
          <w:sz w:val="28"/>
          <w:szCs w:val="28"/>
        </w:rPr>
        <w:t xml:space="preserve"> </w:t>
      </w:r>
      <w:r w:rsidR="00573925">
        <w:rPr>
          <w:rFonts w:ascii="Calibri" w:eastAsia="Calibri" w:hAnsi="Calibri" w:cs="Calibri"/>
          <w:sz w:val="28"/>
          <w:szCs w:val="28"/>
        </w:rPr>
        <w:t>section</w:t>
      </w:r>
      <w:r w:rsidR="006C1A71">
        <w:rPr>
          <w:rFonts w:ascii="Calibri" w:eastAsia="Calibri" w:hAnsi="Calibri" w:cs="Calibri"/>
          <w:sz w:val="28"/>
          <w:szCs w:val="28"/>
        </w:rPr>
        <w:t>.</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803978"/>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EC5BDF">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Spark Core is the </w:t>
      </w:r>
      <w:r w:rsidR="003D0418" w:rsidRPr="00485685">
        <w:rPr>
          <w:rFonts w:asciiTheme="minorHAnsi" w:hAnsiTheme="minorHAnsi" w:cstheme="minorBidi"/>
          <w:sz w:val="28"/>
          <w:szCs w:val="28"/>
        </w:rPr>
        <w:t>basis</w:t>
      </w:r>
      <w:r w:rsidRPr="00485685">
        <w:rPr>
          <w:rFonts w:asciiTheme="minorHAnsi" w:hAnsiTheme="minorHAnsi" w:cstheme="minorBidi"/>
          <w:sz w:val="28"/>
          <w:szCs w:val="28"/>
        </w:rPr>
        <w:t xml:space="preserve"> of the </w:t>
      </w:r>
      <w:r w:rsidR="003D0418" w:rsidRPr="00485685">
        <w:rPr>
          <w:rFonts w:asciiTheme="minorHAnsi" w:hAnsiTheme="minorHAnsi" w:cstheme="minorBidi"/>
          <w:sz w:val="28"/>
          <w:szCs w:val="28"/>
        </w:rPr>
        <w:t>whole</w:t>
      </w:r>
      <w:r w:rsidRPr="00485685">
        <w:rPr>
          <w:rFonts w:asciiTheme="minorHAnsi" w:hAnsiTheme="minorHAnsi" w:cstheme="minorBidi"/>
          <w:sz w:val="28"/>
          <w:szCs w:val="28"/>
        </w:rPr>
        <w:t xml:space="preserve"> </w:t>
      </w:r>
      <w:r w:rsidR="00EC5BDF">
        <w:rPr>
          <w:rFonts w:asciiTheme="minorHAnsi" w:hAnsiTheme="minorHAnsi" w:cstheme="minorBidi"/>
          <w:sz w:val="28"/>
          <w:szCs w:val="28"/>
        </w:rPr>
        <w:t>framework</w:t>
      </w:r>
      <w:r w:rsidRPr="00485685">
        <w:rPr>
          <w:rFonts w:asciiTheme="minorHAnsi" w:hAnsiTheme="minorHAnsi" w:cstheme="minorBidi"/>
          <w:sz w:val="28"/>
          <w:szCs w:val="28"/>
        </w:rPr>
        <w: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803979"/>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803980"/>
      <w:r>
        <w:lastRenderedPageBreak/>
        <w:t>Distributed RNTN</w:t>
      </w:r>
      <w:bookmarkEnd w:id="10"/>
    </w:p>
    <w:p w:rsidR="003F2843" w:rsidRDefault="003F2843" w:rsidP="007E5DAF">
      <w:pPr>
        <w:pStyle w:val="Heading2"/>
      </w:pPr>
      <w:bookmarkStart w:id="11" w:name="_Toc438803981"/>
      <w:r>
        <w:t>RNTN</w:t>
      </w:r>
      <w:r w:rsidR="006B5675">
        <w:t xml:space="preserve"> </w:t>
      </w:r>
      <w:bookmarkEnd w:id="11"/>
      <w:r w:rsidR="007E5DAF">
        <w:t>Explained</w:t>
      </w:r>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1</w:t>
      </w:r>
      <w:r w:rsidR="002902E5">
        <w:rPr>
          <w:noProof/>
        </w:rPr>
        <w:fldChar w:fldCharType="end"/>
      </w:r>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r w:rsidRPr="0044402F">
        <w:rPr>
          <w:rFonts w:eastAsia="Calibri" w:cs="Calibri"/>
          <w:i/>
          <w:sz w:val="28"/>
          <w:szCs w:val="28"/>
        </w:rPr>
        <w:t>W</w:t>
      </w:r>
      <w:r w:rsidRPr="0044402F">
        <w:rPr>
          <w:rFonts w:eastAsia="Calibri" w:cs="Calibri"/>
          <w:i/>
          <w:sz w:val="28"/>
          <w:szCs w:val="28"/>
          <w:vertAlign w:val="subscript"/>
        </w:rPr>
        <w:t>s</w:t>
      </w:r>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6.45pt" o:ole="">
            <v:imagedata r:id="rId16" o:title=""/>
          </v:shape>
          <o:OLEObject Type="Embed" ProgID="Equation.3" ShapeID="_x0000_i1025" DrawAspect="Content" ObjectID="_1512546846"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pt;height:16.45pt" o:ole="">
            <v:imagedata r:id="rId18" o:title=""/>
          </v:shape>
          <o:OLEObject Type="Embed" ProgID="Equation.3" ShapeID="_x0000_i1026" DrawAspect="Content" ObjectID="_1512546847" r:id="rId19"/>
        </w:object>
      </w:r>
      <w:r w:rsidRPr="00A664B4">
        <w:rPr>
          <w:rFonts w:ascii="Calibri" w:eastAsia="Calibri" w:hAnsi="Calibri" w:cs="Calibri"/>
          <w:sz w:val="28"/>
          <w:szCs w:val="28"/>
        </w:rPr>
        <w:t>via the following vectorized notation and the equivalent but more detailed notation for each slice</w:t>
      </w:r>
      <w:r w:rsidRPr="0044402F">
        <w:rPr>
          <w:noProof/>
          <w:position w:val="-6"/>
        </w:rPr>
        <w:object w:dxaOrig="1100" w:dyaOrig="320">
          <v:shape id="_x0000_i1027" type="#_x0000_t75" style="width:63.5pt;height:18.7pt" o:ole="">
            <v:imagedata r:id="rId20" o:title=""/>
          </v:shape>
          <o:OLEObject Type="Embed" ProgID="Equation.3" ShapeID="_x0000_i1027" DrawAspect="Content" ObjectID="_1512546848"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520C76"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983B2C">
        <w:rPr>
          <w:rFonts w:asciiTheme="majorBidi" w:eastAsia="Calibri" w:hAnsiTheme="majorBidi" w:cstheme="majorBidi"/>
          <w:i/>
          <w:sz w:val="28"/>
          <w:szCs w:val="28"/>
        </w:rPr>
        <w:t>f</w:t>
      </w:r>
      <w:r w:rsidRPr="00983B2C">
        <w:rPr>
          <w:rFonts w:asciiTheme="majorBidi" w:eastAsia="Calibri" w:hAnsiTheme="majorBidi" w:cstheme="majorBidi"/>
          <w:sz w:val="28"/>
          <w:szCs w:val="28"/>
        </w:rPr>
        <w:t xml:space="preserve"> </w:t>
      </w:r>
      <w:r w:rsidRPr="0044402F">
        <w:rPr>
          <w:rFonts w:ascii="Calibri" w:eastAsia="Calibri" w:hAnsi="Calibri" w:cs="Calibri"/>
          <w:sz w:val="28"/>
          <w:szCs w:val="28"/>
        </w:rPr>
        <w:t xml:space="preserve">is tanh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w:t>
      </w:r>
      <w:r w:rsidR="00505320">
        <w:rPr>
          <w:rFonts w:ascii="Calibri" w:eastAsia="Calibri" w:hAnsi="Calibri" w:cs="Calibri"/>
          <w:sz w:val="28"/>
          <w:szCs w:val="28"/>
        </w:rPr>
        <w:t xml:space="preserve">and </w:t>
      </w:r>
      <w:r w:rsidR="00505320" w:rsidRPr="00983B2C">
        <w:rPr>
          <w:rFonts w:asciiTheme="majorBidi" w:eastAsia="Calibri" w:hAnsiTheme="majorBidi" w:cstheme="majorBidi"/>
          <w:i/>
          <w:iCs/>
          <w:sz w:val="28"/>
          <w:szCs w:val="28"/>
        </w:rPr>
        <w:t>W</w:t>
      </w:r>
      <w:r w:rsidR="00505320">
        <w:rPr>
          <w:rFonts w:ascii="Calibri" w:eastAsia="Calibri" w:hAnsi="Calibri" w:cs="Calibri"/>
          <w:sz w:val="28"/>
          <w:szCs w:val="28"/>
        </w:rPr>
        <w:t xml:space="preserve"> is the </w:t>
      </w:r>
      <w:r w:rsidR="007046A1">
        <w:rPr>
          <w:rFonts w:ascii="Calibri" w:eastAsia="Calibri" w:hAnsi="Calibri" w:cs="Calibri"/>
          <w:sz w:val="28"/>
          <w:szCs w:val="28"/>
        </w:rPr>
        <w:t>weight</w:t>
      </w:r>
      <w:r w:rsidR="00505320">
        <w:rPr>
          <w:rFonts w:ascii="Calibri" w:eastAsia="Calibri" w:hAnsi="Calibri" w:cs="Calibri"/>
          <w:sz w:val="28"/>
          <w:szCs w:val="28"/>
        </w:rPr>
        <w:t xml:space="preserve"> of the ANN of the layer. </w:t>
      </w:r>
      <w:r w:rsidR="0017019B">
        <w:rPr>
          <w:rFonts w:ascii="Calibri" w:eastAsia="Calibri" w:hAnsi="Calibri" w:cs="Calibri"/>
          <w:sz w:val="28"/>
          <w:szCs w:val="28"/>
        </w:rPr>
        <w:t xml:space="preserve">(Figure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2</w:t>
      </w:r>
      <w:r w:rsidR="002902E5">
        <w:rPr>
          <w:noProof/>
        </w:rPr>
        <w:fldChar w:fldCharType="end"/>
      </w:r>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A860ED" w:rsidP="008478A4">
      <w:r>
        <w:rPr>
          <w:rFonts w:ascii="Calibri" w:eastAsia="Calibri" w:hAnsi="Calibri" w:cs="Calibri"/>
          <w:sz w:val="28"/>
          <w:szCs w:val="28"/>
        </w:rPr>
        <w:t>The result is a parse</w:t>
      </w:r>
      <w:r w:rsidR="003F2843">
        <w:rPr>
          <w:rFonts w:ascii="Calibri" w:eastAsia="Calibri" w:hAnsi="Calibri" w:cs="Calibri"/>
          <w:sz w:val="28"/>
          <w:szCs w:val="28"/>
        </w:rPr>
        <w:t xml:space="preserve"> tree where every node, that is not a leaf, is the composition of the two child nodes representation which is fed to the sentiment SoftMax classifier, activated using the tanh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sidR="003F2843">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r w:rsidR="002902E5">
        <w:fldChar w:fldCharType="begin"/>
      </w:r>
      <w:r w:rsidR="002902E5">
        <w:instrText xml:space="preserve"> SEQ Figure \* ARABIC </w:instrText>
      </w:r>
      <w:r w:rsidR="002902E5">
        <w:fldChar w:fldCharType="separate"/>
      </w:r>
      <w:r w:rsidR="00E81254">
        <w:rPr>
          <w:noProof/>
        </w:rPr>
        <w:t>3</w:t>
      </w:r>
      <w:r w:rsidR="002902E5">
        <w:rPr>
          <w:noProof/>
        </w:rPr>
        <w:fldChar w:fldCharType="end"/>
      </w:r>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r w:rsidRPr="008866FE">
        <w:rPr>
          <w:rFonts w:ascii="Calibri" w:eastAsia="Calibri" w:hAnsi="Calibri" w:cs="Calibri"/>
          <w:i/>
          <w:iCs/>
          <w:sz w:val="28"/>
          <w:szCs w:val="28"/>
        </w:rPr>
        <w:t>i</w:t>
      </w:r>
      <w:r w:rsidRPr="008866FE">
        <w:rPr>
          <w:rFonts w:ascii="Calibri" w:eastAsia="Calibri" w:hAnsi="Calibri" w:cs="Calibri"/>
          <w:sz w:val="28"/>
          <w:szCs w:val="28"/>
        </w:rPr>
        <w:t xml:space="preserve"> as </w:t>
      </w:r>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r w:rsidRPr="00675FE9">
        <w:rPr>
          <w:rFonts w:ascii="Calibri" w:eastAsia="Calibri" w:hAnsi="Calibri" w:cs="Calibri"/>
          <w:i/>
          <w:iCs/>
          <w:sz w:val="28"/>
          <w:szCs w:val="28"/>
        </w:rPr>
        <w:t>d</w:t>
      </w:r>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r w:rsidRPr="00D872BB">
        <w:rPr>
          <w:rFonts w:asciiTheme="majorBidi" w:hAnsiTheme="majorBidi" w:cstheme="majorBidi"/>
          <w:i/>
          <w:iCs/>
          <w:sz w:val="28"/>
        </w:rPr>
        <w:t>k</w:t>
      </w:r>
      <w:r>
        <w:rPr>
          <w:sz w:val="28"/>
        </w:rPr>
        <w:t xml:space="preserve">th element of the vector.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803982"/>
      <w:r>
        <w:t xml:space="preserve">RNTN </w:t>
      </w:r>
      <w:r w:rsidR="00AB249A">
        <w:t xml:space="preserve">single </w:t>
      </w:r>
      <w:r w:rsidR="0020504A">
        <w:t>process</w:t>
      </w:r>
      <w:r w:rsidR="00F203ED">
        <w:t xml:space="preserve"> </w:t>
      </w:r>
      <w:r>
        <w:t>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bookmarkStart w:id="13" w:name="_Toc438803983"/>
      <w:r>
        <w:t>Distributed RNTN design</w:t>
      </w:r>
      <w:bookmarkEnd w:id="13"/>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r w:rsidR="00DE0002">
        <w:rPr>
          <w:sz w:val="28"/>
          <w:szCs w:val="28"/>
        </w:rPr>
        <w:t xml:space="preserve"> (Figure 4)</w:t>
      </w:r>
      <w:r>
        <w:rPr>
          <w:sz w:val="28"/>
          <w:szCs w:val="28"/>
        </w:rPr>
        <w:t>:</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0B54DE" w:rsidP="00160CAD">
      <w:pPr>
        <w:pStyle w:val="ListParagraph"/>
        <w:numPr>
          <w:ilvl w:val="1"/>
          <w:numId w:val="7"/>
        </w:numPr>
        <w:spacing w:line="276" w:lineRule="auto"/>
        <w:rPr>
          <w:sz w:val="28"/>
          <w:szCs w:val="28"/>
        </w:rPr>
      </w:pPr>
      <w:r>
        <w:rPr>
          <w:sz w:val="28"/>
          <w:szCs w:val="28"/>
        </w:rPr>
        <w:t>Asynchronously u</w:t>
      </w:r>
      <w:r w:rsidR="00160CAD">
        <w:rPr>
          <w:sz w:val="28"/>
          <w:szCs w:val="28"/>
        </w:rPr>
        <w:t>pdate the model with the gradient sent from the 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end the gradient 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Default="00E81254" w:rsidP="00E81254">
      <w:pPr>
        <w:pStyle w:val="Caption"/>
        <w:jc w:val="center"/>
        <w:rPr>
          <w:noProof/>
        </w:rPr>
      </w:pPr>
      <w:r>
        <w:t xml:space="preserve">Figure </w:t>
      </w:r>
      <w:r w:rsidR="002902E5">
        <w:fldChar w:fldCharType="begin"/>
      </w:r>
      <w:r w:rsidR="002902E5">
        <w:instrText xml:space="preserve"> SEQ Figure \* ARABIC </w:instrText>
      </w:r>
      <w:r w:rsidR="002902E5">
        <w:fldChar w:fldCharType="separate"/>
      </w:r>
      <w:r>
        <w:rPr>
          <w:noProof/>
        </w:rPr>
        <w:t>4</w:t>
      </w:r>
      <w:r w:rsidR="002902E5">
        <w:rPr>
          <w:noProof/>
        </w:rPr>
        <w:fldChar w:fldCharType="end"/>
      </w:r>
    </w:p>
    <w:p w:rsidR="00AA3ED9" w:rsidRPr="00AA3ED9" w:rsidRDefault="00AA3ED9" w:rsidP="00800813">
      <w:pPr>
        <w:jc w:val="center"/>
      </w:pPr>
      <w:r>
        <w:t>Diagram of components in distributed RNT</w:t>
      </w:r>
      <w:r w:rsidR="00675E4A">
        <w:t>N</w:t>
      </w:r>
      <w:r>
        <w:t xml:space="preserve">: The Training data set is partitioned across the cluster nodes, each worker node gets a copy of the model parameters </w:t>
      </w:r>
      <w:r w:rsidRPr="00AA3ED9">
        <w:t>θ</w:t>
      </w:r>
      <w:r>
        <w:t xml:space="preserve">, calculates the gradient </w:t>
      </w:r>
      <w:r w:rsidRPr="00AA3ED9">
        <w:t>∆θ</w:t>
      </w:r>
      <w:r>
        <w:t>, and sends it back to the server for model update.</w:t>
      </w:r>
    </w:p>
    <w:p w:rsidR="00AA3ED9" w:rsidRDefault="00C155D3" w:rsidP="00C155D3">
      <w:pPr>
        <w:rPr>
          <w:sz w:val="28"/>
          <w:szCs w:val="28"/>
        </w:rPr>
      </w:pPr>
      <w:r>
        <w:rPr>
          <w:sz w:val="28"/>
          <w:szCs w:val="28"/>
        </w:rPr>
        <w:lastRenderedPageBreak/>
        <w:t>Following</w:t>
      </w:r>
      <w:r w:rsidR="006F2B7B">
        <w:rPr>
          <w:sz w:val="28"/>
          <w:szCs w:val="28"/>
        </w:rPr>
        <w:t xml:space="preserve"> th</w:t>
      </w:r>
      <w:r>
        <w:rPr>
          <w:sz w:val="28"/>
          <w:szCs w:val="28"/>
        </w:rPr>
        <w:t>e initial</w:t>
      </w:r>
      <w:r w:rsidR="006F2B7B">
        <w:rPr>
          <w:sz w:val="28"/>
          <w:szCs w:val="28"/>
        </w:rPr>
        <w:t xml:space="preserve"> design</w:t>
      </w:r>
      <w:r>
        <w:rPr>
          <w:sz w:val="28"/>
          <w:szCs w:val="28"/>
        </w:rPr>
        <w:t xml:space="preserve"> we needed to fulfil three </w:t>
      </w:r>
      <w:r w:rsidR="003D0418">
        <w:rPr>
          <w:sz w:val="28"/>
          <w:szCs w:val="28"/>
        </w:rPr>
        <w:t>requirements</w:t>
      </w:r>
      <w:r w:rsidR="006F2B7B">
        <w:rPr>
          <w:sz w:val="28"/>
          <w:szCs w:val="28"/>
        </w:rPr>
        <w:t>:</w:t>
      </w:r>
    </w:p>
    <w:p w:rsidR="006F2B7B" w:rsidRDefault="00146163" w:rsidP="006F2B7B">
      <w:pPr>
        <w:pStyle w:val="ListParagraph"/>
        <w:numPr>
          <w:ilvl w:val="0"/>
          <w:numId w:val="8"/>
        </w:numPr>
        <w:rPr>
          <w:sz w:val="28"/>
          <w:szCs w:val="28"/>
        </w:rPr>
      </w:pPr>
      <w:r>
        <w:rPr>
          <w:sz w:val="28"/>
          <w:szCs w:val="28"/>
        </w:rPr>
        <w:t>Data partioning</w:t>
      </w:r>
      <w:r w:rsidR="00A031F1">
        <w:rPr>
          <w:sz w:val="28"/>
          <w:szCs w:val="28"/>
        </w:rPr>
        <w:t>:</w:t>
      </w:r>
      <w:r>
        <w:rPr>
          <w:sz w:val="28"/>
          <w:szCs w:val="28"/>
        </w:rPr>
        <w:t xml:space="preserve"> </w:t>
      </w:r>
      <w:r w:rsidR="006D7CF4">
        <w:rPr>
          <w:sz w:val="28"/>
          <w:szCs w:val="28"/>
        </w:rPr>
        <w:t>A mechanism for partioning</w:t>
      </w:r>
      <w:r w:rsidR="006F2B7B">
        <w:rPr>
          <w:sz w:val="28"/>
          <w:szCs w:val="28"/>
        </w:rPr>
        <w:t xml:space="preserve"> the data across all worker nodes</w:t>
      </w:r>
    </w:p>
    <w:p w:rsidR="006F2B7B" w:rsidRDefault="00146163" w:rsidP="006F2B7B">
      <w:pPr>
        <w:pStyle w:val="ListParagraph"/>
        <w:numPr>
          <w:ilvl w:val="0"/>
          <w:numId w:val="8"/>
        </w:numPr>
        <w:rPr>
          <w:sz w:val="28"/>
          <w:szCs w:val="28"/>
        </w:rPr>
      </w:pPr>
      <w:r>
        <w:rPr>
          <w:sz w:val="28"/>
          <w:szCs w:val="28"/>
        </w:rPr>
        <w:t xml:space="preserve">Cluster management: </w:t>
      </w:r>
      <w:r w:rsidR="006F2B7B">
        <w:rPr>
          <w:sz w:val="28"/>
          <w:szCs w:val="28"/>
        </w:rPr>
        <w:t>A mechanism to orchestrate/monitor execution on each worker</w:t>
      </w:r>
    </w:p>
    <w:p w:rsidR="006F2B7B" w:rsidRDefault="00146163" w:rsidP="006F2B7B">
      <w:pPr>
        <w:pStyle w:val="ListParagraph"/>
        <w:numPr>
          <w:ilvl w:val="0"/>
          <w:numId w:val="8"/>
        </w:numPr>
        <w:rPr>
          <w:sz w:val="28"/>
          <w:szCs w:val="28"/>
        </w:rPr>
      </w:pPr>
      <w:r>
        <w:rPr>
          <w:sz w:val="28"/>
          <w:szCs w:val="28"/>
        </w:rPr>
        <w:t>F</w:t>
      </w:r>
      <w:r>
        <w:rPr>
          <w:sz w:val="28"/>
          <w:szCs w:val="28"/>
        </w:rPr>
        <w:t>ault tolerance</w:t>
      </w:r>
      <w:r>
        <w:rPr>
          <w:sz w:val="28"/>
          <w:szCs w:val="28"/>
        </w:rPr>
        <w:t xml:space="preserve">: </w:t>
      </w:r>
      <w:r w:rsidR="006F2B7B">
        <w:rPr>
          <w:sz w:val="28"/>
          <w:szCs w:val="28"/>
        </w:rPr>
        <w:t>A mechanism for fault tolerance</w:t>
      </w:r>
      <w:r w:rsidR="00546B1D">
        <w:rPr>
          <w:sz w:val="28"/>
          <w:szCs w:val="28"/>
        </w:rPr>
        <w:t xml:space="preserve"> in case a worker malfunctions</w:t>
      </w:r>
      <w:r w:rsidR="006F2B7B">
        <w:rPr>
          <w:sz w:val="28"/>
          <w:szCs w:val="28"/>
        </w:rPr>
        <w:t>.</w:t>
      </w:r>
    </w:p>
    <w:p w:rsidR="0055190E" w:rsidRDefault="003D0418" w:rsidP="00353A6A">
      <w:pPr>
        <w:rPr>
          <w:sz w:val="28"/>
          <w:szCs w:val="28"/>
        </w:rPr>
      </w:pPr>
      <w:r>
        <w:rPr>
          <w:sz w:val="28"/>
          <w:szCs w:val="28"/>
        </w:rPr>
        <w:t xml:space="preserve">We identified </w:t>
      </w:r>
      <w:r w:rsidR="006F2B7B">
        <w:rPr>
          <w:sz w:val="28"/>
          <w:szCs w:val="28"/>
        </w:rPr>
        <w:t xml:space="preserve">Spark </w:t>
      </w:r>
      <w:r>
        <w:rPr>
          <w:sz w:val="28"/>
          <w:szCs w:val="28"/>
        </w:rPr>
        <w:t>as a solution for all three requests:</w:t>
      </w:r>
      <w:r w:rsidR="005A5AE1">
        <w:rPr>
          <w:sz w:val="28"/>
          <w:szCs w:val="28"/>
        </w:rPr>
        <w:t xml:space="preserve"> </w:t>
      </w:r>
    </w:p>
    <w:p w:rsidR="0023170C" w:rsidRDefault="0023170C" w:rsidP="0023170C">
      <w:pPr>
        <w:pStyle w:val="Heading3"/>
      </w:pPr>
      <w:bookmarkStart w:id="14" w:name="_Toc438803984"/>
      <w:r>
        <w:t>Data partioning</w:t>
      </w:r>
      <w:bookmarkEnd w:id="14"/>
    </w:p>
    <w:p w:rsidR="006F2B7B" w:rsidRDefault="005A5AE1" w:rsidP="00353A6A">
      <w:pPr>
        <w:rPr>
          <w:sz w:val="28"/>
          <w:szCs w:val="28"/>
        </w:rPr>
      </w:pPr>
      <w:r>
        <w:rPr>
          <w:sz w:val="28"/>
          <w:szCs w:val="28"/>
        </w:rPr>
        <w:t xml:space="preserve">As stated earlier, Spark’s </w:t>
      </w:r>
      <w:r w:rsidRPr="005A5AE1">
        <w:rPr>
          <w:sz w:val="28"/>
          <w:szCs w:val="28"/>
        </w:rPr>
        <w:t>Resili</w:t>
      </w:r>
      <w:r>
        <w:rPr>
          <w:sz w:val="28"/>
          <w:szCs w:val="28"/>
        </w:rPr>
        <w:t>ent Distributed Datasets (RDDs) is</w:t>
      </w:r>
      <w:r w:rsidRPr="005A5AE1">
        <w:rPr>
          <w:sz w:val="28"/>
          <w:szCs w:val="28"/>
        </w:rPr>
        <w:t xml:space="preserve"> a logical collection of data partitioned across machines.</w:t>
      </w:r>
      <w:r>
        <w:rPr>
          <w:sz w:val="28"/>
          <w:szCs w:val="28"/>
        </w:rPr>
        <w:t xml:space="preserve"> </w:t>
      </w:r>
      <w:r w:rsidRPr="005A5AE1">
        <w:rPr>
          <w:sz w:val="28"/>
          <w:szCs w:val="28"/>
        </w:rPr>
        <w:t xml:space="preserve">There are two ways to create RDDs: </w:t>
      </w:r>
      <w:r w:rsidRPr="00B22A48">
        <w:rPr>
          <w:i/>
          <w:iCs/>
          <w:sz w:val="28"/>
          <w:szCs w:val="28"/>
        </w:rPr>
        <w:t>parallelizing</w:t>
      </w:r>
      <w:r w:rsidRPr="005A5AE1">
        <w:rPr>
          <w:sz w:val="28"/>
          <w:szCs w:val="28"/>
        </w:rPr>
        <w:t xml:space="preserve"> an existing collection in </w:t>
      </w:r>
      <w:r w:rsidR="00B85FEC">
        <w:rPr>
          <w:sz w:val="28"/>
          <w:szCs w:val="28"/>
        </w:rPr>
        <w:t>a</w:t>
      </w:r>
      <w:r w:rsidRPr="005A5AE1">
        <w:rPr>
          <w:sz w:val="28"/>
          <w:szCs w:val="28"/>
        </w:rPr>
        <w:t xml:space="preserve"> driver program, or referencing a dataset</w:t>
      </w:r>
      <w:r w:rsidR="00B85FEC">
        <w:rPr>
          <w:sz w:val="28"/>
          <w:szCs w:val="28"/>
        </w:rPr>
        <w:t xml:space="preserve"> in an external storage system (</w:t>
      </w:r>
      <w:r w:rsidRPr="005A5AE1">
        <w:rPr>
          <w:sz w:val="28"/>
          <w:szCs w:val="28"/>
        </w:rPr>
        <w:t>suc</w:t>
      </w:r>
      <w:r w:rsidR="00B85FEC">
        <w:rPr>
          <w:sz w:val="28"/>
          <w:szCs w:val="28"/>
        </w:rPr>
        <w:t>h as a shared files</w:t>
      </w:r>
      <w:r w:rsidR="004E7166">
        <w:rPr>
          <w:sz w:val="28"/>
          <w:szCs w:val="28"/>
        </w:rPr>
        <w:t xml:space="preserve"> s</w:t>
      </w:r>
      <w:r w:rsidR="00B85FEC">
        <w:rPr>
          <w:sz w:val="28"/>
          <w:szCs w:val="28"/>
        </w:rPr>
        <w:t>ystem, HDFS etc…)</w:t>
      </w:r>
      <w:r w:rsidRPr="005A5AE1">
        <w:rPr>
          <w:sz w:val="28"/>
          <w:szCs w:val="28"/>
        </w:rPr>
        <w:t>.</w:t>
      </w:r>
      <w:r w:rsidR="00B22A48">
        <w:rPr>
          <w:sz w:val="28"/>
          <w:szCs w:val="28"/>
        </w:rPr>
        <w:t xml:space="preserve"> </w:t>
      </w:r>
      <w:r w:rsidR="00B22A48" w:rsidRPr="00B22A48">
        <w:rPr>
          <w:i/>
          <w:iCs/>
          <w:sz w:val="28"/>
          <w:szCs w:val="28"/>
        </w:rPr>
        <w:t>Parallelized</w:t>
      </w:r>
      <w:r w:rsidR="00B22A48" w:rsidRPr="00B22A48">
        <w:rPr>
          <w:sz w:val="28"/>
          <w:szCs w:val="28"/>
        </w:rPr>
        <w:t xml:space="preserve"> collections are created by calling SparkContext’s parallelize method on an existing collection. The elements of the collection are copied to form a distributed dataset that can be operated on in parallel.</w:t>
      </w:r>
      <w:r w:rsidR="00E720B0">
        <w:rPr>
          <w:sz w:val="28"/>
          <w:szCs w:val="28"/>
        </w:rPr>
        <w:t xml:space="preserve"> </w:t>
      </w:r>
      <w:r w:rsidR="00E720B0" w:rsidRPr="00E720B0">
        <w:rPr>
          <w:sz w:val="28"/>
          <w:szCs w:val="28"/>
        </w:rPr>
        <w:t xml:space="preserve">One important parameter for parallel collections is the number of partitions to cut the dataset into. Spark will run one task for each partition of the cluster. Normally, Spark tries to set the number of partitions automatically based on </w:t>
      </w:r>
      <w:r w:rsidR="00353A6A">
        <w:rPr>
          <w:sz w:val="28"/>
          <w:szCs w:val="28"/>
        </w:rPr>
        <w:t>the</w:t>
      </w:r>
      <w:r w:rsidR="00E720B0" w:rsidRPr="00E720B0">
        <w:rPr>
          <w:sz w:val="28"/>
          <w:szCs w:val="28"/>
        </w:rPr>
        <w:t xml:space="preserve"> cluster</w:t>
      </w:r>
      <w:r w:rsidR="00353A6A">
        <w:rPr>
          <w:sz w:val="28"/>
          <w:szCs w:val="28"/>
        </w:rPr>
        <w:t xml:space="preserve"> size</w:t>
      </w:r>
      <w:r w:rsidR="00E720B0" w:rsidRPr="00E720B0">
        <w:rPr>
          <w:sz w:val="28"/>
          <w:szCs w:val="28"/>
        </w:rPr>
        <w:t>.</w:t>
      </w:r>
      <w:r w:rsidR="00770402">
        <w:rPr>
          <w:sz w:val="28"/>
          <w:szCs w:val="28"/>
        </w:rPr>
        <w:t xml:space="preserve"> This provided us with the mechanism to distribute the data across all worker nodes and executers (multiple threads on each worker).</w:t>
      </w:r>
    </w:p>
    <w:p w:rsidR="007E1387" w:rsidRDefault="007E1387" w:rsidP="007E1387">
      <w:pPr>
        <w:pStyle w:val="Heading3"/>
      </w:pPr>
      <w:bookmarkStart w:id="15" w:name="_Toc438803985"/>
      <w:r>
        <w:t>Cluster management</w:t>
      </w:r>
      <w:bookmarkEnd w:id="15"/>
    </w:p>
    <w:p w:rsidR="00D71D35" w:rsidRDefault="00D71D35" w:rsidP="004A61D3">
      <w:pPr>
        <w:rPr>
          <w:sz w:val="28"/>
          <w:szCs w:val="28"/>
        </w:rPr>
      </w:pPr>
      <w:r w:rsidRPr="00D71D35">
        <w:rPr>
          <w:sz w:val="28"/>
          <w:szCs w:val="28"/>
        </w:rPr>
        <w:t>For cluster management, Spark supports</w:t>
      </w:r>
      <w:r w:rsidR="0055190E">
        <w:rPr>
          <w:sz w:val="28"/>
          <w:szCs w:val="28"/>
        </w:rPr>
        <w:t xml:space="preserve"> a</w:t>
      </w:r>
      <w:r w:rsidRPr="00D71D35">
        <w:rPr>
          <w:sz w:val="28"/>
          <w:szCs w:val="28"/>
        </w:rPr>
        <w:t xml:space="preserve"> standalone </w:t>
      </w:r>
      <w:r w:rsidR="0055190E">
        <w:rPr>
          <w:sz w:val="28"/>
          <w:szCs w:val="28"/>
        </w:rPr>
        <w:t xml:space="preserve">mode </w:t>
      </w:r>
      <w:r w:rsidRPr="00D71D35">
        <w:rPr>
          <w:sz w:val="28"/>
          <w:szCs w:val="28"/>
        </w:rPr>
        <w:t>(</w:t>
      </w:r>
      <w:r w:rsidR="00C8160A">
        <w:rPr>
          <w:sz w:val="28"/>
          <w:szCs w:val="28"/>
        </w:rPr>
        <w:t xml:space="preserve">the </w:t>
      </w:r>
      <w:r w:rsidRPr="00D71D35">
        <w:rPr>
          <w:sz w:val="28"/>
          <w:szCs w:val="28"/>
        </w:rPr>
        <w:t>native Spark cluster</w:t>
      </w:r>
      <w:r w:rsidR="00C8160A">
        <w:rPr>
          <w:sz w:val="28"/>
          <w:szCs w:val="28"/>
        </w:rPr>
        <w:t xml:space="preserve"> Manager). The Manger, provides a</w:t>
      </w:r>
      <w:r w:rsidR="00C8160A" w:rsidRPr="00C8160A">
        <w:rPr>
          <w:sz w:val="28"/>
          <w:szCs w:val="28"/>
        </w:rPr>
        <w:t xml:space="preserve"> web UI </w:t>
      </w:r>
      <w:r w:rsidR="00C8160A">
        <w:rPr>
          <w:sz w:val="28"/>
          <w:szCs w:val="28"/>
        </w:rPr>
        <w:t>where it shows</w:t>
      </w:r>
      <w:r w:rsidR="00C8160A" w:rsidRPr="00C8160A">
        <w:rPr>
          <w:sz w:val="28"/>
          <w:szCs w:val="28"/>
        </w:rPr>
        <w:t xml:space="preserve"> </w:t>
      </w:r>
      <w:r w:rsidR="00C8160A">
        <w:rPr>
          <w:sz w:val="28"/>
          <w:szCs w:val="28"/>
        </w:rPr>
        <w:t xml:space="preserve">the cluster </w:t>
      </w:r>
      <w:r w:rsidR="00C8160A" w:rsidRPr="00C8160A">
        <w:rPr>
          <w:sz w:val="28"/>
          <w:szCs w:val="28"/>
        </w:rPr>
        <w:t>node</w:t>
      </w:r>
      <w:r w:rsidR="00C8160A">
        <w:rPr>
          <w:sz w:val="28"/>
          <w:szCs w:val="28"/>
        </w:rPr>
        <w:t>s</w:t>
      </w:r>
      <w:r w:rsidR="00C8160A" w:rsidRPr="00C8160A">
        <w:rPr>
          <w:sz w:val="28"/>
          <w:szCs w:val="28"/>
        </w:rPr>
        <w:t xml:space="preserve"> along with its number of CPUs and memory (minus one gigabyte left for the OS).</w:t>
      </w:r>
      <w:r w:rsidR="00C8160A">
        <w:rPr>
          <w:sz w:val="28"/>
          <w:szCs w:val="28"/>
        </w:rPr>
        <w:t xml:space="preserve"> Once an </w:t>
      </w:r>
      <w:r w:rsidR="00C8160A" w:rsidRPr="00C8160A">
        <w:rPr>
          <w:sz w:val="28"/>
          <w:szCs w:val="28"/>
        </w:rPr>
        <w:t xml:space="preserve">application is launched through </w:t>
      </w:r>
      <w:r w:rsidR="007E4228">
        <w:rPr>
          <w:sz w:val="28"/>
          <w:szCs w:val="28"/>
        </w:rPr>
        <w:t xml:space="preserve">the </w:t>
      </w:r>
      <w:r w:rsidR="00C8160A" w:rsidRPr="00C8160A">
        <w:rPr>
          <w:sz w:val="28"/>
          <w:szCs w:val="28"/>
        </w:rPr>
        <w:t xml:space="preserve">Spark </w:t>
      </w:r>
      <w:r w:rsidR="00C8160A">
        <w:rPr>
          <w:sz w:val="28"/>
          <w:szCs w:val="28"/>
        </w:rPr>
        <w:t xml:space="preserve">submit </w:t>
      </w:r>
      <w:r w:rsidR="007E4228">
        <w:rPr>
          <w:sz w:val="28"/>
          <w:szCs w:val="28"/>
        </w:rPr>
        <w:t>scrip</w:t>
      </w:r>
      <w:r w:rsidR="00544EBD">
        <w:rPr>
          <w:sz w:val="28"/>
          <w:szCs w:val="28"/>
        </w:rPr>
        <w:t xml:space="preserve">t, then the application </w:t>
      </w:r>
      <w:r w:rsidR="00C8160A" w:rsidRPr="00C8160A">
        <w:rPr>
          <w:sz w:val="28"/>
          <w:szCs w:val="28"/>
        </w:rPr>
        <w:t>is automatically distributed to all worker nodes</w:t>
      </w:r>
      <w:r w:rsidR="00FD5A78">
        <w:rPr>
          <w:sz w:val="28"/>
          <w:szCs w:val="28"/>
        </w:rPr>
        <w:t xml:space="preserve"> and the Manger</w:t>
      </w:r>
      <w:r w:rsidR="00FD5A78" w:rsidRPr="00FD5A78">
        <w:rPr>
          <w:sz w:val="28"/>
          <w:szCs w:val="28"/>
        </w:rPr>
        <w:t xml:space="preserve"> </w:t>
      </w:r>
      <w:r w:rsidR="001F66F9">
        <w:rPr>
          <w:sz w:val="28"/>
          <w:szCs w:val="28"/>
        </w:rPr>
        <w:t>UI can be used</w:t>
      </w:r>
      <w:r w:rsidR="00FD5A78" w:rsidRPr="00FD5A78">
        <w:rPr>
          <w:sz w:val="28"/>
          <w:szCs w:val="28"/>
        </w:rPr>
        <w:t xml:space="preserve"> to monitor the cluster. The master and each worker has its own web UI that sh</w:t>
      </w:r>
      <w:r w:rsidR="00A6318C">
        <w:rPr>
          <w:sz w:val="28"/>
          <w:szCs w:val="28"/>
        </w:rPr>
        <w:t xml:space="preserve">ows cluster and job statistics. </w:t>
      </w:r>
      <w:r w:rsidR="00FD5A78" w:rsidRPr="00FD5A78">
        <w:rPr>
          <w:sz w:val="28"/>
          <w:szCs w:val="28"/>
        </w:rPr>
        <w:t>In addition, detailed log output for each job is also written to the work directory of each slave node</w:t>
      </w:r>
      <w:r w:rsidR="00A6318C">
        <w:rPr>
          <w:sz w:val="28"/>
          <w:szCs w:val="28"/>
        </w:rPr>
        <w:t>.</w:t>
      </w:r>
      <w:r w:rsidR="00520C76">
        <w:rPr>
          <w:sz w:val="28"/>
          <w:szCs w:val="28"/>
        </w:rPr>
        <w:t xml:space="preserve"> </w:t>
      </w:r>
      <w:r w:rsidR="004A61D3">
        <w:rPr>
          <w:sz w:val="28"/>
          <w:szCs w:val="28"/>
        </w:rPr>
        <w:t>Sparks ability to monitor the application execution</w:t>
      </w:r>
      <w:r w:rsidR="00520C76">
        <w:rPr>
          <w:sz w:val="28"/>
          <w:szCs w:val="28"/>
        </w:rPr>
        <w:t xml:space="preserve"> proved </w:t>
      </w:r>
      <w:r w:rsidR="004A61D3">
        <w:rPr>
          <w:sz w:val="28"/>
          <w:szCs w:val="28"/>
        </w:rPr>
        <w:t xml:space="preserve">extremely </w:t>
      </w:r>
      <w:r w:rsidR="00520C76">
        <w:rPr>
          <w:sz w:val="28"/>
          <w:szCs w:val="28"/>
        </w:rPr>
        <w:t xml:space="preserve">valuable once we started running RNTN on the cluster </w:t>
      </w:r>
      <w:r w:rsidR="004A61D3">
        <w:rPr>
          <w:sz w:val="28"/>
          <w:szCs w:val="28"/>
        </w:rPr>
        <w:t>as we were able to find and address implementation problems.</w:t>
      </w:r>
    </w:p>
    <w:p w:rsidR="00005E49" w:rsidRDefault="00005E49" w:rsidP="00005E49">
      <w:pPr>
        <w:pStyle w:val="Heading3"/>
      </w:pPr>
      <w:bookmarkStart w:id="16" w:name="_Toc438803986"/>
      <w:r>
        <w:lastRenderedPageBreak/>
        <w:t>Fault tolerance</w:t>
      </w:r>
      <w:bookmarkEnd w:id="16"/>
    </w:p>
    <w:p w:rsidR="00D47029" w:rsidRDefault="00D47029" w:rsidP="009D0974">
      <w:pPr>
        <w:rPr>
          <w:sz w:val="28"/>
          <w:szCs w:val="28"/>
        </w:rPr>
      </w:pPr>
      <w:r w:rsidRPr="00D47029">
        <w:rPr>
          <w:sz w:val="28"/>
          <w:szCs w:val="28"/>
        </w:rPr>
        <w:t xml:space="preserve">Spark and its RDD </w:t>
      </w:r>
      <w:r w:rsidR="004B78C5" w:rsidRPr="00D47029">
        <w:rPr>
          <w:sz w:val="28"/>
          <w:szCs w:val="28"/>
        </w:rPr>
        <w:t>concept</w:t>
      </w:r>
      <w:r w:rsidRPr="00D47029">
        <w:rPr>
          <w:sz w:val="28"/>
          <w:szCs w:val="28"/>
        </w:rPr>
        <w:t xml:space="preserve"> is designed to handle failures of any worker nodes in the cluster.</w:t>
      </w:r>
      <w:r w:rsidR="004B78C5">
        <w:rPr>
          <w:sz w:val="28"/>
          <w:szCs w:val="28"/>
        </w:rPr>
        <w:t xml:space="preserve"> </w:t>
      </w:r>
      <w:r w:rsidR="004B78C5" w:rsidRPr="004B78C5">
        <w:rPr>
          <w:sz w:val="28"/>
          <w:szCs w:val="28"/>
        </w:rPr>
        <w:t xml:space="preserve">To achieve fault tolerance efficiently, </w:t>
      </w:r>
      <w:r w:rsidR="00E37F39" w:rsidRPr="00E37F39">
        <w:rPr>
          <w:sz w:val="28"/>
          <w:szCs w:val="28"/>
        </w:rPr>
        <w:t>RDDs provide an interface</w:t>
      </w:r>
      <w:r w:rsidR="00E37F39">
        <w:rPr>
          <w:sz w:val="28"/>
          <w:szCs w:val="28"/>
        </w:rPr>
        <w:t xml:space="preserve"> </w:t>
      </w:r>
      <w:r w:rsidR="00E37F39" w:rsidRPr="00E37F39">
        <w:rPr>
          <w:sz w:val="28"/>
          <w:szCs w:val="28"/>
        </w:rPr>
        <w:t xml:space="preserve">based on </w:t>
      </w:r>
      <w:r w:rsidR="00586D4E">
        <w:rPr>
          <w:sz w:val="28"/>
          <w:szCs w:val="28"/>
        </w:rPr>
        <w:t xml:space="preserve">a limited, </w:t>
      </w:r>
      <w:r w:rsidR="00E37F39" w:rsidRPr="00E37F39">
        <w:rPr>
          <w:sz w:val="28"/>
          <w:szCs w:val="28"/>
        </w:rPr>
        <w:t>coarse-grained transformations (e.g., map,</w:t>
      </w:r>
      <w:r w:rsidR="00E37F39">
        <w:rPr>
          <w:sz w:val="28"/>
          <w:szCs w:val="28"/>
        </w:rPr>
        <w:t xml:space="preserve"> </w:t>
      </w:r>
      <w:r w:rsidR="00E37F39" w:rsidRPr="00E37F39">
        <w:rPr>
          <w:sz w:val="28"/>
          <w:szCs w:val="28"/>
        </w:rPr>
        <w:t>filter and join) that apply the same operation to many</w:t>
      </w:r>
      <w:r w:rsidR="00E37F39">
        <w:rPr>
          <w:sz w:val="28"/>
          <w:szCs w:val="28"/>
        </w:rPr>
        <w:t xml:space="preserve"> </w:t>
      </w:r>
      <w:r w:rsidR="00E37F39" w:rsidRPr="00E37F39">
        <w:rPr>
          <w:sz w:val="28"/>
          <w:szCs w:val="28"/>
        </w:rPr>
        <w:t>data items. This allows them to efficiently provide fault</w:t>
      </w:r>
      <w:r w:rsidR="00E37F39">
        <w:rPr>
          <w:sz w:val="28"/>
          <w:szCs w:val="28"/>
        </w:rPr>
        <w:t xml:space="preserve"> </w:t>
      </w:r>
      <w:r w:rsidR="00E37F39" w:rsidRPr="00E37F39">
        <w:rPr>
          <w:sz w:val="28"/>
          <w:szCs w:val="28"/>
        </w:rPr>
        <w:t>tolerance by logging the transformations used to build a</w:t>
      </w:r>
      <w:r w:rsidR="00E37F39">
        <w:rPr>
          <w:sz w:val="28"/>
          <w:szCs w:val="28"/>
        </w:rPr>
        <w:t xml:space="preserve"> </w:t>
      </w:r>
      <w:r w:rsidR="00E37F39" w:rsidRPr="00E37F39">
        <w:rPr>
          <w:sz w:val="28"/>
          <w:szCs w:val="28"/>
        </w:rPr>
        <w:t>dataset (its lineag</w:t>
      </w:r>
      <w:r w:rsidR="00E37F39">
        <w:rPr>
          <w:sz w:val="28"/>
          <w:szCs w:val="28"/>
        </w:rPr>
        <w:t xml:space="preserve">e) rather than the actual data. </w:t>
      </w:r>
      <w:r w:rsidR="00E37F39" w:rsidRPr="00E37F39">
        <w:rPr>
          <w:sz w:val="28"/>
          <w:szCs w:val="28"/>
        </w:rPr>
        <w:t>If a partition</w:t>
      </w:r>
      <w:r w:rsidR="00E37F39">
        <w:rPr>
          <w:sz w:val="28"/>
          <w:szCs w:val="28"/>
        </w:rPr>
        <w:t xml:space="preserve"> </w:t>
      </w:r>
      <w:r w:rsidR="00E37F39" w:rsidRPr="00E37F39">
        <w:rPr>
          <w:sz w:val="28"/>
          <w:szCs w:val="28"/>
        </w:rPr>
        <w:t>of an RDD is lost, the RDD has enough information</w:t>
      </w:r>
      <w:r w:rsidR="00E37F39">
        <w:rPr>
          <w:sz w:val="28"/>
          <w:szCs w:val="28"/>
        </w:rPr>
        <w:t xml:space="preserve"> </w:t>
      </w:r>
      <w:r w:rsidR="00E37F39" w:rsidRPr="00E37F39">
        <w:rPr>
          <w:sz w:val="28"/>
          <w:szCs w:val="28"/>
        </w:rPr>
        <w:t xml:space="preserve">about how it was derived from other RDDs to </w:t>
      </w:r>
      <w:r w:rsidR="00FE66ED">
        <w:rPr>
          <w:sz w:val="28"/>
          <w:szCs w:val="28"/>
        </w:rPr>
        <w:t>re</w:t>
      </w:r>
      <w:r w:rsidR="006F6FF7">
        <w:rPr>
          <w:sz w:val="28"/>
          <w:szCs w:val="28"/>
        </w:rPr>
        <w:t>-</w:t>
      </w:r>
      <w:r w:rsidR="00FE66ED">
        <w:rPr>
          <w:sz w:val="28"/>
          <w:szCs w:val="28"/>
        </w:rPr>
        <w:t>compute</w:t>
      </w:r>
      <w:r w:rsidR="00E37F39">
        <w:rPr>
          <w:sz w:val="28"/>
          <w:szCs w:val="28"/>
        </w:rPr>
        <w:t xml:space="preserve"> </w:t>
      </w:r>
      <w:r w:rsidR="00D9200D">
        <w:rPr>
          <w:sz w:val="28"/>
          <w:szCs w:val="28"/>
        </w:rPr>
        <w:t>just that partition (</w:t>
      </w:r>
      <w:r w:rsidR="00B12D71">
        <w:rPr>
          <w:sz w:val="28"/>
          <w:szCs w:val="28"/>
        </w:rPr>
        <w:t>i</w:t>
      </w:r>
      <w:r w:rsidR="00D9200D">
        <w:rPr>
          <w:sz w:val="28"/>
          <w:szCs w:val="28"/>
        </w:rPr>
        <w:t>n contrast to other distributed frameworks that require</w:t>
      </w:r>
      <w:r w:rsidR="00E37F39" w:rsidRPr="00E37F39">
        <w:rPr>
          <w:sz w:val="28"/>
          <w:szCs w:val="28"/>
        </w:rPr>
        <w:t xml:space="preserve"> costly </w:t>
      </w:r>
      <w:r w:rsidR="00116900">
        <w:rPr>
          <w:sz w:val="28"/>
          <w:szCs w:val="28"/>
        </w:rPr>
        <w:t xml:space="preserve">data </w:t>
      </w:r>
      <w:r w:rsidR="00E37F39" w:rsidRPr="00E37F39">
        <w:rPr>
          <w:sz w:val="28"/>
          <w:szCs w:val="28"/>
        </w:rPr>
        <w:t>replication</w:t>
      </w:r>
      <w:r w:rsidR="00D23279">
        <w:rPr>
          <w:sz w:val="28"/>
          <w:szCs w:val="28"/>
        </w:rPr>
        <w:t xml:space="preserve">, </w:t>
      </w:r>
      <w:r w:rsidR="00002424">
        <w:rPr>
          <w:sz w:val="28"/>
          <w:szCs w:val="28"/>
        </w:rPr>
        <w:t>failures</w:t>
      </w:r>
      <w:r w:rsidR="00D23279" w:rsidRPr="00E37F39">
        <w:rPr>
          <w:sz w:val="28"/>
          <w:szCs w:val="28"/>
        </w:rPr>
        <w:t xml:space="preserve"> can be recovered</w:t>
      </w:r>
      <w:r w:rsidR="00D23279">
        <w:rPr>
          <w:sz w:val="28"/>
          <w:szCs w:val="28"/>
        </w:rPr>
        <w:t xml:space="preserve"> </w:t>
      </w:r>
      <w:r w:rsidR="00D23279" w:rsidRPr="00E37F39">
        <w:rPr>
          <w:sz w:val="28"/>
          <w:szCs w:val="28"/>
        </w:rPr>
        <w:t>fairly</w:t>
      </w:r>
      <w:r w:rsidR="00D23279" w:rsidRPr="00E37F39">
        <w:rPr>
          <w:sz w:val="28"/>
          <w:szCs w:val="28"/>
        </w:rPr>
        <w:t xml:space="preserve"> quickly</w:t>
      </w:r>
      <w:r w:rsidR="00D23279">
        <w:rPr>
          <w:sz w:val="28"/>
          <w:szCs w:val="28"/>
        </w:rPr>
        <w:t>)</w:t>
      </w:r>
      <w:r w:rsidR="00E37F39" w:rsidRPr="00E37F39">
        <w:rPr>
          <w:sz w:val="28"/>
          <w:szCs w:val="28"/>
        </w:rPr>
        <w:t>.</w:t>
      </w:r>
      <w:r w:rsidR="00437B33">
        <w:rPr>
          <w:sz w:val="28"/>
          <w:szCs w:val="28"/>
        </w:rPr>
        <w:t xml:space="preserve"> </w:t>
      </w:r>
      <w:r w:rsidR="00E37F39" w:rsidRPr="00E37F39">
        <w:rPr>
          <w:sz w:val="28"/>
          <w:szCs w:val="28"/>
        </w:rPr>
        <w:t>Although an interface based on coarse-grained transformations</w:t>
      </w:r>
      <w:r w:rsidR="00437B33">
        <w:rPr>
          <w:sz w:val="28"/>
          <w:szCs w:val="28"/>
        </w:rPr>
        <w:t xml:space="preserve"> </w:t>
      </w:r>
      <w:r w:rsidR="00E37F39" w:rsidRPr="00E37F39">
        <w:rPr>
          <w:sz w:val="28"/>
          <w:szCs w:val="28"/>
        </w:rPr>
        <w:t>may at</w:t>
      </w:r>
      <w:r w:rsidR="00F56119">
        <w:rPr>
          <w:sz w:val="28"/>
          <w:szCs w:val="28"/>
        </w:rPr>
        <w:t xml:space="preserve"> first seem limited, RDDs are </w:t>
      </w:r>
      <w:r w:rsidR="00F56119" w:rsidRPr="00E37F39">
        <w:rPr>
          <w:sz w:val="28"/>
          <w:szCs w:val="28"/>
        </w:rPr>
        <w:t>suitable</w:t>
      </w:r>
      <w:r w:rsidR="00E37F39" w:rsidRPr="00E37F39">
        <w:rPr>
          <w:sz w:val="28"/>
          <w:szCs w:val="28"/>
        </w:rPr>
        <w:t xml:space="preserve"> for many parallel </w:t>
      </w:r>
      <w:r w:rsidR="00F56119" w:rsidRPr="00E37F39">
        <w:rPr>
          <w:sz w:val="28"/>
          <w:szCs w:val="28"/>
        </w:rPr>
        <w:t>uses</w:t>
      </w:r>
      <w:r w:rsidR="00E37F39" w:rsidRPr="00E37F39">
        <w:rPr>
          <w:sz w:val="28"/>
          <w:szCs w:val="28"/>
        </w:rPr>
        <w:t xml:space="preserve">, </w:t>
      </w:r>
      <w:r w:rsidR="00607D11">
        <w:rPr>
          <w:sz w:val="28"/>
          <w:szCs w:val="28"/>
        </w:rPr>
        <w:t>since</w:t>
      </w:r>
      <w:r w:rsidR="00E37F39" w:rsidRPr="00E37F39">
        <w:rPr>
          <w:sz w:val="28"/>
          <w:szCs w:val="28"/>
        </w:rPr>
        <w:t xml:space="preserve"> </w:t>
      </w:r>
      <w:r w:rsidR="00607D11">
        <w:rPr>
          <w:sz w:val="28"/>
          <w:szCs w:val="28"/>
        </w:rPr>
        <w:t>they</w:t>
      </w:r>
      <w:r w:rsidR="00E37F39" w:rsidRPr="00E37F39">
        <w:rPr>
          <w:sz w:val="28"/>
          <w:szCs w:val="28"/>
        </w:rPr>
        <w:t xml:space="preserve"> apply the same operation to multiple</w:t>
      </w:r>
      <w:r w:rsidR="00437B33">
        <w:rPr>
          <w:sz w:val="28"/>
          <w:szCs w:val="28"/>
        </w:rPr>
        <w:t xml:space="preserve"> </w:t>
      </w:r>
      <w:r w:rsidR="00E37F39" w:rsidRPr="00E37F39">
        <w:rPr>
          <w:sz w:val="28"/>
          <w:szCs w:val="28"/>
        </w:rPr>
        <w:t>data items</w:t>
      </w:r>
      <w:r w:rsidR="00437B33">
        <w:rPr>
          <w:sz w:val="28"/>
          <w:szCs w:val="28"/>
        </w:rPr>
        <w:t>.</w:t>
      </w:r>
      <w:r w:rsidR="009D0974">
        <w:rPr>
          <w:sz w:val="28"/>
          <w:szCs w:val="28"/>
        </w:rPr>
        <w:t xml:space="preserve"> I</w:t>
      </w:r>
      <w:r w:rsidR="00EA2311">
        <w:rPr>
          <w:sz w:val="28"/>
          <w:szCs w:val="28"/>
        </w:rPr>
        <w:t xml:space="preserve">n our work, </w:t>
      </w:r>
      <w:r w:rsidR="009D0974">
        <w:rPr>
          <w:sz w:val="28"/>
          <w:szCs w:val="28"/>
        </w:rPr>
        <w:t>we used the map transformation to apply the gradient calculation to each data partition, hence rendering the distributed execution fault tolerant</w:t>
      </w:r>
      <w:r w:rsidR="00EA2311">
        <w:rPr>
          <w:sz w:val="28"/>
          <w:szCs w:val="28"/>
        </w:rPr>
        <w:t>.</w:t>
      </w:r>
      <w:bookmarkStart w:id="17" w:name="_GoBack"/>
      <w:bookmarkEnd w:id="17"/>
    </w:p>
    <w:p w:rsidR="003D0418" w:rsidRPr="006F2B7B" w:rsidRDefault="003D0418" w:rsidP="003D0418">
      <w:pPr>
        <w:rPr>
          <w:sz w:val="28"/>
          <w:szCs w:val="28"/>
        </w:rPr>
      </w:pPr>
    </w:p>
    <w:p w:rsidR="00450CFA" w:rsidRDefault="00C12E70" w:rsidP="00C12E70">
      <w:pPr>
        <w:pStyle w:val="Heading2"/>
      </w:pPr>
      <w:bookmarkStart w:id="18" w:name="_Toc438803987"/>
      <w:r>
        <w:t>Distributed</w:t>
      </w:r>
      <w:r w:rsidR="00450CFA">
        <w:t xml:space="preserve"> RNTN </w:t>
      </w:r>
      <w:r>
        <w:t>implementation</w:t>
      </w:r>
      <w:bookmarkEnd w:id="18"/>
    </w:p>
    <w:p w:rsidR="005A5AE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sidR="00D019FF">
        <w:rPr>
          <w:sz w:val="28"/>
          <w:szCs w:val="28"/>
        </w:rPr>
        <w:t xml:space="preserve"> and the</w:t>
      </w:r>
      <w:r w:rsidR="00F84E8F">
        <w:rPr>
          <w:sz w:val="28"/>
          <w:szCs w:val="28"/>
        </w:rPr>
        <w:t xml:space="preserve"> design</w:t>
      </w:r>
      <w:r w:rsidR="00D019FF">
        <w:rPr>
          <w:sz w:val="28"/>
          <w:szCs w:val="28"/>
        </w:rPr>
        <w:t xml:space="preserve"> was completed</w:t>
      </w:r>
      <w:r w:rsidR="004E29D2">
        <w:rPr>
          <w:sz w:val="28"/>
          <w:szCs w:val="28"/>
        </w:rPr>
        <w:t>,</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sidR="004E29D2">
        <w:rPr>
          <w:sz w:val="28"/>
          <w:szCs w:val="28"/>
        </w:rPr>
        <w:t xml:space="preserve"> on</w:t>
      </w:r>
      <w:r>
        <w:rPr>
          <w:sz w:val="28"/>
          <w:szCs w:val="28"/>
        </w:rPr>
        <w:t xml:space="preserve"> a multi-node cluster. </w:t>
      </w:r>
    </w:p>
    <w:p w:rsidR="003701B1" w:rsidRDefault="003701B1" w:rsidP="00E428E8">
      <w:pPr>
        <w:spacing w:line="276" w:lineRule="auto"/>
        <w:rPr>
          <w:sz w:val="28"/>
          <w:szCs w:val="28"/>
        </w:rPr>
      </w:pPr>
      <w:r>
        <w:rPr>
          <w:sz w:val="28"/>
          <w:szCs w:val="28"/>
        </w:rPr>
        <w:t xml:space="preserve">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 xml:space="preserve">Among other </w:t>
      </w:r>
      <w:r w:rsidR="00E400A0" w:rsidRPr="00E400A0">
        <w:rPr>
          <w:sz w:val="28"/>
          <w:szCs w:val="28"/>
        </w:rPr>
        <w:lastRenderedPageBreak/>
        <w:t>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w:t>
      </w:r>
      <w:r w:rsidR="002726E3" w:rsidRPr="00341A52">
        <w:rPr>
          <w:i/>
          <w:iCs/>
          <w:sz w:val="28"/>
          <w:szCs w:val="28"/>
        </w:rPr>
        <w:t>gradient</w:t>
      </w:r>
      <w:r w:rsidR="002726E3">
        <w:rPr>
          <w:sz w:val="28"/>
          <w:szCs w:val="28"/>
        </w:rPr>
        <w:t xml:space="preserve">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w:t>
      </w:r>
      <w:r w:rsidR="008B1A05">
        <w:rPr>
          <w:sz w:val="28"/>
          <w:szCs w:val="28"/>
        </w:rPr>
        <w:t>It is important to note: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sidR="002726E3">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sidR="002726E3">
        <w:rPr>
          <w:sz w:val="28"/>
          <w:szCs w:val="28"/>
        </w:rPr>
        <w:t xml:space="preserve">.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520C76" w:rsidRDefault="00520C76" w:rsidP="00933DC2">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rsidR="00520C76" w:rsidRPr="001619B5" w:rsidRDefault="00520C76"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r w:rsidR="007C4C43" w:rsidRPr="005E344C">
        <w:rPr>
          <w:i/>
          <w:iCs/>
          <w:sz w:val="28"/>
          <w:szCs w:val="28"/>
        </w:rPr>
        <w:t>forwardProp</w:t>
      </w:r>
      <w:r w:rsidR="005E344C">
        <w:rPr>
          <w:sz w:val="28"/>
          <w:szCs w:val="28"/>
        </w:rPr>
        <w:t xml:space="preserve"> an</w:t>
      </w:r>
      <w:r w:rsidR="007C4C43">
        <w:rPr>
          <w:sz w:val="28"/>
          <w:szCs w:val="28"/>
        </w:rPr>
        <w:t xml:space="preserve">d </w:t>
      </w:r>
      <w:r w:rsidR="007C4C43" w:rsidRPr="005E344C">
        <w:rPr>
          <w:i/>
          <w:iCs/>
          <w:sz w:val="28"/>
          <w:szCs w:val="28"/>
        </w:rPr>
        <w:t>backProp</w:t>
      </w:r>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9" w:name="_Toc438803988"/>
      <w:r>
        <w:t>Data</w:t>
      </w:r>
      <w:bookmarkEnd w:id="19"/>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20" w:name="_Toc438803989"/>
      <w:r>
        <w:t xml:space="preserve">Experiment and </w:t>
      </w:r>
      <w:r w:rsidR="00C5719B">
        <w:t>Results</w:t>
      </w:r>
      <w:bookmarkEnd w:id="20"/>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rsidR="002902E5">
        <w:fldChar w:fldCharType="begin"/>
      </w:r>
      <w:r w:rsidR="002902E5">
        <w:instrText xml:space="preserve"> SEQ Table \* ARABIC </w:instrText>
      </w:r>
      <w:r w:rsidR="002902E5">
        <w:fldChar w:fldCharType="separate"/>
      </w:r>
      <w:r>
        <w:rPr>
          <w:noProof/>
        </w:rPr>
        <w:t>1</w:t>
      </w:r>
      <w:r w:rsidR="002902E5">
        <w:rPr>
          <w:noProof/>
        </w:rPr>
        <w:fldChar w:fldCharType="end"/>
      </w:r>
    </w:p>
    <w:p w:rsidR="00984D18" w:rsidRPr="00984D18" w:rsidRDefault="00984D18" w:rsidP="00984D18">
      <w:pPr>
        <w:jc w:val="center"/>
      </w:pPr>
      <w:r>
        <w:t>Results summary</w:t>
      </w:r>
    </w:p>
    <w:p w:rsidR="00C5719B" w:rsidRDefault="00C5719B" w:rsidP="00450CFA">
      <w:pPr>
        <w:pStyle w:val="Heading2"/>
      </w:pPr>
      <w:bookmarkStart w:id="21" w:name="_Toc438803990"/>
      <w:r>
        <w:lastRenderedPageBreak/>
        <w:t>Discussion</w:t>
      </w:r>
      <w:bookmarkEnd w:id="21"/>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7B224A" w:rsidRDefault="008859AC" w:rsidP="007B224A">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r w:rsidR="007B224A">
        <w:rPr>
          <w:sz w:val="28"/>
          <w:szCs w:val="28"/>
        </w:rPr>
        <w:t xml:space="preser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where pixels (instead of words) are compositioned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22" w:name="_Toc438803991"/>
      <w:r>
        <w:lastRenderedPageBreak/>
        <w:t>References</w:t>
      </w:r>
      <w:bookmarkEnd w:id="22"/>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N.p., n.d.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Manning, Christopher D., et al. "The Stanford CoreNLP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Gibson, Adam. "DL4J." Deeplearning4j. Skymind, n.d.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Klein, Dan. "Christopher d." Manning. Accurate unlexicalized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23" w:name="_Toc438803992"/>
      <w:r>
        <w:lastRenderedPageBreak/>
        <w:t>Appendix</w:t>
      </w:r>
      <w:bookmarkEnd w:id="23"/>
    </w:p>
    <w:p w:rsidR="00290568" w:rsidRDefault="00290568" w:rsidP="00290568">
      <w:pPr>
        <w:pStyle w:val="Heading2"/>
        <w:numPr>
          <w:ilvl w:val="0"/>
          <w:numId w:val="4"/>
        </w:numPr>
      </w:pPr>
      <w:bookmarkStart w:id="24" w:name="_Toc438803993"/>
      <w:r>
        <w:t>Class RNTN</w:t>
      </w:r>
      <w:bookmarkEnd w:id="24"/>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5" w:name="_Toc438803994"/>
      <w:r>
        <w:t>Distrntn.py</w:t>
      </w:r>
      <w:bookmarkEnd w:id="25"/>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C8678C">
            <w:r>
              <w:t xml:space="preserve">        default="</w:t>
            </w:r>
            <w:r w:rsidR="00C8678C">
              <w:t>sgd</w:t>
            </w:r>
            <w:r>
              <w:t>")</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w:t>
            </w:r>
            <w:r w:rsidR="0086718C">
              <w:t>Python</w:t>
            </w:r>
            <w:r>
              <w:t>.worker.memory",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6" w:name="_Toc438803995"/>
      <w:r>
        <w:lastRenderedPageBreak/>
        <w:t>Full project</w:t>
      </w:r>
      <w:bookmarkEnd w:id="26"/>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CB7" w:rsidRDefault="00E77CB7" w:rsidP="00342000">
      <w:pPr>
        <w:spacing w:after="0" w:line="240" w:lineRule="auto"/>
      </w:pPr>
      <w:r>
        <w:separator/>
      </w:r>
    </w:p>
  </w:endnote>
  <w:endnote w:type="continuationSeparator" w:id="0">
    <w:p w:rsidR="00E77CB7" w:rsidRDefault="00E77CB7"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520C76" w:rsidRDefault="00520C76">
        <w:pPr>
          <w:pStyle w:val="Footer"/>
          <w:jc w:val="center"/>
        </w:pPr>
        <w:r>
          <w:fldChar w:fldCharType="begin"/>
        </w:r>
        <w:r>
          <w:instrText xml:space="preserve"> PAGE   \* MERGEFORMAT </w:instrText>
        </w:r>
        <w:r>
          <w:fldChar w:fldCharType="separate"/>
        </w:r>
        <w:r w:rsidR="00EA2311">
          <w:rPr>
            <w:noProof/>
          </w:rPr>
          <w:t>28</w:t>
        </w:r>
        <w:r>
          <w:rPr>
            <w:noProof/>
          </w:rPr>
          <w:fldChar w:fldCharType="end"/>
        </w:r>
      </w:p>
    </w:sdtContent>
  </w:sdt>
  <w:p w:rsidR="00520C76" w:rsidRDefault="0052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CB7" w:rsidRDefault="00E77CB7" w:rsidP="00342000">
      <w:pPr>
        <w:spacing w:after="0" w:line="240" w:lineRule="auto"/>
      </w:pPr>
      <w:r>
        <w:separator/>
      </w:r>
    </w:p>
  </w:footnote>
  <w:footnote w:type="continuationSeparator" w:id="0">
    <w:p w:rsidR="00E77CB7" w:rsidRDefault="00E77CB7"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601FF"/>
    <w:multiLevelType w:val="hybridMultilevel"/>
    <w:tmpl w:val="6C5EBB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424"/>
    <w:rsid w:val="0000286C"/>
    <w:rsid w:val="000056E4"/>
    <w:rsid w:val="00005E49"/>
    <w:rsid w:val="00011BBE"/>
    <w:rsid w:val="00011DCB"/>
    <w:rsid w:val="00012917"/>
    <w:rsid w:val="0002210B"/>
    <w:rsid w:val="000348AD"/>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4DE"/>
    <w:rsid w:val="000B5F02"/>
    <w:rsid w:val="000B7F83"/>
    <w:rsid w:val="000C2F8F"/>
    <w:rsid w:val="000C4AC3"/>
    <w:rsid w:val="000D1435"/>
    <w:rsid w:val="000E14BF"/>
    <w:rsid w:val="000E2EF3"/>
    <w:rsid w:val="000F11B5"/>
    <w:rsid w:val="00100221"/>
    <w:rsid w:val="0010035A"/>
    <w:rsid w:val="001003A2"/>
    <w:rsid w:val="001005AC"/>
    <w:rsid w:val="00101458"/>
    <w:rsid w:val="0010268B"/>
    <w:rsid w:val="00103696"/>
    <w:rsid w:val="00116900"/>
    <w:rsid w:val="00117874"/>
    <w:rsid w:val="00120710"/>
    <w:rsid w:val="00120811"/>
    <w:rsid w:val="00123B6A"/>
    <w:rsid w:val="00124003"/>
    <w:rsid w:val="00126DE6"/>
    <w:rsid w:val="00134DE1"/>
    <w:rsid w:val="00136857"/>
    <w:rsid w:val="0014053A"/>
    <w:rsid w:val="001415D8"/>
    <w:rsid w:val="001440B8"/>
    <w:rsid w:val="00146163"/>
    <w:rsid w:val="0014681D"/>
    <w:rsid w:val="001470FD"/>
    <w:rsid w:val="00150FC4"/>
    <w:rsid w:val="0015306B"/>
    <w:rsid w:val="00154930"/>
    <w:rsid w:val="00156D2F"/>
    <w:rsid w:val="00160187"/>
    <w:rsid w:val="00160CAD"/>
    <w:rsid w:val="001610BC"/>
    <w:rsid w:val="001619B5"/>
    <w:rsid w:val="00166C9D"/>
    <w:rsid w:val="0017019B"/>
    <w:rsid w:val="001705B9"/>
    <w:rsid w:val="0017579B"/>
    <w:rsid w:val="00177058"/>
    <w:rsid w:val="00177B7A"/>
    <w:rsid w:val="00181DC9"/>
    <w:rsid w:val="00183A4B"/>
    <w:rsid w:val="00183C52"/>
    <w:rsid w:val="00185940"/>
    <w:rsid w:val="00190B64"/>
    <w:rsid w:val="00192ACE"/>
    <w:rsid w:val="00193208"/>
    <w:rsid w:val="00194D01"/>
    <w:rsid w:val="001A197C"/>
    <w:rsid w:val="001A380E"/>
    <w:rsid w:val="001B6D92"/>
    <w:rsid w:val="001C55EF"/>
    <w:rsid w:val="001C5C81"/>
    <w:rsid w:val="001D542A"/>
    <w:rsid w:val="001D7FB4"/>
    <w:rsid w:val="001E006A"/>
    <w:rsid w:val="001E065E"/>
    <w:rsid w:val="001E1B9A"/>
    <w:rsid w:val="001E1D8A"/>
    <w:rsid w:val="001E4ADB"/>
    <w:rsid w:val="001F1054"/>
    <w:rsid w:val="001F2CE5"/>
    <w:rsid w:val="001F3D46"/>
    <w:rsid w:val="001F66F9"/>
    <w:rsid w:val="001F7307"/>
    <w:rsid w:val="001F7D53"/>
    <w:rsid w:val="0020504A"/>
    <w:rsid w:val="00211C61"/>
    <w:rsid w:val="00212BD0"/>
    <w:rsid w:val="002176A3"/>
    <w:rsid w:val="00222BED"/>
    <w:rsid w:val="002266F2"/>
    <w:rsid w:val="0023170C"/>
    <w:rsid w:val="0023170F"/>
    <w:rsid w:val="002359D3"/>
    <w:rsid w:val="00236D04"/>
    <w:rsid w:val="0023711A"/>
    <w:rsid w:val="00244576"/>
    <w:rsid w:val="002445D2"/>
    <w:rsid w:val="00247DFF"/>
    <w:rsid w:val="002624DA"/>
    <w:rsid w:val="00265B9D"/>
    <w:rsid w:val="00266EA1"/>
    <w:rsid w:val="002726E3"/>
    <w:rsid w:val="002734D3"/>
    <w:rsid w:val="00274958"/>
    <w:rsid w:val="002902E5"/>
    <w:rsid w:val="00290568"/>
    <w:rsid w:val="00292DF8"/>
    <w:rsid w:val="00294744"/>
    <w:rsid w:val="00297191"/>
    <w:rsid w:val="002A6187"/>
    <w:rsid w:val="002A6993"/>
    <w:rsid w:val="002B383D"/>
    <w:rsid w:val="002B6109"/>
    <w:rsid w:val="002C46CE"/>
    <w:rsid w:val="002C7DC9"/>
    <w:rsid w:val="002D4D5A"/>
    <w:rsid w:val="002D6168"/>
    <w:rsid w:val="002D6377"/>
    <w:rsid w:val="002E0E4B"/>
    <w:rsid w:val="002F2AE9"/>
    <w:rsid w:val="002F4CD4"/>
    <w:rsid w:val="003013A8"/>
    <w:rsid w:val="003210A3"/>
    <w:rsid w:val="003234D9"/>
    <w:rsid w:val="00325480"/>
    <w:rsid w:val="00332682"/>
    <w:rsid w:val="00335A0A"/>
    <w:rsid w:val="00341A52"/>
    <w:rsid w:val="00342000"/>
    <w:rsid w:val="00345FE0"/>
    <w:rsid w:val="00353A6A"/>
    <w:rsid w:val="003576C7"/>
    <w:rsid w:val="003615F0"/>
    <w:rsid w:val="0036418F"/>
    <w:rsid w:val="00364529"/>
    <w:rsid w:val="00367123"/>
    <w:rsid w:val="003701B1"/>
    <w:rsid w:val="0037053E"/>
    <w:rsid w:val="00376F0A"/>
    <w:rsid w:val="0037736A"/>
    <w:rsid w:val="00377D24"/>
    <w:rsid w:val="00384581"/>
    <w:rsid w:val="0039786E"/>
    <w:rsid w:val="003A1E22"/>
    <w:rsid w:val="003A2BF4"/>
    <w:rsid w:val="003B3017"/>
    <w:rsid w:val="003B445B"/>
    <w:rsid w:val="003D0418"/>
    <w:rsid w:val="003D0B45"/>
    <w:rsid w:val="003E1708"/>
    <w:rsid w:val="003E2591"/>
    <w:rsid w:val="003E317A"/>
    <w:rsid w:val="003E79ED"/>
    <w:rsid w:val="003F1B71"/>
    <w:rsid w:val="003F2843"/>
    <w:rsid w:val="0040162B"/>
    <w:rsid w:val="00403BD2"/>
    <w:rsid w:val="00404053"/>
    <w:rsid w:val="00413F96"/>
    <w:rsid w:val="00414472"/>
    <w:rsid w:val="00414A3B"/>
    <w:rsid w:val="0041596E"/>
    <w:rsid w:val="00416181"/>
    <w:rsid w:val="00417997"/>
    <w:rsid w:val="00424BEA"/>
    <w:rsid w:val="00434DC8"/>
    <w:rsid w:val="00435E34"/>
    <w:rsid w:val="00437B33"/>
    <w:rsid w:val="004404FE"/>
    <w:rsid w:val="00443047"/>
    <w:rsid w:val="004431F0"/>
    <w:rsid w:val="004439E1"/>
    <w:rsid w:val="00444922"/>
    <w:rsid w:val="00450CFA"/>
    <w:rsid w:val="00466038"/>
    <w:rsid w:val="004703AD"/>
    <w:rsid w:val="00480666"/>
    <w:rsid w:val="00485685"/>
    <w:rsid w:val="00486299"/>
    <w:rsid w:val="00492FEB"/>
    <w:rsid w:val="004943B5"/>
    <w:rsid w:val="004A096A"/>
    <w:rsid w:val="004A0CF4"/>
    <w:rsid w:val="004A43A4"/>
    <w:rsid w:val="004A61D3"/>
    <w:rsid w:val="004B07F3"/>
    <w:rsid w:val="004B08C2"/>
    <w:rsid w:val="004B74B0"/>
    <w:rsid w:val="004B78C5"/>
    <w:rsid w:val="004D27EC"/>
    <w:rsid w:val="004D6EBC"/>
    <w:rsid w:val="004E29D2"/>
    <w:rsid w:val="004E2DF4"/>
    <w:rsid w:val="004E7166"/>
    <w:rsid w:val="004F0615"/>
    <w:rsid w:val="004F2D97"/>
    <w:rsid w:val="00505320"/>
    <w:rsid w:val="00514E7E"/>
    <w:rsid w:val="00520489"/>
    <w:rsid w:val="00520C76"/>
    <w:rsid w:val="00520DCA"/>
    <w:rsid w:val="00522F9A"/>
    <w:rsid w:val="00523B0F"/>
    <w:rsid w:val="00524ADA"/>
    <w:rsid w:val="005322EC"/>
    <w:rsid w:val="00535DE9"/>
    <w:rsid w:val="00535DED"/>
    <w:rsid w:val="005367AE"/>
    <w:rsid w:val="005420BC"/>
    <w:rsid w:val="00544EBD"/>
    <w:rsid w:val="00546B1D"/>
    <w:rsid w:val="00547573"/>
    <w:rsid w:val="0055190E"/>
    <w:rsid w:val="005519DC"/>
    <w:rsid w:val="005546BE"/>
    <w:rsid w:val="00573925"/>
    <w:rsid w:val="005838EA"/>
    <w:rsid w:val="00585B86"/>
    <w:rsid w:val="00586D4E"/>
    <w:rsid w:val="00591356"/>
    <w:rsid w:val="0059785E"/>
    <w:rsid w:val="005A4D25"/>
    <w:rsid w:val="005A502A"/>
    <w:rsid w:val="005A5AE1"/>
    <w:rsid w:val="005B1F84"/>
    <w:rsid w:val="005B4542"/>
    <w:rsid w:val="005B599B"/>
    <w:rsid w:val="005C3CF7"/>
    <w:rsid w:val="005C4C80"/>
    <w:rsid w:val="005D6BCA"/>
    <w:rsid w:val="005E344C"/>
    <w:rsid w:val="005E6750"/>
    <w:rsid w:val="005E6A2C"/>
    <w:rsid w:val="005F0C3D"/>
    <w:rsid w:val="005F1184"/>
    <w:rsid w:val="00602A62"/>
    <w:rsid w:val="00603F6F"/>
    <w:rsid w:val="00607D11"/>
    <w:rsid w:val="00613717"/>
    <w:rsid w:val="0063486F"/>
    <w:rsid w:val="00644EB5"/>
    <w:rsid w:val="00653024"/>
    <w:rsid w:val="00654774"/>
    <w:rsid w:val="00660039"/>
    <w:rsid w:val="00665122"/>
    <w:rsid w:val="006660E1"/>
    <w:rsid w:val="006713D1"/>
    <w:rsid w:val="006752AC"/>
    <w:rsid w:val="00675E4A"/>
    <w:rsid w:val="00675FE9"/>
    <w:rsid w:val="00683611"/>
    <w:rsid w:val="00684A8F"/>
    <w:rsid w:val="00687F1C"/>
    <w:rsid w:val="00690CDB"/>
    <w:rsid w:val="00693B10"/>
    <w:rsid w:val="0069467C"/>
    <w:rsid w:val="00696EF7"/>
    <w:rsid w:val="00697C73"/>
    <w:rsid w:val="006B14FE"/>
    <w:rsid w:val="006B5675"/>
    <w:rsid w:val="006C1A71"/>
    <w:rsid w:val="006C30ED"/>
    <w:rsid w:val="006C7D35"/>
    <w:rsid w:val="006D7CF4"/>
    <w:rsid w:val="006E5529"/>
    <w:rsid w:val="006F1252"/>
    <w:rsid w:val="006F2B7B"/>
    <w:rsid w:val="006F6FF7"/>
    <w:rsid w:val="00703267"/>
    <w:rsid w:val="007046A1"/>
    <w:rsid w:val="00704FEB"/>
    <w:rsid w:val="00706606"/>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6669"/>
    <w:rsid w:val="007672CE"/>
    <w:rsid w:val="00767747"/>
    <w:rsid w:val="00770402"/>
    <w:rsid w:val="00771AAD"/>
    <w:rsid w:val="00773F08"/>
    <w:rsid w:val="00777735"/>
    <w:rsid w:val="00782BD9"/>
    <w:rsid w:val="0078339C"/>
    <w:rsid w:val="007B1DE3"/>
    <w:rsid w:val="007B224A"/>
    <w:rsid w:val="007B3C3C"/>
    <w:rsid w:val="007B725E"/>
    <w:rsid w:val="007C4C43"/>
    <w:rsid w:val="007D1080"/>
    <w:rsid w:val="007D4000"/>
    <w:rsid w:val="007E0B47"/>
    <w:rsid w:val="007E1387"/>
    <w:rsid w:val="007E2C58"/>
    <w:rsid w:val="007E309F"/>
    <w:rsid w:val="007E4228"/>
    <w:rsid w:val="007E586C"/>
    <w:rsid w:val="007E5DAF"/>
    <w:rsid w:val="007E7499"/>
    <w:rsid w:val="007F0252"/>
    <w:rsid w:val="007F2B9B"/>
    <w:rsid w:val="007F2C92"/>
    <w:rsid w:val="007F3B75"/>
    <w:rsid w:val="00800813"/>
    <w:rsid w:val="008023A1"/>
    <w:rsid w:val="00803D85"/>
    <w:rsid w:val="00817050"/>
    <w:rsid w:val="00827D3E"/>
    <w:rsid w:val="00833B36"/>
    <w:rsid w:val="0084415C"/>
    <w:rsid w:val="008478A4"/>
    <w:rsid w:val="0085020B"/>
    <w:rsid w:val="00851A40"/>
    <w:rsid w:val="00853284"/>
    <w:rsid w:val="00853BF6"/>
    <w:rsid w:val="008636F0"/>
    <w:rsid w:val="0086480D"/>
    <w:rsid w:val="008660C1"/>
    <w:rsid w:val="00867031"/>
    <w:rsid w:val="0086718C"/>
    <w:rsid w:val="00873B94"/>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C78EA"/>
    <w:rsid w:val="008E111C"/>
    <w:rsid w:val="008E2B1D"/>
    <w:rsid w:val="008E38F1"/>
    <w:rsid w:val="008E687A"/>
    <w:rsid w:val="008F2D8B"/>
    <w:rsid w:val="009212B1"/>
    <w:rsid w:val="00926DC1"/>
    <w:rsid w:val="00926FFA"/>
    <w:rsid w:val="00931F08"/>
    <w:rsid w:val="00932D27"/>
    <w:rsid w:val="00933DC2"/>
    <w:rsid w:val="0094121D"/>
    <w:rsid w:val="009435AD"/>
    <w:rsid w:val="009441BB"/>
    <w:rsid w:val="00945A86"/>
    <w:rsid w:val="00955873"/>
    <w:rsid w:val="00963EE4"/>
    <w:rsid w:val="00967533"/>
    <w:rsid w:val="009709A4"/>
    <w:rsid w:val="00971091"/>
    <w:rsid w:val="00973AAB"/>
    <w:rsid w:val="00982800"/>
    <w:rsid w:val="00983B2C"/>
    <w:rsid w:val="00984D08"/>
    <w:rsid w:val="00984D18"/>
    <w:rsid w:val="00995C95"/>
    <w:rsid w:val="009A44DA"/>
    <w:rsid w:val="009A63B9"/>
    <w:rsid w:val="009A7FC2"/>
    <w:rsid w:val="009C11D2"/>
    <w:rsid w:val="009C4787"/>
    <w:rsid w:val="009D0974"/>
    <w:rsid w:val="009D2166"/>
    <w:rsid w:val="009D3DF9"/>
    <w:rsid w:val="009D4960"/>
    <w:rsid w:val="009F5173"/>
    <w:rsid w:val="009F530D"/>
    <w:rsid w:val="009F582D"/>
    <w:rsid w:val="00A031F1"/>
    <w:rsid w:val="00A03DDF"/>
    <w:rsid w:val="00A040E6"/>
    <w:rsid w:val="00A075A6"/>
    <w:rsid w:val="00A11546"/>
    <w:rsid w:val="00A16842"/>
    <w:rsid w:val="00A30773"/>
    <w:rsid w:val="00A349CF"/>
    <w:rsid w:val="00A42AC7"/>
    <w:rsid w:val="00A50B45"/>
    <w:rsid w:val="00A6318C"/>
    <w:rsid w:val="00A664B4"/>
    <w:rsid w:val="00A6675C"/>
    <w:rsid w:val="00A71C52"/>
    <w:rsid w:val="00A72773"/>
    <w:rsid w:val="00A76B0D"/>
    <w:rsid w:val="00A81994"/>
    <w:rsid w:val="00A860ED"/>
    <w:rsid w:val="00A90441"/>
    <w:rsid w:val="00AA3948"/>
    <w:rsid w:val="00AA3ED9"/>
    <w:rsid w:val="00AA6ED0"/>
    <w:rsid w:val="00AB249A"/>
    <w:rsid w:val="00AB6179"/>
    <w:rsid w:val="00AB69F9"/>
    <w:rsid w:val="00AB7073"/>
    <w:rsid w:val="00AC35D0"/>
    <w:rsid w:val="00AC4D74"/>
    <w:rsid w:val="00AD16AD"/>
    <w:rsid w:val="00AD24CF"/>
    <w:rsid w:val="00AE383F"/>
    <w:rsid w:val="00AF25EF"/>
    <w:rsid w:val="00B12D71"/>
    <w:rsid w:val="00B22A48"/>
    <w:rsid w:val="00B32CAE"/>
    <w:rsid w:val="00B32D85"/>
    <w:rsid w:val="00B35BAF"/>
    <w:rsid w:val="00B42255"/>
    <w:rsid w:val="00B43F22"/>
    <w:rsid w:val="00B45C76"/>
    <w:rsid w:val="00B4641C"/>
    <w:rsid w:val="00B60F17"/>
    <w:rsid w:val="00B61C16"/>
    <w:rsid w:val="00B6273D"/>
    <w:rsid w:val="00B65AED"/>
    <w:rsid w:val="00B75D88"/>
    <w:rsid w:val="00B80446"/>
    <w:rsid w:val="00B83C44"/>
    <w:rsid w:val="00B85FEC"/>
    <w:rsid w:val="00B86476"/>
    <w:rsid w:val="00B91D12"/>
    <w:rsid w:val="00B93E4F"/>
    <w:rsid w:val="00B93FEA"/>
    <w:rsid w:val="00B97949"/>
    <w:rsid w:val="00B97C07"/>
    <w:rsid w:val="00BB1CBA"/>
    <w:rsid w:val="00BD1774"/>
    <w:rsid w:val="00BD5E53"/>
    <w:rsid w:val="00BD6E2D"/>
    <w:rsid w:val="00BD73AE"/>
    <w:rsid w:val="00BE20A6"/>
    <w:rsid w:val="00BE32F1"/>
    <w:rsid w:val="00BF1064"/>
    <w:rsid w:val="00BF44EA"/>
    <w:rsid w:val="00BF698D"/>
    <w:rsid w:val="00BF6BEF"/>
    <w:rsid w:val="00C026CB"/>
    <w:rsid w:val="00C0336A"/>
    <w:rsid w:val="00C12E70"/>
    <w:rsid w:val="00C155D3"/>
    <w:rsid w:val="00C35EB5"/>
    <w:rsid w:val="00C439EC"/>
    <w:rsid w:val="00C45E17"/>
    <w:rsid w:val="00C56A39"/>
    <w:rsid w:val="00C5719B"/>
    <w:rsid w:val="00C63D8F"/>
    <w:rsid w:val="00C64D85"/>
    <w:rsid w:val="00C660F2"/>
    <w:rsid w:val="00C6647B"/>
    <w:rsid w:val="00C66600"/>
    <w:rsid w:val="00C6742D"/>
    <w:rsid w:val="00C80693"/>
    <w:rsid w:val="00C80DB1"/>
    <w:rsid w:val="00C8160A"/>
    <w:rsid w:val="00C82395"/>
    <w:rsid w:val="00C861D3"/>
    <w:rsid w:val="00C8678C"/>
    <w:rsid w:val="00C86D17"/>
    <w:rsid w:val="00C86D26"/>
    <w:rsid w:val="00C87F20"/>
    <w:rsid w:val="00C927B3"/>
    <w:rsid w:val="00C961D5"/>
    <w:rsid w:val="00C9791B"/>
    <w:rsid w:val="00CA0327"/>
    <w:rsid w:val="00CA1FFC"/>
    <w:rsid w:val="00CA591E"/>
    <w:rsid w:val="00CA5CFD"/>
    <w:rsid w:val="00CB2C3E"/>
    <w:rsid w:val="00CB2EE7"/>
    <w:rsid w:val="00CC37F3"/>
    <w:rsid w:val="00CD6A72"/>
    <w:rsid w:val="00CE4836"/>
    <w:rsid w:val="00CF0EF3"/>
    <w:rsid w:val="00CF1B54"/>
    <w:rsid w:val="00CF5A52"/>
    <w:rsid w:val="00D019FF"/>
    <w:rsid w:val="00D04206"/>
    <w:rsid w:val="00D07102"/>
    <w:rsid w:val="00D10862"/>
    <w:rsid w:val="00D164B7"/>
    <w:rsid w:val="00D23279"/>
    <w:rsid w:val="00D23438"/>
    <w:rsid w:val="00D3643F"/>
    <w:rsid w:val="00D37027"/>
    <w:rsid w:val="00D425E3"/>
    <w:rsid w:val="00D438D7"/>
    <w:rsid w:val="00D4559B"/>
    <w:rsid w:val="00D47029"/>
    <w:rsid w:val="00D55FC7"/>
    <w:rsid w:val="00D673E6"/>
    <w:rsid w:val="00D67479"/>
    <w:rsid w:val="00D71D35"/>
    <w:rsid w:val="00D7557D"/>
    <w:rsid w:val="00D872BB"/>
    <w:rsid w:val="00D874A1"/>
    <w:rsid w:val="00D9131E"/>
    <w:rsid w:val="00D9200D"/>
    <w:rsid w:val="00D96230"/>
    <w:rsid w:val="00D96CF4"/>
    <w:rsid w:val="00DA3703"/>
    <w:rsid w:val="00DA3CBA"/>
    <w:rsid w:val="00DA4F03"/>
    <w:rsid w:val="00DB36D7"/>
    <w:rsid w:val="00DB413F"/>
    <w:rsid w:val="00DB4B15"/>
    <w:rsid w:val="00DB51A1"/>
    <w:rsid w:val="00DD4C28"/>
    <w:rsid w:val="00DE0002"/>
    <w:rsid w:val="00DF07B5"/>
    <w:rsid w:val="00DF4581"/>
    <w:rsid w:val="00DF5630"/>
    <w:rsid w:val="00E06354"/>
    <w:rsid w:val="00E1153B"/>
    <w:rsid w:val="00E13D3B"/>
    <w:rsid w:val="00E17B2C"/>
    <w:rsid w:val="00E2520F"/>
    <w:rsid w:val="00E31B41"/>
    <w:rsid w:val="00E3204B"/>
    <w:rsid w:val="00E32EF5"/>
    <w:rsid w:val="00E37F39"/>
    <w:rsid w:val="00E400A0"/>
    <w:rsid w:val="00E4194E"/>
    <w:rsid w:val="00E428E8"/>
    <w:rsid w:val="00E66D8F"/>
    <w:rsid w:val="00E720B0"/>
    <w:rsid w:val="00E77CB7"/>
    <w:rsid w:val="00E8066E"/>
    <w:rsid w:val="00E81254"/>
    <w:rsid w:val="00E97358"/>
    <w:rsid w:val="00EA2311"/>
    <w:rsid w:val="00EA7ACC"/>
    <w:rsid w:val="00EB332E"/>
    <w:rsid w:val="00EC1EF8"/>
    <w:rsid w:val="00EC2508"/>
    <w:rsid w:val="00EC431E"/>
    <w:rsid w:val="00EC5BDF"/>
    <w:rsid w:val="00ED22C3"/>
    <w:rsid w:val="00ED4BD6"/>
    <w:rsid w:val="00ED7B8E"/>
    <w:rsid w:val="00EE035C"/>
    <w:rsid w:val="00EF0654"/>
    <w:rsid w:val="00EF450E"/>
    <w:rsid w:val="00F016E2"/>
    <w:rsid w:val="00F04E85"/>
    <w:rsid w:val="00F16EDC"/>
    <w:rsid w:val="00F203ED"/>
    <w:rsid w:val="00F218D4"/>
    <w:rsid w:val="00F31271"/>
    <w:rsid w:val="00F36833"/>
    <w:rsid w:val="00F467AA"/>
    <w:rsid w:val="00F51BBC"/>
    <w:rsid w:val="00F55702"/>
    <w:rsid w:val="00F56119"/>
    <w:rsid w:val="00F6013A"/>
    <w:rsid w:val="00F61DCE"/>
    <w:rsid w:val="00F70D6C"/>
    <w:rsid w:val="00F72817"/>
    <w:rsid w:val="00F771A8"/>
    <w:rsid w:val="00F80690"/>
    <w:rsid w:val="00F84E8F"/>
    <w:rsid w:val="00F86104"/>
    <w:rsid w:val="00F86BA3"/>
    <w:rsid w:val="00F910C1"/>
    <w:rsid w:val="00FA5A0A"/>
    <w:rsid w:val="00FA5F0B"/>
    <w:rsid w:val="00FC15E3"/>
    <w:rsid w:val="00FC1F90"/>
    <w:rsid w:val="00FC713A"/>
    <w:rsid w:val="00FD4701"/>
    <w:rsid w:val="00FD5A78"/>
    <w:rsid w:val="00FE66ED"/>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6515">
      <w:bodyDiv w:val="1"/>
      <w:marLeft w:val="0"/>
      <w:marRight w:val="0"/>
      <w:marTop w:val="0"/>
      <w:marBottom w:val="0"/>
      <w:divBdr>
        <w:top w:val="none" w:sz="0" w:space="0" w:color="auto"/>
        <w:left w:val="none" w:sz="0" w:space="0" w:color="auto"/>
        <w:bottom w:val="none" w:sz="0" w:space="0" w:color="auto"/>
        <w:right w:val="none" w:sz="0" w:space="0" w:color="auto"/>
      </w:divBdr>
    </w:div>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967F1DEA-D454-4116-9201-C000ABCF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7755</TotalTime>
  <Pages>37</Pages>
  <Words>8065</Words>
  <Characters>45973</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53931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524</cp:revision>
  <cp:lastPrinted>2015-11-20T10:20:00Z</cp:lastPrinted>
  <dcterms:created xsi:type="dcterms:W3CDTF">2015-11-13T08:44:00Z</dcterms:created>
  <dcterms:modified xsi:type="dcterms:W3CDTF">2015-12-25T09:06:00Z</dcterms:modified>
</cp:coreProperties>
</file>