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7DA96" w14:textId="08754E72" w:rsidR="00DD1D3C" w:rsidRPr="005C6868" w:rsidRDefault="00DD1D3C" w:rsidP="00DD1D3C">
      <w:pPr>
        <w:autoSpaceDE w:val="0"/>
        <w:snapToGrid w:val="0"/>
        <w:jc w:val="center"/>
        <w:rPr>
          <w:rFonts w:ascii="黑体" w:eastAsia="黑体" w:hAnsi="黑体"/>
          <w:b/>
          <w:bCs/>
          <w:color w:val="000000" w:themeColor="text1"/>
          <w:sz w:val="30"/>
          <w:szCs w:val="30"/>
        </w:rPr>
      </w:pPr>
      <w:r w:rsidRPr="005C6868">
        <w:rPr>
          <w:rFonts w:ascii="黑体" w:eastAsia="黑体" w:hAnsi="黑体" w:hint="eastAsia"/>
          <w:b/>
          <w:bCs/>
          <w:color w:val="000000" w:themeColor="text1"/>
          <w:sz w:val="30"/>
          <w:szCs w:val="30"/>
        </w:rPr>
        <w:t>杭州学军中学2</w:t>
      </w:r>
      <w:r w:rsidRPr="005C6868">
        <w:rPr>
          <w:rFonts w:ascii="黑体" w:eastAsia="黑体" w:hAnsi="黑体"/>
          <w:b/>
          <w:bCs/>
          <w:color w:val="000000" w:themeColor="text1"/>
          <w:sz w:val="30"/>
          <w:szCs w:val="30"/>
        </w:rPr>
        <w:t>019</w:t>
      </w:r>
      <w:r w:rsidRPr="005C6868">
        <w:rPr>
          <w:rFonts w:ascii="黑体" w:eastAsia="黑体" w:hAnsi="黑体" w:hint="eastAsia"/>
          <w:b/>
          <w:bCs/>
          <w:color w:val="000000" w:themeColor="text1"/>
          <w:sz w:val="30"/>
          <w:szCs w:val="30"/>
        </w:rPr>
        <w:t>级寒假作业历史试题（四）</w:t>
      </w:r>
      <w:r w:rsidR="00664F0D">
        <w:rPr>
          <w:rFonts w:ascii="宋体" w:hAnsi="宋体" w:hint="eastAsia"/>
          <w:b/>
          <w:bCs/>
          <w:color w:val="000000" w:themeColor="text1"/>
          <w:sz w:val="30"/>
          <w:szCs w:val="30"/>
        </w:rPr>
        <w:t>•</w:t>
      </w:r>
      <w:r w:rsidRPr="005C6868">
        <w:rPr>
          <w:rFonts w:ascii="黑体" w:eastAsia="黑体" w:hAnsi="黑体" w:hint="eastAsia"/>
          <w:b/>
          <w:bCs/>
          <w:color w:val="000000" w:themeColor="text1"/>
          <w:sz w:val="30"/>
          <w:szCs w:val="30"/>
        </w:rPr>
        <w:t>必修二中国史</w:t>
      </w:r>
    </w:p>
    <w:p w14:paraId="3915F139" w14:textId="6E6072AF" w:rsidR="001E219D" w:rsidRPr="00E31E00" w:rsidRDefault="00DD1D3C" w:rsidP="002159F3">
      <w:pPr>
        <w:pStyle w:val="a3"/>
        <w:snapToGrid w:val="0"/>
        <w:ind w:left="218" w:hanging="218"/>
        <w:rPr>
          <w:rFonts w:hAnsi="宋体" w:cs="Times New Roman"/>
          <w:b/>
          <w:bCs/>
          <w:color w:val="000000" w:themeColor="text1"/>
        </w:rPr>
      </w:pPr>
      <w:r w:rsidRPr="00E31E00">
        <w:rPr>
          <w:rFonts w:hAnsi="宋体"/>
          <w:b/>
          <w:bCs/>
          <w:color w:val="000000" w:themeColor="text1"/>
        </w:rPr>
        <w:t>一、选择题</w:t>
      </w:r>
      <w:r w:rsidRPr="00E31E00">
        <w:rPr>
          <w:rFonts w:hAnsi="宋体" w:hint="eastAsia"/>
          <w:b/>
          <w:bCs/>
          <w:color w:val="000000" w:themeColor="text1"/>
        </w:rPr>
        <w:t>（共4</w:t>
      </w:r>
      <w:r w:rsidRPr="00E31E00">
        <w:rPr>
          <w:rFonts w:hAnsi="宋体"/>
          <w:b/>
          <w:bCs/>
          <w:color w:val="000000" w:themeColor="text1"/>
        </w:rPr>
        <w:t>0</w:t>
      </w:r>
      <w:r w:rsidRPr="00E31E00">
        <w:rPr>
          <w:rFonts w:hAnsi="宋体" w:hint="eastAsia"/>
          <w:b/>
          <w:bCs/>
          <w:color w:val="000000" w:themeColor="text1"/>
        </w:rPr>
        <w:t>小题，每小题2分，共8</w:t>
      </w:r>
      <w:r w:rsidRPr="00E31E00">
        <w:rPr>
          <w:rFonts w:hAnsi="宋体"/>
          <w:b/>
          <w:bCs/>
          <w:color w:val="000000" w:themeColor="text1"/>
        </w:rPr>
        <w:t>0</w:t>
      </w:r>
      <w:r w:rsidRPr="00E31E00">
        <w:rPr>
          <w:rFonts w:hAnsi="宋体" w:hint="eastAsia"/>
          <w:b/>
          <w:bCs/>
          <w:color w:val="000000" w:themeColor="text1"/>
        </w:rPr>
        <w:t>分）</w:t>
      </w:r>
    </w:p>
    <w:p w14:paraId="158E054A" w14:textId="4A2451BC" w:rsidR="001E219D" w:rsidRPr="005C6868" w:rsidRDefault="002159F3" w:rsidP="001E219D">
      <w:pPr>
        <w:autoSpaceDE w:val="0"/>
        <w:snapToGrid w:val="0"/>
        <w:rPr>
          <w:rFonts w:ascii="宋体" w:hAnsi="宋体"/>
          <w:color w:val="000000" w:themeColor="text1"/>
          <w:szCs w:val="21"/>
        </w:rPr>
      </w:pPr>
      <w:r w:rsidRPr="005C6868">
        <w:rPr>
          <w:rFonts w:ascii="宋体" w:hAnsi="宋体" w:hint="eastAsia"/>
          <w:color w:val="000000" w:themeColor="text1"/>
          <w:szCs w:val="21"/>
        </w:rPr>
        <w:t>1.</w:t>
      </w:r>
      <w:r w:rsidR="001E219D" w:rsidRPr="005C6868">
        <w:rPr>
          <w:rFonts w:ascii="宋体" w:hAnsi="宋体"/>
          <w:color w:val="000000" w:themeColor="text1"/>
          <w:szCs w:val="21"/>
        </w:rPr>
        <w:t>下列文物或文化遗存能为“长江流域是丝织技术的发源地之一”的观点提供佐证的是</w:t>
      </w:r>
    </w:p>
    <w:p w14:paraId="0CC0B652" w14:textId="6878F197" w:rsidR="001E219D" w:rsidRPr="005C6868" w:rsidRDefault="001E219D" w:rsidP="001E219D">
      <w:pPr>
        <w:autoSpaceDE w:val="0"/>
        <w:snapToGrid w:val="0"/>
        <w:rPr>
          <w:rFonts w:ascii="宋体" w:hAnsi="宋体"/>
          <w:color w:val="000000" w:themeColor="text1"/>
          <w:szCs w:val="21"/>
        </w:rPr>
      </w:pPr>
      <w:r w:rsidRPr="005C6868">
        <w:rPr>
          <w:rFonts w:ascii="宋体" w:hAnsi="宋体"/>
          <w:color w:val="000000" w:themeColor="text1"/>
          <w:szCs w:val="21"/>
        </w:rPr>
        <w:t>A．后母戊大方鼎</w:t>
      </w:r>
      <w:r w:rsidRPr="005C6868">
        <w:rPr>
          <w:rFonts w:ascii="宋体" w:hAnsi="宋体" w:hint="eastAsia"/>
          <w:color w:val="000000" w:themeColor="text1"/>
          <w:szCs w:val="21"/>
        </w:rPr>
        <w:t xml:space="preserve">  </w:t>
      </w:r>
      <w:r w:rsidRPr="005C6868">
        <w:rPr>
          <w:rFonts w:ascii="宋体" w:hAnsi="宋体"/>
          <w:color w:val="000000" w:themeColor="text1"/>
          <w:szCs w:val="21"/>
        </w:rPr>
        <w:t>B．夏县西阴村遗址</w:t>
      </w:r>
      <w:r w:rsidRPr="005C6868">
        <w:rPr>
          <w:rFonts w:ascii="宋体" w:hAnsi="宋体" w:hint="eastAsia"/>
          <w:color w:val="000000" w:themeColor="text1"/>
          <w:szCs w:val="21"/>
        </w:rPr>
        <w:t xml:space="preserve">  </w:t>
      </w:r>
      <w:r w:rsidRPr="005C6868">
        <w:rPr>
          <w:rFonts w:ascii="宋体" w:hAnsi="宋体"/>
          <w:color w:val="000000" w:themeColor="text1"/>
          <w:szCs w:val="21"/>
        </w:rPr>
        <w:t>C．马王堆素纱禅衣</w:t>
      </w:r>
      <w:r w:rsidRPr="005C6868">
        <w:rPr>
          <w:rFonts w:ascii="宋体" w:hAnsi="宋体" w:hint="eastAsia"/>
          <w:color w:val="000000" w:themeColor="text1"/>
          <w:szCs w:val="21"/>
        </w:rPr>
        <w:t xml:space="preserve">  </w:t>
      </w:r>
      <w:r w:rsidRPr="005C6868">
        <w:rPr>
          <w:rFonts w:ascii="宋体" w:hAnsi="宋体"/>
          <w:color w:val="000000" w:themeColor="text1"/>
          <w:szCs w:val="21"/>
        </w:rPr>
        <w:t>D．吴兴钱山漾遗址</w:t>
      </w:r>
    </w:p>
    <w:p w14:paraId="419FBAF1" w14:textId="35064F03" w:rsidR="001C0ADC" w:rsidRPr="005C6868" w:rsidRDefault="002159F3" w:rsidP="001C0ADC">
      <w:pPr>
        <w:autoSpaceDE w:val="0"/>
        <w:snapToGrid w:val="0"/>
        <w:rPr>
          <w:rFonts w:ascii="宋体" w:hAnsi="宋体"/>
          <w:color w:val="000000" w:themeColor="text1"/>
          <w:szCs w:val="21"/>
        </w:rPr>
      </w:pPr>
      <w:r w:rsidRPr="005C6868">
        <w:rPr>
          <w:rFonts w:ascii="宋体" w:hAnsi="宋体" w:hint="eastAsia"/>
          <w:color w:val="000000" w:themeColor="text1"/>
          <w:szCs w:val="21"/>
        </w:rPr>
        <w:t>2</w:t>
      </w:r>
      <w:r w:rsidR="00DD1D3C" w:rsidRPr="005C6868">
        <w:rPr>
          <w:rFonts w:ascii="宋体" w:hAnsi="宋体" w:hint="eastAsia"/>
          <w:color w:val="000000" w:themeColor="text1"/>
          <w:szCs w:val="21"/>
        </w:rPr>
        <w:t>.</w:t>
      </w:r>
      <w:r w:rsidR="001C0ADC" w:rsidRPr="005C6868">
        <w:rPr>
          <w:rFonts w:ascii="宋体" w:hAnsi="宋体" w:cs="宋体" w:hint="eastAsia"/>
          <w:color w:val="000000" w:themeColor="text1"/>
          <w:sz w:val="22"/>
        </w:rPr>
        <w:t xml:space="preserve"> </w:t>
      </w:r>
      <w:r w:rsidR="001C0ADC" w:rsidRPr="005C6868">
        <w:rPr>
          <w:rFonts w:ascii="宋体" w:hAnsi="宋体" w:hint="eastAsia"/>
          <w:color w:val="000000" w:themeColor="text1"/>
          <w:szCs w:val="21"/>
        </w:rPr>
        <w:t>甲骨文卜辞：“（王）大令众人曰：协田。”（诗经）：”千耦从耘。”（宋代）范成大《四时田园杂兴》：“昼出耘田夜绩麻．村庄儿女各当家。童孙未解供耕织，也傍桑阴学种瓜。”材料反映了</w:t>
      </w:r>
    </w:p>
    <w:p w14:paraId="27D3924F" w14:textId="77777777" w:rsidR="001C0ADC" w:rsidRPr="005C6868" w:rsidRDefault="001C0ADC" w:rsidP="001C0ADC">
      <w:pPr>
        <w:autoSpaceDE w:val="0"/>
        <w:snapToGrid w:val="0"/>
        <w:rPr>
          <w:rFonts w:ascii="宋体" w:hAnsi="宋体"/>
          <w:color w:val="000000" w:themeColor="text1"/>
          <w:szCs w:val="21"/>
        </w:rPr>
      </w:pPr>
      <w:r w:rsidRPr="005C6868">
        <w:rPr>
          <w:rFonts w:ascii="宋体" w:hAnsi="宋体" w:hint="eastAsia"/>
          <w:color w:val="000000" w:themeColor="text1"/>
          <w:szCs w:val="21"/>
        </w:rPr>
        <w:t>A．铁犁牛耕是传统农业的主要耕作方式  B．小农经济是古代社会的基本生产模式</w:t>
      </w:r>
    </w:p>
    <w:p w14:paraId="7AA0A39B" w14:textId="77777777" w:rsidR="001C0ADC" w:rsidRPr="005C6868" w:rsidRDefault="001C0ADC" w:rsidP="001C0ADC">
      <w:pPr>
        <w:autoSpaceDE w:val="0"/>
        <w:snapToGrid w:val="0"/>
        <w:rPr>
          <w:rFonts w:ascii="宋体" w:hAnsi="宋体"/>
          <w:color w:val="000000" w:themeColor="text1"/>
          <w:szCs w:val="21"/>
        </w:rPr>
      </w:pPr>
      <w:r w:rsidRPr="005C6868">
        <w:rPr>
          <w:rFonts w:ascii="宋体" w:hAnsi="宋体" w:hint="eastAsia"/>
          <w:color w:val="000000" w:themeColor="text1"/>
          <w:szCs w:val="21"/>
        </w:rPr>
        <w:t>C．精耕细作推动古代农业长期领先世界  D．农业经营方式由集体劳作到个体农耕</w:t>
      </w:r>
    </w:p>
    <w:p w14:paraId="7FB17960" w14:textId="2180570F" w:rsidR="00D25E97" w:rsidRPr="005C6868" w:rsidRDefault="002159F3" w:rsidP="00D25E97">
      <w:pPr>
        <w:autoSpaceDE w:val="0"/>
        <w:snapToGrid w:val="0"/>
        <w:rPr>
          <w:rFonts w:ascii="宋体" w:hAnsi="宋体"/>
          <w:color w:val="000000" w:themeColor="text1"/>
          <w:szCs w:val="21"/>
        </w:rPr>
      </w:pPr>
      <w:r w:rsidRPr="005C6868">
        <w:rPr>
          <w:rFonts w:ascii="宋体" w:hAnsi="宋体" w:hint="eastAsia"/>
          <w:color w:val="000000" w:themeColor="text1"/>
          <w:szCs w:val="21"/>
        </w:rPr>
        <w:t>3</w:t>
      </w:r>
      <w:r w:rsidR="00D25E97" w:rsidRPr="005C6868">
        <w:rPr>
          <w:rFonts w:ascii="宋体" w:hAnsi="宋体" w:hint="eastAsia"/>
          <w:color w:val="000000" w:themeColor="text1"/>
          <w:szCs w:val="21"/>
        </w:rPr>
        <w:t>.</w:t>
      </w:r>
      <w:r w:rsidR="00D25E97" w:rsidRPr="005C6868">
        <w:rPr>
          <w:rFonts w:ascii="宋体" w:hAnsi="宋体"/>
          <w:color w:val="000000" w:themeColor="text1"/>
          <w:szCs w:val="21"/>
        </w:rPr>
        <w:t>司马迁认为，下图所示地区“于天下三分之一而人众不过什三，然量其富，什居其六。”秦汉时期，有利于该地区经济发展的因素有：</w:t>
      </w:r>
    </w:p>
    <w:p w14:paraId="568A52AE" w14:textId="0F7AE089" w:rsidR="00D25E97" w:rsidRPr="005C6868" w:rsidRDefault="00D25E97" w:rsidP="009C1C74">
      <w:pPr>
        <w:autoSpaceDE w:val="0"/>
        <w:snapToGrid w:val="0"/>
        <w:jc w:val="center"/>
        <w:rPr>
          <w:rFonts w:ascii="宋体" w:hAnsi="宋体"/>
          <w:color w:val="000000" w:themeColor="text1"/>
          <w:szCs w:val="21"/>
        </w:rPr>
      </w:pPr>
      <w:r w:rsidRPr="005C6868">
        <w:rPr>
          <w:rFonts w:ascii="宋体" w:hAnsi="宋体"/>
          <w:noProof/>
          <w:color w:val="000000" w:themeColor="text1"/>
          <w:szCs w:val="21"/>
        </w:rPr>
        <w:drawing>
          <wp:inline distT="0" distB="0" distL="0" distR="0" wp14:anchorId="72691BC5" wp14:editId="455B476E">
            <wp:extent cx="2066925" cy="1285875"/>
            <wp:effectExtent l="0" t="0" r="0" b="0"/>
            <wp:docPr id="100001" name="图片 100001" descr="figure"/>
            <wp:cNvGraphicFramePr/>
            <a:graphic xmlns:a="http://schemas.openxmlformats.org/drawingml/2006/main">
              <a:graphicData uri="http://schemas.openxmlformats.org/drawingml/2006/picture">
                <pic:pic xmlns:pic="http://schemas.openxmlformats.org/drawingml/2006/picture">
                  <pic:nvPicPr>
                    <pic:cNvPr id="1636387864" name=""/>
                    <pic:cNvPicPr/>
                  </pic:nvPicPr>
                  <pic:blipFill>
                    <a:blip r:embed="rId6"/>
                    <a:stretch>
                      <a:fillRect/>
                    </a:stretch>
                  </pic:blipFill>
                  <pic:spPr>
                    <a:xfrm>
                      <a:off x="0" y="0"/>
                      <a:ext cx="2066925" cy="1285875"/>
                    </a:xfrm>
                    <a:prstGeom prst="rect">
                      <a:avLst/>
                    </a:prstGeom>
                  </pic:spPr>
                </pic:pic>
              </a:graphicData>
            </a:graphic>
          </wp:inline>
        </w:drawing>
      </w:r>
    </w:p>
    <w:p w14:paraId="1392D254" w14:textId="77777777" w:rsidR="00D25E97" w:rsidRPr="005C6868" w:rsidRDefault="00D25E97" w:rsidP="00D25E97">
      <w:pPr>
        <w:autoSpaceDE w:val="0"/>
        <w:snapToGrid w:val="0"/>
        <w:rPr>
          <w:rFonts w:ascii="宋体" w:hAnsi="宋体"/>
          <w:color w:val="000000" w:themeColor="text1"/>
          <w:szCs w:val="21"/>
        </w:rPr>
      </w:pPr>
      <w:r w:rsidRPr="005C6868">
        <w:rPr>
          <w:rFonts w:ascii="宋体" w:hAnsi="宋体"/>
          <w:color w:val="000000" w:themeColor="text1"/>
          <w:szCs w:val="21"/>
        </w:rPr>
        <w:t>①处于全国政治、经济中心，地位突出</w:t>
      </w:r>
    </w:p>
    <w:p w14:paraId="029B9053" w14:textId="77777777" w:rsidR="00D25E97" w:rsidRPr="005C6868" w:rsidRDefault="00D25E97" w:rsidP="00D25E97">
      <w:pPr>
        <w:autoSpaceDE w:val="0"/>
        <w:snapToGrid w:val="0"/>
        <w:rPr>
          <w:rFonts w:ascii="宋体" w:hAnsi="宋体"/>
          <w:color w:val="000000" w:themeColor="text1"/>
          <w:szCs w:val="21"/>
        </w:rPr>
      </w:pPr>
      <w:r w:rsidRPr="005C6868">
        <w:rPr>
          <w:rFonts w:ascii="宋体" w:hAnsi="宋体"/>
          <w:color w:val="000000" w:themeColor="text1"/>
          <w:szCs w:val="21"/>
        </w:rPr>
        <w:t>②大兴水利，建设贯通南北的运河体系</w:t>
      </w:r>
    </w:p>
    <w:p w14:paraId="24FC6F49" w14:textId="77777777" w:rsidR="00D25E97" w:rsidRPr="005C6868" w:rsidRDefault="00D25E97" w:rsidP="00D25E97">
      <w:pPr>
        <w:autoSpaceDE w:val="0"/>
        <w:snapToGrid w:val="0"/>
        <w:rPr>
          <w:rFonts w:ascii="宋体" w:hAnsi="宋体"/>
          <w:color w:val="000000" w:themeColor="text1"/>
          <w:szCs w:val="21"/>
        </w:rPr>
      </w:pPr>
      <w:r w:rsidRPr="005C6868">
        <w:rPr>
          <w:rFonts w:ascii="宋体" w:hAnsi="宋体"/>
          <w:color w:val="000000" w:themeColor="text1"/>
          <w:szCs w:val="21"/>
        </w:rPr>
        <w:t>③作为全国道路网络的中心，交通便利</w:t>
      </w:r>
    </w:p>
    <w:p w14:paraId="034600AB" w14:textId="77777777" w:rsidR="00D25E97" w:rsidRPr="005C6868" w:rsidRDefault="00D25E97" w:rsidP="00D25E97">
      <w:pPr>
        <w:autoSpaceDE w:val="0"/>
        <w:snapToGrid w:val="0"/>
        <w:rPr>
          <w:rFonts w:ascii="宋体" w:hAnsi="宋体"/>
          <w:color w:val="000000" w:themeColor="text1"/>
          <w:szCs w:val="21"/>
        </w:rPr>
      </w:pPr>
      <w:r w:rsidRPr="005C6868">
        <w:rPr>
          <w:rFonts w:ascii="宋体" w:hAnsi="宋体"/>
          <w:color w:val="000000" w:themeColor="text1"/>
          <w:szCs w:val="21"/>
        </w:rPr>
        <w:t>④曲辕犁的使用、推广，生产技术进步</w:t>
      </w:r>
    </w:p>
    <w:p w14:paraId="2F944CA1" w14:textId="77777777" w:rsidR="00D25E97" w:rsidRPr="005C6868" w:rsidRDefault="00D25E97" w:rsidP="00D25E97">
      <w:pPr>
        <w:autoSpaceDE w:val="0"/>
        <w:snapToGrid w:val="0"/>
        <w:rPr>
          <w:rFonts w:ascii="宋体" w:hAnsi="宋体"/>
          <w:color w:val="000000" w:themeColor="text1"/>
          <w:szCs w:val="21"/>
        </w:rPr>
      </w:pPr>
      <w:r w:rsidRPr="005C6868">
        <w:rPr>
          <w:rFonts w:ascii="宋体" w:hAnsi="宋体"/>
          <w:color w:val="000000" w:themeColor="text1"/>
          <w:szCs w:val="21"/>
        </w:rPr>
        <w:t>A．①②</w:t>
      </w:r>
      <w:r w:rsidRPr="005C6868">
        <w:rPr>
          <w:rFonts w:ascii="宋体" w:hAnsi="宋体" w:hint="eastAsia"/>
          <w:color w:val="000000" w:themeColor="text1"/>
          <w:szCs w:val="21"/>
        </w:rPr>
        <w:t xml:space="preserve">      </w:t>
      </w:r>
      <w:r w:rsidRPr="005C6868">
        <w:rPr>
          <w:rFonts w:ascii="宋体" w:hAnsi="宋体"/>
          <w:color w:val="000000" w:themeColor="text1"/>
          <w:szCs w:val="21"/>
        </w:rPr>
        <w:t>B．③④</w:t>
      </w:r>
      <w:r w:rsidRPr="005C6868">
        <w:rPr>
          <w:rFonts w:ascii="宋体" w:hAnsi="宋体" w:hint="eastAsia"/>
          <w:color w:val="000000" w:themeColor="text1"/>
          <w:szCs w:val="21"/>
        </w:rPr>
        <w:t xml:space="preserve">      </w:t>
      </w:r>
      <w:r w:rsidRPr="005C6868">
        <w:rPr>
          <w:rFonts w:ascii="宋体" w:hAnsi="宋体"/>
          <w:color w:val="000000" w:themeColor="text1"/>
          <w:szCs w:val="21"/>
        </w:rPr>
        <w:t>C．①③</w:t>
      </w:r>
      <w:r w:rsidRPr="005C6868">
        <w:rPr>
          <w:rFonts w:ascii="宋体" w:hAnsi="宋体" w:hint="eastAsia"/>
          <w:color w:val="000000" w:themeColor="text1"/>
          <w:szCs w:val="21"/>
        </w:rPr>
        <w:t xml:space="preserve">      </w:t>
      </w:r>
      <w:r w:rsidRPr="005C6868">
        <w:rPr>
          <w:rFonts w:ascii="宋体" w:hAnsi="宋体"/>
          <w:color w:val="000000" w:themeColor="text1"/>
          <w:szCs w:val="21"/>
        </w:rPr>
        <w:t>D．②④</w:t>
      </w:r>
    </w:p>
    <w:p w14:paraId="43E38C13" w14:textId="237D35BD" w:rsidR="002132C2" w:rsidRPr="005C6868" w:rsidRDefault="002159F3" w:rsidP="002132C2">
      <w:pPr>
        <w:autoSpaceDE w:val="0"/>
        <w:snapToGrid w:val="0"/>
        <w:rPr>
          <w:rFonts w:ascii="宋体" w:hAnsi="宋体"/>
          <w:color w:val="000000" w:themeColor="text1"/>
          <w:szCs w:val="21"/>
        </w:rPr>
      </w:pPr>
      <w:r w:rsidRPr="005C6868">
        <w:rPr>
          <w:rFonts w:ascii="宋体" w:hAnsi="宋体" w:hint="eastAsia"/>
          <w:color w:val="000000" w:themeColor="text1"/>
          <w:szCs w:val="21"/>
        </w:rPr>
        <w:t>4.</w:t>
      </w:r>
      <w:r w:rsidR="002132C2" w:rsidRPr="005C6868">
        <w:rPr>
          <w:rFonts w:ascii="宋体" w:hAnsi="宋体"/>
          <w:color w:val="000000" w:themeColor="text1"/>
          <w:szCs w:val="21"/>
        </w:rPr>
        <w:t>《史记・河渠书》载“渠成，注填淤之水，溉泽卤之地四万余顷（合今280万亩），收皆亩一钟（六石四斗）。于是关中为沃野，无凶年，秦以富强，卒并诸侯”；王国维在《西域井渠考》中提出了现今“坎儿井”来源于“井渠”的观点。题中所涉的两大古代水利工程</w:t>
      </w:r>
    </w:p>
    <w:p w14:paraId="06700821" w14:textId="282A4B21" w:rsidR="002132C2" w:rsidRPr="005C6868" w:rsidRDefault="002132C2" w:rsidP="002132C2">
      <w:pPr>
        <w:autoSpaceDE w:val="0"/>
        <w:snapToGrid w:val="0"/>
        <w:rPr>
          <w:rFonts w:ascii="宋体" w:hAnsi="宋体"/>
          <w:color w:val="000000" w:themeColor="text1"/>
          <w:szCs w:val="21"/>
        </w:rPr>
      </w:pPr>
      <w:r w:rsidRPr="005C6868">
        <w:rPr>
          <w:rFonts w:ascii="宋体" w:hAnsi="宋体"/>
          <w:color w:val="000000" w:themeColor="text1"/>
          <w:szCs w:val="21"/>
        </w:rPr>
        <w:t>A．皆位于灌溉发达的关中地区</w:t>
      </w:r>
      <w:r w:rsidRPr="005C6868">
        <w:rPr>
          <w:rFonts w:ascii="宋体" w:hAnsi="宋体" w:hint="eastAsia"/>
          <w:color w:val="000000" w:themeColor="text1"/>
          <w:szCs w:val="21"/>
        </w:rPr>
        <w:t xml:space="preserve">      </w:t>
      </w:r>
      <w:r w:rsidRPr="005C6868">
        <w:rPr>
          <w:rFonts w:ascii="宋体" w:hAnsi="宋体"/>
          <w:color w:val="000000" w:themeColor="text1"/>
          <w:szCs w:val="21"/>
        </w:rPr>
        <w:t>B．是战国时期水利工程的典范</w:t>
      </w:r>
    </w:p>
    <w:p w14:paraId="4876FBD6" w14:textId="493FDC62" w:rsidR="002132C2" w:rsidRPr="005C6868" w:rsidRDefault="002132C2" w:rsidP="002132C2">
      <w:pPr>
        <w:autoSpaceDE w:val="0"/>
        <w:snapToGrid w:val="0"/>
        <w:rPr>
          <w:rFonts w:ascii="宋体" w:hAnsi="宋体"/>
          <w:color w:val="000000" w:themeColor="text1"/>
          <w:szCs w:val="21"/>
        </w:rPr>
      </w:pPr>
      <w:r w:rsidRPr="005C6868">
        <w:rPr>
          <w:rFonts w:ascii="宋体" w:hAnsi="宋体"/>
          <w:color w:val="000000" w:themeColor="text1"/>
          <w:szCs w:val="21"/>
        </w:rPr>
        <w:t>C．为秦完成统一大业创造条件</w:t>
      </w:r>
      <w:r w:rsidRPr="005C6868">
        <w:rPr>
          <w:rFonts w:ascii="宋体" w:hAnsi="宋体" w:hint="eastAsia"/>
          <w:color w:val="000000" w:themeColor="text1"/>
          <w:szCs w:val="21"/>
        </w:rPr>
        <w:t xml:space="preserve">      </w:t>
      </w:r>
      <w:r w:rsidRPr="005C6868">
        <w:rPr>
          <w:rFonts w:ascii="宋体" w:hAnsi="宋体"/>
          <w:color w:val="000000" w:themeColor="text1"/>
          <w:szCs w:val="21"/>
        </w:rPr>
        <w:t>D．基本解除了黄泛地区的水患</w:t>
      </w:r>
    </w:p>
    <w:p w14:paraId="674C9248" w14:textId="6BD652A6" w:rsidR="00DE4200" w:rsidRPr="005C6868" w:rsidRDefault="002159F3" w:rsidP="00DE4200">
      <w:pPr>
        <w:autoSpaceDE w:val="0"/>
        <w:snapToGrid w:val="0"/>
        <w:rPr>
          <w:rFonts w:ascii="宋体" w:hAnsi="宋体"/>
          <w:color w:val="000000" w:themeColor="text1"/>
          <w:szCs w:val="21"/>
        </w:rPr>
      </w:pPr>
      <w:r w:rsidRPr="005C6868">
        <w:rPr>
          <w:rFonts w:ascii="宋体" w:hAnsi="宋体" w:hint="eastAsia"/>
          <w:color w:val="000000" w:themeColor="text1"/>
          <w:szCs w:val="21"/>
        </w:rPr>
        <w:t>5</w:t>
      </w:r>
      <w:r w:rsidR="00DE4200" w:rsidRPr="005C6868">
        <w:rPr>
          <w:rFonts w:ascii="宋体" w:hAnsi="宋体" w:hint="eastAsia"/>
          <w:color w:val="000000" w:themeColor="text1"/>
          <w:szCs w:val="21"/>
        </w:rPr>
        <w:t>.</w:t>
      </w:r>
      <w:r w:rsidR="00DE4200" w:rsidRPr="005C6868">
        <w:rPr>
          <w:rFonts w:ascii="宋体" w:hAnsi="宋体"/>
          <w:color w:val="000000" w:themeColor="text1"/>
          <w:szCs w:val="21"/>
        </w:rPr>
        <w:t>下图片是我国古代某农业工具。下列关于该工具表述正确的是</w:t>
      </w:r>
    </w:p>
    <w:p w14:paraId="7F94C42C" w14:textId="60128726" w:rsidR="00DE4200" w:rsidRPr="005C6868" w:rsidRDefault="00DE4200" w:rsidP="009C1C74">
      <w:pPr>
        <w:autoSpaceDE w:val="0"/>
        <w:snapToGrid w:val="0"/>
        <w:jc w:val="center"/>
        <w:rPr>
          <w:rFonts w:ascii="宋体" w:hAnsi="宋体"/>
          <w:color w:val="000000" w:themeColor="text1"/>
          <w:szCs w:val="21"/>
        </w:rPr>
      </w:pPr>
      <w:r w:rsidRPr="005C6868">
        <w:rPr>
          <w:rFonts w:ascii="宋体" w:hAnsi="宋体"/>
          <w:noProof/>
          <w:color w:val="000000" w:themeColor="text1"/>
          <w:szCs w:val="21"/>
        </w:rPr>
        <w:drawing>
          <wp:inline distT="0" distB="0" distL="0" distR="0" wp14:anchorId="48C5713F" wp14:editId="5996570D">
            <wp:extent cx="1838325" cy="1123950"/>
            <wp:effectExtent l="0" t="0" r="0" b="0"/>
            <wp:docPr id="1444280965" name="图片 1444280965" descr="figure"/>
            <wp:cNvGraphicFramePr/>
            <a:graphic xmlns:a="http://schemas.openxmlformats.org/drawingml/2006/main">
              <a:graphicData uri="http://schemas.openxmlformats.org/drawingml/2006/picture">
                <pic:pic xmlns:pic="http://schemas.openxmlformats.org/drawingml/2006/picture">
                  <pic:nvPicPr>
                    <pic:cNvPr id="310468568" name=""/>
                    <pic:cNvPicPr/>
                  </pic:nvPicPr>
                  <pic:blipFill>
                    <a:blip r:embed="rId7"/>
                    <a:stretch>
                      <a:fillRect/>
                    </a:stretch>
                  </pic:blipFill>
                  <pic:spPr>
                    <a:xfrm>
                      <a:off x="0" y="0"/>
                      <a:ext cx="1838325" cy="1123950"/>
                    </a:xfrm>
                    <a:prstGeom prst="rect">
                      <a:avLst/>
                    </a:prstGeom>
                  </pic:spPr>
                </pic:pic>
              </a:graphicData>
            </a:graphic>
          </wp:inline>
        </w:drawing>
      </w:r>
    </w:p>
    <w:p w14:paraId="0936BB08" w14:textId="77777777" w:rsidR="00DE4200" w:rsidRPr="005C6868" w:rsidRDefault="00DE4200" w:rsidP="00DE4200">
      <w:pPr>
        <w:autoSpaceDE w:val="0"/>
        <w:snapToGrid w:val="0"/>
        <w:rPr>
          <w:rFonts w:ascii="宋体" w:hAnsi="宋体"/>
          <w:color w:val="000000" w:themeColor="text1"/>
          <w:szCs w:val="21"/>
        </w:rPr>
      </w:pPr>
    </w:p>
    <w:p w14:paraId="13B1DCE1" w14:textId="77777777" w:rsidR="00973D2A" w:rsidRPr="005C6868" w:rsidRDefault="00DE4200" w:rsidP="00973D2A">
      <w:pPr>
        <w:autoSpaceDE w:val="0"/>
        <w:snapToGrid w:val="0"/>
        <w:rPr>
          <w:rFonts w:ascii="宋体" w:hAnsi="宋体"/>
          <w:color w:val="000000" w:themeColor="text1"/>
          <w:szCs w:val="21"/>
        </w:rPr>
      </w:pPr>
      <w:r w:rsidRPr="005C6868">
        <w:rPr>
          <w:rFonts w:ascii="宋体" w:hAnsi="宋体"/>
          <w:color w:val="000000" w:themeColor="text1"/>
          <w:szCs w:val="21"/>
        </w:rPr>
        <w:t>A．出现于春秋战国</w:t>
      </w:r>
      <w:r w:rsidRPr="005C6868">
        <w:rPr>
          <w:rFonts w:ascii="宋体" w:hAnsi="宋体" w:hint="eastAsia"/>
          <w:color w:val="000000" w:themeColor="text1"/>
          <w:szCs w:val="21"/>
        </w:rPr>
        <w:t xml:space="preserve"> </w:t>
      </w:r>
      <w:r w:rsidRPr="005C6868">
        <w:rPr>
          <w:rFonts w:ascii="宋体" w:hAnsi="宋体"/>
          <w:color w:val="000000" w:themeColor="text1"/>
          <w:szCs w:val="21"/>
        </w:rPr>
        <w:t>B．</w:t>
      </w:r>
      <w:r w:rsidR="008F11C1" w:rsidRPr="005C6868">
        <w:rPr>
          <w:rFonts w:ascii="宋体" w:hAnsi="宋体"/>
          <w:color w:val="000000" w:themeColor="text1"/>
          <w:szCs w:val="21"/>
        </w:rPr>
        <w:t>推动</w:t>
      </w:r>
      <w:r w:rsidRPr="005C6868">
        <w:rPr>
          <w:rFonts w:ascii="宋体" w:hAnsi="宋体"/>
          <w:color w:val="000000" w:themeColor="text1"/>
          <w:szCs w:val="21"/>
        </w:rPr>
        <w:t>冶铁技术进步</w:t>
      </w:r>
      <w:r w:rsidRPr="005C6868">
        <w:rPr>
          <w:rFonts w:ascii="宋体" w:hAnsi="宋体" w:hint="eastAsia"/>
          <w:color w:val="000000" w:themeColor="text1"/>
          <w:szCs w:val="21"/>
        </w:rPr>
        <w:t xml:space="preserve"> </w:t>
      </w:r>
      <w:r w:rsidRPr="005C6868">
        <w:rPr>
          <w:rFonts w:ascii="宋体" w:hAnsi="宋体"/>
          <w:color w:val="000000" w:themeColor="text1"/>
          <w:szCs w:val="21"/>
        </w:rPr>
        <w:t>C．</w:t>
      </w:r>
      <w:r w:rsidR="008F11C1" w:rsidRPr="005C6868">
        <w:rPr>
          <w:rFonts w:ascii="宋体" w:hAnsi="宋体"/>
          <w:color w:val="000000" w:themeColor="text1"/>
          <w:szCs w:val="21"/>
        </w:rPr>
        <w:t>标志</w:t>
      </w:r>
      <w:r w:rsidRPr="005C6868">
        <w:rPr>
          <w:rFonts w:ascii="宋体" w:hAnsi="宋体"/>
          <w:color w:val="000000" w:themeColor="text1"/>
          <w:szCs w:val="21"/>
        </w:rPr>
        <w:t>犁耕技术成熟</w:t>
      </w:r>
      <w:r w:rsidRPr="005C6868">
        <w:rPr>
          <w:rFonts w:ascii="宋体" w:hAnsi="宋体" w:hint="eastAsia"/>
          <w:color w:val="000000" w:themeColor="text1"/>
          <w:szCs w:val="21"/>
        </w:rPr>
        <w:t xml:space="preserve"> </w:t>
      </w:r>
      <w:r w:rsidRPr="005C6868">
        <w:rPr>
          <w:rFonts w:ascii="宋体" w:hAnsi="宋体"/>
          <w:color w:val="000000" w:themeColor="text1"/>
          <w:szCs w:val="21"/>
        </w:rPr>
        <w:t>D．</w:t>
      </w:r>
      <w:r w:rsidR="008F11C1" w:rsidRPr="005C6868">
        <w:rPr>
          <w:rFonts w:ascii="宋体" w:hAnsi="宋体"/>
          <w:color w:val="000000" w:themeColor="text1"/>
          <w:szCs w:val="21"/>
        </w:rPr>
        <w:t>利于播种效率</w:t>
      </w:r>
      <w:r w:rsidRPr="005C6868">
        <w:rPr>
          <w:rFonts w:ascii="宋体" w:hAnsi="宋体"/>
          <w:color w:val="000000" w:themeColor="text1"/>
          <w:szCs w:val="21"/>
        </w:rPr>
        <w:t>提高</w:t>
      </w:r>
    </w:p>
    <w:p w14:paraId="29735558" w14:textId="2610A728" w:rsidR="00973D2A" w:rsidRPr="005C6868" w:rsidRDefault="002159F3" w:rsidP="00973D2A">
      <w:pPr>
        <w:rPr>
          <w:rFonts w:ascii="宋体" w:hAnsi="宋体" w:cs="宋体"/>
          <w:color w:val="000000" w:themeColor="text1"/>
          <w:sz w:val="22"/>
        </w:rPr>
      </w:pPr>
      <w:r w:rsidRPr="005C6868">
        <w:rPr>
          <w:rFonts w:ascii="宋体" w:hAnsi="宋体" w:cs="宋体" w:hint="eastAsia"/>
          <w:color w:val="000000" w:themeColor="text1"/>
          <w:sz w:val="22"/>
        </w:rPr>
        <w:t>6</w:t>
      </w:r>
      <w:r w:rsidR="00973D2A" w:rsidRPr="005C6868">
        <w:rPr>
          <w:rFonts w:ascii="宋体" w:hAnsi="宋体" w:cs="宋体" w:hint="eastAsia"/>
          <w:color w:val="000000" w:themeColor="text1"/>
          <w:sz w:val="22"/>
        </w:rPr>
        <w:t>.古诗有云：“岂料山中有遗宝，磊落如䃜万车炭（煤）……为君铸作百链刀，要斩长鲸为万段。”中国古代以煤作为燃料冶铁开始于</w:t>
      </w:r>
    </w:p>
    <w:p w14:paraId="489DCDE3" w14:textId="77777777" w:rsidR="00973D2A" w:rsidRPr="005C6868" w:rsidRDefault="00973D2A" w:rsidP="00973D2A">
      <w:pPr>
        <w:rPr>
          <w:rFonts w:ascii="宋体" w:hAnsi="宋体" w:cs="宋体"/>
          <w:color w:val="000000" w:themeColor="text1"/>
          <w:sz w:val="22"/>
        </w:rPr>
      </w:pPr>
      <w:r w:rsidRPr="005C6868">
        <w:rPr>
          <w:rFonts w:ascii="宋体" w:hAnsi="宋体" w:cs="宋体" w:hint="eastAsia"/>
          <w:color w:val="000000" w:themeColor="text1"/>
          <w:sz w:val="22"/>
        </w:rPr>
        <w:t>A．战国           B．西汉</w:t>
      </w:r>
      <w:r w:rsidRPr="005C6868">
        <w:rPr>
          <w:rFonts w:ascii="宋体" w:hAnsi="宋体" w:cs="宋体"/>
          <w:color w:val="000000" w:themeColor="text1"/>
          <w:sz w:val="22"/>
        </w:rPr>
        <w:tab/>
      </w:r>
      <w:r w:rsidRPr="005C6868">
        <w:rPr>
          <w:rFonts w:ascii="宋体" w:hAnsi="宋体" w:cs="宋体"/>
          <w:color w:val="000000" w:themeColor="text1"/>
          <w:sz w:val="22"/>
        </w:rPr>
        <w:tab/>
      </w:r>
      <w:r w:rsidRPr="005C6868">
        <w:rPr>
          <w:rFonts w:ascii="宋体" w:hAnsi="宋体" w:cs="宋体"/>
          <w:color w:val="000000" w:themeColor="text1"/>
          <w:sz w:val="22"/>
        </w:rPr>
        <w:tab/>
      </w:r>
      <w:r w:rsidRPr="005C6868">
        <w:rPr>
          <w:rFonts w:ascii="宋体" w:hAnsi="宋体" w:cs="宋体" w:hint="eastAsia"/>
          <w:color w:val="000000" w:themeColor="text1"/>
          <w:sz w:val="22"/>
        </w:rPr>
        <w:t>C．南北朝           D．北宋</w:t>
      </w:r>
    </w:p>
    <w:p w14:paraId="4F346F7A" w14:textId="02C0D7F1" w:rsidR="001E219D" w:rsidRPr="005C6868" w:rsidRDefault="002159F3" w:rsidP="001E219D">
      <w:pPr>
        <w:rPr>
          <w:rFonts w:ascii="宋体" w:hAnsi="宋体" w:cs="宋体"/>
          <w:color w:val="000000" w:themeColor="text1"/>
          <w:sz w:val="22"/>
        </w:rPr>
      </w:pPr>
      <w:r w:rsidRPr="005C6868">
        <w:rPr>
          <w:rFonts w:ascii="宋体" w:hAnsi="宋体" w:cs="宋体" w:hint="eastAsia"/>
          <w:color w:val="000000" w:themeColor="text1"/>
          <w:sz w:val="22"/>
        </w:rPr>
        <w:t>7.</w:t>
      </w:r>
      <w:r w:rsidR="001E219D" w:rsidRPr="005C6868">
        <w:rPr>
          <w:rFonts w:ascii="宋体" w:hAnsi="宋体" w:cs="宋体"/>
          <w:color w:val="000000" w:themeColor="text1"/>
          <w:sz w:val="22"/>
        </w:rPr>
        <w:t>生产工具的改进和创新，极大促进经济的发展。下图所示的生产工具</w:t>
      </w:r>
    </w:p>
    <w:p w14:paraId="29A58592" w14:textId="6C7A746A" w:rsidR="001E219D" w:rsidRPr="005C6868" w:rsidRDefault="001E219D" w:rsidP="009C1C74">
      <w:pPr>
        <w:jc w:val="center"/>
        <w:rPr>
          <w:rFonts w:ascii="宋体" w:hAnsi="宋体" w:cs="宋体"/>
          <w:color w:val="000000" w:themeColor="text1"/>
          <w:sz w:val="22"/>
        </w:rPr>
      </w:pPr>
      <w:r w:rsidRPr="005C6868">
        <w:rPr>
          <w:rFonts w:ascii="宋体" w:hAnsi="宋体" w:cs="宋体"/>
          <w:noProof/>
          <w:color w:val="000000" w:themeColor="text1"/>
          <w:sz w:val="22"/>
        </w:rPr>
        <w:lastRenderedPageBreak/>
        <w:drawing>
          <wp:inline distT="0" distB="0" distL="0" distR="0" wp14:anchorId="5E0D7BED" wp14:editId="465827C3">
            <wp:extent cx="2209800" cy="1476375"/>
            <wp:effectExtent l="0" t="0" r="0" b="0"/>
            <wp:docPr id="1" name="图片 1" descr="figure"/>
            <wp:cNvGraphicFramePr/>
            <a:graphic xmlns:a="http://schemas.openxmlformats.org/drawingml/2006/main">
              <a:graphicData uri="http://schemas.openxmlformats.org/drawingml/2006/picture">
                <pic:pic xmlns:pic="http://schemas.openxmlformats.org/drawingml/2006/picture">
                  <pic:nvPicPr>
                    <pic:cNvPr id="325401279" name=""/>
                    <pic:cNvPicPr/>
                  </pic:nvPicPr>
                  <pic:blipFill>
                    <a:blip r:embed="rId8"/>
                    <a:stretch>
                      <a:fillRect/>
                    </a:stretch>
                  </pic:blipFill>
                  <pic:spPr>
                    <a:xfrm>
                      <a:off x="0" y="0"/>
                      <a:ext cx="2209800" cy="1476375"/>
                    </a:xfrm>
                    <a:prstGeom prst="rect">
                      <a:avLst/>
                    </a:prstGeom>
                  </pic:spPr>
                </pic:pic>
              </a:graphicData>
            </a:graphic>
          </wp:inline>
        </w:drawing>
      </w:r>
    </w:p>
    <w:p w14:paraId="3EC83156" w14:textId="200BFA2C" w:rsidR="001E219D" w:rsidRPr="005C6868" w:rsidRDefault="001E219D" w:rsidP="001E219D">
      <w:pPr>
        <w:rPr>
          <w:rFonts w:ascii="宋体" w:hAnsi="宋体" w:cs="宋体"/>
          <w:color w:val="000000" w:themeColor="text1"/>
          <w:sz w:val="22"/>
        </w:rPr>
      </w:pPr>
      <w:r w:rsidRPr="005C6868">
        <w:rPr>
          <w:rFonts w:ascii="宋体" w:hAnsi="宋体" w:cs="宋体"/>
          <w:color w:val="000000" w:themeColor="text1"/>
          <w:sz w:val="22"/>
        </w:rPr>
        <w:t>A．实现了灌溉技术的革命性变化</w:t>
      </w:r>
      <w:r w:rsidRPr="005C6868">
        <w:rPr>
          <w:rFonts w:ascii="宋体" w:hAnsi="宋体" w:cs="宋体" w:hint="eastAsia"/>
          <w:color w:val="000000" w:themeColor="text1"/>
          <w:sz w:val="22"/>
        </w:rPr>
        <w:t xml:space="preserve">     </w:t>
      </w:r>
      <w:r w:rsidRPr="005C6868">
        <w:rPr>
          <w:rFonts w:ascii="宋体" w:hAnsi="宋体" w:cs="宋体"/>
          <w:color w:val="000000" w:themeColor="text1"/>
          <w:sz w:val="22"/>
        </w:rPr>
        <w:t>B．西汉南阳太守杜诗所发明</w:t>
      </w:r>
    </w:p>
    <w:p w14:paraId="6860A100" w14:textId="56589CBC" w:rsidR="001E219D" w:rsidRPr="005C6868" w:rsidRDefault="001E219D" w:rsidP="001E219D">
      <w:pPr>
        <w:rPr>
          <w:rFonts w:ascii="宋体" w:hAnsi="宋体" w:cs="宋体"/>
          <w:color w:val="000000" w:themeColor="text1"/>
          <w:sz w:val="22"/>
        </w:rPr>
      </w:pPr>
      <w:r w:rsidRPr="005C6868">
        <w:rPr>
          <w:rFonts w:ascii="宋体" w:hAnsi="宋体" w:cs="宋体"/>
          <w:color w:val="000000" w:themeColor="text1"/>
          <w:sz w:val="22"/>
        </w:rPr>
        <w:t>C．进一步提高生产效率</w:t>
      </w:r>
      <w:r w:rsidRPr="005C6868">
        <w:rPr>
          <w:rFonts w:ascii="宋体" w:hAnsi="宋体" w:cs="宋体" w:hint="eastAsia"/>
          <w:color w:val="000000" w:themeColor="text1"/>
          <w:sz w:val="22"/>
        </w:rPr>
        <w:t xml:space="preserve">             </w:t>
      </w:r>
      <w:r w:rsidRPr="005C6868">
        <w:rPr>
          <w:rFonts w:ascii="宋体" w:hAnsi="宋体" w:cs="宋体"/>
          <w:color w:val="000000" w:themeColor="text1"/>
          <w:sz w:val="22"/>
        </w:rPr>
        <w:t>D．最早载于宋应星所著《天工开物》</w:t>
      </w:r>
    </w:p>
    <w:p w14:paraId="68F04ACA" w14:textId="2972970F" w:rsidR="001361FC" w:rsidRPr="005C6868" w:rsidRDefault="002159F3" w:rsidP="001361FC">
      <w:pPr>
        <w:autoSpaceDE w:val="0"/>
        <w:snapToGrid w:val="0"/>
        <w:rPr>
          <w:rFonts w:ascii="宋体" w:hAnsi="宋体"/>
          <w:color w:val="000000" w:themeColor="text1"/>
          <w:szCs w:val="21"/>
        </w:rPr>
      </w:pPr>
      <w:r w:rsidRPr="005C6868">
        <w:rPr>
          <w:rFonts w:ascii="宋体" w:hAnsi="宋体" w:hint="eastAsia"/>
          <w:color w:val="000000" w:themeColor="text1"/>
          <w:szCs w:val="21"/>
        </w:rPr>
        <w:t>8</w:t>
      </w:r>
      <w:r w:rsidR="001361FC" w:rsidRPr="005C6868">
        <w:rPr>
          <w:rFonts w:ascii="宋体" w:hAnsi="宋体" w:hint="eastAsia"/>
          <w:color w:val="000000" w:themeColor="text1"/>
          <w:szCs w:val="21"/>
        </w:rPr>
        <w:t>.</w:t>
      </w:r>
      <w:r w:rsidR="001361FC" w:rsidRPr="005C6868">
        <w:rPr>
          <w:rFonts w:ascii="宋体" w:hAnsi="宋体"/>
          <w:color w:val="000000" w:themeColor="text1"/>
          <w:szCs w:val="21"/>
        </w:rPr>
        <w:t>草市是在离城镇稍远、交通便利的地方自然形成的民间集市，下列诗词描述属于草市的是</w:t>
      </w:r>
    </w:p>
    <w:p w14:paraId="6572129A" w14:textId="77777777" w:rsidR="001361FC" w:rsidRPr="005C6868" w:rsidRDefault="001361FC" w:rsidP="001361FC">
      <w:pPr>
        <w:autoSpaceDE w:val="0"/>
        <w:snapToGrid w:val="0"/>
        <w:rPr>
          <w:rFonts w:ascii="宋体" w:hAnsi="宋体"/>
          <w:color w:val="000000" w:themeColor="text1"/>
          <w:szCs w:val="21"/>
        </w:rPr>
      </w:pPr>
      <w:r w:rsidRPr="005C6868">
        <w:rPr>
          <w:rFonts w:ascii="宋体" w:hAnsi="宋体"/>
          <w:color w:val="000000" w:themeColor="text1"/>
          <w:szCs w:val="21"/>
        </w:rPr>
        <w:t>①倚溪侵岭多高树，夸酒书旗有小楼</w:t>
      </w:r>
    </w:p>
    <w:p w14:paraId="64409B60" w14:textId="77777777" w:rsidR="001361FC" w:rsidRPr="005C6868" w:rsidRDefault="001361FC" w:rsidP="001361FC">
      <w:pPr>
        <w:autoSpaceDE w:val="0"/>
        <w:snapToGrid w:val="0"/>
        <w:rPr>
          <w:rFonts w:ascii="宋体" w:hAnsi="宋体"/>
          <w:color w:val="000000" w:themeColor="text1"/>
          <w:szCs w:val="21"/>
        </w:rPr>
      </w:pPr>
      <w:r w:rsidRPr="005C6868">
        <w:rPr>
          <w:rFonts w:ascii="宋体" w:hAnsi="宋体"/>
          <w:color w:val="000000" w:themeColor="text1"/>
          <w:szCs w:val="21"/>
        </w:rPr>
        <w:t>②凡江淮草市，尽近水际，富室大户，多居其间</w:t>
      </w:r>
    </w:p>
    <w:p w14:paraId="1D958E44" w14:textId="77777777" w:rsidR="001361FC" w:rsidRPr="005C6868" w:rsidRDefault="001361FC" w:rsidP="001361FC">
      <w:pPr>
        <w:autoSpaceDE w:val="0"/>
        <w:snapToGrid w:val="0"/>
        <w:rPr>
          <w:rFonts w:ascii="宋体" w:hAnsi="宋体"/>
          <w:color w:val="000000" w:themeColor="text1"/>
          <w:szCs w:val="21"/>
        </w:rPr>
      </w:pPr>
      <w:r w:rsidRPr="005C6868">
        <w:rPr>
          <w:rFonts w:ascii="宋体" w:hAnsi="宋体"/>
          <w:color w:val="000000" w:themeColor="text1"/>
          <w:szCs w:val="21"/>
        </w:rPr>
        <w:t>③如今不似时平日，犹自笙歌彻晓闻</w:t>
      </w:r>
    </w:p>
    <w:p w14:paraId="0D7F78C2" w14:textId="77777777" w:rsidR="001361FC" w:rsidRPr="005C6868" w:rsidRDefault="001361FC" w:rsidP="001361FC">
      <w:pPr>
        <w:autoSpaceDE w:val="0"/>
        <w:snapToGrid w:val="0"/>
        <w:rPr>
          <w:rFonts w:ascii="宋体" w:hAnsi="宋体"/>
          <w:color w:val="000000" w:themeColor="text1"/>
          <w:szCs w:val="21"/>
        </w:rPr>
      </w:pPr>
      <w:r w:rsidRPr="005C6868">
        <w:rPr>
          <w:rFonts w:ascii="宋体" w:hAnsi="宋体"/>
          <w:color w:val="000000" w:themeColor="text1"/>
          <w:szCs w:val="21"/>
        </w:rPr>
        <w:t>④今朝半醉归草市，指点青帘上酒楼</w:t>
      </w:r>
    </w:p>
    <w:p w14:paraId="6E486AD6" w14:textId="77777777" w:rsidR="001361FC" w:rsidRPr="005C6868" w:rsidRDefault="001361FC" w:rsidP="001361FC">
      <w:pPr>
        <w:autoSpaceDE w:val="0"/>
        <w:snapToGrid w:val="0"/>
        <w:rPr>
          <w:rFonts w:ascii="宋体" w:hAnsi="宋体"/>
          <w:color w:val="000000" w:themeColor="text1"/>
          <w:szCs w:val="21"/>
        </w:rPr>
      </w:pPr>
      <w:r w:rsidRPr="005C6868">
        <w:rPr>
          <w:rFonts w:ascii="宋体" w:hAnsi="宋体"/>
          <w:color w:val="000000" w:themeColor="text1"/>
          <w:szCs w:val="21"/>
        </w:rPr>
        <w:t>A．①②③</w:t>
      </w:r>
      <w:r w:rsidRPr="005C6868">
        <w:rPr>
          <w:rFonts w:ascii="宋体" w:hAnsi="宋体" w:hint="eastAsia"/>
          <w:color w:val="000000" w:themeColor="text1"/>
          <w:szCs w:val="21"/>
        </w:rPr>
        <w:t xml:space="preserve">    </w:t>
      </w:r>
      <w:r w:rsidRPr="005C6868">
        <w:rPr>
          <w:rFonts w:ascii="宋体" w:hAnsi="宋体"/>
          <w:color w:val="000000" w:themeColor="text1"/>
          <w:szCs w:val="21"/>
        </w:rPr>
        <w:t>B．①③④</w:t>
      </w:r>
      <w:r w:rsidRPr="005C6868">
        <w:rPr>
          <w:rFonts w:ascii="宋体" w:hAnsi="宋体" w:hint="eastAsia"/>
          <w:color w:val="000000" w:themeColor="text1"/>
          <w:szCs w:val="21"/>
        </w:rPr>
        <w:t xml:space="preserve">    </w:t>
      </w:r>
      <w:r w:rsidRPr="005C6868">
        <w:rPr>
          <w:rFonts w:ascii="宋体" w:hAnsi="宋体"/>
          <w:color w:val="000000" w:themeColor="text1"/>
          <w:szCs w:val="21"/>
        </w:rPr>
        <w:t>C．①②④</w:t>
      </w:r>
      <w:r w:rsidRPr="005C6868">
        <w:rPr>
          <w:rFonts w:ascii="宋体" w:hAnsi="宋体" w:hint="eastAsia"/>
          <w:color w:val="000000" w:themeColor="text1"/>
          <w:szCs w:val="21"/>
        </w:rPr>
        <w:t xml:space="preserve">    </w:t>
      </w:r>
      <w:r w:rsidRPr="005C6868">
        <w:rPr>
          <w:rFonts w:ascii="宋体" w:hAnsi="宋体"/>
          <w:color w:val="000000" w:themeColor="text1"/>
          <w:szCs w:val="21"/>
        </w:rPr>
        <w:t>D．②③④</w:t>
      </w:r>
    </w:p>
    <w:p w14:paraId="3D417D9D" w14:textId="781CEAD0" w:rsidR="001E219D" w:rsidRPr="005C6868" w:rsidRDefault="002159F3" w:rsidP="001E219D">
      <w:pPr>
        <w:autoSpaceDE w:val="0"/>
        <w:snapToGrid w:val="0"/>
        <w:rPr>
          <w:rFonts w:ascii="宋体" w:hAnsi="宋体"/>
          <w:color w:val="000000" w:themeColor="text1"/>
          <w:szCs w:val="21"/>
        </w:rPr>
      </w:pPr>
      <w:r w:rsidRPr="005C6868">
        <w:rPr>
          <w:rFonts w:ascii="宋体" w:hAnsi="宋体" w:hint="eastAsia"/>
          <w:color w:val="000000" w:themeColor="text1"/>
          <w:szCs w:val="21"/>
        </w:rPr>
        <w:t>9.</w:t>
      </w:r>
      <w:r w:rsidR="001E219D" w:rsidRPr="005C6868">
        <w:rPr>
          <w:rFonts w:ascii="宋体" w:hAnsi="宋体" w:hint="eastAsia"/>
          <w:color w:val="000000" w:themeColor="text1"/>
          <w:szCs w:val="21"/>
        </w:rPr>
        <w:t>“唐代以前笨重的长辕犁，回转困难，耕田费力。江东农民在长期的水田生产实践中创造了一种轻便的耕作工具，逐渐推广，成为最先进的工具。”这种耕作工具是</w:t>
      </w:r>
    </w:p>
    <w:p w14:paraId="12A144D1" w14:textId="4ACD2B52" w:rsidR="001E219D" w:rsidRPr="005C6868" w:rsidRDefault="001E219D" w:rsidP="001E219D">
      <w:pPr>
        <w:autoSpaceDE w:val="0"/>
        <w:snapToGrid w:val="0"/>
        <w:rPr>
          <w:rFonts w:ascii="宋体" w:hAnsi="宋体"/>
          <w:color w:val="000000" w:themeColor="text1"/>
          <w:szCs w:val="21"/>
        </w:rPr>
      </w:pPr>
      <w:r w:rsidRPr="005C6868">
        <w:rPr>
          <w:rFonts w:ascii="宋体" w:hAnsi="宋体" w:hint="eastAsia"/>
          <w:color w:val="000000" w:themeColor="text1"/>
          <w:szCs w:val="21"/>
        </w:rPr>
        <w:t>A．耧车      B．翻车      C．曲辕犁      D．耦犁</w:t>
      </w:r>
    </w:p>
    <w:p w14:paraId="6B379511" w14:textId="46C581AC" w:rsidR="007631AD" w:rsidRPr="005C6868" w:rsidRDefault="002159F3" w:rsidP="007631AD">
      <w:pPr>
        <w:autoSpaceDE w:val="0"/>
        <w:snapToGrid w:val="0"/>
        <w:rPr>
          <w:rFonts w:ascii="宋体" w:hAnsi="宋体"/>
          <w:color w:val="000000" w:themeColor="text1"/>
          <w:szCs w:val="21"/>
        </w:rPr>
      </w:pPr>
      <w:r w:rsidRPr="005C6868">
        <w:rPr>
          <w:rFonts w:ascii="宋体" w:hAnsi="宋体" w:cs="宋体" w:hint="eastAsia"/>
          <w:color w:val="000000" w:themeColor="text1"/>
          <w:sz w:val="22"/>
        </w:rPr>
        <w:t>10</w:t>
      </w:r>
      <w:r w:rsidR="007631AD" w:rsidRPr="005C6868">
        <w:rPr>
          <w:rFonts w:ascii="宋体" w:hAnsi="宋体" w:hint="eastAsia"/>
          <w:color w:val="000000" w:themeColor="text1"/>
          <w:szCs w:val="21"/>
        </w:rPr>
        <w:t>.有学者提出，中国在宋代至清代的历史进程中有过三次商业革命：第一次是宋代商业革命，第二次是明清商业革命，第三次是近代商业革命，出现以通商口岸为核心的近代化商业群落。下列对三次商业革命的理解正确的是</w:t>
      </w:r>
    </w:p>
    <w:p w14:paraId="4E5E9ACC"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hint="eastAsia"/>
          <w:color w:val="000000" w:themeColor="text1"/>
          <w:szCs w:val="21"/>
        </w:rPr>
        <w:t>①第一次商业革命突破了商业的时间和空间限制</w:t>
      </w:r>
    </w:p>
    <w:p w14:paraId="1E65540F"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hint="eastAsia"/>
          <w:color w:val="000000" w:themeColor="text1"/>
          <w:szCs w:val="21"/>
        </w:rPr>
        <w:t>②汉口镇在第二次商业革命中因繁荣而著称</w:t>
      </w:r>
    </w:p>
    <w:p w14:paraId="30569605"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hint="eastAsia"/>
          <w:color w:val="000000" w:themeColor="text1"/>
          <w:szCs w:val="21"/>
        </w:rPr>
        <w:t>③第三次商业革命导致商业和贸易的中心出现转移</w:t>
      </w:r>
    </w:p>
    <w:p w14:paraId="04C61E1A"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hint="eastAsia"/>
          <w:color w:val="000000" w:themeColor="text1"/>
          <w:szCs w:val="21"/>
        </w:rPr>
        <w:t>④三次商业革命都是中国商品经济发展的必然结果</w:t>
      </w:r>
    </w:p>
    <w:p w14:paraId="3F7D8E95" w14:textId="77777777" w:rsidR="007631AD" w:rsidRPr="005C6868" w:rsidRDefault="007631AD" w:rsidP="007631AD">
      <w:pPr>
        <w:autoSpaceDE w:val="0"/>
        <w:snapToGrid w:val="0"/>
        <w:rPr>
          <w:rFonts w:ascii="宋体" w:hAnsi="宋体" w:cs="宋体"/>
          <w:color w:val="000000" w:themeColor="text1"/>
          <w:sz w:val="22"/>
        </w:rPr>
      </w:pPr>
      <w:r w:rsidRPr="005C6868">
        <w:rPr>
          <w:rFonts w:ascii="宋体" w:hAnsi="宋体"/>
          <w:color w:val="000000" w:themeColor="text1"/>
          <w:szCs w:val="21"/>
        </w:rPr>
        <w:t xml:space="preserve">A．①③④          B．①②④        C．②③④       </w:t>
      </w:r>
      <w:r w:rsidRPr="005C6868">
        <w:rPr>
          <w:rFonts w:ascii="宋体" w:hAnsi="宋体" w:cs="宋体"/>
          <w:color w:val="000000" w:themeColor="text1"/>
          <w:sz w:val="22"/>
        </w:rPr>
        <w:t>D．①②③</w:t>
      </w:r>
    </w:p>
    <w:p w14:paraId="4ED3BA60" w14:textId="55E2B74C" w:rsidR="007631AD" w:rsidRPr="005C6868" w:rsidRDefault="002159F3" w:rsidP="007631AD">
      <w:pPr>
        <w:autoSpaceDE w:val="0"/>
        <w:snapToGrid w:val="0"/>
        <w:rPr>
          <w:rFonts w:ascii="宋体" w:hAnsi="宋体"/>
          <w:color w:val="000000" w:themeColor="text1"/>
          <w:szCs w:val="21"/>
        </w:rPr>
      </w:pPr>
      <w:r w:rsidRPr="005C6868">
        <w:rPr>
          <w:rFonts w:ascii="宋体" w:hAnsi="宋体" w:hint="eastAsia"/>
          <w:color w:val="000000" w:themeColor="text1"/>
          <w:szCs w:val="21"/>
        </w:rPr>
        <w:t>11</w:t>
      </w:r>
      <w:r w:rsidR="007631AD" w:rsidRPr="005C6868">
        <w:rPr>
          <w:rFonts w:ascii="宋体" w:hAnsi="宋体" w:hint="eastAsia"/>
          <w:color w:val="000000" w:themeColor="text1"/>
          <w:szCs w:val="21"/>
        </w:rPr>
        <w:t>. 北宋王巩在《闻见近录》中写道：“南京（地名，在开封附近）去汴河五里，河次（河畔）谓之河市，五代国初，官府罕至，舟车所聚，四方商贾孔道也，其盛非宋州可比。凡群有设宴，必招河市乐人，故至今俳优曰河市乐人者，由此也。”从材料中可见北宋时期</w:t>
      </w:r>
    </w:p>
    <w:p w14:paraId="2BA1E352"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hint="eastAsia"/>
          <w:color w:val="000000" w:themeColor="text1"/>
          <w:szCs w:val="21"/>
        </w:rPr>
        <w:t>①形成了政治中心之外的商业中心      ②在通商要道上兴起了繁荣的市镇</w:t>
      </w:r>
    </w:p>
    <w:p w14:paraId="7C9A9096"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hint="eastAsia"/>
          <w:color w:val="000000" w:themeColor="text1"/>
          <w:szCs w:val="21"/>
        </w:rPr>
        <w:t>③出现了文娱活动商业化的趋势        ④商业活动开始突破坊和市的划分</w:t>
      </w:r>
    </w:p>
    <w:p w14:paraId="50A9B57D"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hint="eastAsia"/>
          <w:color w:val="000000" w:themeColor="text1"/>
          <w:szCs w:val="21"/>
        </w:rPr>
        <w:t>A．③④          B．①②③         C．①②④         D．①②③④</w:t>
      </w:r>
    </w:p>
    <w:p w14:paraId="19A464F0" w14:textId="63C0D4D6" w:rsidR="007631AD" w:rsidRPr="005C6868" w:rsidRDefault="002159F3" w:rsidP="007631AD">
      <w:pPr>
        <w:autoSpaceDE w:val="0"/>
        <w:snapToGrid w:val="0"/>
        <w:rPr>
          <w:rFonts w:ascii="宋体" w:hAnsi="宋体"/>
          <w:color w:val="000000" w:themeColor="text1"/>
          <w:szCs w:val="21"/>
        </w:rPr>
      </w:pPr>
      <w:r w:rsidRPr="005C6868">
        <w:rPr>
          <w:rFonts w:ascii="宋体" w:hAnsi="宋体" w:hint="eastAsia"/>
          <w:color w:val="000000" w:themeColor="text1"/>
          <w:szCs w:val="21"/>
        </w:rPr>
        <w:t>12</w:t>
      </w:r>
      <w:r w:rsidR="007631AD" w:rsidRPr="005C6868">
        <w:rPr>
          <w:rFonts w:ascii="宋体" w:hAnsi="宋体" w:hint="eastAsia"/>
          <w:color w:val="000000" w:themeColor="text1"/>
          <w:szCs w:val="21"/>
        </w:rPr>
        <w:t>.</w:t>
      </w:r>
      <w:r w:rsidR="007631AD" w:rsidRPr="005C6868">
        <w:rPr>
          <w:rFonts w:ascii="宋体" w:hAnsi="宋体"/>
          <w:color w:val="000000" w:themeColor="text1"/>
          <w:szCs w:val="21"/>
        </w:rPr>
        <w:t xml:space="preserve"> 明中期以后，政府开始在江南地区大规模加派丝织品，尤以嘉靖、万历年间为甚。由于派织数量远远超出官营作坊的生产能力，各地方织染局为了完成任务，便纷纷实行“机户领织”制度。这是一种通过中间包揽人，利用民间机户生产的“加工订货”的生产形式。上述材料反映了明朝时期</w:t>
      </w:r>
    </w:p>
    <w:p w14:paraId="52C10D93"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A．民营手工业占据主要地位</w:t>
      </w:r>
      <w:r w:rsidRPr="005C6868">
        <w:rPr>
          <w:rFonts w:ascii="宋体" w:hAnsi="宋体" w:hint="eastAsia"/>
          <w:color w:val="000000" w:themeColor="text1"/>
          <w:szCs w:val="21"/>
        </w:rPr>
        <w:t xml:space="preserve">         </w:t>
      </w:r>
      <w:r w:rsidRPr="005C6868">
        <w:rPr>
          <w:rFonts w:ascii="宋体" w:hAnsi="宋体"/>
          <w:color w:val="000000" w:themeColor="text1"/>
          <w:szCs w:val="21"/>
        </w:rPr>
        <w:t>B．政府严格推行“重农抑商”</w:t>
      </w:r>
    </w:p>
    <w:p w14:paraId="533297B1"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C．自然经济已经退居次要地位</w:t>
      </w:r>
      <w:r w:rsidRPr="005C6868">
        <w:rPr>
          <w:rFonts w:ascii="宋体" w:hAnsi="宋体" w:hint="eastAsia"/>
          <w:color w:val="000000" w:themeColor="text1"/>
          <w:szCs w:val="21"/>
        </w:rPr>
        <w:t xml:space="preserve">       </w:t>
      </w:r>
      <w:r w:rsidRPr="005C6868">
        <w:rPr>
          <w:rFonts w:ascii="宋体" w:hAnsi="宋体"/>
          <w:color w:val="000000" w:themeColor="text1"/>
          <w:szCs w:val="21"/>
        </w:rPr>
        <w:t>D．出现了先进的生产方式</w:t>
      </w:r>
    </w:p>
    <w:p w14:paraId="0ACBAD62" w14:textId="04B34597" w:rsidR="002132C2" w:rsidRPr="005C6868" w:rsidRDefault="002159F3" w:rsidP="002132C2">
      <w:pPr>
        <w:autoSpaceDE w:val="0"/>
        <w:snapToGrid w:val="0"/>
        <w:rPr>
          <w:rFonts w:ascii="宋体" w:hAnsi="宋体"/>
          <w:color w:val="000000" w:themeColor="text1"/>
          <w:szCs w:val="21"/>
        </w:rPr>
      </w:pPr>
      <w:r w:rsidRPr="005C6868">
        <w:rPr>
          <w:rFonts w:ascii="宋体" w:hAnsi="宋体" w:hint="eastAsia"/>
          <w:color w:val="000000" w:themeColor="text1"/>
          <w:szCs w:val="21"/>
        </w:rPr>
        <w:t>13.</w:t>
      </w:r>
      <w:r w:rsidR="002132C2" w:rsidRPr="005C6868">
        <w:rPr>
          <w:rFonts w:ascii="宋体" w:hAnsi="宋体"/>
          <w:color w:val="000000" w:themeColor="text1"/>
          <w:szCs w:val="21"/>
        </w:rPr>
        <w:t>鸦片战争后，中国传统经济结构逐渐发生变化。这种变化最早出现在</w:t>
      </w:r>
    </w:p>
    <w:p w14:paraId="42C74957" w14:textId="77777777" w:rsidR="002132C2" w:rsidRPr="005C6868" w:rsidRDefault="002132C2" w:rsidP="002132C2">
      <w:pPr>
        <w:autoSpaceDE w:val="0"/>
        <w:snapToGrid w:val="0"/>
        <w:rPr>
          <w:rFonts w:ascii="宋体" w:hAnsi="宋体"/>
          <w:color w:val="000000" w:themeColor="text1"/>
          <w:szCs w:val="21"/>
        </w:rPr>
      </w:pPr>
      <w:r w:rsidRPr="005C6868">
        <w:rPr>
          <w:rFonts w:ascii="宋体" w:hAnsi="宋体"/>
          <w:color w:val="000000" w:themeColor="text1"/>
          <w:szCs w:val="21"/>
        </w:rPr>
        <w:t>A．长江中游地区    B．东南沿海地区    C．华北地区    D．东北地区</w:t>
      </w:r>
    </w:p>
    <w:p w14:paraId="56F25297" w14:textId="3DB4218C" w:rsidR="007631AD" w:rsidRPr="005C6868" w:rsidRDefault="002159F3" w:rsidP="007631AD">
      <w:pPr>
        <w:autoSpaceDE w:val="0"/>
        <w:snapToGrid w:val="0"/>
        <w:rPr>
          <w:rFonts w:ascii="宋体" w:hAnsi="宋体"/>
          <w:color w:val="000000" w:themeColor="text1"/>
          <w:szCs w:val="21"/>
        </w:rPr>
      </w:pPr>
      <w:r w:rsidRPr="005C6868">
        <w:rPr>
          <w:rFonts w:ascii="宋体" w:hAnsi="宋体" w:hint="eastAsia"/>
          <w:color w:val="000000" w:themeColor="text1"/>
          <w:szCs w:val="21"/>
        </w:rPr>
        <w:t>14</w:t>
      </w:r>
      <w:r w:rsidR="007631AD" w:rsidRPr="005C6868">
        <w:rPr>
          <w:rFonts w:ascii="宋体" w:hAnsi="宋体" w:hint="eastAsia"/>
          <w:color w:val="000000" w:themeColor="text1"/>
          <w:szCs w:val="21"/>
        </w:rPr>
        <w:t>.</w:t>
      </w:r>
      <w:r w:rsidR="007631AD" w:rsidRPr="005C6868">
        <w:rPr>
          <w:rFonts w:ascii="宋体" w:hAnsi="宋体"/>
          <w:color w:val="000000" w:themeColor="text1"/>
          <w:szCs w:val="21"/>
        </w:rPr>
        <w:t xml:space="preserve"> 下表是19世纪40～50年代中国丝、茶出口数据。表格信息反映的本质问题是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6"/>
        <w:gridCol w:w="3075"/>
        <w:gridCol w:w="3423"/>
      </w:tblGrid>
      <w:tr w:rsidR="005C6868" w:rsidRPr="005C6868" w14:paraId="03096597" w14:textId="77777777" w:rsidTr="00362E50">
        <w:trPr>
          <w:trHeight w:val="330"/>
        </w:trPr>
        <w:tc>
          <w:tcPr>
            <w:tcW w:w="108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29575D46" w14:textId="77777777" w:rsidR="007631AD" w:rsidRPr="005C6868" w:rsidRDefault="007631AD" w:rsidP="007631AD">
            <w:pPr>
              <w:autoSpaceDE w:val="0"/>
              <w:snapToGrid w:val="0"/>
              <w:rPr>
                <w:rFonts w:ascii="宋体" w:hAnsi="宋体"/>
                <w:color w:val="000000" w:themeColor="text1"/>
                <w:szCs w:val="21"/>
              </w:rPr>
            </w:pPr>
          </w:p>
        </w:tc>
        <w:tc>
          <w:tcPr>
            <w:tcW w:w="18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7A207EB"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丝（单位：包）</w:t>
            </w:r>
          </w:p>
        </w:tc>
        <w:tc>
          <w:tcPr>
            <w:tcW w:w="207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3E1692C5"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茶（单位：万磅）</w:t>
            </w:r>
          </w:p>
        </w:tc>
      </w:tr>
      <w:tr w:rsidR="005C6868" w:rsidRPr="005C6868" w14:paraId="36D3C515" w14:textId="77777777" w:rsidTr="00362E50">
        <w:trPr>
          <w:trHeight w:val="330"/>
        </w:trPr>
        <w:tc>
          <w:tcPr>
            <w:tcW w:w="108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A8AF30D"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1843年</w:t>
            </w:r>
          </w:p>
        </w:tc>
        <w:tc>
          <w:tcPr>
            <w:tcW w:w="18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5F9AFF1B"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1787</w:t>
            </w:r>
          </w:p>
        </w:tc>
        <w:tc>
          <w:tcPr>
            <w:tcW w:w="207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5839A74B"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1772.8</w:t>
            </w:r>
          </w:p>
        </w:tc>
      </w:tr>
      <w:tr w:rsidR="005C6868" w:rsidRPr="005C6868" w14:paraId="7D312349" w14:textId="77777777" w:rsidTr="00362E50">
        <w:trPr>
          <w:trHeight w:val="330"/>
        </w:trPr>
        <w:tc>
          <w:tcPr>
            <w:tcW w:w="108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753C927D"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1856年</w:t>
            </w:r>
          </w:p>
        </w:tc>
        <w:tc>
          <w:tcPr>
            <w:tcW w:w="18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2FCCB9C6"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79196</w:t>
            </w:r>
          </w:p>
        </w:tc>
        <w:tc>
          <w:tcPr>
            <w:tcW w:w="207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5BFFBE37"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13067.7</w:t>
            </w:r>
          </w:p>
        </w:tc>
      </w:tr>
    </w:tbl>
    <w:p w14:paraId="6123A985"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A．中国在对外贸易中逐渐占据优势</w:t>
      </w:r>
      <w:r w:rsidRPr="005C6868">
        <w:rPr>
          <w:rFonts w:ascii="宋体" w:hAnsi="宋体" w:hint="eastAsia"/>
          <w:color w:val="000000" w:themeColor="text1"/>
          <w:szCs w:val="21"/>
        </w:rPr>
        <w:t xml:space="preserve">      </w:t>
      </w:r>
      <w:r w:rsidRPr="005C6868">
        <w:rPr>
          <w:rFonts w:ascii="宋体" w:hAnsi="宋体"/>
          <w:color w:val="000000" w:themeColor="text1"/>
          <w:szCs w:val="21"/>
        </w:rPr>
        <w:t>B．中国被卷入资本主义世界市场</w:t>
      </w:r>
    </w:p>
    <w:p w14:paraId="302B32DA"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C．农民放弃粮食生产转种桑、茶</w:t>
      </w:r>
      <w:r w:rsidRPr="005C6868">
        <w:rPr>
          <w:rFonts w:ascii="宋体" w:hAnsi="宋体" w:hint="eastAsia"/>
          <w:color w:val="000000" w:themeColor="text1"/>
          <w:szCs w:val="21"/>
        </w:rPr>
        <w:t xml:space="preserve">        </w:t>
      </w:r>
      <w:r w:rsidRPr="005C6868">
        <w:rPr>
          <w:rFonts w:ascii="宋体" w:hAnsi="宋体"/>
          <w:color w:val="000000" w:themeColor="text1"/>
          <w:szCs w:val="21"/>
        </w:rPr>
        <w:t>D．列强对中国丝、茶十分青睐</w:t>
      </w:r>
    </w:p>
    <w:p w14:paraId="044A9F61" w14:textId="0A1C0D0C" w:rsidR="007631AD" w:rsidRPr="005C6868" w:rsidRDefault="002159F3" w:rsidP="007631AD">
      <w:pPr>
        <w:autoSpaceDE w:val="0"/>
        <w:snapToGrid w:val="0"/>
        <w:rPr>
          <w:rFonts w:ascii="宋体" w:hAnsi="宋体"/>
          <w:color w:val="000000" w:themeColor="text1"/>
          <w:szCs w:val="21"/>
        </w:rPr>
      </w:pPr>
      <w:r w:rsidRPr="005C6868">
        <w:rPr>
          <w:rFonts w:ascii="宋体" w:hAnsi="宋体" w:hint="eastAsia"/>
          <w:color w:val="000000" w:themeColor="text1"/>
          <w:szCs w:val="21"/>
        </w:rPr>
        <w:lastRenderedPageBreak/>
        <w:t>15</w:t>
      </w:r>
      <w:r w:rsidR="007631AD" w:rsidRPr="005C6868">
        <w:rPr>
          <w:rFonts w:ascii="宋体" w:hAnsi="宋体" w:hint="eastAsia"/>
          <w:color w:val="000000" w:themeColor="text1"/>
          <w:szCs w:val="21"/>
        </w:rPr>
        <w:t>.</w:t>
      </w:r>
      <w:r w:rsidR="007631AD" w:rsidRPr="005C6868">
        <w:rPr>
          <w:rFonts w:ascii="宋体" w:hAnsi="宋体"/>
          <w:color w:val="000000" w:themeColor="text1"/>
          <w:szCs w:val="21"/>
        </w:rPr>
        <w:t>阅读1873-1878年轮船招商局经营状况表，据此可知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6726"/>
      </w:tblGrid>
      <w:tr w:rsidR="005C6868" w:rsidRPr="005C6868" w14:paraId="437F3466" w14:textId="77777777" w:rsidTr="00362E50">
        <w:trPr>
          <w:trHeight w:val="330"/>
        </w:trPr>
        <w:tc>
          <w:tcPr>
            <w:tcW w:w="160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3DD0F8F9"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1873年</w:t>
            </w:r>
          </w:p>
        </w:tc>
        <w:tc>
          <w:tcPr>
            <w:tcW w:w="703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4EC2CCB"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得利六万七千余两</w:t>
            </w:r>
          </w:p>
        </w:tc>
      </w:tr>
      <w:tr w:rsidR="005C6868" w:rsidRPr="005C6868" w14:paraId="65118FD8" w14:textId="77777777" w:rsidTr="00362E50">
        <w:trPr>
          <w:trHeight w:val="330"/>
        </w:trPr>
        <w:tc>
          <w:tcPr>
            <w:tcW w:w="160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209FFEE"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1874年</w:t>
            </w:r>
          </w:p>
        </w:tc>
        <w:tc>
          <w:tcPr>
            <w:tcW w:w="703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54ABFCE4"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得利十三万五千余两</w:t>
            </w:r>
          </w:p>
        </w:tc>
      </w:tr>
      <w:tr w:rsidR="005C6868" w:rsidRPr="005C6868" w14:paraId="63A53137" w14:textId="77777777" w:rsidTr="00362E50">
        <w:trPr>
          <w:trHeight w:val="330"/>
        </w:trPr>
        <w:tc>
          <w:tcPr>
            <w:tcW w:w="160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6DC83A37"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1875年</w:t>
            </w:r>
          </w:p>
        </w:tc>
        <w:tc>
          <w:tcPr>
            <w:tcW w:w="703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356E4DA3"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得利十五万一千余两</w:t>
            </w:r>
          </w:p>
        </w:tc>
      </w:tr>
      <w:tr w:rsidR="005C6868" w:rsidRPr="005C6868" w14:paraId="48F663BA" w14:textId="77777777" w:rsidTr="00362E50">
        <w:trPr>
          <w:trHeight w:val="330"/>
        </w:trPr>
        <w:tc>
          <w:tcPr>
            <w:tcW w:w="160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535E045D"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1876年</w:t>
            </w:r>
          </w:p>
        </w:tc>
        <w:tc>
          <w:tcPr>
            <w:tcW w:w="703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58DA4783"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得利三十四万九千余两（因与英商太古公司竞争，半年少得十余万两）</w:t>
            </w:r>
          </w:p>
        </w:tc>
      </w:tr>
      <w:tr w:rsidR="005C6868" w:rsidRPr="005C6868" w14:paraId="683B0B07" w14:textId="77777777" w:rsidTr="00362E50">
        <w:trPr>
          <w:trHeight w:val="330"/>
        </w:trPr>
        <w:tc>
          <w:tcPr>
            <w:tcW w:w="160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2F5CA911"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1877年</w:t>
            </w:r>
          </w:p>
        </w:tc>
        <w:tc>
          <w:tcPr>
            <w:tcW w:w="703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10CECA7E"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得利四十一万九千余两（因与英商太古公司竞争，少得利十万两）</w:t>
            </w:r>
          </w:p>
        </w:tc>
      </w:tr>
      <w:tr w:rsidR="005C6868" w:rsidRPr="005C6868" w14:paraId="20F0C562" w14:textId="77777777" w:rsidTr="00362E50">
        <w:trPr>
          <w:trHeight w:val="330"/>
        </w:trPr>
        <w:tc>
          <w:tcPr>
            <w:tcW w:w="160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3C2301C8"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1878年</w:t>
            </w:r>
          </w:p>
        </w:tc>
        <w:tc>
          <w:tcPr>
            <w:tcW w:w="703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26082143"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得利七十六万六千余两（因与英商太古公司议和，故有所增长）</w:t>
            </w:r>
          </w:p>
        </w:tc>
      </w:tr>
    </w:tbl>
    <w:p w14:paraId="4FD1035D"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A．洋务运动兴起解决了政府财政危机</w:t>
      </w:r>
      <w:r w:rsidRPr="005C6868">
        <w:rPr>
          <w:rFonts w:ascii="宋体" w:hAnsi="宋体" w:hint="eastAsia"/>
          <w:color w:val="000000" w:themeColor="text1"/>
          <w:szCs w:val="21"/>
        </w:rPr>
        <w:t xml:space="preserve">    </w:t>
      </w:r>
      <w:r w:rsidRPr="005C6868">
        <w:rPr>
          <w:rFonts w:ascii="宋体" w:hAnsi="宋体"/>
          <w:color w:val="000000" w:themeColor="text1"/>
          <w:szCs w:val="21"/>
        </w:rPr>
        <w:t>B．西方列强大量减少了对华资本输出</w:t>
      </w:r>
    </w:p>
    <w:p w14:paraId="207ADA8F"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C．洋务企业起到了分洋商之利的作用</w:t>
      </w:r>
      <w:r w:rsidRPr="005C6868">
        <w:rPr>
          <w:rFonts w:ascii="宋体" w:hAnsi="宋体" w:hint="eastAsia"/>
          <w:color w:val="000000" w:themeColor="text1"/>
          <w:szCs w:val="21"/>
        </w:rPr>
        <w:t xml:space="preserve">    </w:t>
      </w:r>
      <w:r w:rsidRPr="005C6868">
        <w:rPr>
          <w:rFonts w:ascii="宋体" w:hAnsi="宋体"/>
          <w:color w:val="000000" w:themeColor="text1"/>
          <w:szCs w:val="21"/>
        </w:rPr>
        <w:t>D．洋务企业向洋商大肆出卖国家利益</w:t>
      </w:r>
    </w:p>
    <w:p w14:paraId="241F5646" w14:textId="6F9C7365" w:rsidR="007631AD" w:rsidRPr="005C6868" w:rsidRDefault="002159F3" w:rsidP="007631AD">
      <w:pPr>
        <w:autoSpaceDE w:val="0"/>
        <w:snapToGrid w:val="0"/>
        <w:rPr>
          <w:rFonts w:ascii="宋体" w:hAnsi="宋体"/>
          <w:color w:val="000000" w:themeColor="text1"/>
          <w:szCs w:val="21"/>
        </w:rPr>
      </w:pPr>
      <w:r w:rsidRPr="005C6868">
        <w:rPr>
          <w:rFonts w:ascii="宋体" w:hAnsi="宋体" w:hint="eastAsia"/>
          <w:color w:val="000000" w:themeColor="text1"/>
          <w:szCs w:val="21"/>
        </w:rPr>
        <w:t>16</w:t>
      </w:r>
      <w:r w:rsidR="007631AD" w:rsidRPr="005C6868">
        <w:rPr>
          <w:rFonts w:ascii="宋体" w:hAnsi="宋体" w:hint="eastAsia"/>
          <w:color w:val="000000" w:themeColor="text1"/>
          <w:szCs w:val="21"/>
        </w:rPr>
        <w:t>.</w:t>
      </w:r>
      <w:r w:rsidR="007631AD" w:rsidRPr="005C6868">
        <w:rPr>
          <w:rFonts w:ascii="宋体" w:hAnsi="宋体"/>
          <w:color w:val="000000" w:themeColor="text1"/>
          <w:szCs w:val="21"/>
        </w:rPr>
        <w:t xml:space="preserve"> 19世纪六七十年代，中国部分手工工场开始采用机器生产，转变为近代企业。下列企业中属于这一类型的有</w:t>
      </w:r>
    </w:p>
    <w:p w14:paraId="613D895A" w14:textId="77777777" w:rsidR="007631AD" w:rsidRPr="005C6868" w:rsidRDefault="007631AD" w:rsidP="007631AD">
      <w:pPr>
        <w:autoSpaceDE w:val="0"/>
        <w:snapToGrid w:val="0"/>
        <w:rPr>
          <w:rFonts w:ascii="宋体" w:hAnsi="宋体"/>
          <w:color w:val="000000" w:themeColor="text1"/>
          <w:szCs w:val="21"/>
        </w:rPr>
      </w:pPr>
      <w:r w:rsidRPr="005C6868">
        <w:rPr>
          <w:rFonts w:ascii="宋体" w:hAnsi="宋体"/>
          <w:color w:val="000000" w:themeColor="text1"/>
          <w:szCs w:val="21"/>
        </w:rPr>
        <w:t>A．发昌机器厂</w:t>
      </w:r>
      <w:r w:rsidRPr="005C6868">
        <w:rPr>
          <w:rFonts w:ascii="宋体" w:hAnsi="宋体" w:hint="eastAsia"/>
          <w:color w:val="000000" w:themeColor="text1"/>
          <w:szCs w:val="21"/>
        </w:rPr>
        <w:t xml:space="preserve">     </w:t>
      </w:r>
      <w:r w:rsidRPr="005C6868">
        <w:rPr>
          <w:rFonts w:ascii="宋体" w:hAnsi="宋体"/>
          <w:color w:val="000000" w:themeColor="text1"/>
          <w:szCs w:val="21"/>
        </w:rPr>
        <w:t>B．继昌隆缫丝厂</w:t>
      </w:r>
      <w:r w:rsidRPr="005C6868">
        <w:rPr>
          <w:rFonts w:ascii="宋体" w:hAnsi="宋体" w:hint="eastAsia"/>
          <w:color w:val="000000" w:themeColor="text1"/>
          <w:szCs w:val="21"/>
        </w:rPr>
        <w:t xml:space="preserve">     </w:t>
      </w:r>
      <w:r w:rsidRPr="005C6868">
        <w:rPr>
          <w:rFonts w:ascii="宋体" w:hAnsi="宋体"/>
          <w:color w:val="000000" w:themeColor="text1"/>
          <w:szCs w:val="21"/>
        </w:rPr>
        <w:t>C．轮船招商局</w:t>
      </w:r>
      <w:r w:rsidRPr="005C6868">
        <w:rPr>
          <w:rFonts w:ascii="宋体" w:hAnsi="宋体" w:hint="eastAsia"/>
          <w:color w:val="000000" w:themeColor="text1"/>
          <w:szCs w:val="21"/>
        </w:rPr>
        <w:t xml:space="preserve">     </w:t>
      </w:r>
      <w:r w:rsidRPr="005C6868">
        <w:rPr>
          <w:rFonts w:ascii="宋体" w:hAnsi="宋体"/>
          <w:color w:val="000000" w:themeColor="text1"/>
          <w:szCs w:val="21"/>
        </w:rPr>
        <w:t>D．保兴面粉厂</w:t>
      </w:r>
    </w:p>
    <w:p w14:paraId="4F35DB7F" w14:textId="0D53F46E" w:rsidR="00CB0AB5" w:rsidRPr="005C6868" w:rsidRDefault="002159F3" w:rsidP="00CB0AB5">
      <w:pPr>
        <w:autoSpaceDE w:val="0"/>
        <w:snapToGrid w:val="0"/>
        <w:rPr>
          <w:rFonts w:ascii="宋体" w:hAnsi="宋体"/>
          <w:color w:val="000000" w:themeColor="text1"/>
          <w:szCs w:val="21"/>
        </w:rPr>
      </w:pPr>
      <w:r w:rsidRPr="005C6868">
        <w:rPr>
          <w:rFonts w:ascii="宋体" w:hAnsi="宋体" w:hint="eastAsia"/>
          <w:color w:val="000000" w:themeColor="text1"/>
          <w:szCs w:val="21"/>
        </w:rPr>
        <w:t>17</w:t>
      </w:r>
      <w:r w:rsidR="00CB0AB5" w:rsidRPr="005C6868">
        <w:rPr>
          <w:rFonts w:ascii="宋体" w:hAnsi="宋体" w:hint="eastAsia"/>
          <w:color w:val="000000" w:themeColor="text1"/>
          <w:szCs w:val="21"/>
        </w:rPr>
        <w:t>.</w:t>
      </w:r>
      <w:r w:rsidR="00CB0AB5" w:rsidRPr="005C6868">
        <w:rPr>
          <w:rFonts w:ascii="宋体" w:hAnsi="宋体"/>
          <w:color w:val="000000" w:themeColor="text1"/>
          <w:szCs w:val="21"/>
        </w:rPr>
        <w:t>1873年侨商陈启源在广东创办继昌隆缫丝厂，采用蒸汽机和传动装置，“出丝精美，行销于欧美两洲，价值之高，倍于从前，遂获厚利”。以上材料说明继昌隆缫丝厂</w:t>
      </w:r>
    </w:p>
    <w:p w14:paraId="0C7534DC" w14:textId="0F816500" w:rsidR="00CB0AB5" w:rsidRPr="005C6868" w:rsidRDefault="00CB0AB5" w:rsidP="00CB0AB5">
      <w:pPr>
        <w:autoSpaceDE w:val="0"/>
        <w:snapToGrid w:val="0"/>
        <w:rPr>
          <w:rFonts w:ascii="宋体" w:hAnsi="宋体"/>
          <w:color w:val="000000" w:themeColor="text1"/>
          <w:szCs w:val="21"/>
        </w:rPr>
      </w:pPr>
      <w:r w:rsidRPr="005C6868">
        <w:rPr>
          <w:rFonts w:ascii="宋体" w:hAnsi="宋体"/>
          <w:color w:val="000000" w:themeColor="text1"/>
          <w:szCs w:val="21"/>
        </w:rPr>
        <w:t>A．是外国资本在华创办的企业</w:t>
      </w:r>
      <w:r w:rsidR="006F2893" w:rsidRPr="005C6868">
        <w:rPr>
          <w:rFonts w:ascii="宋体" w:hAnsi="宋体" w:hint="eastAsia"/>
          <w:color w:val="000000" w:themeColor="text1"/>
          <w:szCs w:val="21"/>
        </w:rPr>
        <w:t xml:space="preserve">      </w:t>
      </w:r>
      <w:r w:rsidRPr="005C6868">
        <w:rPr>
          <w:rFonts w:ascii="宋体" w:hAnsi="宋体"/>
          <w:color w:val="000000" w:themeColor="text1"/>
          <w:szCs w:val="21"/>
        </w:rPr>
        <w:t>B．得益于清政府放宽对设厂限制</w:t>
      </w:r>
    </w:p>
    <w:p w14:paraId="5B5446AF" w14:textId="6243594C" w:rsidR="00CB0AB5" w:rsidRPr="005C6868" w:rsidRDefault="00CB0AB5" w:rsidP="00CB0AB5">
      <w:pPr>
        <w:autoSpaceDE w:val="0"/>
        <w:snapToGrid w:val="0"/>
        <w:rPr>
          <w:rFonts w:ascii="宋体" w:hAnsi="宋体"/>
          <w:color w:val="000000" w:themeColor="text1"/>
          <w:szCs w:val="21"/>
        </w:rPr>
      </w:pPr>
      <w:r w:rsidRPr="005C6868">
        <w:rPr>
          <w:rFonts w:ascii="宋体" w:hAnsi="宋体"/>
          <w:color w:val="000000" w:themeColor="text1"/>
          <w:szCs w:val="21"/>
        </w:rPr>
        <w:t>C．属于近代意义的民族工业</w:t>
      </w:r>
      <w:r w:rsidR="006F2893" w:rsidRPr="005C6868">
        <w:rPr>
          <w:rFonts w:ascii="宋体" w:hAnsi="宋体" w:hint="eastAsia"/>
          <w:color w:val="000000" w:themeColor="text1"/>
          <w:szCs w:val="21"/>
        </w:rPr>
        <w:t xml:space="preserve">        </w:t>
      </w:r>
      <w:r w:rsidRPr="005C6868">
        <w:rPr>
          <w:rFonts w:ascii="宋体" w:hAnsi="宋体"/>
          <w:color w:val="000000" w:themeColor="text1"/>
          <w:szCs w:val="21"/>
        </w:rPr>
        <w:t>D．没有跳出中国传统的生产方式</w:t>
      </w:r>
    </w:p>
    <w:p w14:paraId="087B66EB" w14:textId="48755936" w:rsidR="002132C2" w:rsidRPr="005C6868" w:rsidRDefault="002159F3" w:rsidP="002132C2">
      <w:pPr>
        <w:autoSpaceDE w:val="0"/>
        <w:snapToGrid w:val="0"/>
        <w:rPr>
          <w:rFonts w:ascii="宋体" w:hAnsi="宋体"/>
          <w:color w:val="000000" w:themeColor="text1"/>
          <w:szCs w:val="21"/>
        </w:rPr>
      </w:pPr>
      <w:r w:rsidRPr="005C6868">
        <w:rPr>
          <w:rFonts w:ascii="宋体" w:hAnsi="宋体" w:hint="eastAsia"/>
          <w:color w:val="000000" w:themeColor="text1"/>
          <w:szCs w:val="21"/>
        </w:rPr>
        <w:t>18.</w:t>
      </w:r>
      <w:r w:rsidR="002132C2" w:rsidRPr="005C6868">
        <w:rPr>
          <w:rFonts w:ascii="宋体" w:hAnsi="宋体" w:hint="eastAsia"/>
          <w:color w:val="000000" w:themeColor="text1"/>
          <w:szCs w:val="21"/>
        </w:rPr>
        <w:t>继昌隆缫丝厂投产后引起很多人反对。其理由是“男女在同一厂房里作工，有伤风化。又说高烟囱有伤风水”。由是观之，影响中国近代工业发展的因素之一是</w:t>
      </w:r>
    </w:p>
    <w:p w14:paraId="0127F94D" w14:textId="77777777" w:rsidR="002132C2" w:rsidRPr="005C6868" w:rsidRDefault="002132C2" w:rsidP="002132C2">
      <w:pPr>
        <w:autoSpaceDE w:val="0"/>
        <w:snapToGrid w:val="0"/>
        <w:rPr>
          <w:rFonts w:ascii="宋体" w:hAnsi="宋体"/>
          <w:color w:val="000000" w:themeColor="text1"/>
          <w:szCs w:val="21"/>
        </w:rPr>
      </w:pPr>
      <w:r w:rsidRPr="005C6868">
        <w:rPr>
          <w:rFonts w:ascii="宋体" w:hAnsi="宋体" w:hint="eastAsia"/>
          <w:color w:val="000000" w:themeColor="text1"/>
          <w:szCs w:val="21"/>
        </w:rPr>
        <w:t>A．思想守旧       B．技术薄弱           C．资本缺乏          D．列强侵夺</w:t>
      </w:r>
    </w:p>
    <w:p w14:paraId="1010FA29" w14:textId="7C9C998F" w:rsidR="008E0140" w:rsidRPr="005C6868" w:rsidRDefault="002159F3" w:rsidP="008E0140">
      <w:pPr>
        <w:autoSpaceDE w:val="0"/>
        <w:snapToGrid w:val="0"/>
        <w:rPr>
          <w:rFonts w:ascii="宋体" w:hAnsi="宋体"/>
          <w:color w:val="000000" w:themeColor="text1"/>
          <w:szCs w:val="21"/>
        </w:rPr>
      </w:pPr>
      <w:r w:rsidRPr="005C6868">
        <w:rPr>
          <w:rFonts w:ascii="宋体" w:hAnsi="宋体" w:hint="eastAsia"/>
          <w:color w:val="000000" w:themeColor="text1"/>
          <w:szCs w:val="21"/>
        </w:rPr>
        <w:t>19</w:t>
      </w:r>
      <w:r w:rsidR="008E0140" w:rsidRPr="005C6868">
        <w:rPr>
          <w:rFonts w:ascii="宋体" w:hAnsi="宋体" w:hint="eastAsia"/>
          <w:color w:val="000000" w:themeColor="text1"/>
          <w:szCs w:val="21"/>
        </w:rPr>
        <w:t>.清光绪年间，有大臣上奏称：“棉布为中国自有之利，本无须取给于外洋，乃洋人以机器织成，幅宽盾（质）细，价廉而适于用，人皆便之，反弃土布而不用。其夺我之利，实为最巨。”此现象反映了</w:t>
      </w:r>
    </w:p>
    <w:p w14:paraId="7659BB74" w14:textId="77777777" w:rsidR="008E0140" w:rsidRPr="005C6868" w:rsidRDefault="008E0140" w:rsidP="008E0140">
      <w:pPr>
        <w:autoSpaceDE w:val="0"/>
        <w:snapToGrid w:val="0"/>
        <w:rPr>
          <w:rFonts w:ascii="宋体" w:hAnsi="宋体"/>
          <w:color w:val="000000" w:themeColor="text1"/>
          <w:szCs w:val="21"/>
        </w:rPr>
      </w:pPr>
      <w:r w:rsidRPr="005C6868">
        <w:rPr>
          <w:rFonts w:ascii="宋体" w:hAnsi="宋体"/>
          <w:color w:val="000000" w:themeColor="text1"/>
          <w:szCs w:val="21"/>
        </w:rPr>
        <w:t>A</w:t>
      </w:r>
      <w:r w:rsidRPr="005C6868">
        <w:rPr>
          <w:rFonts w:ascii="宋体" w:hAnsi="宋体" w:hint="eastAsia"/>
          <w:color w:val="000000" w:themeColor="text1"/>
          <w:szCs w:val="21"/>
        </w:rPr>
        <w:t>．棉纺织业彻底衰败</w:t>
      </w:r>
      <w:r w:rsidRPr="005C6868">
        <w:rPr>
          <w:rFonts w:ascii="宋体" w:hAnsi="宋体"/>
          <w:color w:val="000000" w:themeColor="text1"/>
          <w:szCs w:val="21"/>
        </w:rPr>
        <w:t xml:space="preserve">    </w:t>
      </w:r>
      <w:r w:rsidRPr="005C6868">
        <w:rPr>
          <w:rFonts w:ascii="宋体" w:hAnsi="宋体"/>
          <w:color w:val="000000" w:themeColor="text1"/>
          <w:szCs w:val="21"/>
        </w:rPr>
        <w:tab/>
      </w:r>
      <w:r w:rsidRPr="005C6868">
        <w:rPr>
          <w:rFonts w:ascii="宋体" w:hAnsi="宋体"/>
          <w:color w:val="000000" w:themeColor="text1"/>
          <w:szCs w:val="21"/>
        </w:rPr>
        <w:tab/>
        <w:t xml:space="preserve">       </w:t>
      </w:r>
      <w:r w:rsidRPr="005C6868">
        <w:rPr>
          <w:rFonts w:ascii="宋体" w:hAnsi="宋体" w:hint="eastAsia"/>
          <w:color w:val="000000" w:themeColor="text1"/>
          <w:szCs w:val="21"/>
        </w:rPr>
        <w:t xml:space="preserve"> B．自然经济日渐解体</w:t>
      </w:r>
    </w:p>
    <w:p w14:paraId="6B793E32" w14:textId="77777777" w:rsidR="008E0140" w:rsidRPr="005C6868" w:rsidRDefault="008E0140" w:rsidP="008E0140">
      <w:pPr>
        <w:autoSpaceDE w:val="0"/>
        <w:snapToGrid w:val="0"/>
        <w:rPr>
          <w:rFonts w:ascii="宋体" w:hAnsi="宋体"/>
          <w:color w:val="000000" w:themeColor="text1"/>
          <w:szCs w:val="21"/>
        </w:rPr>
      </w:pPr>
      <w:r w:rsidRPr="005C6868">
        <w:rPr>
          <w:rFonts w:ascii="宋体" w:hAnsi="宋体"/>
          <w:color w:val="000000" w:themeColor="text1"/>
          <w:szCs w:val="21"/>
        </w:rPr>
        <w:t>C</w:t>
      </w:r>
      <w:r w:rsidRPr="005C6868">
        <w:rPr>
          <w:rFonts w:ascii="宋体" w:hAnsi="宋体" w:hint="eastAsia"/>
          <w:color w:val="000000" w:themeColor="text1"/>
          <w:szCs w:val="21"/>
        </w:rPr>
        <w:t>．经济结构全面转型</w:t>
      </w:r>
      <w:r w:rsidRPr="005C6868">
        <w:rPr>
          <w:rFonts w:ascii="宋体" w:hAnsi="宋体"/>
          <w:color w:val="000000" w:themeColor="text1"/>
          <w:szCs w:val="21"/>
        </w:rPr>
        <w:t xml:space="preserve">   </w:t>
      </w:r>
      <w:r w:rsidRPr="005C6868">
        <w:rPr>
          <w:rFonts w:ascii="宋体" w:hAnsi="宋体"/>
          <w:color w:val="000000" w:themeColor="text1"/>
          <w:szCs w:val="21"/>
        </w:rPr>
        <w:tab/>
      </w:r>
      <w:r w:rsidRPr="005C6868">
        <w:rPr>
          <w:rFonts w:ascii="宋体" w:hAnsi="宋体"/>
          <w:color w:val="000000" w:themeColor="text1"/>
          <w:szCs w:val="21"/>
        </w:rPr>
        <w:tab/>
        <w:t xml:space="preserve">        D</w:t>
      </w:r>
      <w:r w:rsidRPr="005C6868">
        <w:rPr>
          <w:rFonts w:ascii="宋体" w:hAnsi="宋体" w:hint="eastAsia"/>
          <w:color w:val="000000" w:themeColor="text1"/>
          <w:szCs w:val="21"/>
        </w:rPr>
        <w:t>．农产品开始商品化</w:t>
      </w:r>
    </w:p>
    <w:p w14:paraId="4E4E6E68" w14:textId="2CF46AF3" w:rsidR="002159F3" w:rsidRPr="005C6868" w:rsidRDefault="002159F3" w:rsidP="002159F3">
      <w:pPr>
        <w:autoSpaceDE w:val="0"/>
        <w:snapToGrid w:val="0"/>
        <w:rPr>
          <w:rFonts w:ascii="宋体" w:hAnsi="宋体"/>
          <w:color w:val="000000" w:themeColor="text1"/>
          <w:szCs w:val="21"/>
        </w:rPr>
      </w:pPr>
      <w:r w:rsidRPr="005C6868">
        <w:rPr>
          <w:rFonts w:ascii="宋体" w:hAnsi="宋体" w:hint="eastAsia"/>
          <w:color w:val="000000" w:themeColor="text1"/>
          <w:szCs w:val="21"/>
        </w:rPr>
        <w:t>20.</w:t>
      </w:r>
      <w:r w:rsidRPr="005C6868">
        <w:rPr>
          <w:rFonts w:ascii="宋体" w:hAnsi="宋体"/>
          <w:color w:val="000000" w:themeColor="text1"/>
          <w:szCs w:val="21"/>
        </w:rPr>
        <w:t>李鸿章上奏朝廷称：“各口通商以来，中国沿江沿海之利尽为外国商轮侵占，故设法召集华股，特创此局以与洋商争衡，庶逐渐收回权利。”由此可知，李鸿章创办的“此局”是</w:t>
      </w:r>
    </w:p>
    <w:p w14:paraId="0BC973C8" w14:textId="75F16E60" w:rsidR="002159F3" w:rsidRPr="005C6868" w:rsidRDefault="002159F3" w:rsidP="002159F3">
      <w:pPr>
        <w:autoSpaceDE w:val="0"/>
        <w:snapToGrid w:val="0"/>
        <w:rPr>
          <w:rFonts w:ascii="宋体" w:hAnsi="宋体"/>
          <w:color w:val="000000" w:themeColor="text1"/>
          <w:szCs w:val="21"/>
        </w:rPr>
      </w:pPr>
      <w:r w:rsidRPr="005C6868">
        <w:rPr>
          <w:rFonts w:ascii="宋体" w:hAnsi="宋体"/>
          <w:color w:val="000000" w:themeColor="text1"/>
          <w:szCs w:val="21"/>
        </w:rPr>
        <w:t>A．开平矿务局</w:t>
      </w:r>
      <w:r w:rsidRPr="005C6868">
        <w:rPr>
          <w:rFonts w:ascii="宋体" w:hAnsi="宋体" w:hint="eastAsia"/>
          <w:color w:val="000000" w:themeColor="text1"/>
          <w:szCs w:val="21"/>
        </w:rPr>
        <w:t xml:space="preserve">     </w:t>
      </w:r>
      <w:r w:rsidRPr="005C6868">
        <w:rPr>
          <w:rFonts w:ascii="宋体" w:hAnsi="宋体"/>
          <w:color w:val="000000" w:themeColor="text1"/>
          <w:szCs w:val="21"/>
        </w:rPr>
        <w:t>B．轮船招商局</w:t>
      </w:r>
      <w:r w:rsidRPr="005C6868">
        <w:rPr>
          <w:rFonts w:ascii="宋体" w:hAnsi="宋体" w:hint="eastAsia"/>
          <w:color w:val="000000" w:themeColor="text1"/>
          <w:szCs w:val="21"/>
        </w:rPr>
        <w:t xml:space="preserve">     </w:t>
      </w:r>
      <w:r w:rsidRPr="005C6868">
        <w:rPr>
          <w:rFonts w:ascii="宋体" w:hAnsi="宋体"/>
          <w:color w:val="000000" w:themeColor="text1"/>
          <w:szCs w:val="21"/>
        </w:rPr>
        <w:t>C．天津电报局</w:t>
      </w:r>
      <w:r w:rsidRPr="005C6868">
        <w:rPr>
          <w:rFonts w:ascii="宋体" w:hAnsi="宋体" w:hint="eastAsia"/>
          <w:color w:val="000000" w:themeColor="text1"/>
          <w:szCs w:val="21"/>
        </w:rPr>
        <w:t xml:space="preserve">     </w:t>
      </w:r>
      <w:r w:rsidRPr="005C6868">
        <w:rPr>
          <w:rFonts w:ascii="宋体" w:hAnsi="宋体"/>
          <w:color w:val="000000" w:themeColor="text1"/>
          <w:szCs w:val="21"/>
        </w:rPr>
        <w:t>D．江南机器制造总局</w:t>
      </w:r>
    </w:p>
    <w:p w14:paraId="61766A09" w14:textId="1E0D7788" w:rsidR="008E0140" w:rsidRPr="005C6868" w:rsidRDefault="002159F3" w:rsidP="008E0140">
      <w:pPr>
        <w:autoSpaceDE w:val="0"/>
        <w:snapToGrid w:val="0"/>
        <w:rPr>
          <w:rFonts w:ascii="宋体" w:hAnsi="宋体"/>
          <w:color w:val="000000" w:themeColor="text1"/>
          <w:szCs w:val="21"/>
        </w:rPr>
      </w:pPr>
      <w:r w:rsidRPr="005C6868">
        <w:rPr>
          <w:rFonts w:ascii="宋体" w:hAnsi="宋体" w:hint="eastAsia"/>
          <w:color w:val="000000" w:themeColor="text1"/>
          <w:szCs w:val="21"/>
        </w:rPr>
        <w:t>21</w:t>
      </w:r>
      <w:r w:rsidR="008E0140" w:rsidRPr="005C6868">
        <w:rPr>
          <w:rFonts w:ascii="宋体" w:hAnsi="宋体" w:hint="eastAsia"/>
          <w:color w:val="000000" w:themeColor="text1"/>
          <w:szCs w:val="21"/>
        </w:rPr>
        <w:t>.</w:t>
      </w:r>
      <w:r w:rsidR="008E0140" w:rsidRPr="005C6868">
        <w:rPr>
          <w:rFonts w:ascii="宋体" w:hAnsi="宋体"/>
          <w:color w:val="000000" w:themeColor="text1"/>
          <w:szCs w:val="21"/>
        </w:rPr>
        <w:t xml:space="preserve"> 从1895年开始，在短短的10多年时间里，张謇的企业从1个扩大到20多个，形成了一个以纺织为主、跨行业的企业集团。这主要得益于 </w:t>
      </w:r>
    </w:p>
    <w:p w14:paraId="713FE3CA" w14:textId="1068192C" w:rsidR="008E0140" w:rsidRPr="005C6868" w:rsidRDefault="008E0140" w:rsidP="008E0140">
      <w:pPr>
        <w:autoSpaceDE w:val="0"/>
        <w:snapToGrid w:val="0"/>
        <w:rPr>
          <w:rFonts w:ascii="宋体" w:hAnsi="宋体"/>
          <w:color w:val="000000" w:themeColor="text1"/>
          <w:szCs w:val="21"/>
        </w:rPr>
      </w:pPr>
      <w:r w:rsidRPr="005C6868">
        <w:rPr>
          <w:rFonts w:ascii="宋体" w:hAnsi="宋体"/>
          <w:color w:val="000000" w:themeColor="text1"/>
          <w:szCs w:val="21"/>
        </w:rPr>
        <w:t>A．洋务运动的诱导</w:t>
      </w:r>
      <w:r w:rsidRPr="005C6868">
        <w:rPr>
          <w:rFonts w:ascii="宋体" w:hAnsi="宋体" w:hint="eastAsia"/>
          <w:color w:val="000000" w:themeColor="text1"/>
          <w:szCs w:val="21"/>
        </w:rPr>
        <w:t xml:space="preserve">                   </w:t>
      </w:r>
      <w:r w:rsidRPr="005C6868">
        <w:rPr>
          <w:rFonts w:ascii="宋体" w:hAnsi="宋体"/>
          <w:color w:val="000000" w:themeColor="text1"/>
          <w:szCs w:val="21"/>
        </w:rPr>
        <w:t>B．外国资本的大力援助</w:t>
      </w:r>
      <w:r w:rsidRPr="005C6868">
        <w:rPr>
          <w:rFonts w:ascii="宋体" w:hAnsi="宋体" w:hint="eastAsia"/>
          <w:color w:val="000000" w:themeColor="text1"/>
          <w:szCs w:val="21"/>
        </w:rPr>
        <w:t xml:space="preserve">    </w:t>
      </w:r>
    </w:p>
    <w:p w14:paraId="0792B647" w14:textId="4AEA0FAC" w:rsidR="008E0140" w:rsidRPr="005C6868" w:rsidRDefault="008E0140" w:rsidP="008E0140">
      <w:pPr>
        <w:autoSpaceDE w:val="0"/>
        <w:snapToGrid w:val="0"/>
        <w:rPr>
          <w:rFonts w:ascii="宋体" w:hAnsi="宋体"/>
          <w:color w:val="000000" w:themeColor="text1"/>
          <w:szCs w:val="21"/>
        </w:rPr>
      </w:pPr>
      <w:r w:rsidRPr="005C6868">
        <w:rPr>
          <w:rFonts w:ascii="宋体" w:hAnsi="宋体"/>
          <w:color w:val="000000" w:themeColor="text1"/>
          <w:szCs w:val="21"/>
        </w:rPr>
        <w:t>C．西方列强的放松侵略</w:t>
      </w:r>
      <w:r w:rsidRPr="005C6868">
        <w:rPr>
          <w:rFonts w:ascii="宋体" w:hAnsi="宋体" w:hint="eastAsia"/>
          <w:color w:val="000000" w:themeColor="text1"/>
          <w:szCs w:val="21"/>
        </w:rPr>
        <w:t xml:space="preserve">               </w:t>
      </w:r>
      <w:r w:rsidRPr="005C6868">
        <w:rPr>
          <w:rFonts w:ascii="宋体" w:hAnsi="宋体"/>
          <w:color w:val="000000" w:themeColor="text1"/>
          <w:szCs w:val="21"/>
        </w:rPr>
        <w:t>D．清朝政府的放宽限制</w:t>
      </w:r>
    </w:p>
    <w:p w14:paraId="45F4193E" w14:textId="35BD130E" w:rsidR="008E0140" w:rsidRPr="005C6868" w:rsidRDefault="002159F3" w:rsidP="008E0140">
      <w:pPr>
        <w:autoSpaceDE w:val="0"/>
        <w:snapToGrid w:val="0"/>
        <w:rPr>
          <w:rFonts w:ascii="宋体" w:hAnsi="宋体"/>
          <w:color w:val="000000" w:themeColor="text1"/>
          <w:szCs w:val="21"/>
        </w:rPr>
      </w:pPr>
      <w:r w:rsidRPr="005C6868">
        <w:rPr>
          <w:rFonts w:ascii="宋体" w:hAnsi="宋体" w:hint="eastAsia"/>
          <w:color w:val="000000" w:themeColor="text1"/>
          <w:szCs w:val="21"/>
        </w:rPr>
        <w:t>22</w:t>
      </w:r>
      <w:r w:rsidR="008E0140" w:rsidRPr="005C6868">
        <w:rPr>
          <w:rFonts w:ascii="宋体" w:hAnsi="宋体" w:hint="eastAsia"/>
          <w:color w:val="000000" w:themeColor="text1"/>
          <w:szCs w:val="21"/>
        </w:rPr>
        <w:t>.20世纪初叶，上海市教育局制作歌词分发各界传唱，其中有“神州大陆天产多，手工品真坚固，佛山雕刻……江浙丝罗，价廉物美，远胜洋货。提倡改良莫差过，凡事均需切实做”。歌词意在</w:t>
      </w:r>
    </w:p>
    <w:p w14:paraId="40792F8C" w14:textId="77777777" w:rsidR="008E0140" w:rsidRPr="005C6868" w:rsidRDefault="008E0140" w:rsidP="008E0140">
      <w:pPr>
        <w:autoSpaceDE w:val="0"/>
        <w:snapToGrid w:val="0"/>
        <w:rPr>
          <w:rFonts w:ascii="宋体" w:hAnsi="宋体"/>
          <w:color w:val="000000" w:themeColor="text1"/>
          <w:szCs w:val="21"/>
        </w:rPr>
      </w:pPr>
      <w:r w:rsidRPr="005C6868">
        <w:rPr>
          <w:rFonts w:ascii="宋体" w:hAnsi="宋体" w:hint="eastAsia"/>
          <w:color w:val="000000" w:themeColor="text1"/>
          <w:szCs w:val="21"/>
        </w:rPr>
        <w:t>A．提倡国货抵制洋货                     B．倡导教育救国须从实业做起</w:t>
      </w:r>
    </w:p>
    <w:p w14:paraId="4DF96552" w14:textId="4D098B72" w:rsidR="008E0140" w:rsidRPr="005C6868" w:rsidRDefault="008E0140" w:rsidP="008E0140">
      <w:pPr>
        <w:autoSpaceDE w:val="0"/>
        <w:snapToGrid w:val="0"/>
        <w:rPr>
          <w:rFonts w:ascii="宋体" w:hAnsi="宋体"/>
          <w:color w:val="000000" w:themeColor="text1"/>
          <w:szCs w:val="21"/>
        </w:rPr>
      </w:pPr>
      <w:r w:rsidRPr="005C6868">
        <w:rPr>
          <w:rFonts w:ascii="宋体" w:hAnsi="宋体" w:hint="eastAsia"/>
          <w:color w:val="000000" w:themeColor="text1"/>
          <w:szCs w:val="21"/>
        </w:rPr>
        <w:t>C．希望民族产业改进提高                 D．说明沿海地区国货优于洋货</w:t>
      </w:r>
    </w:p>
    <w:p w14:paraId="6360E492" w14:textId="1947F5D6" w:rsidR="008E0140" w:rsidRPr="005C6868" w:rsidRDefault="002159F3" w:rsidP="008E0140">
      <w:pPr>
        <w:autoSpaceDE w:val="0"/>
        <w:snapToGrid w:val="0"/>
        <w:rPr>
          <w:rFonts w:ascii="宋体" w:hAnsi="宋体"/>
          <w:color w:val="000000" w:themeColor="text1"/>
          <w:szCs w:val="21"/>
        </w:rPr>
      </w:pPr>
      <w:r w:rsidRPr="005C6868">
        <w:rPr>
          <w:rFonts w:ascii="宋体" w:hAnsi="宋体" w:hint="eastAsia"/>
          <w:color w:val="000000" w:themeColor="text1"/>
          <w:szCs w:val="21"/>
        </w:rPr>
        <w:t>23</w:t>
      </w:r>
      <w:r w:rsidR="008E0140" w:rsidRPr="005C6868">
        <w:rPr>
          <w:rFonts w:ascii="宋体" w:hAnsi="宋体" w:hint="eastAsia"/>
          <w:color w:val="000000" w:themeColor="text1"/>
          <w:szCs w:val="21"/>
        </w:rPr>
        <w:t>.据统计，从1895-1913年，资本在10万元以上的新建工矿企业全国有549家。1894-1913年，民族资本工业的平均年增长率为15%。这一时期集中在上海的缫丝工业显著发展。这说明</w:t>
      </w:r>
    </w:p>
    <w:p w14:paraId="4C028610" w14:textId="685551B5" w:rsidR="008E0140" w:rsidRPr="005C6868" w:rsidRDefault="008E0140" w:rsidP="008E0140">
      <w:pPr>
        <w:autoSpaceDE w:val="0"/>
        <w:snapToGrid w:val="0"/>
        <w:rPr>
          <w:rFonts w:ascii="宋体" w:hAnsi="宋体"/>
          <w:color w:val="000000" w:themeColor="text1"/>
          <w:szCs w:val="21"/>
        </w:rPr>
      </w:pPr>
      <w:r w:rsidRPr="005C6868">
        <w:rPr>
          <w:rFonts w:ascii="宋体" w:hAnsi="宋体" w:hint="eastAsia"/>
          <w:color w:val="000000" w:themeColor="text1"/>
          <w:szCs w:val="21"/>
        </w:rPr>
        <w:t>A．资本主义对华资本输出明显减少</w:t>
      </w:r>
      <w:r w:rsidR="002159F3" w:rsidRPr="005C6868">
        <w:rPr>
          <w:rFonts w:ascii="宋体" w:hAnsi="宋体" w:hint="eastAsia"/>
          <w:color w:val="000000" w:themeColor="text1"/>
          <w:szCs w:val="21"/>
        </w:rPr>
        <w:t xml:space="preserve">     </w:t>
      </w:r>
      <w:r w:rsidRPr="005C6868">
        <w:rPr>
          <w:rFonts w:ascii="宋体" w:hAnsi="宋体" w:hint="eastAsia"/>
          <w:color w:val="000000" w:themeColor="text1"/>
          <w:szCs w:val="21"/>
        </w:rPr>
        <w:t>B．自给自足的自然经济进一步解体</w:t>
      </w:r>
    </w:p>
    <w:p w14:paraId="73B0DED1" w14:textId="3F939971" w:rsidR="008E0140" w:rsidRPr="005C6868" w:rsidRDefault="008E0140" w:rsidP="008E0140">
      <w:pPr>
        <w:autoSpaceDE w:val="0"/>
        <w:snapToGrid w:val="0"/>
        <w:rPr>
          <w:rFonts w:ascii="宋体" w:hAnsi="宋体"/>
          <w:color w:val="000000" w:themeColor="text1"/>
          <w:szCs w:val="21"/>
        </w:rPr>
      </w:pPr>
      <w:r w:rsidRPr="005C6868">
        <w:rPr>
          <w:rFonts w:ascii="宋体" w:hAnsi="宋体"/>
          <w:color w:val="000000" w:themeColor="text1"/>
          <w:szCs w:val="21"/>
        </w:rPr>
        <w:t>C．</w:t>
      </w:r>
      <w:r w:rsidRPr="005C6868">
        <w:rPr>
          <w:rFonts w:ascii="宋体" w:hAnsi="宋体" w:hint="eastAsia"/>
          <w:color w:val="000000" w:themeColor="text1"/>
          <w:szCs w:val="21"/>
        </w:rPr>
        <w:t>贸易中心开始由广州转移到上海</w:t>
      </w:r>
      <w:r w:rsidR="002159F3" w:rsidRPr="005C6868">
        <w:rPr>
          <w:rFonts w:ascii="宋体" w:hAnsi="宋体" w:hint="eastAsia"/>
          <w:color w:val="000000" w:themeColor="text1"/>
          <w:szCs w:val="21"/>
        </w:rPr>
        <w:t xml:space="preserve">     </w:t>
      </w:r>
      <w:r w:rsidRPr="005C6868">
        <w:rPr>
          <w:rFonts w:ascii="宋体" w:hAnsi="宋体" w:hint="eastAsia"/>
          <w:color w:val="000000" w:themeColor="text1"/>
          <w:szCs w:val="21"/>
        </w:rPr>
        <w:t>D．民族工业的发展出现第一个高潮</w:t>
      </w:r>
    </w:p>
    <w:p w14:paraId="7F79B865" w14:textId="697A91A8" w:rsidR="008E0140" w:rsidRPr="005C6868" w:rsidRDefault="002159F3" w:rsidP="008E0140">
      <w:pPr>
        <w:autoSpaceDE w:val="0"/>
        <w:snapToGrid w:val="0"/>
        <w:rPr>
          <w:rFonts w:ascii="宋体" w:hAnsi="宋体"/>
          <w:color w:val="000000" w:themeColor="text1"/>
          <w:szCs w:val="21"/>
        </w:rPr>
      </w:pPr>
      <w:r w:rsidRPr="005C6868">
        <w:rPr>
          <w:rFonts w:ascii="宋体" w:hAnsi="宋体" w:hint="eastAsia"/>
          <w:color w:val="000000" w:themeColor="text1"/>
          <w:szCs w:val="21"/>
        </w:rPr>
        <w:t>24</w:t>
      </w:r>
      <w:r w:rsidR="008E0140" w:rsidRPr="005C6868">
        <w:rPr>
          <w:rFonts w:ascii="宋体" w:hAnsi="宋体" w:hint="eastAsia"/>
          <w:color w:val="000000" w:themeColor="text1"/>
          <w:szCs w:val="21"/>
        </w:rPr>
        <w:t>.</w:t>
      </w:r>
      <w:r w:rsidR="008E0140" w:rsidRPr="005C6868">
        <w:rPr>
          <w:rFonts w:ascii="宋体" w:hAnsi="宋体"/>
          <w:color w:val="000000" w:themeColor="text1"/>
          <w:szCs w:val="21"/>
        </w:rPr>
        <w:t>南京国民政府一开始就把工业化任务放在发展重工业上，并建立资源委员会。从资源委员会1936年和1937年的实际建设活动来看，主要集中在与军事工业密切相关的钢铁、冶金、燃料、电力、机械、电器、化学等基本工业领域，其活动地区是以江西、湖南、湖北为中心并及四川，云南、陕西、甘肃等者，这一举措</w:t>
      </w:r>
    </w:p>
    <w:p w14:paraId="5AC08D40" w14:textId="4BE56C2B" w:rsidR="008E0140" w:rsidRPr="005C6868" w:rsidRDefault="008E0140" w:rsidP="008E0140">
      <w:pPr>
        <w:autoSpaceDE w:val="0"/>
        <w:snapToGrid w:val="0"/>
        <w:rPr>
          <w:rFonts w:ascii="宋体" w:hAnsi="宋体"/>
          <w:color w:val="000000" w:themeColor="text1"/>
          <w:szCs w:val="21"/>
        </w:rPr>
      </w:pPr>
      <w:r w:rsidRPr="005C6868">
        <w:rPr>
          <w:rFonts w:ascii="宋体" w:hAnsi="宋体"/>
          <w:color w:val="000000" w:themeColor="text1"/>
          <w:szCs w:val="21"/>
        </w:rPr>
        <w:t>A．有效抵制了西方的经济侵略</w:t>
      </w:r>
      <w:r w:rsidRPr="005C6868">
        <w:rPr>
          <w:rFonts w:ascii="宋体" w:hAnsi="宋体" w:hint="eastAsia"/>
          <w:color w:val="000000" w:themeColor="text1"/>
          <w:szCs w:val="21"/>
        </w:rPr>
        <w:t xml:space="preserve">             </w:t>
      </w:r>
      <w:r w:rsidRPr="005C6868">
        <w:rPr>
          <w:rFonts w:ascii="宋体" w:hAnsi="宋体"/>
          <w:color w:val="000000" w:themeColor="text1"/>
          <w:szCs w:val="21"/>
        </w:rPr>
        <w:t>B．建立了完整的工业化结构</w:t>
      </w:r>
    </w:p>
    <w:p w14:paraId="65616DB6" w14:textId="5C4872B5" w:rsidR="008E0140" w:rsidRPr="005C6868" w:rsidRDefault="008E0140" w:rsidP="008E0140">
      <w:pPr>
        <w:autoSpaceDE w:val="0"/>
        <w:snapToGrid w:val="0"/>
        <w:rPr>
          <w:rFonts w:ascii="宋体" w:hAnsi="宋体"/>
          <w:color w:val="000000" w:themeColor="text1"/>
          <w:szCs w:val="21"/>
        </w:rPr>
      </w:pPr>
      <w:r w:rsidRPr="005C6868">
        <w:rPr>
          <w:rFonts w:ascii="宋体" w:hAnsi="宋体"/>
          <w:color w:val="000000" w:themeColor="text1"/>
          <w:szCs w:val="21"/>
        </w:rPr>
        <w:lastRenderedPageBreak/>
        <w:t>C．为持久抗战奠定了经济基础</w:t>
      </w:r>
      <w:r w:rsidRPr="005C6868">
        <w:rPr>
          <w:rFonts w:ascii="宋体" w:hAnsi="宋体" w:hint="eastAsia"/>
          <w:color w:val="000000" w:themeColor="text1"/>
          <w:szCs w:val="21"/>
        </w:rPr>
        <w:t xml:space="preserve">             </w:t>
      </w:r>
      <w:r w:rsidRPr="005C6868">
        <w:rPr>
          <w:rFonts w:ascii="宋体" w:hAnsi="宋体"/>
          <w:color w:val="000000" w:themeColor="text1"/>
          <w:szCs w:val="21"/>
        </w:rPr>
        <w:t>D．延续了晚清的工业化政策</w:t>
      </w:r>
    </w:p>
    <w:p w14:paraId="64FC827C" w14:textId="1AA9BDFF" w:rsidR="001E219D" w:rsidRPr="005C6868" w:rsidRDefault="002159F3" w:rsidP="001E219D">
      <w:pPr>
        <w:autoSpaceDE w:val="0"/>
        <w:snapToGrid w:val="0"/>
        <w:rPr>
          <w:rFonts w:ascii="宋体" w:hAnsi="宋体"/>
          <w:color w:val="000000" w:themeColor="text1"/>
          <w:szCs w:val="21"/>
        </w:rPr>
      </w:pPr>
      <w:r w:rsidRPr="005C6868">
        <w:rPr>
          <w:rFonts w:ascii="宋体" w:hAnsi="宋体" w:hint="eastAsia"/>
          <w:color w:val="000000" w:themeColor="text1"/>
          <w:szCs w:val="21"/>
        </w:rPr>
        <w:t>25.</w:t>
      </w:r>
      <w:r w:rsidR="001E219D" w:rsidRPr="005C6868">
        <w:rPr>
          <w:rFonts w:ascii="宋体" w:hAnsi="宋体"/>
          <w:color w:val="000000" w:themeColor="text1"/>
          <w:szCs w:val="21"/>
        </w:rPr>
        <w:t>抗日战争爆发后，国民党政府通过了工厂内迁的提案。从1938年到1942年底，内迁厂矿共计639家，器材12万多吨，技工1.2万余人；以机器、纺织为主。这一举措</w:t>
      </w:r>
    </w:p>
    <w:p w14:paraId="546EDB08" w14:textId="6A0D48E9" w:rsidR="001E219D" w:rsidRPr="005C6868" w:rsidRDefault="001E219D" w:rsidP="001E219D">
      <w:pPr>
        <w:autoSpaceDE w:val="0"/>
        <w:snapToGrid w:val="0"/>
        <w:rPr>
          <w:rFonts w:ascii="宋体" w:hAnsi="宋体"/>
          <w:color w:val="000000" w:themeColor="text1"/>
          <w:szCs w:val="21"/>
        </w:rPr>
      </w:pPr>
      <w:r w:rsidRPr="005C6868">
        <w:rPr>
          <w:rFonts w:ascii="宋体" w:hAnsi="宋体"/>
          <w:color w:val="000000" w:themeColor="text1"/>
          <w:szCs w:val="21"/>
        </w:rPr>
        <w:t>A．导致了官僚资本膨胀</w:t>
      </w:r>
      <w:r w:rsidRPr="005C6868">
        <w:rPr>
          <w:rFonts w:ascii="宋体" w:hAnsi="宋体" w:hint="eastAsia"/>
          <w:color w:val="000000" w:themeColor="text1"/>
          <w:szCs w:val="21"/>
        </w:rPr>
        <w:t xml:space="preserve">          </w:t>
      </w:r>
      <w:r w:rsidRPr="005C6868">
        <w:rPr>
          <w:rFonts w:ascii="宋体" w:hAnsi="宋体"/>
          <w:color w:val="000000" w:themeColor="text1"/>
          <w:szCs w:val="21"/>
        </w:rPr>
        <w:t>B．促进民族工业的发展壮大</w:t>
      </w:r>
    </w:p>
    <w:p w14:paraId="0F2064E7" w14:textId="5F324B2E" w:rsidR="001E219D" w:rsidRPr="005C6868" w:rsidRDefault="001E219D" w:rsidP="001E219D">
      <w:pPr>
        <w:autoSpaceDE w:val="0"/>
        <w:snapToGrid w:val="0"/>
        <w:rPr>
          <w:rFonts w:ascii="宋体" w:hAnsi="宋体"/>
          <w:color w:val="000000" w:themeColor="text1"/>
          <w:szCs w:val="21"/>
        </w:rPr>
      </w:pPr>
      <w:r w:rsidRPr="005C6868">
        <w:rPr>
          <w:rFonts w:ascii="宋体" w:hAnsi="宋体"/>
          <w:color w:val="000000" w:themeColor="text1"/>
          <w:szCs w:val="21"/>
        </w:rPr>
        <w:t>C．改变了工业落后面貌</w:t>
      </w:r>
      <w:r w:rsidRPr="005C6868">
        <w:rPr>
          <w:rFonts w:ascii="宋体" w:hAnsi="宋体" w:hint="eastAsia"/>
          <w:color w:val="000000" w:themeColor="text1"/>
          <w:szCs w:val="21"/>
        </w:rPr>
        <w:t xml:space="preserve">          </w:t>
      </w:r>
      <w:r w:rsidRPr="005C6868">
        <w:rPr>
          <w:rFonts w:ascii="宋体" w:hAnsi="宋体"/>
          <w:color w:val="000000" w:themeColor="text1"/>
          <w:szCs w:val="21"/>
        </w:rPr>
        <w:t>D．奠定了抗战的物质基础</w:t>
      </w:r>
    </w:p>
    <w:p w14:paraId="3E59F472" w14:textId="6089BE56" w:rsidR="008E0140" w:rsidRPr="005C6868" w:rsidRDefault="002159F3" w:rsidP="008E0140">
      <w:pPr>
        <w:autoSpaceDE w:val="0"/>
        <w:snapToGrid w:val="0"/>
        <w:rPr>
          <w:rFonts w:ascii="宋体" w:hAnsi="宋体"/>
          <w:color w:val="000000" w:themeColor="text1"/>
          <w:szCs w:val="21"/>
        </w:rPr>
      </w:pPr>
      <w:r w:rsidRPr="005C6868">
        <w:rPr>
          <w:rFonts w:ascii="宋体" w:hAnsi="宋体" w:hint="eastAsia"/>
          <w:color w:val="000000" w:themeColor="text1"/>
          <w:szCs w:val="21"/>
        </w:rPr>
        <w:t>26.</w:t>
      </w:r>
      <w:r w:rsidR="008E0140" w:rsidRPr="005C6868">
        <w:rPr>
          <w:rFonts w:ascii="宋体" w:hAnsi="宋体" w:hint="eastAsia"/>
          <w:color w:val="000000" w:themeColor="text1"/>
          <w:szCs w:val="21"/>
        </w:rPr>
        <w:t>1956年，毛泽东在谈到上海出现的地下工厂时指出：“要使它成为地上（工厂），合法化可以雇工。现在做衣服要三个月，合作工厂做的衣服裤腿一长一短，扣子没眼，质量很差。最好开私营工厂，同地上的（工厂）做对手，还可以开夫妻店，请工也可以。这叫新经济政策。”这说明当时</w:t>
      </w:r>
    </w:p>
    <w:p w14:paraId="1C039C2C" w14:textId="6402DFFC" w:rsidR="008E0140" w:rsidRPr="005C6868" w:rsidRDefault="008E0140" w:rsidP="008E0140">
      <w:pPr>
        <w:autoSpaceDE w:val="0"/>
        <w:snapToGrid w:val="0"/>
        <w:rPr>
          <w:rFonts w:ascii="宋体" w:hAnsi="宋体"/>
          <w:color w:val="000000" w:themeColor="text1"/>
          <w:szCs w:val="21"/>
        </w:rPr>
      </w:pPr>
      <w:r w:rsidRPr="005C6868">
        <w:rPr>
          <w:rFonts w:ascii="宋体" w:hAnsi="宋体" w:hint="eastAsia"/>
          <w:color w:val="000000" w:themeColor="text1"/>
          <w:szCs w:val="21"/>
        </w:rPr>
        <w:t>A．三大改造已经完成            B．主张不同经济成分进行竞争</w:t>
      </w:r>
    </w:p>
    <w:p w14:paraId="518B06E5" w14:textId="5D57C34D" w:rsidR="008E0140" w:rsidRPr="005C6868" w:rsidRDefault="008E0140" w:rsidP="008E0140">
      <w:pPr>
        <w:autoSpaceDE w:val="0"/>
        <w:snapToGrid w:val="0"/>
        <w:rPr>
          <w:rFonts w:ascii="宋体" w:hAnsi="宋体"/>
          <w:color w:val="000000" w:themeColor="text1"/>
          <w:szCs w:val="21"/>
        </w:rPr>
      </w:pPr>
      <w:r w:rsidRPr="005C6868">
        <w:rPr>
          <w:rFonts w:ascii="宋体" w:hAnsi="宋体" w:hint="eastAsia"/>
          <w:color w:val="000000" w:themeColor="text1"/>
          <w:szCs w:val="21"/>
        </w:rPr>
        <w:t>C．私营经济优于国营经济        D．利用资本主义恢复国民经济</w:t>
      </w:r>
    </w:p>
    <w:p w14:paraId="11B3EF23" w14:textId="06CC7852" w:rsidR="008E0140" w:rsidRPr="005C6868" w:rsidRDefault="002159F3" w:rsidP="008E0140">
      <w:pPr>
        <w:autoSpaceDE w:val="0"/>
        <w:snapToGrid w:val="0"/>
        <w:rPr>
          <w:rFonts w:ascii="宋体" w:hAnsi="宋体"/>
          <w:color w:val="000000" w:themeColor="text1"/>
          <w:szCs w:val="21"/>
        </w:rPr>
      </w:pPr>
      <w:r w:rsidRPr="005C6868">
        <w:rPr>
          <w:rFonts w:ascii="宋体" w:hAnsi="宋体" w:hint="eastAsia"/>
          <w:color w:val="000000" w:themeColor="text1"/>
          <w:szCs w:val="21"/>
        </w:rPr>
        <w:t>27</w:t>
      </w:r>
      <w:r w:rsidR="008E0140" w:rsidRPr="005C6868">
        <w:rPr>
          <w:rFonts w:ascii="宋体" w:hAnsi="宋体" w:hint="eastAsia"/>
          <w:color w:val="000000" w:themeColor="text1"/>
          <w:szCs w:val="21"/>
        </w:rPr>
        <w:t>. “有步骤地将封建半封建的土地所有制改变为农民的土地所有制，保护国家的公共财产和合作社的财产，保护工人、农民、小资产阶级和民族资产阶级的经济利益及其私有财产，发展新民主主义的人民经济，稳步地变农业国为工业国。”这段文字应出自</w:t>
      </w:r>
    </w:p>
    <w:p w14:paraId="3EE9C9C3" w14:textId="77777777" w:rsidR="008E0140" w:rsidRPr="005C6868" w:rsidRDefault="008E0140" w:rsidP="008E0140">
      <w:pPr>
        <w:autoSpaceDE w:val="0"/>
        <w:snapToGrid w:val="0"/>
        <w:rPr>
          <w:rFonts w:ascii="宋体" w:hAnsi="宋体"/>
          <w:color w:val="000000" w:themeColor="text1"/>
          <w:szCs w:val="21"/>
        </w:rPr>
      </w:pPr>
      <w:r w:rsidRPr="005C6868">
        <w:rPr>
          <w:rFonts w:ascii="宋体" w:hAnsi="宋体" w:hint="eastAsia"/>
          <w:color w:val="000000" w:themeColor="text1"/>
          <w:szCs w:val="21"/>
        </w:rPr>
        <w:t>A.《中国的红色政权为什么能够存在？》   B.《中国人民政治协商会议共同纲领》</w:t>
      </w:r>
    </w:p>
    <w:p w14:paraId="29EE1296" w14:textId="77777777" w:rsidR="008E0140" w:rsidRPr="005C6868" w:rsidRDefault="008E0140" w:rsidP="008E0140">
      <w:pPr>
        <w:autoSpaceDE w:val="0"/>
        <w:snapToGrid w:val="0"/>
        <w:rPr>
          <w:rFonts w:ascii="宋体" w:hAnsi="宋体"/>
          <w:color w:val="000000" w:themeColor="text1"/>
          <w:szCs w:val="21"/>
        </w:rPr>
      </w:pPr>
      <w:r w:rsidRPr="005C6868">
        <w:rPr>
          <w:rFonts w:ascii="宋体" w:hAnsi="宋体" w:hint="eastAsia"/>
          <w:color w:val="000000" w:themeColor="text1"/>
          <w:szCs w:val="21"/>
        </w:rPr>
        <w:t xml:space="preserve">C.《中华人民共和国宪法》（1954年）    </w:t>
      </w:r>
      <w:r w:rsidRPr="005C6868">
        <w:rPr>
          <w:rFonts w:ascii="宋体" w:hAnsi="宋体"/>
          <w:color w:val="000000" w:themeColor="text1"/>
          <w:szCs w:val="21"/>
        </w:rPr>
        <w:t xml:space="preserve"> </w:t>
      </w:r>
      <w:r w:rsidRPr="005C6868">
        <w:rPr>
          <w:rFonts w:ascii="宋体" w:hAnsi="宋体" w:hint="eastAsia"/>
          <w:color w:val="000000" w:themeColor="text1"/>
          <w:szCs w:val="21"/>
        </w:rPr>
        <w:t>D.《中华人民共和国宪法》（1982年）</w:t>
      </w:r>
    </w:p>
    <w:p w14:paraId="7CC62279" w14:textId="7A48B57A" w:rsidR="001E219D" w:rsidRPr="005C6868" w:rsidRDefault="002159F3" w:rsidP="001E219D">
      <w:pPr>
        <w:autoSpaceDE w:val="0"/>
        <w:snapToGrid w:val="0"/>
        <w:rPr>
          <w:rFonts w:ascii="宋体" w:hAnsi="宋体"/>
          <w:color w:val="000000" w:themeColor="text1"/>
          <w:szCs w:val="21"/>
        </w:rPr>
      </w:pPr>
      <w:r w:rsidRPr="005C6868">
        <w:rPr>
          <w:rFonts w:ascii="宋体" w:hAnsi="宋体" w:hint="eastAsia"/>
          <w:color w:val="000000" w:themeColor="text1"/>
          <w:szCs w:val="21"/>
        </w:rPr>
        <w:t>28.</w:t>
      </w:r>
      <w:r w:rsidR="001E219D" w:rsidRPr="005C6868">
        <w:rPr>
          <w:rFonts w:ascii="宋体" w:hAnsi="宋体"/>
          <w:color w:val="000000" w:themeColor="text1"/>
          <w:szCs w:val="21"/>
        </w:rPr>
        <w:t>同仁堂是我国中药名牌老店。1954年，同仁堂经理乐松生顺应历史潮流，带头进行公私合营，受到毛泽东的高度赞扬。这里的“历史潮流”是指</w:t>
      </w:r>
    </w:p>
    <w:p w14:paraId="74303912" w14:textId="616B6694" w:rsidR="001E219D" w:rsidRPr="005C6868" w:rsidRDefault="001E219D" w:rsidP="001E219D">
      <w:pPr>
        <w:autoSpaceDE w:val="0"/>
        <w:snapToGrid w:val="0"/>
        <w:rPr>
          <w:rFonts w:ascii="宋体" w:hAnsi="宋体"/>
          <w:color w:val="000000" w:themeColor="text1"/>
          <w:szCs w:val="21"/>
        </w:rPr>
      </w:pPr>
      <w:r w:rsidRPr="005C6868">
        <w:rPr>
          <w:rFonts w:ascii="宋体" w:hAnsi="宋体"/>
          <w:color w:val="000000" w:themeColor="text1"/>
          <w:szCs w:val="21"/>
        </w:rPr>
        <w:t>A．土地改革</w:t>
      </w:r>
      <w:r w:rsidRPr="005C6868">
        <w:rPr>
          <w:rFonts w:ascii="宋体" w:hAnsi="宋体" w:hint="eastAsia"/>
          <w:color w:val="000000" w:themeColor="text1"/>
          <w:szCs w:val="21"/>
        </w:rPr>
        <w:t xml:space="preserve">     </w:t>
      </w:r>
      <w:r w:rsidRPr="005C6868">
        <w:rPr>
          <w:rFonts w:ascii="宋体" w:hAnsi="宋体"/>
          <w:color w:val="000000" w:themeColor="text1"/>
          <w:szCs w:val="21"/>
        </w:rPr>
        <w:t>B．社会主义改造</w:t>
      </w:r>
      <w:r w:rsidRPr="005C6868">
        <w:rPr>
          <w:rFonts w:ascii="宋体" w:hAnsi="宋体" w:hint="eastAsia"/>
          <w:color w:val="000000" w:themeColor="text1"/>
          <w:szCs w:val="21"/>
        </w:rPr>
        <w:t xml:space="preserve">     </w:t>
      </w:r>
      <w:r w:rsidRPr="005C6868">
        <w:rPr>
          <w:rFonts w:ascii="宋体" w:hAnsi="宋体"/>
          <w:color w:val="000000" w:themeColor="text1"/>
          <w:szCs w:val="21"/>
        </w:rPr>
        <w:t>C．“大跃进”运动</w:t>
      </w:r>
      <w:r w:rsidRPr="005C6868">
        <w:rPr>
          <w:rFonts w:ascii="宋体" w:hAnsi="宋体" w:hint="eastAsia"/>
          <w:color w:val="000000" w:themeColor="text1"/>
          <w:szCs w:val="21"/>
        </w:rPr>
        <w:t xml:space="preserve">     </w:t>
      </w:r>
      <w:r w:rsidRPr="005C6868">
        <w:rPr>
          <w:rFonts w:ascii="宋体" w:hAnsi="宋体"/>
          <w:color w:val="000000" w:themeColor="text1"/>
          <w:szCs w:val="21"/>
        </w:rPr>
        <w:t>D．人民公社化运动</w:t>
      </w:r>
    </w:p>
    <w:p w14:paraId="00EA852E" w14:textId="5613295B" w:rsidR="002132C2" w:rsidRPr="005C6868" w:rsidRDefault="002159F3" w:rsidP="002132C2">
      <w:pPr>
        <w:autoSpaceDE w:val="0"/>
        <w:snapToGrid w:val="0"/>
        <w:rPr>
          <w:rFonts w:ascii="宋体" w:hAnsi="宋体"/>
          <w:color w:val="000000" w:themeColor="text1"/>
          <w:szCs w:val="21"/>
        </w:rPr>
      </w:pPr>
      <w:r w:rsidRPr="005C6868">
        <w:rPr>
          <w:rFonts w:ascii="宋体" w:hAnsi="宋体" w:hint="eastAsia"/>
          <w:color w:val="000000" w:themeColor="text1"/>
          <w:szCs w:val="21"/>
        </w:rPr>
        <w:t>29.</w:t>
      </w:r>
      <w:r w:rsidR="002132C2" w:rsidRPr="005C6868">
        <w:rPr>
          <w:rFonts w:ascii="宋体" w:hAnsi="宋体"/>
          <w:color w:val="000000" w:themeColor="text1"/>
          <w:szCs w:val="21"/>
        </w:rPr>
        <w:t>“高产卫星”是“大跃进”时期常用词。有人以《人民日报》为例做统计，“高产卫星”一词，1957年未有文章使用，1958年有85篇，1959年有15篇，而1960年只有1篇，并且还是“陕西长安县的一个学习组说1958年种的‘三亩六分高产卫星田’不尊重‘庄稼生长的规律’了”。下列对“大跃进”的准确认识有</w:t>
      </w:r>
    </w:p>
    <w:p w14:paraId="4003D508" w14:textId="2185CF49" w:rsidR="002132C2" w:rsidRPr="005C6868" w:rsidRDefault="002132C2" w:rsidP="002132C2">
      <w:pPr>
        <w:autoSpaceDE w:val="0"/>
        <w:snapToGrid w:val="0"/>
        <w:rPr>
          <w:rFonts w:ascii="宋体" w:hAnsi="宋体"/>
          <w:color w:val="000000" w:themeColor="text1"/>
          <w:szCs w:val="21"/>
        </w:rPr>
      </w:pPr>
      <w:r w:rsidRPr="005C6868">
        <w:rPr>
          <w:rFonts w:ascii="宋体" w:hAnsi="宋体"/>
          <w:color w:val="000000" w:themeColor="text1"/>
          <w:szCs w:val="21"/>
        </w:rPr>
        <w:t xml:space="preserve">①“大跃进”只在农业领域展开     </w:t>
      </w:r>
      <w:r w:rsidRPr="005C6868">
        <w:rPr>
          <w:rFonts w:ascii="宋体" w:hAnsi="宋体" w:hint="eastAsia"/>
          <w:color w:val="000000" w:themeColor="text1"/>
          <w:szCs w:val="21"/>
        </w:rPr>
        <w:t xml:space="preserve"> </w:t>
      </w:r>
      <w:r w:rsidRPr="005C6868">
        <w:rPr>
          <w:rFonts w:ascii="宋体" w:hAnsi="宋体"/>
          <w:color w:val="000000" w:themeColor="text1"/>
          <w:szCs w:val="21"/>
        </w:rPr>
        <w:t>②“高产卫星”折射“大跃进”浮夸盛行</w:t>
      </w:r>
    </w:p>
    <w:p w14:paraId="6E106AE6" w14:textId="77777777" w:rsidR="002132C2" w:rsidRPr="005C6868" w:rsidRDefault="002132C2" w:rsidP="002132C2">
      <w:pPr>
        <w:autoSpaceDE w:val="0"/>
        <w:snapToGrid w:val="0"/>
        <w:rPr>
          <w:rFonts w:ascii="宋体" w:hAnsi="宋体"/>
          <w:color w:val="000000" w:themeColor="text1"/>
          <w:szCs w:val="21"/>
        </w:rPr>
      </w:pPr>
      <w:r w:rsidRPr="005C6868">
        <w:rPr>
          <w:rFonts w:ascii="宋体" w:hAnsi="宋体"/>
          <w:color w:val="000000" w:themeColor="text1"/>
          <w:szCs w:val="21"/>
        </w:rPr>
        <w:t>③ 1958年“大跃进”快速推进      ④1960年基层对“大跃进”有所反思</w:t>
      </w:r>
    </w:p>
    <w:p w14:paraId="06E1DA71" w14:textId="77777777" w:rsidR="002132C2" w:rsidRPr="005C6868" w:rsidRDefault="002132C2" w:rsidP="002132C2">
      <w:pPr>
        <w:autoSpaceDE w:val="0"/>
        <w:snapToGrid w:val="0"/>
        <w:rPr>
          <w:rFonts w:ascii="宋体" w:hAnsi="宋体"/>
          <w:color w:val="000000" w:themeColor="text1"/>
          <w:szCs w:val="21"/>
        </w:rPr>
      </w:pPr>
      <w:r w:rsidRPr="005C6868">
        <w:rPr>
          <w:rFonts w:ascii="宋体" w:hAnsi="宋体"/>
          <w:color w:val="000000" w:themeColor="text1"/>
          <w:szCs w:val="21"/>
        </w:rPr>
        <w:t>A．①②③</w:t>
      </w:r>
      <w:r w:rsidRPr="005C6868">
        <w:rPr>
          <w:rFonts w:ascii="宋体" w:hAnsi="宋体"/>
          <w:color w:val="000000" w:themeColor="text1"/>
          <w:szCs w:val="21"/>
        </w:rPr>
        <w:tab/>
        <w:t>B．②③④</w:t>
      </w:r>
      <w:r w:rsidRPr="005C6868">
        <w:rPr>
          <w:rFonts w:ascii="宋体" w:hAnsi="宋体"/>
          <w:color w:val="000000" w:themeColor="text1"/>
          <w:szCs w:val="21"/>
        </w:rPr>
        <w:tab/>
        <w:t>C．①③④</w:t>
      </w:r>
      <w:r w:rsidRPr="005C6868">
        <w:rPr>
          <w:rFonts w:ascii="宋体" w:hAnsi="宋体"/>
          <w:color w:val="000000" w:themeColor="text1"/>
          <w:szCs w:val="21"/>
        </w:rPr>
        <w:tab/>
        <w:t>D．①②④</w:t>
      </w:r>
    </w:p>
    <w:p w14:paraId="4FA44643" w14:textId="361E885A" w:rsidR="00E43F85" w:rsidRPr="005C6868" w:rsidRDefault="002159F3" w:rsidP="00E43F85">
      <w:pPr>
        <w:autoSpaceDE w:val="0"/>
        <w:snapToGrid w:val="0"/>
        <w:rPr>
          <w:rFonts w:ascii="宋体" w:hAnsi="宋体"/>
          <w:color w:val="000000" w:themeColor="text1"/>
          <w:szCs w:val="21"/>
        </w:rPr>
      </w:pPr>
      <w:r w:rsidRPr="005C6868">
        <w:rPr>
          <w:rFonts w:ascii="宋体" w:hAnsi="宋体" w:hint="eastAsia"/>
          <w:color w:val="000000" w:themeColor="text1"/>
          <w:szCs w:val="21"/>
        </w:rPr>
        <w:t>30</w:t>
      </w:r>
      <w:r w:rsidR="00E43F85" w:rsidRPr="005C6868">
        <w:rPr>
          <w:rFonts w:ascii="宋体" w:hAnsi="宋体" w:hint="eastAsia"/>
          <w:color w:val="000000" w:themeColor="text1"/>
          <w:szCs w:val="21"/>
        </w:rPr>
        <w:t>. 1960年，陈云起草的《关于加速发展氮肥工业的报告》得到中央批准。陈云主持建成了一批5万吨的氮肥厂。1965年，这些氮肥厂年产合成氨130万吨。这反映了当时国家</w:t>
      </w:r>
    </w:p>
    <w:p w14:paraId="6C28619D" w14:textId="480A2CA6" w:rsidR="00E43F85" w:rsidRPr="005C6868" w:rsidRDefault="00E43F85" w:rsidP="00E43F85">
      <w:pPr>
        <w:autoSpaceDE w:val="0"/>
        <w:snapToGrid w:val="0"/>
        <w:rPr>
          <w:rFonts w:ascii="宋体" w:hAnsi="宋体"/>
          <w:color w:val="000000" w:themeColor="text1"/>
          <w:szCs w:val="21"/>
        </w:rPr>
      </w:pPr>
      <w:r w:rsidRPr="005C6868">
        <w:rPr>
          <w:rFonts w:ascii="宋体" w:hAnsi="宋体" w:hint="eastAsia"/>
          <w:color w:val="000000" w:themeColor="text1"/>
          <w:szCs w:val="21"/>
        </w:rPr>
        <w:t xml:space="preserve">A．仍在片面发展重工业        B．注意恢复发展农业生产   </w:t>
      </w:r>
    </w:p>
    <w:p w14:paraId="6435A5BD" w14:textId="495FAC41" w:rsidR="00E43F85" w:rsidRPr="005C6868" w:rsidRDefault="00E43F85" w:rsidP="00E43F85">
      <w:pPr>
        <w:autoSpaceDE w:val="0"/>
        <w:snapToGrid w:val="0"/>
        <w:rPr>
          <w:rFonts w:ascii="宋体" w:hAnsi="宋体"/>
          <w:color w:val="000000" w:themeColor="text1"/>
          <w:szCs w:val="21"/>
        </w:rPr>
      </w:pPr>
      <w:r w:rsidRPr="005C6868">
        <w:rPr>
          <w:rFonts w:ascii="宋体" w:hAnsi="宋体" w:hint="eastAsia"/>
          <w:color w:val="000000" w:themeColor="text1"/>
          <w:szCs w:val="21"/>
        </w:rPr>
        <w:t>C．对经济形势估计错误        D．经济发展仍然求快求急</w:t>
      </w:r>
    </w:p>
    <w:p w14:paraId="3A0E16D5" w14:textId="5DD733EE" w:rsidR="00E43F85" w:rsidRPr="005C6868" w:rsidRDefault="002159F3" w:rsidP="00E43F85">
      <w:pPr>
        <w:autoSpaceDE w:val="0"/>
        <w:snapToGrid w:val="0"/>
        <w:rPr>
          <w:rFonts w:ascii="宋体" w:hAnsi="宋体"/>
          <w:color w:val="000000" w:themeColor="text1"/>
          <w:szCs w:val="21"/>
        </w:rPr>
      </w:pPr>
      <w:r w:rsidRPr="005C6868">
        <w:rPr>
          <w:rFonts w:ascii="宋体" w:hAnsi="宋体" w:hint="eastAsia"/>
          <w:color w:val="000000" w:themeColor="text1"/>
          <w:szCs w:val="21"/>
        </w:rPr>
        <w:t>31</w:t>
      </w:r>
      <w:r w:rsidR="00E43F85" w:rsidRPr="005C6868">
        <w:rPr>
          <w:rFonts w:ascii="宋体" w:hAnsi="宋体" w:hint="eastAsia"/>
          <w:color w:val="000000" w:themeColor="text1"/>
          <w:szCs w:val="21"/>
        </w:rPr>
        <w:t>.下图为新中国第一个五年计划期间中国、美国、英国主要工业指标年均增长速度的比较。据此可以推知</w:t>
      </w:r>
    </w:p>
    <w:p w14:paraId="498EB92D" w14:textId="665C2464" w:rsidR="00E43F85" w:rsidRPr="005C6868" w:rsidRDefault="00E43F85" w:rsidP="00E43F85">
      <w:pPr>
        <w:autoSpaceDE w:val="0"/>
        <w:snapToGrid w:val="0"/>
        <w:rPr>
          <w:rFonts w:ascii="宋体" w:hAnsi="宋体"/>
          <w:color w:val="000000" w:themeColor="text1"/>
          <w:szCs w:val="21"/>
        </w:rPr>
      </w:pPr>
      <w:r w:rsidRPr="005C6868">
        <w:rPr>
          <w:rFonts w:ascii="宋体" w:hAnsi="宋体"/>
          <w:noProof/>
          <w:color w:val="000000" w:themeColor="text1"/>
          <w:szCs w:val="21"/>
        </w:rPr>
        <w:drawing>
          <wp:inline distT="0" distB="0" distL="0" distR="0" wp14:anchorId="1BB0D087" wp14:editId="693C7BF9">
            <wp:extent cx="3209925" cy="1933575"/>
            <wp:effectExtent l="0" t="0" r="9525" b="9525"/>
            <wp:docPr id="2" name="图片 2" descr="满分5 manfen5.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满分5 manfen5.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1933575"/>
                    </a:xfrm>
                    <a:prstGeom prst="rect">
                      <a:avLst/>
                    </a:prstGeom>
                    <a:noFill/>
                    <a:ln>
                      <a:noFill/>
                    </a:ln>
                  </pic:spPr>
                </pic:pic>
              </a:graphicData>
            </a:graphic>
          </wp:inline>
        </w:drawing>
      </w:r>
    </w:p>
    <w:p w14:paraId="0362DE59" w14:textId="77777777" w:rsidR="00E43F85" w:rsidRPr="005C6868" w:rsidRDefault="00E43F85" w:rsidP="00E43F85">
      <w:pPr>
        <w:autoSpaceDE w:val="0"/>
        <w:snapToGrid w:val="0"/>
        <w:rPr>
          <w:rFonts w:ascii="宋体" w:hAnsi="宋体"/>
          <w:color w:val="000000" w:themeColor="text1"/>
          <w:szCs w:val="21"/>
        </w:rPr>
      </w:pPr>
      <w:r w:rsidRPr="005C6868">
        <w:rPr>
          <w:rFonts w:ascii="宋体" w:hAnsi="宋体" w:hint="eastAsia"/>
          <w:color w:val="000000" w:themeColor="text1"/>
          <w:szCs w:val="21"/>
        </w:rPr>
        <w:t>A．中国原有工业基础很薄弱     B．冷战制约美英工业发展</w:t>
      </w:r>
    </w:p>
    <w:p w14:paraId="02F8BE7F" w14:textId="77777777" w:rsidR="00E43F85" w:rsidRPr="005C6868" w:rsidRDefault="00E43F85" w:rsidP="00E43F85">
      <w:pPr>
        <w:autoSpaceDE w:val="0"/>
        <w:snapToGrid w:val="0"/>
        <w:rPr>
          <w:rFonts w:ascii="宋体" w:hAnsi="宋体"/>
          <w:color w:val="000000" w:themeColor="text1"/>
          <w:szCs w:val="21"/>
        </w:rPr>
      </w:pPr>
      <w:r w:rsidRPr="005C6868">
        <w:rPr>
          <w:rFonts w:ascii="宋体" w:hAnsi="宋体" w:hint="eastAsia"/>
          <w:color w:val="000000" w:themeColor="text1"/>
          <w:szCs w:val="21"/>
        </w:rPr>
        <w:t>C．中国重工业发展急躁冒进     D．美英传统工业产业衰落</w:t>
      </w:r>
    </w:p>
    <w:p w14:paraId="7FE6B00E" w14:textId="4D63DE52" w:rsidR="00E43F85" w:rsidRPr="005C6868" w:rsidRDefault="002159F3" w:rsidP="00E43F85">
      <w:pPr>
        <w:autoSpaceDE w:val="0"/>
        <w:snapToGrid w:val="0"/>
        <w:rPr>
          <w:rFonts w:ascii="宋体" w:hAnsi="宋体"/>
          <w:color w:val="000000" w:themeColor="text1"/>
          <w:szCs w:val="21"/>
        </w:rPr>
      </w:pPr>
      <w:r w:rsidRPr="005C6868">
        <w:rPr>
          <w:rFonts w:ascii="宋体" w:hAnsi="宋体" w:hint="eastAsia"/>
          <w:color w:val="000000" w:themeColor="text1"/>
          <w:szCs w:val="21"/>
        </w:rPr>
        <w:t>32</w:t>
      </w:r>
      <w:r w:rsidR="00E43F85" w:rsidRPr="005C6868">
        <w:rPr>
          <w:rFonts w:ascii="宋体" w:hAnsi="宋体" w:hint="eastAsia"/>
          <w:color w:val="000000" w:themeColor="text1"/>
          <w:szCs w:val="21"/>
        </w:rPr>
        <w:t>.既是《南京条约》中开放的通商口岸，又是1980年被正式确定为经济特区的城市是</w:t>
      </w:r>
    </w:p>
    <w:p w14:paraId="4FFD058B" w14:textId="77777777" w:rsidR="00E43F85" w:rsidRPr="005C6868" w:rsidRDefault="00E43F85" w:rsidP="00E43F85">
      <w:pPr>
        <w:autoSpaceDE w:val="0"/>
        <w:snapToGrid w:val="0"/>
        <w:rPr>
          <w:rFonts w:ascii="宋体" w:hAnsi="宋体"/>
          <w:color w:val="000000" w:themeColor="text1"/>
          <w:szCs w:val="21"/>
        </w:rPr>
      </w:pPr>
      <w:r w:rsidRPr="005C6868">
        <w:rPr>
          <w:rFonts w:ascii="宋体" w:hAnsi="宋体" w:hint="eastAsia"/>
          <w:color w:val="000000" w:themeColor="text1"/>
          <w:szCs w:val="21"/>
        </w:rPr>
        <w:t>A．广州       B．珠海        C．福州         D．厦门</w:t>
      </w:r>
    </w:p>
    <w:p w14:paraId="768E7292" w14:textId="51713882" w:rsidR="00E43F85" w:rsidRPr="005C6868" w:rsidRDefault="002159F3" w:rsidP="00E43F85">
      <w:pPr>
        <w:autoSpaceDE w:val="0"/>
        <w:snapToGrid w:val="0"/>
        <w:rPr>
          <w:rFonts w:ascii="宋体" w:hAnsi="宋体"/>
          <w:color w:val="000000" w:themeColor="text1"/>
          <w:szCs w:val="21"/>
        </w:rPr>
      </w:pPr>
      <w:r w:rsidRPr="005C6868">
        <w:rPr>
          <w:rFonts w:ascii="宋体" w:hAnsi="宋体" w:hint="eastAsia"/>
          <w:color w:val="000000" w:themeColor="text1"/>
          <w:szCs w:val="21"/>
        </w:rPr>
        <w:t>33</w:t>
      </w:r>
      <w:r w:rsidR="00E43F85" w:rsidRPr="005C6868">
        <w:rPr>
          <w:rFonts w:ascii="宋体" w:hAnsi="宋体" w:hint="eastAsia"/>
          <w:color w:val="000000" w:themeColor="text1"/>
          <w:szCs w:val="21"/>
        </w:rPr>
        <w:t>.</w:t>
      </w:r>
      <w:r w:rsidR="00E43F85" w:rsidRPr="005C6868">
        <w:rPr>
          <w:rFonts w:ascii="宋体" w:hAnsi="宋体"/>
          <w:color w:val="000000" w:themeColor="text1"/>
          <w:szCs w:val="21"/>
        </w:rPr>
        <w:t>1980年，青浦商榻乡南车大队成员高兴地说：“这么一包，早稻亩产736斤，比上一年每亩增产119斤，超历史水平，田与我们更贴肉了，群众生产积极性可大大提高。”此话从一个侧面肯定了</w:t>
      </w:r>
    </w:p>
    <w:p w14:paraId="707105BD" w14:textId="6265F76A" w:rsidR="00E43F85" w:rsidRPr="005C6868" w:rsidRDefault="00E43F85" w:rsidP="00E43F85">
      <w:pPr>
        <w:autoSpaceDE w:val="0"/>
        <w:snapToGrid w:val="0"/>
        <w:rPr>
          <w:rFonts w:ascii="宋体" w:hAnsi="宋体"/>
          <w:color w:val="000000" w:themeColor="text1"/>
          <w:szCs w:val="21"/>
        </w:rPr>
      </w:pPr>
      <w:r w:rsidRPr="005C6868">
        <w:rPr>
          <w:rFonts w:ascii="宋体" w:hAnsi="宋体"/>
          <w:color w:val="000000" w:themeColor="text1"/>
          <w:szCs w:val="21"/>
        </w:rPr>
        <w:t>A．土地改革喜获丰收</w:t>
      </w:r>
      <w:r w:rsidRPr="005C6868">
        <w:rPr>
          <w:rFonts w:ascii="宋体" w:hAnsi="宋体" w:hint="eastAsia"/>
          <w:color w:val="000000" w:themeColor="text1"/>
          <w:szCs w:val="21"/>
        </w:rPr>
        <w:t xml:space="preserve"> </w:t>
      </w:r>
      <w:r w:rsidRPr="005C6868">
        <w:rPr>
          <w:rFonts w:ascii="宋体" w:hAnsi="宋体"/>
          <w:color w:val="000000" w:themeColor="text1"/>
          <w:szCs w:val="21"/>
        </w:rPr>
        <w:t>B．人民公社制度优越</w:t>
      </w:r>
      <w:r w:rsidRPr="005C6868">
        <w:rPr>
          <w:rFonts w:ascii="宋体" w:hAnsi="宋体" w:hint="eastAsia"/>
          <w:color w:val="000000" w:themeColor="text1"/>
          <w:szCs w:val="21"/>
        </w:rPr>
        <w:t xml:space="preserve"> </w:t>
      </w:r>
      <w:r w:rsidRPr="005C6868">
        <w:rPr>
          <w:rFonts w:ascii="宋体" w:hAnsi="宋体"/>
          <w:color w:val="000000" w:themeColor="text1"/>
          <w:szCs w:val="21"/>
        </w:rPr>
        <w:t>C．联产承包切实有效</w:t>
      </w:r>
      <w:r w:rsidRPr="005C6868">
        <w:rPr>
          <w:rFonts w:ascii="宋体" w:hAnsi="宋体" w:hint="eastAsia"/>
          <w:color w:val="000000" w:themeColor="text1"/>
          <w:szCs w:val="21"/>
        </w:rPr>
        <w:t xml:space="preserve"> </w:t>
      </w:r>
      <w:r w:rsidRPr="005C6868">
        <w:rPr>
          <w:rFonts w:ascii="宋体" w:hAnsi="宋体"/>
          <w:color w:val="000000" w:themeColor="text1"/>
          <w:szCs w:val="21"/>
        </w:rPr>
        <w:t>D．对外开放硕果累累</w:t>
      </w:r>
    </w:p>
    <w:p w14:paraId="088F6607" w14:textId="15B433CE" w:rsidR="002159F3" w:rsidRPr="005C6868" w:rsidRDefault="002159F3" w:rsidP="002159F3">
      <w:pPr>
        <w:autoSpaceDE w:val="0"/>
        <w:snapToGrid w:val="0"/>
        <w:rPr>
          <w:rFonts w:ascii="宋体" w:hAnsi="宋体"/>
          <w:color w:val="000000" w:themeColor="text1"/>
          <w:szCs w:val="21"/>
        </w:rPr>
      </w:pPr>
      <w:r w:rsidRPr="005C6868">
        <w:rPr>
          <w:rFonts w:ascii="宋体" w:hAnsi="宋体" w:hint="eastAsia"/>
          <w:color w:val="000000" w:themeColor="text1"/>
          <w:szCs w:val="21"/>
        </w:rPr>
        <w:lastRenderedPageBreak/>
        <w:t>34.</w:t>
      </w:r>
      <w:r w:rsidRPr="005C6868">
        <w:rPr>
          <w:rFonts w:ascii="宋体" w:hAnsi="宋体"/>
          <w:color w:val="000000" w:themeColor="text1"/>
          <w:szCs w:val="21"/>
        </w:rPr>
        <w:t>全国人大常委会批准设立深圳、珠海、汕头和厦门经济特区的有利因素包括</w:t>
      </w:r>
    </w:p>
    <w:p w14:paraId="0049C542" w14:textId="77777777" w:rsidR="002159F3" w:rsidRPr="005C6868" w:rsidRDefault="002159F3" w:rsidP="002159F3">
      <w:pPr>
        <w:autoSpaceDE w:val="0"/>
        <w:snapToGrid w:val="0"/>
        <w:rPr>
          <w:rFonts w:ascii="宋体" w:hAnsi="宋体"/>
          <w:color w:val="000000" w:themeColor="text1"/>
          <w:szCs w:val="21"/>
        </w:rPr>
      </w:pPr>
      <w:r w:rsidRPr="005C6868">
        <w:rPr>
          <w:rFonts w:ascii="宋体" w:hAnsi="宋体"/>
          <w:color w:val="000000" w:themeColor="text1"/>
          <w:szCs w:val="21"/>
        </w:rPr>
        <w:t>①中美正式建立外交关系     ②经济体制改革全面展开</w:t>
      </w:r>
    </w:p>
    <w:p w14:paraId="2921169F" w14:textId="77777777" w:rsidR="002159F3" w:rsidRPr="005C6868" w:rsidRDefault="002159F3" w:rsidP="002159F3">
      <w:pPr>
        <w:autoSpaceDE w:val="0"/>
        <w:snapToGrid w:val="0"/>
        <w:rPr>
          <w:rFonts w:ascii="宋体" w:hAnsi="宋体"/>
          <w:color w:val="000000" w:themeColor="text1"/>
          <w:szCs w:val="21"/>
        </w:rPr>
      </w:pPr>
      <w:r w:rsidRPr="005C6868">
        <w:rPr>
          <w:rFonts w:ascii="宋体" w:hAnsi="宋体"/>
          <w:color w:val="000000" w:themeColor="text1"/>
          <w:szCs w:val="21"/>
        </w:rPr>
        <w:t>③全党全国工作重心转移     ④海峡两岸实现真正停火</w:t>
      </w:r>
    </w:p>
    <w:p w14:paraId="08D0905D" w14:textId="53F3D20E" w:rsidR="002159F3" w:rsidRPr="005C6868" w:rsidRDefault="002159F3" w:rsidP="002159F3">
      <w:pPr>
        <w:autoSpaceDE w:val="0"/>
        <w:snapToGrid w:val="0"/>
        <w:rPr>
          <w:rFonts w:ascii="宋体" w:hAnsi="宋体"/>
          <w:color w:val="000000" w:themeColor="text1"/>
          <w:szCs w:val="21"/>
        </w:rPr>
      </w:pPr>
      <w:r w:rsidRPr="005C6868">
        <w:rPr>
          <w:rFonts w:ascii="宋体" w:hAnsi="宋体"/>
          <w:color w:val="000000" w:themeColor="text1"/>
          <w:szCs w:val="21"/>
        </w:rPr>
        <w:t>A．②③④</w:t>
      </w:r>
      <w:r w:rsidRPr="005C6868">
        <w:rPr>
          <w:rFonts w:ascii="宋体" w:hAnsi="宋体" w:hint="eastAsia"/>
          <w:color w:val="000000" w:themeColor="text1"/>
          <w:szCs w:val="21"/>
        </w:rPr>
        <w:t xml:space="preserve">  </w:t>
      </w:r>
      <w:r w:rsidRPr="005C6868">
        <w:rPr>
          <w:rFonts w:ascii="宋体" w:hAnsi="宋体"/>
          <w:color w:val="000000" w:themeColor="text1"/>
          <w:szCs w:val="21"/>
        </w:rPr>
        <w:t xml:space="preserve">    B．①②③ </w:t>
      </w:r>
      <w:r w:rsidRPr="005C6868">
        <w:rPr>
          <w:rFonts w:ascii="宋体" w:hAnsi="宋体" w:hint="eastAsia"/>
          <w:color w:val="000000" w:themeColor="text1"/>
          <w:szCs w:val="21"/>
        </w:rPr>
        <w:t xml:space="preserve">  </w:t>
      </w:r>
      <w:r w:rsidRPr="005C6868">
        <w:rPr>
          <w:rFonts w:ascii="宋体" w:hAnsi="宋体"/>
          <w:color w:val="000000" w:themeColor="text1"/>
          <w:szCs w:val="21"/>
        </w:rPr>
        <w:t xml:space="preserve">   C．①③④ </w:t>
      </w:r>
      <w:r w:rsidRPr="005C6868">
        <w:rPr>
          <w:rFonts w:ascii="宋体" w:hAnsi="宋体" w:hint="eastAsia"/>
          <w:color w:val="000000" w:themeColor="text1"/>
          <w:szCs w:val="21"/>
        </w:rPr>
        <w:t xml:space="preserve">  </w:t>
      </w:r>
      <w:r w:rsidRPr="005C6868">
        <w:rPr>
          <w:rFonts w:ascii="宋体" w:hAnsi="宋体"/>
          <w:color w:val="000000" w:themeColor="text1"/>
          <w:szCs w:val="21"/>
        </w:rPr>
        <w:t xml:space="preserve">   D．①②④</w:t>
      </w:r>
    </w:p>
    <w:p w14:paraId="0F8B7222" w14:textId="1209ABC1" w:rsidR="00E43F85" w:rsidRPr="005C6868" w:rsidRDefault="002159F3" w:rsidP="00E43F85">
      <w:pPr>
        <w:autoSpaceDE w:val="0"/>
        <w:snapToGrid w:val="0"/>
        <w:rPr>
          <w:rFonts w:ascii="宋体" w:hAnsi="宋体"/>
          <w:color w:val="000000" w:themeColor="text1"/>
          <w:szCs w:val="21"/>
        </w:rPr>
      </w:pPr>
      <w:r w:rsidRPr="005C6868">
        <w:rPr>
          <w:rFonts w:ascii="宋体" w:hAnsi="宋体" w:hint="eastAsia"/>
          <w:color w:val="000000" w:themeColor="text1"/>
          <w:szCs w:val="21"/>
        </w:rPr>
        <w:t>35</w:t>
      </w:r>
      <w:r w:rsidR="00E43F85" w:rsidRPr="005C6868">
        <w:rPr>
          <w:rFonts w:ascii="宋体" w:hAnsi="宋体" w:hint="eastAsia"/>
          <w:color w:val="000000" w:themeColor="text1"/>
          <w:szCs w:val="21"/>
        </w:rPr>
        <w:t>.1980—1987年，上海金融保险业提供的GDP由7.02亿元增长到34.04亿元。《上海通史》认为，上海金融保险业高速增长的根本原因是制度释放。“制度释放”具体表现有</w:t>
      </w:r>
    </w:p>
    <w:p w14:paraId="73A647F5" w14:textId="77777777" w:rsidR="00E43F85" w:rsidRPr="005C6868" w:rsidRDefault="00E43F85" w:rsidP="00E43F85">
      <w:pPr>
        <w:autoSpaceDE w:val="0"/>
        <w:snapToGrid w:val="0"/>
        <w:rPr>
          <w:rFonts w:ascii="宋体" w:hAnsi="宋体"/>
          <w:color w:val="000000" w:themeColor="text1"/>
          <w:szCs w:val="21"/>
        </w:rPr>
      </w:pPr>
      <w:r w:rsidRPr="005C6868">
        <w:rPr>
          <w:rFonts w:ascii="宋体" w:hAnsi="宋体" w:hint="eastAsia"/>
          <w:color w:val="000000" w:themeColor="text1"/>
          <w:szCs w:val="21"/>
        </w:rPr>
        <w:t>①经济特区的设立 ②城市经济体制改革的实行 ③沿海港口城市的开放 ④浦东的开发</w:t>
      </w:r>
    </w:p>
    <w:p w14:paraId="4D237864" w14:textId="75E2CD65" w:rsidR="00E43F85" w:rsidRPr="005C6868" w:rsidRDefault="00E43F85" w:rsidP="00E43F85">
      <w:pPr>
        <w:autoSpaceDE w:val="0"/>
        <w:snapToGrid w:val="0"/>
        <w:rPr>
          <w:rFonts w:ascii="宋体" w:hAnsi="宋体"/>
          <w:color w:val="000000" w:themeColor="text1"/>
          <w:szCs w:val="21"/>
        </w:rPr>
      </w:pPr>
      <w:r w:rsidRPr="005C6868">
        <w:rPr>
          <w:rFonts w:ascii="宋体" w:hAnsi="宋体" w:hint="eastAsia"/>
          <w:color w:val="000000" w:themeColor="text1"/>
          <w:szCs w:val="21"/>
        </w:rPr>
        <w:t>A． ①④          B． ①②          C． ②③          D． ③④</w:t>
      </w:r>
    </w:p>
    <w:p w14:paraId="21549E26" w14:textId="0C6CCD98" w:rsidR="00E43F85" w:rsidRPr="005C6868" w:rsidRDefault="002159F3" w:rsidP="00E43F85">
      <w:pPr>
        <w:autoSpaceDE w:val="0"/>
        <w:snapToGrid w:val="0"/>
        <w:rPr>
          <w:rFonts w:ascii="宋体" w:hAnsi="宋体"/>
          <w:color w:val="000000" w:themeColor="text1"/>
          <w:szCs w:val="21"/>
        </w:rPr>
      </w:pPr>
      <w:r w:rsidRPr="005C6868">
        <w:rPr>
          <w:rFonts w:ascii="宋体" w:hAnsi="宋体" w:hint="eastAsia"/>
          <w:color w:val="000000" w:themeColor="text1"/>
          <w:szCs w:val="21"/>
        </w:rPr>
        <w:t>36</w:t>
      </w:r>
      <w:r w:rsidR="00E43F85" w:rsidRPr="005C6868">
        <w:rPr>
          <w:rFonts w:ascii="宋体" w:hAnsi="宋体" w:hint="eastAsia"/>
          <w:color w:val="000000" w:themeColor="text1"/>
          <w:szCs w:val="21"/>
        </w:rPr>
        <w:t>.</w:t>
      </w:r>
      <w:r w:rsidR="00E43F85" w:rsidRPr="005C6868">
        <w:rPr>
          <w:rFonts w:ascii="宋体" w:hAnsi="宋体" w:cs="宋体" w:hint="eastAsia"/>
          <w:color w:val="000000" w:themeColor="text1"/>
          <w:sz w:val="22"/>
        </w:rPr>
        <w:t xml:space="preserve"> </w:t>
      </w:r>
      <w:r w:rsidR="00E43F85" w:rsidRPr="005C6868">
        <w:rPr>
          <w:rFonts w:ascii="宋体" w:hAnsi="宋体" w:hint="eastAsia"/>
          <w:color w:val="000000" w:themeColor="text1"/>
          <w:szCs w:val="21"/>
        </w:rPr>
        <w:t>1984年，中共中央、国务院决定在14个沿海港口城市逐步兴办经济技术开发区。第一个国家级经济技术开发区设在</w:t>
      </w:r>
    </w:p>
    <w:p w14:paraId="4643DFA9" w14:textId="118C9839" w:rsidR="00E43F85" w:rsidRPr="005C6868" w:rsidRDefault="00E43F85" w:rsidP="00E43F85">
      <w:pPr>
        <w:autoSpaceDE w:val="0"/>
        <w:snapToGrid w:val="0"/>
        <w:rPr>
          <w:rFonts w:ascii="宋体" w:hAnsi="宋体"/>
          <w:color w:val="000000" w:themeColor="text1"/>
          <w:szCs w:val="21"/>
        </w:rPr>
      </w:pPr>
      <w:r w:rsidRPr="005C6868">
        <w:rPr>
          <w:rFonts w:ascii="宋体" w:hAnsi="宋体" w:hint="eastAsia"/>
          <w:color w:val="000000" w:themeColor="text1"/>
          <w:szCs w:val="21"/>
        </w:rPr>
        <w:t>A．大连           B．厦门           C．北海            D．深圳</w:t>
      </w:r>
    </w:p>
    <w:p w14:paraId="14D19630" w14:textId="44C9EFDE" w:rsidR="00BD7CE7" w:rsidRPr="005C6868" w:rsidRDefault="002159F3" w:rsidP="00BD7CE7">
      <w:pPr>
        <w:autoSpaceDE w:val="0"/>
        <w:snapToGrid w:val="0"/>
        <w:rPr>
          <w:rFonts w:ascii="宋体" w:hAnsi="宋体"/>
          <w:color w:val="000000" w:themeColor="text1"/>
          <w:szCs w:val="21"/>
        </w:rPr>
      </w:pPr>
      <w:r w:rsidRPr="005C6868">
        <w:rPr>
          <w:rFonts w:ascii="宋体" w:hAnsi="宋体" w:hint="eastAsia"/>
          <w:color w:val="000000" w:themeColor="text1"/>
          <w:szCs w:val="21"/>
        </w:rPr>
        <w:t>37.</w:t>
      </w:r>
      <w:r w:rsidR="00BD7CE7" w:rsidRPr="005C6868">
        <w:rPr>
          <w:rFonts w:ascii="宋体" w:hAnsi="宋体"/>
          <w:color w:val="000000" w:themeColor="text1"/>
          <w:szCs w:val="21"/>
        </w:rPr>
        <w:t>20世纪80年代中期以后被辟为沿海经济开放区的有</w:t>
      </w:r>
    </w:p>
    <w:p w14:paraId="657CE66F" w14:textId="288D9DEB" w:rsidR="00BD7CE7" w:rsidRPr="005C6868" w:rsidRDefault="00BD7CE7" w:rsidP="00BD7CE7">
      <w:pPr>
        <w:autoSpaceDE w:val="0"/>
        <w:snapToGrid w:val="0"/>
        <w:rPr>
          <w:rFonts w:ascii="宋体" w:hAnsi="宋体"/>
          <w:color w:val="000000" w:themeColor="text1"/>
          <w:szCs w:val="21"/>
        </w:rPr>
      </w:pPr>
      <w:r w:rsidRPr="005C6868">
        <w:rPr>
          <w:rFonts w:ascii="宋体" w:hAnsi="宋体"/>
          <w:color w:val="000000" w:themeColor="text1"/>
          <w:szCs w:val="21"/>
        </w:rPr>
        <w:t>①长江三角洲        ②珠江三角洲</w:t>
      </w:r>
      <w:r w:rsidR="00C0281D" w:rsidRPr="005C6868">
        <w:rPr>
          <w:rFonts w:ascii="宋体" w:hAnsi="宋体"/>
          <w:color w:val="000000" w:themeColor="text1"/>
          <w:szCs w:val="21"/>
        </w:rPr>
        <w:t xml:space="preserve">        </w:t>
      </w:r>
      <w:r w:rsidRPr="005C6868">
        <w:rPr>
          <w:rFonts w:ascii="宋体" w:hAnsi="宋体"/>
          <w:color w:val="000000" w:themeColor="text1"/>
          <w:szCs w:val="21"/>
        </w:rPr>
        <w:t>③闽东南地区        ④环渤海地区</w:t>
      </w:r>
    </w:p>
    <w:p w14:paraId="5700DD0C" w14:textId="1945FC51" w:rsidR="00BD7CE7" w:rsidRPr="005C6868" w:rsidRDefault="00BD7CE7" w:rsidP="00BD7CE7">
      <w:pPr>
        <w:autoSpaceDE w:val="0"/>
        <w:snapToGrid w:val="0"/>
        <w:rPr>
          <w:rFonts w:ascii="宋体" w:hAnsi="宋体"/>
          <w:color w:val="000000" w:themeColor="text1"/>
          <w:szCs w:val="21"/>
        </w:rPr>
      </w:pPr>
      <w:r w:rsidRPr="005C6868">
        <w:rPr>
          <w:rFonts w:ascii="宋体" w:hAnsi="宋体"/>
          <w:color w:val="000000" w:themeColor="text1"/>
          <w:szCs w:val="21"/>
        </w:rPr>
        <w:t>A．①②③④    B．①②③</w:t>
      </w:r>
      <w:r w:rsidR="00C0281D" w:rsidRPr="005C6868">
        <w:rPr>
          <w:rFonts w:ascii="宋体" w:hAnsi="宋体"/>
          <w:color w:val="000000" w:themeColor="text1"/>
          <w:szCs w:val="21"/>
        </w:rPr>
        <w:t xml:space="preserve">    </w:t>
      </w:r>
      <w:r w:rsidRPr="005C6868">
        <w:rPr>
          <w:rFonts w:ascii="宋体" w:hAnsi="宋体"/>
          <w:color w:val="000000" w:themeColor="text1"/>
          <w:szCs w:val="21"/>
        </w:rPr>
        <w:t>C．②③④    D．①②④</w:t>
      </w:r>
    </w:p>
    <w:p w14:paraId="4ECFDB0E" w14:textId="3D3A0FBD" w:rsidR="002132C2" w:rsidRPr="005C6868" w:rsidRDefault="002159F3" w:rsidP="002132C2">
      <w:pPr>
        <w:autoSpaceDE w:val="0"/>
        <w:snapToGrid w:val="0"/>
        <w:rPr>
          <w:rFonts w:ascii="宋体" w:hAnsi="宋体"/>
          <w:color w:val="000000" w:themeColor="text1"/>
          <w:szCs w:val="21"/>
        </w:rPr>
      </w:pPr>
      <w:r w:rsidRPr="005C6868">
        <w:rPr>
          <w:rFonts w:ascii="宋体" w:hAnsi="宋体" w:hint="eastAsia"/>
          <w:color w:val="000000" w:themeColor="text1"/>
          <w:szCs w:val="21"/>
        </w:rPr>
        <w:t>38.</w:t>
      </w:r>
      <w:r w:rsidR="002132C2" w:rsidRPr="005C6868">
        <w:rPr>
          <w:rFonts w:ascii="宋体" w:hAnsi="宋体"/>
          <w:color w:val="000000" w:themeColor="text1"/>
          <w:szCs w:val="21"/>
        </w:rPr>
        <w:t>传统观念认为，市场经济是资本主义特有的东西，计划经济是社会主义经济的基本特征。初步改变人们这一传统观念的是</w:t>
      </w:r>
    </w:p>
    <w:p w14:paraId="171393D6" w14:textId="77777777" w:rsidR="002132C2" w:rsidRPr="005C6868" w:rsidRDefault="002132C2" w:rsidP="002132C2">
      <w:pPr>
        <w:autoSpaceDE w:val="0"/>
        <w:snapToGrid w:val="0"/>
        <w:rPr>
          <w:rFonts w:ascii="宋体" w:hAnsi="宋体"/>
          <w:color w:val="000000" w:themeColor="text1"/>
          <w:szCs w:val="21"/>
        </w:rPr>
      </w:pPr>
      <w:r w:rsidRPr="005C6868">
        <w:rPr>
          <w:rFonts w:ascii="宋体" w:hAnsi="宋体"/>
          <w:color w:val="000000" w:themeColor="text1"/>
          <w:szCs w:val="21"/>
        </w:rPr>
        <w:t>A．中共八大    B．邓小平“南方谈话”    C．中共十四大    D．中共十五大</w:t>
      </w:r>
    </w:p>
    <w:p w14:paraId="17C7EF13" w14:textId="32CAAB44" w:rsidR="00E43F85" w:rsidRPr="005C6868" w:rsidRDefault="002159F3" w:rsidP="00E43F85">
      <w:pPr>
        <w:autoSpaceDE w:val="0"/>
        <w:snapToGrid w:val="0"/>
        <w:rPr>
          <w:rFonts w:ascii="宋体" w:hAnsi="宋体"/>
          <w:color w:val="000000" w:themeColor="text1"/>
          <w:szCs w:val="21"/>
        </w:rPr>
      </w:pPr>
      <w:r w:rsidRPr="005C6868">
        <w:rPr>
          <w:rFonts w:ascii="宋体" w:hAnsi="宋体" w:hint="eastAsia"/>
          <w:color w:val="000000" w:themeColor="text1"/>
          <w:szCs w:val="21"/>
        </w:rPr>
        <w:t>39</w:t>
      </w:r>
      <w:r w:rsidR="00E43F85" w:rsidRPr="005C6868">
        <w:rPr>
          <w:rFonts w:ascii="宋体" w:hAnsi="宋体" w:hint="eastAsia"/>
          <w:color w:val="000000" w:themeColor="text1"/>
          <w:szCs w:val="21"/>
        </w:rPr>
        <w:t>.1993年底，“绝大多数农产品的价格和经营均已放开，原来的粮食定量配给转变为市场供应，城市居民的粮票粮本全部取消。……市场价格在社会商品零售总额中的比重，由1991年前的50．3%上升到93．8%，从而确立了市场价格在价格体系中的主体地位。”这从本质上体现了</w:t>
      </w:r>
    </w:p>
    <w:p w14:paraId="6C2B66CB" w14:textId="729A4F60" w:rsidR="00E43F85" w:rsidRPr="005C6868" w:rsidRDefault="00E43F85" w:rsidP="00E43F85">
      <w:pPr>
        <w:autoSpaceDE w:val="0"/>
        <w:snapToGrid w:val="0"/>
        <w:rPr>
          <w:rFonts w:ascii="宋体" w:hAnsi="宋体"/>
          <w:color w:val="000000" w:themeColor="text1"/>
          <w:szCs w:val="21"/>
        </w:rPr>
      </w:pPr>
      <w:r w:rsidRPr="005C6868">
        <w:rPr>
          <w:rFonts w:ascii="宋体" w:hAnsi="宋体" w:hint="eastAsia"/>
          <w:color w:val="000000" w:themeColor="text1"/>
          <w:szCs w:val="21"/>
        </w:rPr>
        <w:t>A．有计划的商品经济稳步推进          B．城市经济体制改革开始启动</w:t>
      </w:r>
    </w:p>
    <w:p w14:paraId="5813711B" w14:textId="77777777" w:rsidR="00E43F85" w:rsidRPr="005C6868" w:rsidRDefault="00E43F85" w:rsidP="00E43F85">
      <w:pPr>
        <w:autoSpaceDE w:val="0"/>
        <w:snapToGrid w:val="0"/>
        <w:rPr>
          <w:rFonts w:ascii="宋体" w:hAnsi="宋体"/>
          <w:color w:val="000000" w:themeColor="text1"/>
          <w:szCs w:val="21"/>
        </w:rPr>
      </w:pPr>
      <w:r w:rsidRPr="005C6868">
        <w:rPr>
          <w:rFonts w:ascii="宋体" w:hAnsi="宋体" w:hint="eastAsia"/>
          <w:color w:val="000000" w:themeColor="text1"/>
          <w:szCs w:val="21"/>
        </w:rPr>
        <w:t>C．市场对资源配置起基础作用          D．非公有制经济比重显著增加</w:t>
      </w:r>
    </w:p>
    <w:p w14:paraId="5E2FD1AD" w14:textId="70453A3D" w:rsidR="00E43F85" w:rsidRPr="005C6868" w:rsidRDefault="002159F3" w:rsidP="00E43F85">
      <w:pPr>
        <w:autoSpaceDE w:val="0"/>
        <w:snapToGrid w:val="0"/>
        <w:rPr>
          <w:rFonts w:ascii="宋体" w:hAnsi="宋体"/>
          <w:color w:val="000000" w:themeColor="text1"/>
          <w:szCs w:val="21"/>
        </w:rPr>
      </w:pPr>
      <w:r w:rsidRPr="005C6868">
        <w:rPr>
          <w:rFonts w:ascii="宋体" w:hAnsi="宋体" w:hint="eastAsia"/>
          <w:color w:val="000000" w:themeColor="text1"/>
          <w:szCs w:val="21"/>
        </w:rPr>
        <w:t>40</w:t>
      </w:r>
      <w:r w:rsidR="00E43F85" w:rsidRPr="005C6868">
        <w:rPr>
          <w:rFonts w:ascii="宋体" w:hAnsi="宋体" w:hint="eastAsia"/>
          <w:color w:val="000000" w:themeColor="text1"/>
          <w:szCs w:val="21"/>
        </w:rPr>
        <w:t>.</w:t>
      </w:r>
      <w:r w:rsidR="00E43F85" w:rsidRPr="005C6868">
        <w:rPr>
          <w:rFonts w:ascii="宋体" w:hAnsi="宋体"/>
          <w:color w:val="000000" w:themeColor="text1"/>
          <w:szCs w:val="21"/>
        </w:rPr>
        <w:t xml:space="preserve"> 西方先进技术的传入以及洋务运动的推动，使近代中国交通、通信事业蓬勃发展。下列各项按时间先后顺序排列正确的是</w:t>
      </w:r>
    </w:p>
    <w:p w14:paraId="6BB25F00" w14:textId="24E1BC43" w:rsidR="00E43F85" w:rsidRPr="005C6868" w:rsidRDefault="00E43F85" w:rsidP="00E43F85">
      <w:pPr>
        <w:autoSpaceDE w:val="0"/>
        <w:snapToGrid w:val="0"/>
        <w:rPr>
          <w:rFonts w:ascii="宋体" w:hAnsi="宋体"/>
          <w:color w:val="000000" w:themeColor="text1"/>
          <w:szCs w:val="21"/>
        </w:rPr>
      </w:pPr>
      <w:r w:rsidRPr="005C6868">
        <w:rPr>
          <w:rFonts w:ascii="宋体" w:hAnsi="宋体"/>
          <w:color w:val="000000" w:themeColor="text1"/>
          <w:szCs w:val="21"/>
        </w:rPr>
        <w:t>①中国海关开始试办邮政</w:t>
      </w:r>
      <w:r w:rsidRPr="005C6868">
        <w:rPr>
          <w:rFonts w:ascii="宋体" w:hAnsi="宋体" w:hint="eastAsia"/>
          <w:color w:val="000000" w:themeColor="text1"/>
          <w:szCs w:val="21"/>
        </w:rPr>
        <w:t xml:space="preserve">      </w:t>
      </w:r>
      <w:r w:rsidRPr="005C6868">
        <w:rPr>
          <w:rFonts w:ascii="宋体" w:hAnsi="宋体"/>
          <w:color w:val="000000" w:themeColor="text1"/>
          <w:szCs w:val="21"/>
        </w:rPr>
        <w:t>②福建巡抚丁日昌在台湾架设电报线</w:t>
      </w:r>
    </w:p>
    <w:p w14:paraId="7B5F4642" w14:textId="37B8783B" w:rsidR="00E43F85" w:rsidRPr="005C6868" w:rsidRDefault="00E43F85" w:rsidP="00E43F85">
      <w:pPr>
        <w:autoSpaceDE w:val="0"/>
        <w:snapToGrid w:val="0"/>
        <w:rPr>
          <w:rFonts w:ascii="宋体" w:hAnsi="宋体"/>
          <w:color w:val="000000" w:themeColor="text1"/>
          <w:szCs w:val="21"/>
        </w:rPr>
      </w:pPr>
      <w:r w:rsidRPr="005C6868">
        <w:rPr>
          <w:rFonts w:ascii="宋体" w:hAnsi="宋体"/>
          <w:color w:val="000000" w:themeColor="text1"/>
          <w:szCs w:val="21"/>
        </w:rPr>
        <w:t>③中国开始创办跨洋电报</w:t>
      </w:r>
      <w:r w:rsidRPr="005C6868">
        <w:rPr>
          <w:rFonts w:ascii="宋体" w:hAnsi="宋体" w:hint="eastAsia"/>
          <w:color w:val="000000" w:themeColor="text1"/>
          <w:szCs w:val="21"/>
        </w:rPr>
        <w:t xml:space="preserve">      </w:t>
      </w:r>
      <w:r w:rsidRPr="005C6868">
        <w:rPr>
          <w:rFonts w:ascii="宋体" w:hAnsi="宋体"/>
          <w:color w:val="000000" w:themeColor="text1"/>
          <w:szCs w:val="21"/>
        </w:rPr>
        <w:t>④中国建成了自行设计的第一条铁路</w:t>
      </w:r>
    </w:p>
    <w:p w14:paraId="4226A4C5" w14:textId="68950EA4" w:rsidR="00E43F85" w:rsidRPr="005C6868" w:rsidRDefault="00E43F85" w:rsidP="00E43F85">
      <w:pPr>
        <w:autoSpaceDE w:val="0"/>
        <w:snapToGrid w:val="0"/>
        <w:rPr>
          <w:rFonts w:ascii="宋体" w:hAnsi="宋体"/>
          <w:color w:val="000000" w:themeColor="text1"/>
          <w:szCs w:val="21"/>
        </w:rPr>
      </w:pPr>
      <w:r w:rsidRPr="005C6868">
        <w:rPr>
          <w:rFonts w:ascii="宋体" w:hAnsi="宋体"/>
          <w:color w:val="000000" w:themeColor="text1"/>
          <w:szCs w:val="21"/>
        </w:rPr>
        <w:t>A．①②④③</w:t>
      </w:r>
      <w:r w:rsidRPr="005C6868">
        <w:rPr>
          <w:rFonts w:ascii="宋体" w:hAnsi="宋体" w:hint="eastAsia"/>
          <w:color w:val="000000" w:themeColor="text1"/>
          <w:szCs w:val="21"/>
        </w:rPr>
        <w:t xml:space="preserve">     </w:t>
      </w:r>
      <w:r w:rsidRPr="005C6868">
        <w:rPr>
          <w:rFonts w:ascii="宋体" w:hAnsi="宋体"/>
          <w:color w:val="000000" w:themeColor="text1"/>
          <w:szCs w:val="21"/>
        </w:rPr>
        <w:t>B．①④②③</w:t>
      </w:r>
      <w:r w:rsidRPr="005C6868">
        <w:rPr>
          <w:rFonts w:ascii="宋体" w:hAnsi="宋体" w:hint="eastAsia"/>
          <w:color w:val="000000" w:themeColor="text1"/>
          <w:szCs w:val="21"/>
        </w:rPr>
        <w:t xml:space="preserve">     </w:t>
      </w:r>
      <w:r w:rsidRPr="005C6868">
        <w:rPr>
          <w:rFonts w:ascii="宋体" w:hAnsi="宋体"/>
          <w:color w:val="000000" w:themeColor="text1"/>
          <w:szCs w:val="21"/>
        </w:rPr>
        <w:t>C．④①③②</w:t>
      </w:r>
      <w:r w:rsidRPr="005C6868">
        <w:rPr>
          <w:rFonts w:ascii="宋体" w:hAnsi="宋体" w:hint="eastAsia"/>
          <w:color w:val="000000" w:themeColor="text1"/>
          <w:szCs w:val="21"/>
        </w:rPr>
        <w:t xml:space="preserve">     </w:t>
      </w:r>
      <w:r w:rsidRPr="005C6868">
        <w:rPr>
          <w:rFonts w:ascii="宋体" w:hAnsi="宋体"/>
          <w:color w:val="000000" w:themeColor="text1"/>
          <w:szCs w:val="21"/>
        </w:rPr>
        <w:t>D．②④①③</w:t>
      </w:r>
    </w:p>
    <w:p w14:paraId="3089272A" w14:textId="77777777" w:rsidR="00C64782" w:rsidRPr="00E31E00" w:rsidRDefault="00C64782" w:rsidP="00C64782">
      <w:pPr>
        <w:snapToGrid w:val="0"/>
        <w:ind w:left="218" w:hanging="218"/>
        <w:rPr>
          <w:b/>
          <w:color w:val="000000" w:themeColor="text1"/>
        </w:rPr>
      </w:pPr>
      <w:r w:rsidRPr="00E31E00">
        <w:rPr>
          <w:rFonts w:hint="eastAsia"/>
          <w:b/>
          <w:color w:val="000000" w:themeColor="text1"/>
        </w:rPr>
        <w:t>二、非选择题（共两大题，每小题</w:t>
      </w:r>
      <w:r w:rsidRPr="00E31E00">
        <w:rPr>
          <w:rFonts w:hint="eastAsia"/>
          <w:b/>
          <w:color w:val="000000" w:themeColor="text1"/>
        </w:rPr>
        <w:t>1</w:t>
      </w:r>
      <w:r w:rsidRPr="00E31E00">
        <w:rPr>
          <w:b/>
          <w:color w:val="000000" w:themeColor="text1"/>
        </w:rPr>
        <w:t>0</w:t>
      </w:r>
      <w:r w:rsidRPr="00E31E00">
        <w:rPr>
          <w:rFonts w:hint="eastAsia"/>
          <w:b/>
          <w:color w:val="000000" w:themeColor="text1"/>
        </w:rPr>
        <w:t>分，共</w:t>
      </w:r>
      <w:r w:rsidRPr="00E31E00">
        <w:rPr>
          <w:rFonts w:hint="eastAsia"/>
          <w:b/>
          <w:color w:val="000000" w:themeColor="text1"/>
        </w:rPr>
        <w:t>2</w:t>
      </w:r>
      <w:r w:rsidRPr="00E31E00">
        <w:rPr>
          <w:b/>
          <w:color w:val="000000" w:themeColor="text1"/>
        </w:rPr>
        <w:t>0</w:t>
      </w:r>
      <w:r w:rsidRPr="00E31E00">
        <w:rPr>
          <w:rFonts w:hint="eastAsia"/>
          <w:b/>
          <w:color w:val="000000" w:themeColor="text1"/>
        </w:rPr>
        <w:t>分）</w:t>
      </w:r>
    </w:p>
    <w:p w14:paraId="0936D3E7" w14:textId="7111E581" w:rsidR="005D0AE2" w:rsidRPr="005C6868" w:rsidRDefault="005D0AE2" w:rsidP="00C64782">
      <w:pPr>
        <w:autoSpaceDE w:val="0"/>
        <w:snapToGrid w:val="0"/>
        <w:rPr>
          <w:rFonts w:ascii="宋体" w:hAnsi="宋体"/>
          <w:color w:val="000000" w:themeColor="text1"/>
          <w:szCs w:val="21"/>
        </w:rPr>
      </w:pPr>
      <w:r w:rsidRPr="005C6868">
        <w:rPr>
          <w:rFonts w:ascii="宋体" w:hAnsi="宋体" w:hint="eastAsia"/>
          <w:color w:val="000000" w:themeColor="text1"/>
        </w:rPr>
        <w:t>4</w:t>
      </w:r>
      <w:r w:rsidRPr="005C6868">
        <w:rPr>
          <w:rFonts w:ascii="宋体" w:hAnsi="宋体" w:hint="eastAsia"/>
          <w:color w:val="000000" w:themeColor="text1"/>
          <w:szCs w:val="21"/>
        </w:rPr>
        <w:t>1.阅读材料，回答问题。</w:t>
      </w:r>
    </w:p>
    <w:p w14:paraId="169E9514" w14:textId="26A92BCF" w:rsidR="005D0AE2" w:rsidRPr="005C6868" w:rsidRDefault="005D0AE2" w:rsidP="005D0AE2">
      <w:pPr>
        <w:autoSpaceDE w:val="0"/>
        <w:snapToGrid w:val="0"/>
        <w:rPr>
          <w:rFonts w:ascii="宋体" w:hAnsi="宋体"/>
          <w:color w:val="000000" w:themeColor="text1"/>
          <w:szCs w:val="21"/>
        </w:rPr>
      </w:pPr>
      <w:r w:rsidRPr="005C6868">
        <w:rPr>
          <w:rFonts w:ascii="宋体" w:hAnsi="宋体" w:hint="eastAsia"/>
          <w:color w:val="000000" w:themeColor="text1"/>
          <w:szCs w:val="21"/>
        </w:rPr>
        <w:t>阅读材料，完成下列要求。（</w:t>
      </w:r>
      <w:r w:rsidRPr="005C6868">
        <w:rPr>
          <w:rFonts w:ascii="宋体" w:hAnsi="宋体"/>
          <w:color w:val="000000" w:themeColor="text1"/>
          <w:szCs w:val="21"/>
        </w:rPr>
        <w:t>1</w:t>
      </w:r>
      <w:r w:rsidR="009C5662" w:rsidRPr="005C6868">
        <w:rPr>
          <w:rFonts w:ascii="宋体" w:hAnsi="宋体" w:hint="eastAsia"/>
          <w:color w:val="000000" w:themeColor="text1"/>
          <w:szCs w:val="21"/>
        </w:rPr>
        <w:t>0</w:t>
      </w:r>
      <w:r w:rsidRPr="005C6868">
        <w:rPr>
          <w:rFonts w:ascii="宋体" w:hAnsi="宋体"/>
          <w:color w:val="000000" w:themeColor="text1"/>
          <w:szCs w:val="21"/>
        </w:rPr>
        <w:t>分）</w:t>
      </w:r>
    </w:p>
    <w:p w14:paraId="5CC9DCCE" w14:textId="77777777" w:rsidR="005D0AE2" w:rsidRPr="005C6868" w:rsidRDefault="005D0AE2" w:rsidP="005D0AE2">
      <w:pPr>
        <w:autoSpaceDE w:val="0"/>
        <w:snapToGrid w:val="0"/>
        <w:rPr>
          <w:rFonts w:ascii="宋体" w:hAnsi="宋体"/>
          <w:color w:val="000000" w:themeColor="text1"/>
          <w:szCs w:val="21"/>
        </w:rPr>
      </w:pPr>
      <w:r w:rsidRPr="005C6868">
        <w:rPr>
          <w:rFonts w:ascii="宋体" w:hAnsi="宋体" w:hint="eastAsia"/>
          <w:color w:val="000000" w:themeColor="text1"/>
          <w:szCs w:val="21"/>
        </w:rPr>
        <w:t>材料一</w:t>
      </w:r>
      <w:r w:rsidRPr="005C6868">
        <w:rPr>
          <w:rFonts w:ascii="宋体" w:hAnsi="宋体"/>
          <w:color w:val="000000" w:themeColor="text1"/>
          <w:szCs w:val="21"/>
        </w:rPr>
        <w:t xml:space="preserve">   </w:t>
      </w:r>
      <w:r w:rsidRPr="005C6868">
        <w:rPr>
          <w:rFonts w:ascii="KaiTi" w:eastAsia="KaiTi" w:hAnsi="KaiTi"/>
          <w:color w:val="000000" w:themeColor="text1"/>
        </w:rPr>
        <w:t>“江春铺网阔，市晚鬻（卖）蔬迟。……夜船归草市，春步上茶山。寨将来相问，儿童竞启关。”</w:t>
      </w:r>
      <w:r w:rsidRPr="005C6868">
        <w:rPr>
          <w:rFonts w:ascii="宋体" w:hAnsi="宋体"/>
          <w:color w:val="000000" w:themeColor="text1"/>
          <w:szCs w:val="21"/>
        </w:rPr>
        <w:t>——［唐］郑谷《峡中寓止二首》</w:t>
      </w:r>
    </w:p>
    <w:p w14:paraId="4728C20C" w14:textId="77777777" w:rsidR="005D0AE2" w:rsidRPr="005C6868" w:rsidRDefault="005D0AE2" w:rsidP="005D0AE2">
      <w:pPr>
        <w:autoSpaceDE w:val="0"/>
        <w:snapToGrid w:val="0"/>
        <w:rPr>
          <w:rFonts w:ascii="宋体" w:hAnsi="宋体"/>
          <w:color w:val="000000" w:themeColor="text1"/>
          <w:szCs w:val="21"/>
        </w:rPr>
      </w:pPr>
      <w:r w:rsidRPr="005C6868">
        <w:rPr>
          <w:rFonts w:ascii="宋体" w:hAnsi="宋体" w:hint="eastAsia"/>
          <w:color w:val="000000" w:themeColor="text1"/>
          <w:szCs w:val="21"/>
        </w:rPr>
        <w:t>材料二</w:t>
      </w:r>
      <w:r w:rsidRPr="005C6868">
        <w:rPr>
          <w:rFonts w:ascii="宋体" w:hAnsi="宋体"/>
          <w:color w:val="000000" w:themeColor="text1"/>
          <w:szCs w:val="21"/>
        </w:rPr>
        <w:t xml:space="preserve">   </w:t>
      </w:r>
      <w:r w:rsidRPr="005C6868">
        <w:rPr>
          <w:rFonts w:ascii="KaiTi" w:eastAsia="KaiTi" w:hAnsi="KaiTi"/>
          <w:color w:val="000000" w:themeColor="text1"/>
        </w:rPr>
        <w:t>社会主义市场经济体制是同社会主义基本制度结合在一起的。……进一步转换国有企业经营机制，建立适应市场经济要求，产权清晰、权责明确、政企分开、管理科学的现代企业制度；建立全国统一开放的市场体系，实现城乡市场紧密结合，国内市场与国际市场相互衔接，促进资源的优化配置。</w:t>
      </w:r>
      <w:r w:rsidRPr="005C6868">
        <w:rPr>
          <w:rFonts w:ascii="宋体" w:hAnsi="宋体"/>
          <w:color w:val="000000" w:themeColor="text1"/>
          <w:szCs w:val="21"/>
        </w:rPr>
        <w:t xml:space="preserve"> </w:t>
      </w:r>
    </w:p>
    <w:p w14:paraId="01A91FD4" w14:textId="77777777" w:rsidR="005D0AE2" w:rsidRPr="005C6868" w:rsidRDefault="005D0AE2" w:rsidP="005D0AE2">
      <w:pPr>
        <w:autoSpaceDE w:val="0"/>
        <w:snapToGrid w:val="0"/>
        <w:jc w:val="right"/>
        <w:rPr>
          <w:rFonts w:ascii="宋体" w:hAnsi="宋体"/>
          <w:color w:val="000000" w:themeColor="text1"/>
          <w:szCs w:val="21"/>
        </w:rPr>
      </w:pPr>
      <w:r w:rsidRPr="005C6868">
        <w:rPr>
          <w:rFonts w:ascii="宋体" w:hAnsi="宋体" w:hint="eastAsia"/>
          <w:color w:val="000000" w:themeColor="text1"/>
          <w:szCs w:val="21"/>
        </w:rPr>
        <w:t>——</w:t>
      </w:r>
      <w:r w:rsidRPr="005C6868">
        <w:rPr>
          <w:rFonts w:ascii="宋体" w:hAnsi="宋体"/>
          <w:color w:val="000000" w:themeColor="text1"/>
          <w:szCs w:val="21"/>
        </w:rPr>
        <w:t>1993年11月《中共中央关于建立社会主义市场经济体制若干问题的决定》</w:t>
      </w:r>
    </w:p>
    <w:p w14:paraId="5036B6D8" w14:textId="77777777" w:rsidR="005D0AE2" w:rsidRPr="005C6868" w:rsidRDefault="005D0AE2" w:rsidP="005D0AE2">
      <w:pPr>
        <w:autoSpaceDE w:val="0"/>
        <w:snapToGrid w:val="0"/>
        <w:rPr>
          <w:rFonts w:ascii="宋体" w:hAnsi="宋体"/>
          <w:color w:val="000000" w:themeColor="text1"/>
          <w:szCs w:val="21"/>
        </w:rPr>
      </w:pPr>
      <w:r w:rsidRPr="005C6868">
        <w:rPr>
          <w:rFonts w:ascii="宋体" w:hAnsi="宋体" w:hint="eastAsia"/>
          <w:color w:val="000000" w:themeColor="text1"/>
          <w:szCs w:val="21"/>
        </w:rPr>
        <w:t>（</w:t>
      </w:r>
      <w:r w:rsidRPr="005C6868">
        <w:rPr>
          <w:rFonts w:ascii="宋体" w:hAnsi="宋体"/>
          <w:color w:val="000000" w:themeColor="text1"/>
          <w:szCs w:val="21"/>
        </w:rPr>
        <w:t>1）根据材料一并结合所学知识，简述草市在南北朝、唐代和宋代的发展概况。（8分）</w:t>
      </w:r>
    </w:p>
    <w:p w14:paraId="0B480980" w14:textId="77777777" w:rsidR="0004760E" w:rsidRPr="005C6868" w:rsidRDefault="0004760E" w:rsidP="005D0AE2">
      <w:pPr>
        <w:autoSpaceDE w:val="0"/>
        <w:snapToGrid w:val="0"/>
        <w:rPr>
          <w:rFonts w:ascii="宋体" w:hAnsi="宋体"/>
          <w:color w:val="000000" w:themeColor="text1"/>
          <w:szCs w:val="21"/>
        </w:rPr>
      </w:pPr>
    </w:p>
    <w:p w14:paraId="65A11D28" w14:textId="77777777" w:rsidR="0004760E" w:rsidRPr="005C6868" w:rsidRDefault="0004760E" w:rsidP="005D0AE2">
      <w:pPr>
        <w:autoSpaceDE w:val="0"/>
        <w:snapToGrid w:val="0"/>
        <w:rPr>
          <w:rFonts w:ascii="宋体" w:hAnsi="宋体"/>
          <w:color w:val="000000" w:themeColor="text1"/>
          <w:szCs w:val="21"/>
        </w:rPr>
      </w:pPr>
    </w:p>
    <w:p w14:paraId="70E8876E" w14:textId="77777777" w:rsidR="0004760E" w:rsidRPr="005C6868" w:rsidRDefault="0004760E" w:rsidP="005D0AE2">
      <w:pPr>
        <w:autoSpaceDE w:val="0"/>
        <w:snapToGrid w:val="0"/>
        <w:rPr>
          <w:rFonts w:ascii="宋体" w:hAnsi="宋体"/>
          <w:color w:val="000000" w:themeColor="text1"/>
          <w:szCs w:val="21"/>
        </w:rPr>
      </w:pPr>
    </w:p>
    <w:p w14:paraId="23A0897D" w14:textId="77777777" w:rsidR="0004760E" w:rsidRPr="005C6868" w:rsidRDefault="0004760E" w:rsidP="005D0AE2">
      <w:pPr>
        <w:autoSpaceDE w:val="0"/>
        <w:snapToGrid w:val="0"/>
        <w:rPr>
          <w:rFonts w:ascii="宋体" w:hAnsi="宋体"/>
          <w:color w:val="000000" w:themeColor="text1"/>
          <w:szCs w:val="21"/>
        </w:rPr>
      </w:pPr>
    </w:p>
    <w:p w14:paraId="0B27D3B3" w14:textId="77777777" w:rsidR="009C5662" w:rsidRPr="005C6868" w:rsidRDefault="009C5662" w:rsidP="005D0AE2">
      <w:pPr>
        <w:autoSpaceDE w:val="0"/>
        <w:snapToGrid w:val="0"/>
        <w:rPr>
          <w:rFonts w:ascii="宋体" w:hAnsi="宋体"/>
          <w:color w:val="000000" w:themeColor="text1"/>
          <w:szCs w:val="21"/>
        </w:rPr>
      </w:pPr>
    </w:p>
    <w:p w14:paraId="60C74412" w14:textId="77777777" w:rsidR="0004760E" w:rsidRPr="005C6868" w:rsidRDefault="0004760E" w:rsidP="005D0AE2">
      <w:pPr>
        <w:autoSpaceDE w:val="0"/>
        <w:snapToGrid w:val="0"/>
        <w:rPr>
          <w:rFonts w:ascii="宋体" w:hAnsi="宋体"/>
          <w:color w:val="000000" w:themeColor="text1"/>
          <w:szCs w:val="21"/>
        </w:rPr>
      </w:pPr>
    </w:p>
    <w:p w14:paraId="5E116A77" w14:textId="6B77B002" w:rsidR="005D0AE2" w:rsidRPr="005C6868" w:rsidRDefault="005D0AE2" w:rsidP="005D0AE2">
      <w:pPr>
        <w:autoSpaceDE w:val="0"/>
        <w:snapToGrid w:val="0"/>
        <w:rPr>
          <w:rFonts w:ascii="宋体" w:hAnsi="宋体"/>
          <w:color w:val="000000" w:themeColor="text1"/>
          <w:szCs w:val="21"/>
        </w:rPr>
      </w:pPr>
      <w:r w:rsidRPr="005C6868">
        <w:rPr>
          <w:rFonts w:ascii="宋体" w:hAnsi="宋体" w:hint="eastAsia"/>
          <w:color w:val="000000" w:themeColor="text1"/>
          <w:szCs w:val="21"/>
        </w:rPr>
        <w:t>（</w:t>
      </w:r>
      <w:r w:rsidRPr="005C6868">
        <w:rPr>
          <w:rFonts w:ascii="宋体" w:hAnsi="宋体"/>
          <w:color w:val="000000" w:themeColor="text1"/>
          <w:szCs w:val="21"/>
        </w:rPr>
        <w:t>2）根据材料二，指出“社会主义市场经济体制改革目标”确立的标志？</w:t>
      </w:r>
      <w:r w:rsidR="009C5662" w:rsidRPr="005C6868">
        <w:rPr>
          <w:rFonts w:ascii="宋体" w:hAnsi="宋体" w:hint="eastAsia"/>
          <w:color w:val="000000" w:themeColor="text1"/>
          <w:szCs w:val="21"/>
        </w:rPr>
        <w:t>（2分）</w:t>
      </w:r>
      <w:r w:rsidR="009C5662" w:rsidRPr="005C6868">
        <w:rPr>
          <w:rFonts w:ascii="宋体" w:hAnsi="宋体"/>
          <w:color w:val="000000" w:themeColor="text1"/>
          <w:szCs w:val="21"/>
        </w:rPr>
        <w:t xml:space="preserve"> </w:t>
      </w:r>
    </w:p>
    <w:p w14:paraId="248F6795" w14:textId="77777777" w:rsidR="005D0AE2" w:rsidRPr="005C6868" w:rsidRDefault="005D0AE2" w:rsidP="00C64782">
      <w:pPr>
        <w:autoSpaceDE w:val="0"/>
        <w:snapToGrid w:val="0"/>
        <w:rPr>
          <w:rFonts w:ascii="宋体" w:hAnsi="宋体"/>
          <w:color w:val="000000" w:themeColor="text1"/>
          <w:szCs w:val="21"/>
        </w:rPr>
      </w:pPr>
    </w:p>
    <w:p w14:paraId="69A8355C" w14:textId="77777777" w:rsidR="009C5662" w:rsidRPr="005C6868" w:rsidRDefault="009C5662" w:rsidP="00C64782">
      <w:pPr>
        <w:autoSpaceDE w:val="0"/>
        <w:snapToGrid w:val="0"/>
        <w:rPr>
          <w:rFonts w:ascii="宋体" w:hAnsi="宋体"/>
          <w:color w:val="000000" w:themeColor="text1"/>
          <w:szCs w:val="21"/>
        </w:rPr>
      </w:pPr>
    </w:p>
    <w:p w14:paraId="11F12F87" w14:textId="77777777" w:rsidR="009C5662" w:rsidRPr="005C6868" w:rsidRDefault="009C5662" w:rsidP="00C64782">
      <w:pPr>
        <w:autoSpaceDE w:val="0"/>
        <w:snapToGrid w:val="0"/>
        <w:rPr>
          <w:rFonts w:ascii="宋体" w:hAnsi="宋体"/>
          <w:color w:val="000000" w:themeColor="text1"/>
        </w:rPr>
      </w:pPr>
    </w:p>
    <w:p w14:paraId="578B4134" w14:textId="77777777" w:rsidR="0004760E" w:rsidRPr="005C6868" w:rsidRDefault="0004760E" w:rsidP="00C64782">
      <w:pPr>
        <w:autoSpaceDE w:val="0"/>
        <w:snapToGrid w:val="0"/>
        <w:rPr>
          <w:rFonts w:ascii="宋体" w:hAnsi="宋体"/>
          <w:color w:val="000000" w:themeColor="text1"/>
        </w:rPr>
      </w:pPr>
    </w:p>
    <w:p w14:paraId="1451397E" w14:textId="77777777" w:rsidR="0004760E" w:rsidRPr="005C6868" w:rsidRDefault="0004760E" w:rsidP="00C64782">
      <w:pPr>
        <w:autoSpaceDE w:val="0"/>
        <w:snapToGrid w:val="0"/>
        <w:rPr>
          <w:rFonts w:ascii="宋体" w:hAnsi="宋体"/>
          <w:color w:val="000000" w:themeColor="text1"/>
        </w:rPr>
      </w:pPr>
    </w:p>
    <w:p w14:paraId="18B03F8A" w14:textId="43027B6A" w:rsidR="00C64782" w:rsidRPr="005C6868" w:rsidRDefault="00C64782" w:rsidP="00C64782">
      <w:pPr>
        <w:autoSpaceDE w:val="0"/>
        <w:snapToGrid w:val="0"/>
        <w:rPr>
          <w:rFonts w:ascii="Times New Roman" w:hAnsi="Times New Roman"/>
          <w:color w:val="000000" w:themeColor="text1"/>
        </w:rPr>
      </w:pPr>
      <w:r w:rsidRPr="005C6868">
        <w:rPr>
          <w:rFonts w:ascii="宋体" w:hAnsi="宋体" w:hint="eastAsia"/>
          <w:color w:val="000000" w:themeColor="text1"/>
        </w:rPr>
        <w:lastRenderedPageBreak/>
        <w:t>4</w:t>
      </w:r>
      <w:r w:rsidR="005D0AE2" w:rsidRPr="005C6868">
        <w:rPr>
          <w:rFonts w:ascii="宋体" w:hAnsi="宋体" w:hint="eastAsia"/>
          <w:color w:val="000000" w:themeColor="text1"/>
        </w:rPr>
        <w:t>2</w:t>
      </w:r>
      <w:r w:rsidRPr="005C6868">
        <w:rPr>
          <w:rFonts w:ascii="宋体" w:hAnsi="宋体" w:hint="eastAsia"/>
          <w:color w:val="000000" w:themeColor="text1"/>
        </w:rPr>
        <w:t>.阅读材料，回答问题。</w:t>
      </w:r>
      <w:r w:rsidR="009C5662" w:rsidRPr="005C6868">
        <w:rPr>
          <w:rFonts w:ascii="宋体" w:hAnsi="宋体" w:hint="eastAsia"/>
          <w:color w:val="000000" w:themeColor="text1"/>
        </w:rPr>
        <w:t>（10）</w:t>
      </w:r>
    </w:p>
    <w:p w14:paraId="7675FFC9" w14:textId="77777777" w:rsidR="005D0AE2" w:rsidRPr="005C6868" w:rsidRDefault="005D0AE2" w:rsidP="005D0AE2">
      <w:pPr>
        <w:autoSpaceDE w:val="0"/>
        <w:snapToGrid w:val="0"/>
        <w:rPr>
          <w:rFonts w:ascii="宋体" w:hAnsi="宋体"/>
          <w:color w:val="000000" w:themeColor="text1"/>
        </w:rPr>
      </w:pPr>
      <w:r w:rsidRPr="005C6868">
        <w:rPr>
          <w:rFonts w:ascii="宋体" w:hAnsi="宋体"/>
          <w:color w:val="000000" w:themeColor="text1"/>
        </w:rPr>
        <w:t>材料一</w:t>
      </w:r>
      <w:r w:rsidRPr="005C6868">
        <w:rPr>
          <w:rFonts w:ascii="宋体" w:hAnsi="宋体" w:hint="eastAsia"/>
          <w:color w:val="000000" w:themeColor="text1"/>
        </w:rPr>
        <w:t xml:space="preserve">  </w:t>
      </w:r>
      <w:r w:rsidRPr="005C6868">
        <w:rPr>
          <w:rFonts w:ascii="KaiTi" w:eastAsia="KaiTi" w:hAnsi="KaiTi" w:hint="eastAsia"/>
          <w:color w:val="000000" w:themeColor="text1"/>
        </w:rPr>
        <w:t>近代以来，上海成功地沟通了欧美这一外洋贸易与中国大陆广阔市场这一内向贸易扇面</w:t>
      </w:r>
      <w:r w:rsidRPr="005C6868">
        <w:rPr>
          <w:rFonts w:ascii="KaiTi" w:eastAsia="KaiTi" w:hAnsi="KaiTi"/>
          <w:color w:val="000000" w:themeColor="text1"/>
        </w:rPr>
        <w:t>。1843年上海开埠以后的二十年间，长江流域的贸易变化还局限于长江三角洲地区域，上海与长江中上游沿岸城市之间的贸易仍未直接沟通。1864年至1890年中英《烟台条约续订专条》签约以后，上海与长江中上游的直接贸易才逐段地</w:t>
      </w:r>
      <w:r w:rsidRPr="005C6868">
        <w:rPr>
          <w:rFonts w:ascii="KaiTi" w:eastAsia="KaiTi" w:hAnsi="KaiTi" w:hint="eastAsia"/>
          <w:color w:val="000000" w:themeColor="text1"/>
        </w:rPr>
        <w:t>贯通，这一贯通，意味着上海已相当充分地成为中外贸易与国内埠际贸易的啮合点。通过交通、商品、贸易方式，以及蕴涵于商品及其运动模式之中的科学与技术乃至城市文明的辐射，使上海作为中心城市的作用得以发挥，它的内外贸易中心地位基本确立。</w:t>
      </w:r>
      <w:r w:rsidRPr="005C6868">
        <w:rPr>
          <w:rFonts w:ascii="宋体" w:hAnsi="宋体" w:hint="eastAsia"/>
          <w:color w:val="000000" w:themeColor="text1"/>
        </w:rPr>
        <w:t xml:space="preserve"> </w:t>
      </w:r>
      <w:r w:rsidRPr="005C6868">
        <w:rPr>
          <w:rFonts w:ascii="宋体" w:hAnsi="宋体"/>
          <w:color w:val="000000" w:themeColor="text1"/>
        </w:rPr>
        <w:t xml:space="preserve">                                       </w:t>
      </w:r>
    </w:p>
    <w:p w14:paraId="27E2AB25" w14:textId="77777777" w:rsidR="005D0AE2" w:rsidRPr="005C6868" w:rsidRDefault="005D0AE2" w:rsidP="005D0AE2">
      <w:pPr>
        <w:autoSpaceDE w:val="0"/>
        <w:snapToGrid w:val="0"/>
        <w:jc w:val="right"/>
        <w:rPr>
          <w:rFonts w:ascii="宋体" w:hAnsi="宋体"/>
          <w:color w:val="000000" w:themeColor="text1"/>
        </w:rPr>
      </w:pPr>
      <w:r w:rsidRPr="005C6868">
        <w:rPr>
          <w:rFonts w:ascii="宋体" w:hAnsi="宋体"/>
          <w:color w:val="000000" w:themeColor="text1"/>
        </w:rPr>
        <w:t>——据熊月之《上海通史》整理</w:t>
      </w:r>
    </w:p>
    <w:p w14:paraId="3DCC7E49" w14:textId="77777777" w:rsidR="005D0AE2" w:rsidRPr="005C6868" w:rsidRDefault="005D0AE2" w:rsidP="005D0AE2">
      <w:pPr>
        <w:autoSpaceDE w:val="0"/>
        <w:snapToGrid w:val="0"/>
        <w:rPr>
          <w:rFonts w:ascii="宋体" w:hAnsi="宋体"/>
          <w:color w:val="000000" w:themeColor="text1"/>
        </w:rPr>
      </w:pPr>
      <w:r w:rsidRPr="005C6868">
        <w:rPr>
          <w:rFonts w:ascii="宋体" w:hAnsi="宋体"/>
          <w:color w:val="000000" w:themeColor="text1"/>
        </w:rPr>
        <w:t>材料二</w:t>
      </w:r>
      <w:r w:rsidRPr="005C6868">
        <w:rPr>
          <w:rFonts w:ascii="宋体" w:hAnsi="宋体" w:hint="eastAsia"/>
          <w:color w:val="000000" w:themeColor="text1"/>
        </w:rPr>
        <w:t xml:space="preserve">  </w:t>
      </w:r>
      <w:r w:rsidRPr="005C6868">
        <w:rPr>
          <w:rFonts w:ascii="KaiTi" w:eastAsia="KaiTi" w:hAnsi="KaiTi" w:hint="eastAsia"/>
          <w:color w:val="000000" w:themeColor="text1"/>
        </w:rPr>
        <w:t>“中国开放的大门不会关闭，只会越开越大。”站在改革</w:t>
      </w:r>
      <w:r w:rsidRPr="005C6868">
        <w:rPr>
          <w:rFonts w:ascii="KaiTi" w:eastAsia="KaiTi" w:hAnsi="KaiTi"/>
          <w:color w:val="000000" w:themeColor="text1"/>
        </w:rPr>
        <w:t>开放40周年的</w:t>
      </w:r>
      <w:r w:rsidRPr="005C6868">
        <w:rPr>
          <w:rFonts w:ascii="KaiTi" w:eastAsia="KaiTi" w:hAnsi="KaiTi" w:hint="eastAsia"/>
          <w:color w:val="000000" w:themeColor="text1"/>
        </w:rPr>
        <w:t>新起点上，中国再次发出扩大开放的时代声音。从“烂泥地”到“领头羊”，</w:t>
      </w:r>
      <w:r w:rsidRPr="005C6868">
        <w:rPr>
          <w:rFonts w:ascii="KaiTi" w:eastAsia="KaiTi" w:hAnsi="KaiTi"/>
          <w:color w:val="000000" w:themeColor="text1"/>
        </w:rPr>
        <w:t>28年时间，浦东经济总量从60亿元增长到9651亿元；财政总收入从10亿元增长到3938亿元；更重要的，通过建设自贸试验区等，</w:t>
      </w:r>
      <w:bookmarkStart w:id="0" w:name="_Hlk517985054"/>
      <w:r w:rsidRPr="005C6868">
        <w:rPr>
          <w:rFonts w:ascii="KaiTi" w:eastAsia="KaiTi" w:hAnsi="KaiTi"/>
          <w:color w:val="000000" w:themeColor="text1"/>
        </w:rPr>
        <w:t>初步形成了与国际通行规则接轨的发展软环境</w:t>
      </w:r>
      <w:bookmarkEnd w:id="0"/>
      <w:r w:rsidRPr="005C6868">
        <w:rPr>
          <w:rFonts w:ascii="KaiTi" w:eastAsia="KaiTi" w:hAnsi="KaiTi"/>
          <w:color w:val="000000" w:themeColor="text1"/>
        </w:rPr>
        <w:t>，触碰了改革开放40年来许多难啃的硬骨头。在复旦大学经济学院院长张军看来，浦东的开发开放，是上海经济发展过程中的一个奇迹，也是中国改革开放40年最成功</w:t>
      </w:r>
      <w:r w:rsidRPr="005C6868">
        <w:rPr>
          <w:rFonts w:ascii="KaiTi" w:eastAsia="KaiTi" w:hAnsi="KaiTi" w:hint="eastAsia"/>
          <w:color w:val="000000" w:themeColor="text1"/>
        </w:rPr>
        <w:t>的案例。</w:t>
      </w:r>
    </w:p>
    <w:p w14:paraId="69159A2C" w14:textId="77777777" w:rsidR="005D0AE2" w:rsidRPr="005C6868" w:rsidRDefault="005D0AE2" w:rsidP="005D0AE2">
      <w:pPr>
        <w:autoSpaceDE w:val="0"/>
        <w:snapToGrid w:val="0"/>
        <w:jc w:val="right"/>
        <w:rPr>
          <w:rFonts w:ascii="宋体" w:hAnsi="宋体"/>
          <w:color w:val="000000" w:themeColor="text1"/>
        </w:rPr>
      </w:pPr>
      <w:r w:rsidRPr="005C6868">
        <w:rPr>
          <w:rFonts w:ascii="宋体" w:hAnsi="宋体"/>
          <w:color w:val="000000" w:themeColor="text1"/>
        </w:rPr>
        <w:t>——摘编自《中国新闻周刊》（2018年4月23日）</w:t>
      </w:r>
    </w:p>
    <w:p w14:paraId="7CC87A26" w14:textId="77777777" w:rsidR="005D0AE2" w:rsidRPr="005C6868" w:rsidRDefault="005D0AE2" w:rsidP="005D0AE2">
      <w:pPr>
        <w:autoSpaceDE w:val="0"/>
        <w:snapToGrid w:val="0"/>
        <w:rPr>
          <w:rFonts w:ascii="宋体" w:hAnsi="宋体"/>
          <w:color w:val="000000" w:themeColor="text1"/>
        </w:rPr>
      </w:pPr>
      <w:r w:rsidRPr="005C6868">
        <w:rPr>
          <w:rFonts w:ascii="宋体" w:hAnsi="宋体"/>
          <w:color w:val="000000" w:themeColor="text1"/>
        </w:rPr>
        <w:t>（1）根据材料一并结合所学，概括近代上海贸易中心地位确立的主要过程。（4分）</w:t>
      </w:r>
    </w:p>
    <w:p w14:paraId="0B1742D6" w14:textId="77777777" w:rsidR="0004760E" w:rsidRPr="005C6868" w:rsidRDefault="0004760E" w:rsidP="005D0AE2">
      <w:pPr>
        <w:autoSpaceDE w:val="0"/>
        <w:snapToGrid w:val="0"/>
        <w:rPr>
          <w:rFonts w:ascii="宋体" w:hAnsi="宋体"/>
          <w:color w:val="000000" w:themeColor="text1"/>
        </w:rPr>
      </w:pPr>
    </w:p>
    <w:p w14:paraId="166BB7BA" w14:textId="77777777" w:rsidR="0004760E" w:rsidRPr="005C6868" w:rsidRDefault="0004760E" w:rsidP="005D0AE2">
      <w:pPr>
        <w:autoSpaceDE w:val="0"/>
        <w:snapToGrid w:val="0"/>
        <w:rPr>
          <w:rFonts w:ascii="宋体" w:hAnsi="宋体"/>
          <w:color w:val="000000" w:themeColor="text1"/>
        </w:rPr>
      </w:pPr>
    </w:p>
    <w:p w14:paraId="3D7425F3" w14:textId="77777777" w:rsidR="0004760E" w:rsidRPr="005C6868" w:rsidRDefault="0004760E" w:rsidP="005D0AE2">
      <w:pPr>
        <w:autoSpaceDE w:val="0"/>
        <w:snapToGrid w:val="0"/>
        <w:rPr>
          <w:rFonts w:ascii="宋体" w:hAnsi="宋体"/>
          <w:color w:val="000000" w:themeColor="text1"/>
        </w:rPr>
      </w:pPr>
    </w:p>
    <w:p w14:paraId="6CB91C0A" w14:textId="77777777" w:rsidR="009C5662" w:rsidRPr="005C6868" w:rsidRDefault="009C5662" w:rsidP="005D0AE2">
      <w:pPr>
        <w:autoSpaceDE w:val="0"/>
        <w:snapToGrid w:val="0"/>
        <w:rPr>
          <w:rFonts w:ascii="宋体" w:hAnsi="宋体"/>
          <w:color w:val="000000" w:themeColor="text1"/>
        </w:rPr>
      </w:pPr>
    </w:p>
    <w:p w14:paraId="1475AF36" w14:textId="77777777" w:rsidR="009C5662" w:rsidRPr="005C6868" w:rsidRDefault="009C5662" w:rsidP="005D0AE2">
      <w:pPr>
        <w:autoSpaceDE w:val="0"/>
        <w:snapToGrid w:val="0"/>
        <w:rPr>
          <w:rFonts w:ascii="宋体" w:hAnsi="宋体"/>
          <w:color w:val="000000" w:themeColor="text1"/>
        </w:rPr>
      </w:pPr>
    </w:p>
    <w:p w14:paraId="01CF5C99" w14:textId="77777777" w:rsidR="009C5662" w:rsidRPr="005C6868" w:rsidRDefault="009C5662" w:rsidP="005D0AE2">
      <w:pPr>
        <w:autoSpaceDE w:val="0"/>
        <w:snapToGrid w:val="0"/>
        <w:rPr>
          <w:rFonts w:ascii="宋体" w:hAnsi="宋体"/>
          <w:color w:val="000000" w:themeColor="text1"/>
        </w:rPr>
      </w:pPr>
    </w:p>
    <w:p w14:paraId="0B2012FB" w14:textId="77777777" w:rsidR="009C5662" w:rsidRPr="005C6868" w:rsidRDefault="009C5662" w:rsidP="005D0AE2">
      <w:pPr>
        <w:autoSpaceDE w:val="0"/>
        <w:snapToGrid w:val="0"/>
        <w:rPr>
          <w:rFonts w:ascii="宋体" w:hAnsi="宋体"/>
          <w:color w:val="000000" w:themeColor="text1"/>
        </w:rPr>
      </w:pPr>
    </w:p>
    <w:p w14:paraId="2BE0AAC7" w14:textId="77777777" w:rsidR="0004760E" w:rsidRPr="005C6868" w:rsidRDefault="0004760E" w:rsidP="005D0AE2">
      <w:pPr>
        <w:autoSpaceDE w:val="0"/>
        <w:snapToGrid w:val="0"/>
        <w:rPr>
          <w:rFonts w:ascii="宋体" w:hAnsi="宋体"/>
          <w:color w:val="000000" w:themeColor="text1"/>
        </w:rPr>
      </w:pPr>
    </w:p>
    <w:p w14:paraId="6504636A" w14:textId="77777777" w:rsidR="0004760E" w:rsidRPr="005C6868" w:rsidRDefault="0004760E" w:rsidP="005D0AE2">
      <w:pPr>
        <w:autoSpaceDE w:val="0"/>
        <w:snapToGrid w:val="0"/>
        <w:rPr>
          <w:rFonts w:ascii="宋体" w:hAnsi="宋体"/>
          <w:color w:val="000000" w:themeColor="text1"/>
        </w:rPr>
      </w:pPr>
    </w:p>
    <w:p w14:paraId="320300C9" w14:textId="56D71513" w:rsidR="005D0AE2" w:rsidRPr="005C6868" w:rsidRDefault="005D0AE2" w:rsidP="005D0AE2">
      <w:pPr>
        <w:autoSpaceDE w:val="0"/>
        <w:snapToGrid w:val="0"/>
        <w:rPr>
          <w:rFonts w:ascii="宋体" w:hAnsi="宋体"/>
          <w:color w:val="000000" w:themeColor="text1"/>
        </w:rPr>
      </w:pPr>
      <w:r w:rsidRPr="005C6868">
        <w:rPr>
          <w:rFonts w:ascii="宋体" w:hAnsi="宋体"/>
          <w:color w:val="000000" w:themeColor="text1"/>
        </w:rPr>
        <w:t>（2）根据材料二并结合所学，概括浦东开发开放的重要意义及反映的改革开放精神。（6分）</w:t>
      </w:r>
    </w:p>
    <w:p w14:paraId="7466D284" w14:textId="77777777" w:rsidR="0004760E" w:rsidRPr="005C6868" w:rsidRDefault="0004760E" w:rsidP="005D0AE2">
      <w:pPr>
        <w:autoSpaceDE w:val="0"/>
        <w:snapToGrid w:val="0"/>
        <w:rPr>
          <w:rFonts w:ascii="宋体" w:hAnsi="宋体"/>
          <w:color w:val="000000" w:themeColor="text1"/>
        </w:rPr>
      </w:pPr>
    </w:p>
    <w:p w14:paraId="27A6F935" w14:textId="77777777" w:rsidR="0004760E" w:rsidRPr="005C6868" w:rsidRDefault="0004760E" w:rsidP="005D0AE2">
      <w:pPr>
        <w:autoSpaceDE w:val="0"/>
        <w:snapToGrid w:val="0"/>
        <w:rPr>
          <w:rFonts w:ascii="宋体" w:hAnsi="宋体"/>
          <w:color w:val="000000" w:themeColor="text1"/>
        </w:rPr>
      </w:pPr>
    </w:p>
    <w:p w14:paraId="4BB3256B" w14:textId="77777777" w:rsidR="0004760E" w:rsidRPr="005C6868" w:rsidRDefault="0004760E" w:rsidP="005D0AE2">
      <w:pPr>
        <w:autoSpaceDE w:val="0"/>
        <w:snapToGrid w:val="0"/>
        <w:rPr>
          <w:rFonts w:ascii="宋体" w:hAnsi="宋体"/>
          <w:color w:val="000000" w:themeColor="text1"/>
        </w:rPr>
      </w:pPr>
    </w:p>
    <w:p w14:paraId="32AF586F" w14:textId="77777777" w:rsidR="0004760E" w:rsidRPr="005C6868" w:rsidRDefault="0004760E" w:rsidP="005D0AE2">
      <w:pPr>
        <w:autoSpaceDE w:val="0"/>
        <w:snapToGrid w:val="0"/>
        <w:rPr>
          <w:rFonts w:ascii="宋体" w:hAnsi="宋体"/>
          <w:color w:val="000000" w:themeColor="text1"/>
        </w:rPr>
      </w:pPr>
    </w:p>
    <w:p w14:paraId="0BE056A5" w14:textId="77777777" w:rsidR="0004760E" w:rsidRPr="005C6868" w:rsidRDefault="0004760E" w:rsidP="005D0AE2">
      <w:pPr>
        <w:autoSpaceDE w:val="0"/>
        <w:snapToGrid w:val="0"/>
        <w:rPr>
          <w:rFonts w:ascii="宋体" w:hAnsi="宋体"/>
          <w:color w:val="000000" w:themeColor="text1"/>
        </w:rPr>
      </w:pPr>
    </w:p>
    <w:p w14:paraId="7513F557" w14:textId="77777777" w:rsidR="009C5662" w:rsidRPr="005C6868" w:rsidRDefault="009C5662" w:rsidP="005D0AE2">
      <w:pPr>
        <w:autoSpaceDE w:val="0"/>
        <w:snapToGrid w:val="0"/>
        <w:rPr>
          <w:rFonts w:ascii="宋体" w:hAnsi="宋体"/>
          <w:color w:val="000000" w:themeColor="text1"/>
        </w:rPr>
      </w:pPr>
    </w:p>
    <w:p w14:paraId="19B81287" w14:textId="77777777" w:rsidR="009C5662" w:rsidRPr="005C6868" w:rsidRDefault="009C5662" w:rsidP="005D0AE2">
      <w:pPr>
        <w:autoSpaceDE w:val="0"/>
        <w:snapToGrid w:val="0"/>
        <w:rPr>
          <w:rFonts w:ascii="宋体" w:hAnsi="宋体"/>
          <w:color w:val="000000" w:themeColor="text1"/>
        </w:rPr>
      </w:pPr>
    </w:p>
    <w:p w14:paraId="45AB8BB3" w14:textId="77777777" w:rsidR="009C5662" w:rsidRPr="005C6868" w:rsidRDefault="009C5662" w:rsidP="005D0AE2">
      <w:pPr>
        <w:autoSpaceDE w:val="0"/>
        <w:snapToGrid w:val="0"/>
        <w:rPr>
          <w:rFonts w:ascii="宋体" w:hAnsi="宋体"/>
          <w:color w:val="000000" w:themeColor="text1"/>
        </w:rPr>
      </w:pPr>
    </w:p>
    <w:p w14:paraId="611B36E1" w14:textId="77777777" w:rsidR="009C5662" w:rsidRPr="005C6868" w:rsidRDefault="009C5662" w:rsidP="005D0AE2">
      <w:pPr>
        <w:autoSpaceDE w:val="0"/>
        <w:snapToGrid w:val="0"/>
        <w:rPr>
          <w:rFonts w:ascii="宋体" w:hAnsi="宋体"/>
          <w:color w:val="000000" w:themeColor="text1"/>
        </w:rPr>
      </w:pPr>
    </w:p>
    <w:p w14:paraId="6C15424F" w14:textId="77777777" w:rsidR="009C5662" w:rsidRPr="005C6868" w:rsidRDefault="009C5662" w:rsidP="005D0AE2">
      <w:pPr>
        <w:autoSpaceDE w:val="0"/>
        <w:snapToGrid w:val="0"/>
        <w:rPr>
          <w:rFonts w:ascii="宋体" w:hAnsi="宋体"/>
          <w:color w:val="000000" w:themeColor="text1"/>
        </w:rPr>
      </w:pPr>
    </w:p>
    <w:p w14:paraId="069DB21C" w14:textId="77777777" w:rsidR="009C5662" w:rsidRPr="005C6868" w:rsidRDefault="009C5662" w:rsidP="005D0AE2">
      <w:pPr>
        <w:autoSpaceDE w:val="0"/>
        <w:snapToGrid w:val="0"/>
        <w:rPr>
          <w:rFonts w:ascii="宋体" w:hAnsi="宋体"/>
          <w:color w:val="000000" w:themeColor="text1"/>
        </w:rPr>
      </w:pPr>
    </w:p>
    <w:p w14:paraId="6AC694BE" w14:textId="77777777" w:rsidR="009C5662" w:rsidRPr="005C6868" w:rsidRDefault="009C5662" w:rsidP="005D0AE2">
      <w:pPr>
        <w:autoSpaceDE w:val="0"/>
        <w:snapToGrid w:val="0"/>
        <w:rPr>
          <w:rFonts w:ascii="宋体" w:hAnsi="宋体"/>
          <w:color w:val="000000" w:themeColor="text1"/>
        </w:rPr>
      </w:pPr>
    </w:p>
    <w:p w14:paraId="5F451C2E" w14:textId="77777777" w:rsidR="009C5662" w:rsidRPr="005C6868" w:rsidRDefault="009C5662" w:rsidP="005D0AE2">
      <w:pPr>
        <w:autoSpaceDE w:val="0"/>
        <w:snapToGrid w:val="0"/>
        <w:rPr>
          <w:rFonts w:ascii="宋体" w:hAnsi="宋体"/>
          <w:color w:val="000000" w:themeColor="text1"/>
        </w:rPr>
      </w:pPr>
    </w:p>
    <w:p w14:paraId="795704EC" w14:textId="77777777" w:rsidR="009C5662" w:rsidRPr="005C6868" w:rsidRDefault="009C5662" w:rsidP="005D0AE2">
      <w:pPr>
        <w:autoSpaceDE w:val="0"/>
        <w:snapToGrid w:val="0"/>
        <w:rPr>
          <w:rFonts w:ascii="宋体" w:hAnsi="宋体"/>
          <w:color w:val="000000" w:themeColor="text1"/>
        </w:rPr>
      </w:pPr>
    </w:p>
    <w:p w14:paraId="1A64C760" w14:textId="77777777" w:rsidR="009C5662" w:rsidRPr="005C6868" w:rsidRDefault="009C5662" w:rsidP="005D0AE2">
      <w:pPr>
        <w:autoSpaceDE w:val="0"/>
        <w:snapToGrid w:val="0"/>
        <w:rPr>
          <w:rFonts w:ascii="宋体" w:hAnsi="宋体"/>
          <w:color w:val="000000" w:themeColor="text1"/>
        </w:rPr>
      </w:pPr>
    </w:p>
    <w:p w14:paraId="2741683F" w14:textId="77777777" w:rsidR="009C5662" w:rsidRPr="005C6868" w:rsidRDefault="009C5662" w:rsidP="005D0AE2">
      <w:pPr>
        <w:autoSpaceDE w:val="0"/>
        <w:snapToGrid w:val="0"/>
        <w:rPr>
          <w:rFonts w:ascii="宋体" w:hAnsi="宋体"/>
          <w:color w:val="000000" w:themeColor="text1"/>
        </w:rPr>
      </w:pPr>
    </w:p>
    <w:p w14:paraId="1348FF79" w14:textId="77777777" w:rsidR="009C5662" w:rsidRPr="005C6868" w:rsidRDefault="009C5662" w:rsidP="005D0AE2">
      <w:pPr>
        <w:autoSpaceDE w:val="0"/>
        <w:snapToGrid w:val="0"/>
        <w:rPr>
          <w:rFonts w:ascii="宋体" w:hAnsi="宋体"/>
          <w:color w:val="000000" w:themeColor="text1"/>
        </w:rPr>
      </w:pPr>
    </w:p>
    <w:p w14:paraId="727D7C7A" w14:textId="77777777" w:rsidR="009C5662" w:rsidRPr="005C6868" w:rsidRDefault="009C5662" w:rsidP="005D0AE2">
      <w:pPr>
        <w:autoSpaceDE w:val="0"/>
        <w:snapToGrid w:val="0"/>
        <w:rPr>
          <w:rFonts w:ascii="宋体" w:hAnsi="宋体"/>
          <w:color w:val="000000" w:themeColor="text1"/>
        </w:rPr>
      </w:pPr>
    </w:p>
    <w:p w14:paraId="531D4503" w14:textId="77777777" w:rsidR="009C5662" w:rsidRPr="005C6868" w:rsidRDefault="009C5662" w:rsidP="005D0AE2">
      <w:pPr>
        <w:autoSpaceDE w:val="0"/>
        <w:snapToGrid w:val="0"/>
        <w:rPr>
          <w:rFonts w:ascii="宋体" w:hAnsi="宋体"/>
          <w:color w:val="000000" w:themeColor="text1"/>
        </w:rPr>
      </w:pPr>
    </w:p>
    <w:p w14:paraId="24ED6520" w14:textId="77777777" w:rsidR="009C5662" w:rsidRPr="005C6868" w:rsidRDefault="009C5662" w:rsidP="005D0AE2">
      <w:pPr>
        <w:autoSpaceDE w:val="0"/>
        <w:snapToGrid w:val="0"/>
        <w:rPr>
          <w:rFonts w:ascii="宋体" w:hAnsi="宋体"/>
          <w:color w:val="000000" w:themeColor="text1"/>
        </w:rPr>
      </w:pPr>
    </w:p>
    <w:p w14:paraId="424D38B8" w14:textId="77777777" w:rsidR="009C5662" w:rsidRPr="005C6868" w:rsidRDefault="009C5662" w:rsidP="005D0AE2">
      <w:pPr>
        <w:autoSpaceDE w:val="0"/>
        <w:snapToGrid w:val="0"/>
        <w:rPr>
          <w:rFonts w:ascii="宋体" w:hAnsi="宋体"/>
          <w:color w:val="000000" w:themeColor="text1"/>
        </w:rPr>
      </w:pPr>
    </w:p>
    <w:p w14:paraId="2785B83F" w14:textId="77777777" w:rsidR="009C5662" w:rsidRPr="005C6868" w:rsidRDefault="009C5662" w:rsidP="005D0AE2">
      <w:pPr>
        <w:autoSpaceDE w:val="0"/>
        <w:snapToGrid w:val="0"/>
        <w:rPr>
          <w:rFonts w:ascii="宋体" w:hAnsi="宋体"/>
          <w:color w:val="000000" w:themeColor="text1"/>
        </w:rPr>
      </w:pPr>
    </w:p>
    <w:p w14:paraId="4FFA14B7" w14:textId="77777777" w:rsidR="009C5662" w:rsidRPr="005C6868" w:rsidRDefault="009C5662" w:rsidP="005D0AE2">
      <w:pPr>
        <w:autoSpaceDE w:val="0"/>
        <w:snapToGrid w:val="0"/>
        <w:rPr>
          <w:rFonts w:ascii="宋体" w:hAnsi="宋体"/>
          <w:color w:val="000000" w:themeColor="text1"/>
        </w:rPr>
      </w:pPr>
    </w:p>
    <w:p w14:paraId="47F9836D" w14:textId="77777777" w:rsidR="009C5662" w:rsidRPr="005C6868" w:rsidRDefault="009C5662" w:rsidP="005D0AE2">
      <w:pPr>
        <w:autoSpaceDE w:val="0"/>
        <w:snapToGrid w:val="0"/>
        <w:rPr>
          <w:rFonts w:ascii="宋体" w:hAnsi="宋体"/>
          <w:color w:val="000000" w:themeColor="text1"/>
        </w:rPr>
      </w:pPr>
    </w:p>
    <w:p w14:paraId="112420F7" w14:textId="6D46DDF6" w:rsidR="009C1C74" w:rsidRDefault="009C1C74" w:rsidP="009C1C74">
      <w:pPr>
        <w:jc w:val="center"/>
        <w:rPr>
          <w:rFonts w:ascii="黑体" w:eastAsia="黑体" w:hAnsi="黑体"/>
          <w:b/>
          <w:color w:val="000000"/>
          <w:sz w:val="30"/>
        </w:rPr>
      </w:pPr>
      <w:bookmarkStart w:id="1" w:name="_Hlk28285689"/>
      <w:r>
        <w:rPr>
          <w:rFonts w:ascii="黑体" w:eastAsia="黑体" w:hAnsi="黑体" w:hint="eastAsia"/>
          <w:b/>
          <w:color w:val="000000"/>
          <w:sz w:val="30"/>
        </w:rPr>
        <w:lastRenderedPageBreak/>
        <w:t>杭州学军中学2019级寒假作业历史试题(四)</w:t>
      </w:r>
      <w:r>
        <w:rPr>
          <w:rFonts w:ascii="微软雅黑" w:eastAsia="微软雅黑" w:hAnsi="微软雅黑" w:cs="微软雅黑" w:hint="eastAsia"/>
          <w:b/>
          <w:color w:val="000000"/>
          <w:sz w:val="30"/>
        </w:rPr>
        <w:t>•</w:t>
      </w:r>
      <w:bookmarkEnd w:id="1"/>
      <w:r>
        <w:rPr>
          <w:rFonts w:ascii="黑体" w:eastAsia="黑体" w:hAnsi="黑体" w:hint="eastAsia"/>
          <w:b/>
          <w:color w:val="000000"/>
          <w:sz w:val="30"/>
        </w:rPr>
        <w:t>参考答案</w:t>
      </w:r>
    </w:p>
    <w:p w14:paraId="066C0C8A" w14:textId="77777777" w:rsidR="0043629B" w:rsidRPr="0043629B" w:rsidRDefault="0043629B" w:rsidP="0043629B">
      <w:pPr>
        <w:adjustRightInd w:val="0"/>
        <w:snapToGrid w:val="0"/>
        <w:rPr>
          <w:rFonts w:ascii="宋体" w:hAnsi="宋体" w:cs="宋体"/>
          <w:b/>
          <w:color w:val="000000"/>
          <w:szCs w:val="21"/>
        </w:rPr>
      </w:pPr>
      <w:r w:rsidRPr="0043629B">
        <w:rPr>
          <w:rFonts w:ascii="宋体" w:hAnsi="宋体" w:cs="宋体" w:hint="eastAsia"/>
          <w:b/>
          <w:color w:val="000000"/>
          <w:szCs w:val="21"/>
        </w:rPr>
        <w:t>一、选择题（本大题有40小题，每小题2分，共80分）</w:t>
      </w:r>
    </w:p>
    <w:tbl>
      <w:tblPr>
        <w:tblW w:w="8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8"/>
        <w:gridCol w:w="858"/>
        <w:gridCol w:w="858"/>
        <w:gridCol w:w="858"/>
        <w:gridCol w:w="858"/>
        <w:gridCol w:w="858"/>
        <w:gridCol w:w="858"/>
        <w:gridCol w:w="858"/>
        <w:gridCol w:w="858"/>
        <w:gridCol w:w="858"/>
      </w:tblGrid>
      <w:tr w:rsidR="00E31E00" w:rsidRPr="0043629B" w14:paraId="0D9CA8A7" w14:textId="77777777" w:rsidTr="00E31E00">
        <w:trPr>
          <w:trHeight w:val="167"/>
          <w:jc w:val="center"/>
        </w:trPr>
        <w:tc>
          <w:tcPr>
            <w:tcW w:w="858" w:type="dxa"/>
          </w:tcPr>
          <w:p w14:paraId="7C6C63AB"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1</w:t>
            </w:r>
          </w:p>
        </w:tc>
        <w:tc>
          <w:tcPr>
            <w:tcW w:w="858" w:type="dxa"/>
          </w:tcPr>
          <w:p w14:paraId="6538A03D"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2</w:t>
            </w:r>
          </w:p>
        </w:tc>
        <w:tc>
          <w:tcPr>
            <w:tcW w:w="858" w:type="dxa"/>
          </w:tcPr>
          <w:p w14:paraId="48682D96"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3</w:t>
            </w:r>
          </w:p>
        </w:tc>
        <w:tc>
          <w:tcPr>
            <w:tcW w:w="858" w:type="dxa"/>
          </w:tcPr>
          <w:p w14:paraId="5FA99CC5"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4</w:t>
            </w:r>
          </w:p>
        </w:tc>
        <w:tc>
          <w:tcPr>
            <w:tcW w:w="858" w:type="dxa"/>
          </w:tcPr>
          <w:p w14:paraId="08F02423"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5</w:t>
            </w:r>
          </w:p>
        </w:tc>
        <w:tc>
          <w:tcPr>
            <w:tcW w:w="858" w:type="dxa"/>
          </w:tcPr>
          <w:p w14:paraId="7FA6FBC6"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6</w:t>
            </w:r>
          </w:p>
        </w:tc>
        <w:tc>
          <w:tcPr>
            <w:tcW w:w="858" w:type="dxa"/>
          </w:tcPr>
          <w:p w14:paraId="4415C973"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7</w:t>
            </w:r>
          </w:p>
        </w:tc>
        <w:tc>
          <w:tcPr>
            <w:tcW w:w="858" w:type="dxa"/>
          </w:tcPr>
          <w:p w14:paraId="12DE179F"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8</w:t>
            </w:r>
          </w:p>
        </w:tc>
        <w:tc>
          <w:tcPr>
            <w:tcW w:w="858" w:type="dxa"/>
          </w:tcPr>
          <w:p w14:paraId="6D3CF63E"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9</w:t>
            </w:r>
          </w:p>
        </w:tc>
        <w:tc>
          <w:tcPr>
            <w:tcW w:w="858" w:type="dxa"/>
          </w:tcPr>
          <w:p w14:paraId="56BF8D4D"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10</w:t>
            </w:r>
          </w:p>
        </w:tc>
      </w:tr>
      <w:tr w:rsidR="00E31E00" w:rsidRPr="0043629B" w14:paraId="22802DFE" w14:textId="77777777" w:rsidTr="00E31E00">
        <w:trPr>
          <w:trHeight w:val="126"/>
          <w:jc w:val="center"/>
        </w:trPr>
        <w:tc>
          <w:tcPr>
            <w:tcW w:w="858" w:type="dxa"/>
          </w:tcPr>
          <w:p w14:paraId="443696E9"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color w:val="000000" w:themeColor="text1"/>
                <w:szCs w:val="21"/>
              </w:rPr>
              <w:t>D</w:t>
            </w:r>
          </w:p>
        </w:tc>
        <w:tc>
          <w:tcPr>
            <w:tcW w:w="858" w:type="dxa"/>
          </w:tcPr>
          <w:p w14:paraId="7D484BB2"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D</w:t>
            </w:r>
          </w:p>
        </w:tc>
        <w:tc>
          <w:tcPr>
            <w:tcW w:w="858" w:type="dxa"/>
          </w:tcPr>
          <w:p w14:paraId="598CF0CF"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C</w:t>
            </w:r>
          </w:p>
        </w:tc>
        <w:tc>
          <w:tcPr>
            <w:tcW w:w="858" w:type="dxa"/>
          </w:tcPr>
          <w:p w14:paraId="0EFF2CDD"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A</w:t>
            </w:r>
          </w:p>
        </w:tc>
        <w:tc>
          <w:tcPr>
            <w:tcW w:w="858" w:type="dxa"/>
          </w:tcPr>
          <w:p w14:paraId="6E68D0D5"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D</w:t>
            </w:r>
          </w:p>
        </w:tc>
        <w:tc>
          <w:tcPr>
            <w:tcW w:w="858" w:type="dxa"/>
          </w:tcPr>
          <w:p w14:paraId="46205E36"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color w:val="000000" w:themeColor="text1"/>
                <w:szCs w:val="21"/>
              </w:rPr>
              <w:t>B</w:t>
            </w:r>
          </w:p>
        </w:tc>
        <w:tc>
          <w:tcPr>
            <w:tcW w:w="858" w:type="dxa"/>
          </w:tcPr>
          <w:p w14:paraId="62CB0792"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C</w:t>
            </w:r>
          </w:p>
        </w:tc>
        <w:tc>
          <w:tcPr>
            <w:tcW w:w="858" w:type="dxa"/>
          </w:tcPr>
          <w:p w14:paraId="21EE5098"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C</w:t>
            </w:r>
          </w:p>
        </w:tc>
        <w:tc>
          <w:tcPr>
            <w:tcW w:w="858" w:type="dxa"/>
          </w:tcPr>
          <w:p w14:paraId="4E96A7EA"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color w:val="000000" w:themeColor="text1"/>
                <w:szCs w:val="21"/>
              </w:rPr>
              <w:t>C</w:t>
            </w:r>
          </w:p>
        </w:tc>
        <w:tc>
          <w:tcPr>
            <w:tcW w:w="858" w:type="dxa"/>
          </w:tcPr>
          <w:p w14:paraId="04B4ADE7"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color w:val="000000" w:themeColor="text1"/>
                <w:szCs w:val="21"/>
              </w:rPr>
              <w:t>D</w:t>
            </w:r>
          </w:p>
        </w:tc>
      </w:tr>
      <w:tr w:rsidR="00E31E00" w:rsidRPr="0043629B" w14:paraId="42B07302" w14:textId="77777777" w:rsidTr="00E31E00">
        <w:trPr>
          <w:trHeight w:val="96"/>
          <w:jc w:val="center"/>
        </w:trPr>
        <w:tc>
          <w:tcPr>
            <w:tcW w:w="858" w:type="dxa"/>
          </w:tcPr>
          <w:p w14:paraId="535141ED"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color w:val="000000" w:themeColor="text1"/>
                <w:szCs w:val="21"/>
              </w:rPr>
              <w:t>11</w:t>
            </w:r>
          </w:p>
        </w:tc>
        <w:tc>
          <w:tcPr>
            <w:tcW w:w="858" w:type="dxa"/>
          </w:tcPr>
          <w:p w14:paraId="6F5B014E"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color w:val="000000" w:themeColor="text1"/>
                <w:szCs w:val="21"/>
              </w:rPr>
              <w:t>12</w:t>
            </w:r>
          </w:p>
        </w:tc>
        <w:tc>
          <w:tcPr>
            <w:tcW w:w="858" w:type="dxa"/>
          </w:tcPr>
          <w:p w14:paraId="114DEFDF"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1</w:t>
            </w:r>
            <w:r w:rsidRPr="0043629B">
              <w:rPr>
                <w:rFonts w:ascii="宋体" w:hAnsi="宋体"/>
                <w:color w:val="000000" w:themeColor="text1"/>
                <w:szCs w:val="21"/>
              </w:rPr>
              <w:t>3</w:t>
            </w:r>
          </w:p>
        </w:tc>
        <w:tc>
          <w:tcPr>
            <w:tcW w:w="858" w:type="dxa"/>
          </w:tcPr>
          <w:p w14:paraId="75F7EC17"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1</w:t>
            </w:r>
            <w:r w:rsidRPr="0043629B">
              <w:rPr>
                <w:rFonts w:ascii="宋体" w:hAnsi="宋体"/>
                <w:color w:val="000000" w:themeColor="text1"/>
                <w:szCs w:val="21"/>
              </w:rPr>
              <w:t>4</w:t>
            </w:r>
          </w:p>
        </w:tc>
        <w:tc>
          <w:tcPr>
            <w:tcW w:w="858" w:type="dxa"/>
          </w:tcPr>
          <w:p w14:paraId="43292365"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1</w:t>
            </w:r>
            <w:r w:rsidRPr="0043629B">
              <w:rPr>
                <w:rFonts w:ascii="宋体" w:hAnsi="宋体"/>
                <w:color w:val="000000" w:themeColor="text1"/>
                <w:szCs w:val="21"/>
              </w:rPr>
              <w:t>5</w:t>
            </w:r>
          </w:p>
        </w:tc>
        <w:tc>
          <w:tcPr>
            <w:tcW w:w="858" w:type="dxa"/>
          </w:tcPr>
          <w:p w14:paraId="1C3FA90B"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1</w:t>
            </w:r>
            <w:r w:rsidRPr="0043629B">
              <w:rPr>
                <w:rFonts w:ascii="宋体" w:hAnsi="宋体"/>
                <w:color w:val="000000" w:themeColor="text1"/>
                <w:szCs w:val="21"/>
              </w:rPr>
              <w:t>6</w:t>
            </w:r>
          </w:p>
        </w:tc>
        <w:tc>
          <w:tcPr>
            <w:tcW w:w="858" w:type="dxa"/>
          </w:tcPr>
          <w:p w14:paraId="5144CC2F"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1</w:t>
            </w:r>
            <w:r w:rsidRPr="0043629B">
              <w:rPr>
                <w:rFonts w:ascii="宋体" w:hAnsi="宋体"/>
                <w:color w:val="000000" w:themeColor="text1"/>
                <w:szCs w:val="21"/>
              </w:rPr>
              <w:t>7</w:t>
            </w:r>
          </w:p>
        </w:tc>
        <w:tc>
          <w:tcPr>
            <w:tcW w:w="858" w:type="dxa"/>
          </w:tcPr>
          <w:p w14:paraId="575A01F6"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color w:val="000000" w:themeColor="text1"/>
                <w:szCs w:val="21"/>
              </w:rPr>
              <w:t>18</w:t>
            </w:r>
          </w:p>
        </w:tc>
        <w:tc>
          <w:tcPr>
            <w:tcW w:w="858" w:type="dxa"/>
          </w:tcPr>
          <w:p w14:paraId="330A20DF"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1</w:t>
            </w:r>
            <w:r w:rsidRPr="0043629B">
              <w:rPr>
                <w:rFonts w:ascii="宋体" w:hAnsi="宋体"/>
                <w:color w:val="000000" w:themeColor="text1"/>
                <w:szCs w:val="21"/>
              </w:rPr>
              <w:t>9</w:t>
            </w:r>
          </w:p>
        </w:tc>
        <w:tc>
          <w:tcPr>
            <w:tcW w:w="858" w:type="dxa"/>
          </w:tcPr>
          <w:p w14:paraId="269BD112"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2</w:t>
            </w:r>
            <w:r w:rsidRPr="0043629B">
              <w:rPr>
                <w:rFonts w:ascii="宋体" w:hAnsi="宋体"/>
                <w:color w:val="000000" w:themeColor="text1"/>
                <w:szCs w:val="21"/>
              </w:rPr>
              <w:t>0</w:t>
            </w:r>
          </w:p>
        </w:tc>
      </w:tr>
      <w:tr w:rsidR="00E31E00" w:rsidRPr="0043629B" w14:paraId="26C89E49" w14:textId="77777777" w:rsidTr="00E31E00">
        <w:trPr>
          <w:trHeight w:val="179"/>
          <w:jc w:val="center"/>
        </w:trPr>
        <w:tc>
          <w:tcPr>
            <w:tcW w:w="858" w:type="dxa"/>
          </w:tcPr>
          <w:p w14:paraId="52FE4E54"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color w:val="000000" w:themeColor="text1"/>
                <w:szCs w:val="21"/>
              </w:rPr>
              <w:t>B</w:t>
            </w:r>
          </w:p>
        </w:tc>
        <w:tc>
          <w:tcPr>
            <w:tcW w:w="858" w:type="dxa"/>
          </w:tcPr>
          <w:p w14:paraId="010FC144"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D</w:t>
            </w:r>
          </w:p>
        </w:tc>
        <w:tc>
          <w:tcPr>
            <w:tcW w:w="858" w:type="dxa"/>
          </w:tcPr>
          <w:p w14:paraId="5475EB86"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color w:val="000000" w:themeColor="text1"/>
                <w:szCs w:val="21"/>
              </w:rPr>
              <w:t>B</w:t>
            </w:r>
          </w:p>
        </w:tc>
        <w:tc>
          <w:tcPr>
            <w:tcW w:w="858" w:type="dxa"/>
          </w:tcPr>
          <w:p w14:paraId="4AD958C2"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color w:val="000000" w:themeColor="text1"/>
                <w:szCs w:val="21"/>
              </w:rPr>
              <w:t>B</w:t>
            </w:r>
          </w:p>
        </w:tc>
        <w:tc>
          <w:tcPr>
            <w:tcW w:w="858" w:type="dxa"/>
          </w:tcPr>
          <w:p w14:paraId="0F2EF10F"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color w:val="000000" w:themeColor="text1"/>
                <w:szCs w:val="21"/>
              </w:rPr>
              <w:t>C</w:t>
            </w:r>
          </w:p>
        </w:tc>
        <w:tc>
          <w:tcPr>
            <w:tcW w:w="858" w:type="dxa"/>
          </w:tcPr>
          <w:p w14:paraId="16E2731D"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color w:val="000000" w:themeColor="text1"/>
                <w:szCs w:val="21"/>
              </w:rPr>
              <w:t>A</w:t>
            </w:r>
          </w:p>
        </w:tc>
        <w:tc>
          <w:tcPr>
            <w:tcW w:w="858" w:type="dxa"/>
          </w:tcPr>
          <w:p w14:paraId="0866EEE3"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color w:val="000000" w:themeColor="text1"/>
                <w:szCs w:val="21"/>
              </w:rPr>
              <w:t>C</w:t>
            </w:r>
          </w:p>
        </w:tc>
        <w:tc>
          <w:tcPr>
            <w:tcW w:w="858" w:type="dxa"/>
          </w:tcPr>
          <w:p w14:paraId="6FE73BA6"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color w:val="000000" w:themeColor="text1"/>
                <w:szCs w:val="21"/>
              </w:rPr>
              <w:t>A</w:t>
            </w:r>
          </w:p>
        </w:tc>
        <w:tc>
          <w:tcPr>
            <w:tcW w:w="858" w:type="dxa"/>
          </w:tcPr>
          <w:p w14:paraId="14E8508F"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color w:val="000000" w:themeColor="text1"/>
                <w:szCs w:val="21"/>
              </w:rPr>
              <w:t>B</w:t>
            </w:r>
          </w:p>
        </w:tc>
        <w:tc>
          <w:tcPr>
            <w:tcW w:w="858" w:type="dxa"/>
          </w:tcPr>
          <w:p w14:paraId="2F673E2A"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B</w:t>
            </w:r>
          </w:p>
        </w:tc>
      </w:tr>
      <w:tr w:rsidR="00E31E00" w:rsidRPr="0043629B" w14:paraId="2447A513" w14:textId="77777777" w:rsidTr="00E31E00">
        <w:trPr>
          <w:trHeight w:val="149"/>
          <w:jc w:val="center"/>
        </w:trPr>
        <w:tc>
          <w:tcPr>
            <w:tcW w:w="858" w:type="dxa"/>
          </w:tcPr>
          <w:p w14:paraId="6B529D32"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2</w:t>
            </w:r>
            <w:r w:rsidRPr="0043629B">
              <w:rPr>
                <w:rFonts w:ascii="宋体" w:hAnsi="宋体"/>
                <w:color w:val="000000" w:themeColor="text1"/>
                <w:szCs w:val="21"/>
              </w:rPr>
              <w:t>1</w:t>
            </w:r>
          </w:p>
        </w:tc>
        <w:tc>
          <w:tcPr>
            <w:tcW w:w="858" w:type="dxa"/>
          </w:tcPr>
          <w:p w14:paraId="5B658890"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2</w:t>
            </w:r>
            <w:r w:rsidRPr="0043629B">
              <w:rPr>
                <w:rFonts w:ascii="宋体" w:hAnsi="宋体"/>
                <w:color w:val="000000" w:themeColor="text1"/>
                <w:szCs w:val="21"/>
              </w:rPr>
              <w:t>2</w:t>
            </w:r>
          </w:p>
        </w:tc>
        <w:tc>
          <w:tcPr>
            <w:tcW w:w="858" w:type="dxa"/>
          </w:tcPr>
          <w:p w14:paraId="6134F0D3"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2</w:t>
            </w:r>
            <w:r w:rsidRPr="0043629B">
              <w:rPr>
                <w:rFonts w:ascii="宋体" w:hAnsi="宋体"/>
                <w:color w:val="000000" w:themeColor="text1"/>
                <w:szCs w:val="21"/>
              </w:rPr>
              <w:t>3</w:t>
            </w:r>
          </w:p>
        </w:tc>
        <w:tc>
          <w:tcPr>
            <w:tcW w:w="858" w:type="dxa"/>
          </w:tcPr>
          <w:p w14:paraId="4707B9CD"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2</w:t>
            </w:r>
            <w:r w:rsidRPr="0043629B">
              <w:rPr>
                <w:rFonts w:ascii="宋体" w:hAnsi="宋体"/>
                <w:color w:val="000000" w:themeColor="text1"/>
                <w:szCs w:val="21"/>
              </w:rPr>
              <w:t>4</w:t>
            </w:r>
          </w:p>
        </w:tc>
        <w:tc>
          <w:tcPr>
            <w:tcW w:w="858" w:type="dxa"/>
          </w:tcPr>
          <w:p w14:paraId="0E6FBD93"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2</w:t>
            </w:r>
            <w:r w:rsidRPr="0043629B">
              <w:rPr>
                <w:rFonts w:ascii="宋体" w:hAnsi="宋体"/>
                <w:color w:val="000000" w:themeColor="text1"/>
                <w:szCs w:val="21"/>
              </w:rPr>
              <w:t>5</w:t>
            </w:r>
          </w:p>
        </w:tc>
        <w:tc>
          <w:tcPr>
            <w:tcW w:w="858" w:type="dxa"/>
          </w:tcPr>
          <w:p w14:paraId="6FC86A8B"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2</w:t>
            </w:r>
            <w:r w:rsidRPr="0043629B">
              <w:rPr>
                <w:rFonts w:ascii="宋体" w:hAnsi="宋体"/>
                <w:color w:val="000000" w:themeColor="text1"/>
                <w:szCs w:val="21"/>
              </w:rPr>
              <w:t>6</w:t>
            </w:r>
          </w:p>
        </w:tc>
        <w:tc>
          <w:tcPr>
            <w:tcW w:w="858" w:type="dxa"/>
          </w:tcPr>
          <w:p w14:paraId="76AC54E6"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2</w:t>
            </w:r>
            <w:r w:rsidRPr="0043629B">
              <w:rPr>
                <w:rFonts w:ascii="宋体" w:hAnsi="宋体"/>
                <w:color w:val="000000" w:themeColor="text1"/>
                <w:szCs w:val="21"/>
              </w:rPr>
              <w:t>7</w:t>
            </w:r>
          </w:p>
        </w:tc>
        <w:tc>
          <w:tcPr>
            <w:tcW w:w="858" w:type="dxa"/>
          </w:tcPr>
          <w:p w14:paraId="4C41E5E1"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2</w:t>
            </w:r>
            <w:r w:rsidRPr="0043629B">
              <w:rPr>
                <w:rFonts w:ascii="宋体" w:hAnsi="宋体"/>
                <w:color w:val="000000" w:themeColor="text1"/>
                <w:szCs w:val="21"/>
              </w:rPr>
              <w:t>8</w:t>
            </w:r>
          </w:p>
        </w:tc>
        <w:tc>
          <w:tcPr>
            <w:tcW w:w="858" w:type="dxa"/>
          </w:tcPr>
          <w:p w14:paraId="171CB8FD"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2</w:t>
            </w:r>
            <w:r w:rsidRPr="0043629B">
              <w:rPr>
                <w:rFonts w:ascii="宋体" w:hAnsi="宋体"/>
                <w:color w:val="000000" w:themeColor="text1"/>
                <w:szCs w:val="21"/>
              </w:rPr>
              <w:t>9</w:t>
            </w:r>
          </w:p>
        </w:tc>
        <w:tc>
          <w:tcPr>
            <w:tcW w:w="858" w:type="dxa"/>
          </w:tcPr>
          <w:p w14:paraId="43F189FE"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3</w:t>
            </w:r>
            <w:r w:rsidRPr="0043629B">
              <w:rPr>
                <w:rFonts w:ascii="宋体" w:hAnsi="宋体"/>
                <w:color w:val="000000" w:themeColor="text1"/>
                <w:szCs w:val="21"/>
              </w:rPr>
              <w:t>0</w:t>
            </w:r>
          </w:p>
        </w:tc>
      </w:tr>
      <w:tr w:rsidR="00E31E00" w:rsidRPr="0043629B" w14:paraId="52E9DF80" w14:textId="77777777" w:rsidTr="00E31E00">
        <w:trPr>
          <w:trHeight w:val="118"/>
          <w:jc w:val="center"/>
        </w:trPr>
        <w:tc>
          <w:tcPr>
            <w:tcW w:w="858" w:type="dxa"/>
          </w:tcPr>
          <w:p w14:paraId="3D2D064C"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D</w:t>
            </w:r>
          </w:p>
        </w:tc>
        <w:tc>
          <w:tcPr>
            <w:tcW w:w="858" w:type="dxa"/>
          </w:tcPr>
          <w:p w14:paraId="03575413"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C</w:t>
            </w:r>
          </w:p>
        </w:tc>
        <w:tc>
          <w:tcPr>
            <w:tcW w:w="858" w:type="dxa"/>
          </w:tcPr>
          <w:p w14:paraId="484114CC"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D</w:t>
            </w:r>
          </w:p>
        </w:tc>
        <w:tc>
          <w:tcPr>
            <w:tcW w:w="858" w:type="dxa"/>
          </w:tcPr>
          <w:p w14:paraId="03C7C349"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C</w:t>
            </w:r>
          </w:p>
        </w:tc>
        <w:tc>
          <w:tcPr>
            <w:tcW w:w="858" w:type="dxa"/>
          </w:tcPr>
          <w:p w14:paraId="219B6D96"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D</w:t>
            </w:r>
          </w:p>
        </w:tc>
        <w:tc>
          <w:tcPr>
            <w:tcW w:w="858" w:type="dxa"/>
          </w:tcPr>
          <w:p w14:paraId="62C7D175"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B</w:t>
            </w:r>
          </w:p>
        </w:tc>
        <w:tc>
          <w:tcPr>
            <w:tcW w:w="858" w:type="dxa"/>
          </w:tcPr>
          <w:p w14:paraId="26BB57A9"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B</w:t>
            </w:r>
          </w:p>
        </w:tc>
        <w:tc>
          <w:tcPr>
            <w:tcW w:w="858" w:type="dxa"/>
          </w:tcPr>
          <w:p w14:paraId="7C1EC648"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B</w:t>
            </w:r>
          </w:p>
        </w:tc>
        <w:tc>
          <w:tcPr>
            <w:tcW w:w="858" w:type="dxa"/>
          </w:tcPr>
          <w:p w14:paraId="43A9BAD5"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B</w:t>
            </w:r>
          </w:p>
        </w:tc>
        <w:tc>
          <w:tcPr>
            <w:tcW w:w="858" w:type="dxa"/>
          </w:tcPr>
          <w:p w14:paraId="61714ED3"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B</w:t>
            </w:r>
          </w:p>
        </w:tc>
      </w:tr>
      <w:tr w:rsidR="00E31E00" w:rsidRPr="0043629B" w14:paraId="06FA92FE" w14:textId="77777777" w:rsidTr="00E31E00">
        <w:trPr>
          <w:trHeight w:val="88"/>
          <w:jc w:val="center"/>
        </w:trPr>
        <w:tc>
          <w:tcPr>
            <w:tcW w:w="858" w:type="dxa"/>
          </w:tcPr>
          <w:p w14:paraId="5B4C98FC"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3</w:t>
            </w:r>
            <w:r w:rsidRPr="0043629B">
              <w:rPr>
                <w:rFonts w:ascii="宋体" w:hAnsi="宋体"/>
                <w:color w:val="000000" w:themeColor="text1"/>
                <w:szCs w:val="21"/>
              </w:rPr>
              <w:t>1</w:t>
            </w:r>
          </w:p>
        </w:tc>
        <w:tc>
          <w:tcPr>
            <w:tcW w:w="858" w:type="dxa"/>
          </w:tcPr>
          <w:p w14:paraId="2495D217"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3</w:t>
            </w:r>
            <w:r w:rsidRPr="0043629B">
              <w:rPr>
                <w:rFonts w:ascii="宋体" w:hAnsi="宋体"/>
                <w:color w:val="000000" w:themeColor="text1"/>
                <w:szCs w:val="21"/>
              </w:rPr>
              <w:t>2</w:t>
            </w:r>
          </w:p>
        </w:tc>
        <w:tc>
          <w:tcPr>
            <w:tcW w:w="858" w:type="dxa"/>
          </w:tcPr>
          <w:p w14:paraId="22A98E54"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3</w:t>
            </w:r>
            <w:r w:rsidRPr="0043629B">
              <w:rPr>
                <w:rFonts w:ascii="宋体" w:hAnsi="宋体"/>
                <w:color w:val="000000" w:themeColor="text1"/>
                <w:szCs w:val="21"/>
              </w:rPr>
              <w:t>3</w:t>
            </w:r>
          </w:p>
        </w:tc>
        <w:tc>
          <w:tcPr>
            <w:tcW w:w="858" w:type="dxa"/>
          </w:tcPr>
          <w:p w14:paraId="5DC5FB6A"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3</w:t>
            </w:r>
            <w:r w:rsidRPr="0043629B">
              <w:rPr>
                <w:rFonts w:ascii="宋体" w:hAnsi="宋体"/>
                <w:color w:val="000000" w:themeColor="text1"/>
                <w:szCs w:val="21"/>
              </w:rPr>
              <w:t>4</w:t>
            </w:r>
          </w:p>
        </w:tc>
        <w:tc>
          <w:tcPr>
            <w:tcW w:w="858" w:type="dxa"/>
          </w:tcPr>
          <w:p w14:paraId="0F4AF59E"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3</w:t>
            </w:r>
            <w:r w:rsidRPr="0043629B">
              <w:rPr>
                <w:rFonts w:ascii="宋体" w:hAnsi="宋体"/>
                <w:color w:val="000000" w:themeColor="text1"/>
                <w:szCs w:val="21"/>
              </w:rPr>
              <w:t>5</w:t>
            </w:r>
          </w:p>
        </w:tc>
        <w:tc>
          <w:tcPr>
            <w:tcW w:w="858" w:type="dxa"/>
          </w:tcPr>
          <w:p w14:paraId="49BD5549"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3</w:t>
            </w:r>
            <w:r w:rsidRPr="0043629B">
              <w:rPr>
                <w:rFonts w:ascii="宋体" w:hAnsi="宋体"/>
                <w:color w:val="000000" w:themeColor="text1"/>
                <w:szCs w:val="21"/>
              </w:rPr>
              <w:t>6</w:t>
            </w:r>
          </w:p>
        </w:tc>
        <w:tc>
          <w:tcPr>
            <w:tcW w:w="858" w:type="dxa"/>
          </w:tcPr>
          <w:p w14:paraId="7F7DB5C5"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3</w:t>
            </w:r>
            <w:r w:rsidRPr="0043629B">
              <w:rPr>
                <w:rFonts w:ascii="宋体" w:hAnsi="宋体"/>
                <w:color w:val="000000" w:themeColor="text1"/>
                <w:szCs w:val="21"/>
              </w:rPr>
              <w:t>7</w:t>
            </w:r>
          </w:p>
        </w:tc>
        <w:tc>
          <w:tcPr>
            <w:tcW w:w="858" w:type="dxa"/>
          </w:tcPr>
          <w:p w14:paraId="14B3481F"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3</w:t>
            </w:r>
            <w:r w:rsidRPr="0043629B">
              <w:rPr>
                <w:rFonts w:ascii="宋体" w:hAnsi="宋体"/>
                <w:color w:val="000000" w:themeColor="text1"/>
                <w:szCs w:val="21"/>
              </w:rPr>
              <w:t>8</w:t>
            </w:r>
          </w:p>
        </w:tc>
        <w:tc>
          <w:tcPr>
            <w:tcW w:w="858" w:type="dxa"/>
          </w:tcPr>
          <w:p w14:paraId="3CE282FC"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3</w:t>
            </w:r>
            <w:r w:rsidRPr="0043629B">
              <w:rPr>
                <w:rFonts w:ascii="宋体" w:hAnsi="宋体"/>
                <w:color w:val="000000" w:themeColor="text1"/>
                <w:szCs w:val="21"/>
              </w:rPr>
              <w:t>9</w:t>
            </w:r>
          </w:p>
        </w:tc>
        <w:tc>
          <w:tcPr>
            <w:tcW w:w="858" w:type="dxa"/>
          </w:tcPr>
          <w:p w14:paraId="58C7E073"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4</w:t>
            </w:r>
            <w:r w:rsidRPr="0043629B">
              <w:rPr>
                <w:rFonts w:ascii="宋体" w:hAnsi="宋体"/>
                <w:color w:val="000000" w:themeColor="text1"/>
                <w:szCs w:val="21"/>
              </w:rPr>
              <w:t>0</w:t>
            </w:r>
          </w:p>
        </w:tc>
      </w:tr>
      <w:tr w:rsidR="00E31E00" w:rsidRPr="0043629B" w14:paraId="36D3CD4C" w14:textId="77777777" w:rsidTr="00E31E00">
        <w:trPr>
          <w:trHeight w:val="58"/>
          <w:jc w:val="center"/>
        </w:trPr>
        <w:tc>
          <w:tcPr>
            <w:tcW w:w="858" w:type="dxa"/>
          </w:tcPr>
          <w:p w14:paraId="6C04B111"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A</w:t>
            </w:r>
          </w:p>
        </w:tc>
        <w:tc>
          <w:tcPr>
            <w:tcW w:w="858" w:type="dxa"/>
          </w:tcPr>
          <w:p w14:paraId="0B09C72D"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D</w:t>
            </w:r>
          </w:p>
        </w:tc>
        <w:tc>
          <w:tcPr>
            <w:tcW w:w="858" w:type="dxa"/>
          </w:tcPr>
          <w:p w14:paraId="112AAF57"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C</w:t>
            </w:r>
          </w:p>
        </w:tc>
        <w:tc>
          <w:tcPr>
            <w:tcW w:w="858" w:type="dxa"/>
          </w:tcPr>
          <w:p w14:paraId="2D95539B"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C</w:t>
            </w:r>
          </w:p>
        </w:tc>
        <w:tc>
          <w:tcPr>
            <w:tcW w:w="858" w:type="dxa"/>
          </w:tcPr>
          <w:p w14:paraId="54B52139"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C</w:t>
            </w:r>
          </w:p>
        </w:tc>
        <w:tc>
          <w:tcPr>
            <w:tcW w:w="858" w:type="dxa"/>
          </w:tcPr>
          <w:p w14:paraId="43C85F39"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A</w:t>
            </w:r>
          </w:p>
        </w:tc>
        <w:tc>
          <w:tcPr>
            <w:tcW w:w="858" w:type="dxa"/>
          </w:tcPr>
          <w:p w14:paraId="78F9ED8A"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A</w:t>
            </w:r>
          </w:p>
        </w:tc>
        <w:tc>
          <w:tcPr>
            <w:tcW w:w="858" w:type="dxa"/>
          </w:tcPr>
          <w:p w14:paraId="271AAD30"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B</w:t>
            </w:r>
          </w:p>
        </w:tc>
        <w:tc>
          <w:tcPr>
            <w:tcW w:w="858" w:type="dxa"/>
          </w:tcPr>
          <w:p w14:paraId="4572CD33"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C</w:t>
            </w:r>
          </w:p>
        </w:tc>
        <w:tc>
          <w:tcPr>
            <w:tcW w:w="858" w:type="dxa"/>
          </w:tcPr>
          <w:p w14:paraId="6036F14C" w14:textId="77777777" w:rsidR="00E31E00" w:rsidRPr="0043629B" w:rsidRDefault="00E31E00" w:rsidP="00362E50">
            <w:pPr>
              <w:tabs>
                <w:tab w:val="center" w:pos="4153"/>
                <w:tab w:val="right" w:pos="8306"/>
              </w:tabs>
              <w:snapToGrid w:val="0"/>
              <w:jc w:val="center"/>
              <w:rPr>
                <w:rFonts w:ascii="宋体" w:hAnsi="宋体"/>
                <w:color w:val="000000" w:themeColor="text1"/>
                <w:szCs w:val="21"/>
              </w:rPr>
            </w:pPr>
            <w:r w:rsidRPr="0043629B">
              <w:rPr>
                <w:rFonts w:ascii="宋体" w:hAnsi="宋体" w:hint="eastAsia"/>
                <w:color w:val="000000" w:themeColor="text1"/>
                <w:szCs w:val="21"/>
              </w:rPr>
              <w:t>A</w:t>
            </w:r>
          </w:p>
        </w:tc>
      </w:tr>
    </w:tbl>
    <w:p w14:paraId="05767050" w14:textId="77777777" w:rsidR="0004760E" w:rsidRPr="0043629B" w:rsidRDefault="0004760E" w:rsidP="00A03C1A">
      <w:pPr>
        <w:snapToGrid w:val="0"/>
        <w:rPr>
          <w:rFonts w:ascii="宋体" w:hAnsi="宋体"/>
          <w:color w:val="000000" w:themeColor="text1"/>
          <w:szCs w:val="21"/>
        </w:rPr>
      </w:pPr>
    </w:p>
    <w:p w14:paraId="6E7A30BA" w14:textId="77777777" w:rsidR="00E31E00" w:rsidRPr="00E31E00" w:rsidRDefault="00E31E00" w:rsidP="00E31E00">
      <w:pPr>
        <w:snapToGrid w:val="0"/>
        <w:ind w:left="218" w:hanging="218"/>
        <w:rPr>
          <w:b/>
          <w:color w:val="000000" w:themeColor="text1"/>
        </w:rPr>
      </w:pPr>
      <w:r w:rsidRPr="00E31E00">
        <w:rPr>
          <w:rFonts w:hint="eastAsia"/>
          <w:b/>
          <w:color w:val="000000" w:themeColor="text1"/>
        </w:rPr>
        <w:t>二、非选择题（共两大题，每小题</w:t>
      </w:r>
      <w:r w:rsidRPr="00E31E00">
        <w:rPr>
          <w:rFonts w:hint="eastAsia"/>
          <w:b/>
          <w:color w:val="000000" w:themeColor="text1"/>
        </w:rPr>
        <w:t>1</w:t>
      </w:r>
      <w:r w:rsidRPr="00E31E00">
        <w:rPr>
          <w:b/>
          <w:color w:val="000000" w:themeColor="text1"/>
        </w:rPr>
        <w:t>0</w:t>
      </w:r>
      <w:r w:rsidRPr="00E31E00">
        <w:rPr>
          <w:rFonts w:hint="eastAsia"/>
          <w:b/>
          <w:color w:val="000000" w:themeColor="text1"/>
        </w:rPr>
        <w:t>分，共</w:t>
      </w:r>
      <w:r w:rsidRPr="00E31E00">
        <w:rPr>
          <w:rFonts w:hint="eastAsia"/>
          <w:b/>
          <w:color w:val="000000" w:themeColor="text1"/>
        </w:rPr>
        <w:t>2</w:t>
      </w:r>
      <w:r w:rsidRPr="00E31E00">
        <w:rPr>
          <w:b/>
          <w:color w:val="000000" w:themeColor="text1"/>
        </w:rPr>
        <w:t>0</w:t>
      </w:r>
      <w:r w:rsidRPr="00E31E00">
        <w:rPr>
          <w:rFonts w:hint="eastAsia"/>
          <w:b/>
          <w:color w:val="000000" w:themeColor="text1"/>
        </w:rPr>
        <w:t>分）</w:t>
      </w:r>
    </w:p>
    <w:p w14:paraId="351F138D" w14:textId="2A201601" w:rsidR="0004760E" w:rsidRPr="005C6868" w:rsidRDefault="0004760E" w:rsidP="0004760E">
      <w:pPr>
        <w:autoSpaceDE w:val="0"/>
        <w:snapToGrid w:val="0"/>
        <w:rPr>
          <w:rFonts w:ascii="宋体" w:hAnsi="宋体"/>
          <w:color w:val="000000" w:themeColor="text1"/>
        </w:rPr>
      </w:pPr>
      <w:r w:rsidRPr="005C6868">
        <w:rPr>
          <w:rFonts w:ascii="宋体" w:hAnsi="宋体" w:hint="eastAsia"/>
          <w:color w:val="000000" w:themeColor="text1"/>
        </w:rPr>
        <w:t>4</w:t>
      </w:r>
      <w:r w:rsidRPr="005C6868">
        <w:rPr>
          <w:rFonts w:ascii="宋体" w:hAnsi="宋体"/>
          <w:color w:val="000000" w:themeColor="text1"/>
        </w:rPr>
        <w:t>1.</w:t>
      </w:r>
      <w:r w:rsidRPr="005C6868">
        <w:rPr>
          <w:rFonts w:ascii="宋体" w:hAnsi="宋体" w:hint="eastAsia"/>
          <w:color w:val="000000" w:themeColor="text1"/>
        </w:rPr>
        <w:t>（1）概况：魏晋南北朝：草市（民间集市）形成，草市</w:t>
      </w:r>
      <w:proofErr w:type="gramStart"/>
      <w:r w:rsidRPr="005C6868">
        <w:rPr>
          <w:rFonts w:ascii="宋体" w:hAnsi="宋体" w:hint="eastAsia"/>
          <w:color w:val="000000" w:themeColor="text1"/>
        </w:rPr>
        <w:t>尉</w:t>
      </w:r>
      <w:proofErr w:type="gramEnd"/>
      <w:r w:rsidRPr="005C6868">
        <w:rPr>
          <w:rFonts w:ascii="宋体" w:hAnsi="宋体" w:hint="eastAsia"/>
          <w:color w:val="000000" w:themeColor="text1"/>
        </w:rPr>
        <w:t>管理。（</w:t>
      </w:r>
      <w:r w:rsidRPr="005C6868">
        <w:rPr>
          <w:rFonts w:ascii="宋体" w:hAnsi="宋体"/>
          <w:color w:val="000000" w:themeColor="text1"/>
        </w:rPr>
        <w:t>4</w:t>
      </w:r>
      <w:r w:rsidRPr="005C6868">
        <w:rPr>
          <w:rFonts w:ascii="宋体" w:hAnsi="宋体" w:hint="eastAsia"/>
          <w:color w:val="000000" w:themeColor="text1"/>
        </w:rPr>
        <w:t>分）</w:t>
      </w:r>
    </w:p>
    <w:p w14:paraId="043DC84A" w14:textId="77777777" w:rsidR="0004760E" w:rsidRPr="005C6868" w:rsidRDefault="0004760E" w:rsidP="0004760E">
      <w:pPr>
        <w:autoSpaceDE w:val="0"/>
        <w:snapToGrid w:val="0"/>
        <w:rPr>
          <w:rFonts w:ascii="宋体" w:hAnsi="宋体"/>
          <w:color w:val="000000" w:themeColor="text1"/>
        </w:rPr>
      </w:pPr>
      <w:r w:rsidRPr="005C6868">
        <w:rPr>
          <w:rFonts w:ascii="宋体" w:hAnsi="宋体" w:hint="eastAsia"/>
          <w:color w:val="000000" w:themeColor="text1"/>
        </w:rPr>
        <w:t>唐代：草市逐渐演进为地方商业中心，草市中有夜市。（</w:t>
      </w:r>
      <w:r w:rsidRPr="005C6868">
        <w:rPr>
          <w:rFonts w:ascii="宋体" w:hAnsi="宋体"/>
          <w:color w:val="000000" w:themeColor="text1"/>
        </w:rPr>
        <w:t>2</w:t>
      </w:r>
      <w:r w:rsidRPr="005C6868">
        <w:rPr>
          <w:rFonts w:ascii="宋体" w:hAnsi="宋体" w:hint="eastAsia"/>
          <w:color w:val="000000" w:themeColor="text1"/>
        </w:rPr>
        <w:t>分）</w:t>
      </w:r>
    </w:p>
    <w:p w14:paraId="51397DF9" w14:textId="77777777" w:rsidR="0004760E" w:rsidRPr="005C6868" w:rsidRDefault="0004760E" w:rsidP="0004760E">
      <w:pPr>
        <w:autoSpaceDE w:val="0"/>
        <w:snapToGrid w:val="0"/>
        <w:rPr>
          <w:rFonts w:ascii="宋体" w:hAnsi="宋体"/>
          <w:color w:val="000000" w:themeColor="text1"/>
        </w:rPr>
      </w:pPr>
      <w:r w:rsidRPr="005C6868">
        <w:rPr>
          <w:rFonts w:ascii="宋体" w:hAnsi="宋体" w:hint="eastAsia"/>
          <w:color w:val="000000" w:themeColor="text1"/>
        </w:rPr>
        <w:t>宋代：草市饮食服务设施比较完备。（2分）</w:t>
      </w:r>
    </w:p>
    <w:p w14:paraId="25A2910D" w14:textId="77777777" w:rsidR="0004760E" w:rsidRPr="005C6868" w:rsidRDefault="0004760E" w:rsidP="0004760E">
      <w:pPr>
        <w:autoSpaceDE w:val="0"/>
        <w:snapToGrid w:val="0"/>
        <w:rPr>
          <w:rFonts w:ascii="宋体" w:hAnsi="宋体"/>
          <w:color w:val="000000" w:themeColor="text1"/>
        </w:rPr>
      </w:pPr>
      <w:r w:rsidRPr="005C6868">
        <w:rPr>
          <w:rFonts w:ascii="宋体" w:hAnsi="宋体" w:hint="eastAsia"/>
          <w:color w:val="000000" w:themeColor="text1"/>
        </w:rPr>
        <w:t>（2）标志：1992年，中共十四大的召开。（2分）</w:t>
      </w:r>
    </w:p>
    <w:p w14:paraId="1B776A87" w14:textId="7640A69B" w:rsidR="0004760E" w:rsidRPr="005C6868" w:rsidRDefault="0004760E" w:rsidP="0004760E">
      <w:pPr>
        <w:autoSpaceDE w:val="0"/>
        <w:snapToGrid w:val="0"/>
        <w:rPr>
          <w:rFonts w:ascii="宋体" w:hAnsi="宋体"/>
          <w:color w:val="000000" w:themeColor="text1"/>
        </w:rPr>
      </w:pPr>
      <w:r w:rsidRPr="005C6868">
        <w:rPr>
          <w:rFonts w:ascii="宋体" w:hAnsi="宋体" w:hint="eastAsia"/>
          <w:color w:val="000000" w:themeColor="text1"/>
        </w:rPr>
        <w:t>42.</w:t>
      </w:r>
      <w:r w:rsidRPr="005C6868">
        <w:rPr>
          <w:rFonts w:ascii="宋体" w:hAnsi="宋体"/>
          <w:color w:val="000000" w:themeColor="text1"/>
        </w:rPr>
        <w:t xml:space="preserve"> （1）鸦片战争后上海成为通商口岸，较早卷入资本主义世界市场；此后二十年间，上海成为长江三角洲地区域贸易的中心；1864</w:t>
      </w:r>
      <w:r w:rsidRPr="005C6868">
        <w:rPr>
          <w:rFonts w:ascii="宋体" w:hAnsi="宋体" w:hint="eastAsia"/>
          <w:color w:val="000000" w:themeColor="text1"/>
        </w:rPr>
        <w:t>—</w:t>
      </w:r>
      <w:r w:rsidRPr="005C6868">
        <w:rPr>
          <w:rFonts w:ascii="宋体" w:hAnsi="宋体"/>
          <w:color w:val="000000" w:themeColor="text1"/>
        </w:rPr>
        <w:t>1890年，上海成为中外贸易与国内埠际贸易的啮合点（或与长江中上游的直接贸易逐步贯通）；不断发挥作为中心城市的作用。（4分）</w:t>
      </w:r>
    </w:p>
    <w:p w14:paraId="4F3E6AD3" w14:textId="77777777" w:rsidR="0004760E" w:rsidRPr="005C6868" w:rsidRDefault="0004760E" w:rsidP="0004760E">
      <w:pPr>
        <w:autoSpaceDE w:val="0"/>
        <w:snapToGrid w:val="0"/>
        <w:rPr>
          <w:rFonts w:ascii="宋体" w:hAnsi="宋体"/>
          <w:color w:val="000000" w:themeColor="text1"/>
        </w:rPr>
      </w:pPr>
      <w:r w:rsidRPr="005C6868">
        <w:rPr>
          <w:rFonts w:ascii="宋体" w:hAnsi="宋体"/>
          <w:color w:val="000000" w:themeColor="text1"/>
        </w:rPr>
        <w:t>（2）意义：推动浦东的经济迅猛增长；初步形成与国际通行规则接轨的发展软环境；为改</w:t>
      </w:r>
      <w:bookmarkStart w:id="2" w:name="_GoBack"/>
      <w:bookmarkEnd w:id="2"/>
      <w:r w:rsidRPr="005C6868">
        <w:rPr>
          <w:rFonts w:ascii="宋体" w:hAnsi="宋体"/>
          <w:color w:val="000000" w:themeColor="text1"/>
        </w:rPr>
        <w:t>革开放提供成功案例；成为中国进一步对外开放的重要标志。（4分）</w:t>
      </w:r>
    </w:p>
    <w:p w14:paraId="2894F9D2" w14:textId="77777777" w:rsidR="0004760E" w:rsidRPr="005C6868" w:rsidRDefault="0004760E" w:rsidP="0004760E">
      <w:pPr>
        <w:autoSpaceDE w:val="0"/>
        <w:snapToGrid w:val="0"/>
        <w:rPr>
          <w:rFonts w:ascii="宋体" w:hAnsi="宋体"/>
          <w:color w:val="000000" w:themeColor="text1"/>
        </w:rPr>
      </w:pPr>
      <w:r w:rsidRPr="005C6868">
        <w:rPr>
          <w:rFonts w:ascii="宋体" w:hAnsi="宋体"/>
          <w:color w:val="000000" w:themeColor="text1"/>
        </w:rPr>
        <w:t>精神：敢为人先、与时俱进、敢闯敢试、开拓进取。（2分，言之成理亦可得分）</w:t>
      </w:r>
    </w:p>
    <w:p w14:paraId="21E472F3" w14:textId="541A9949" w:rsidR="0004760E" w:rsidRPr="005C6868" w:rsidRDefault="0004760E" w:rsidP="001C0ADC">
      <w:pPr>
        <w:autoSpaceDE w:val="0"/>
        <w:snapToGrid w:val="0"/>
        <w:rPr>
          <w:rFonts w:ascii="宋体" w:hAnsi="宋体"/>
          <w:color w:val="000000" w:themeColor="text1"/>
        </w:rPr>
      </w:pPr>
    </w:p>
    <w:p w14:paraId="7346E5E1" w14:textId="77777777" w:rsidR="005D0AE2" w:rsidRPr="005C6868" w:rsidRDefault="005D0AE2" w:rsidP="001C0ADC">
      <w:pPr>
        <w:autoSpaceDE w:val="0"/>
        <w:snapToGrid w:val="0"/>
        <w:rPr>
          <w:rFonts w:ascii="宋体" w:hAnsi="宋体"/>
          <w:color w:val="000000" w:themeColor="text1"/>
        </w:rPr>
      </w:pPr>
    </w:p>
    <w:p w14:paraId="01EDDCCE" w14:textId="77777777" w:rsidR="005D0AE2" w:rsidRPr="005C6868" w:rsidRDefault="005D0AE2" w:rsidP="001C0ADC">
      <w:pPr>
        <w:autoSpaceDE w:val="0"/>
        <w:snapToGrid w:val="0"/>
        <w:rPr>
          <w:rFonts w:ascii="宋体" w:hAnsi="宋体"/>
          <w:color w:val="000000" w:themeColor="text1"/>
        </w:rPr>
      </w:pPr>
    </w:p>
    <w:p w14:paraId="3F4A5061" w14:textId="77777777" w:rsidR="009C5662" w:rsidRPr="005C6868" w:rsidRDefault="009C5662">
      <w:pPr>
        <w:rPr>
          <w:rFonts w:asciiTheme="minorHAnsi" w:eastAsiaTheme="minorEastAsia" w:hAnsiTheme="minorHAnsi" w:cstheme="minorBidi"/>
          <w:color w:val="000000" w:themeColor="text1"/>
          <w:sz w:val="24"/>
          <w:szCs w:val="24"/>
        </w:rPr>
      </w:pPr>
    </w:p>
    <w:sectPr w:rsidR="009C5662" w:rsidRPr="005C6868" w:rsidSect="00067C3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1BA9E" w14:textId="77777777" w:rsidR="00CF3F59" w:rsidRDefault="00CF3F59" w:rsidP="00664F0D">
      <w:r>
        <w:separator/>
      </w:r>
    </w:p>
  </w:endnote>
  <w:endnote w:type="continuationSeparator" w:id="0">
    <w:p w14:paraId="34DB6930" w14:textId="77777777" w:rsidR="00CF3F59" w:rsidRDefault="00CF3F59" w:rsidP="0066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KaiTi">
    <w:altName w:val="KaiTi"/>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A8E24" w14:textId="77777777" w:rsidR="00CF3F59" w:rsidRDefault="00CF3F59" w:rsidP="00664F0D">
      <w:r>
        <w:separator/>
      </w:r>
    </w:p>
  </w:footnote>
  <w:footnote w:type="continuationSeparator" w:id="0">
    <w:p w14:paraId="0C750A21" w14:textId="77777777" w:rsidR="00CF3F59" w:rsidRDefault="00CF3F59" w:rsidP="00664F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D3C"/>
    <w:rsid w:val="0004760E"/>
    <w:rsid w:val="00067C3F"/>
    <w:rsid w:val="001361FC"/>
    <w:rsid w:val="00161A5D"/>
    <w:rsid w:val="001C0ADC"/>
    <w:rsid w:val="001E219D"/>
    <w:rsid w:val="002132C2"/>
    <w:rsid w:val="002159F3"/>
    <w:rsid w:val="003269FA"/>
    <w:rsid w:val="00412A9B"/>
    <w:rsid w:val="0043629B"/>
    <w:rsid w:val="005C6868"/>
    <w:rsid w:val="005C6C7E"/>
    <w:rsid w:val="005D0AE2"/>
    <w:rsid w:val="00664F0D"/>
    <w:rsid w:val="006F2100"/>
    <w:rsid w:val="006F2893"/>
    <w:rsid w:val="007631AD"/>
    <w:rsid w:val="008E0140"/>
    <w:rsid w:val="008F11C1"/>
    <w:rsid w:val="00973D2A"/>
    <w:rsid w:val="009C1C74"/>
    <w:rsid w:val="009C5662"/>
    <w:rsid w:val="00A03C1A"/>
    <w:rsid w:val="00A64EEE"/>
    <w:rsid w:val="00B358B9"/>
    <w:rsid w:val="00BD7CE7"/>
    <w:rsid w:val="00C0281D"/>
    <w:rsid w:val="00C64782"/>
    <w:rsid w:val="00CB0AB5"/>
    <w:rsid w:val="00CD6D9B"/>
    <w:rsid w:val="00CF3F59"/>
    <w:rsid w:val="00D25E97"/>
    <w:rsid w:val="00DD1D3C"/>
    <w:rsid w:val="00DE4200"/>
    <w:rsid w:val="00E31E00"/>
    <w:rsid w:val="00E43F85"/>
    <w:rsid w:val="00ED34CA"/>
    <w:rsid w:val="00F20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006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D1D3C"/>
    <w:pPr>
      <w:widowControl w:val="0"/>
      <w:jc w:val="both"/>
    </w:pPr>
    <w:rPr>
      <w:rFonts w:ascii="Calibri" w:eastAsia="宋体" w:hAnsi="Calibri" w:cs="Times New Roman"/>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D1D3C"/>
    <w:rPr>
      <w:rFonts w:ascii="宋体" w:hAnsi="Courier New" w:cs="Courier New"/>
      <w:szCs w:val="21"/>
    </w:rPr>
  </w:style>
  <w:style w:type="character" w:customStyle="1" w:styleId="a4">
    <w:name w:val="纯文本 字符"/>
    <w:basedOn w:val="a0"/>
    <w:link w:val="a3"/>
    <w:rsid w:val="00DD1D3C"/>
    <w:rPr>
      <w:rFonts w:ascii="宋体" w:eastAsia="宋体" w:hAnsi="Courier New" w:cs="Courier New"/>
      <w:sz w:val="21"/>
      <w:szCs w:val="21"/>
    </w:rPr>
  </w:style>
  <w:style w:type="paragraph" w:styleId="a5">
    <w:name w:val="header"/>
    <w:basedOn w:val="a"/>
    <w:link w:val="a6"/>
    <w:uiPriority w:val="99"/>
    <w:unhideWhenUsed/>
    <w:rsid w:val="00664F0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64F0D"/>
    <w:rPr>
      <w:rFonts w:ascii="Calibri" w:eastAsia="宋体" w:hAnsi="Calibri" w:cs="Times New Roman"/>
      <w:sz w:val="18"/>
      <w:szCs w:val="18"/>
    </w:rPr>
  </w:style>
  <w:style w:type="paragraph" w:styleId="a7">
    <w:name w:val="footer"/>
    <w:basedOn w:val="a"/>
    <w:link w:val="a8"/>
    <w:uiPriority w:val="99"/>
    <w:unhideWhenUsed/>
    <w:rsid w:val="00664F0D"/>
    <w:pPr>
      <w:tabs>
        <w:tab w:val="center" w:pos="4153"/>
        <w:tab w:val="right" w:pos="8306"/>
      </w:tabs>
      <w:snapToGrid w:val="0"/>
      <w:jc w:val="left"/>
    </w:pPr>
    <w:rPr>
      <w:sz w:val="18"/>
      <w:szCs w:val="18"/>
    </w:rPr>
  </w:style>
  <w:style w:type="character" w:customStyle="1" w:styleId="a8">
    <w:name w:val="页脚 字符"/>
    <w:basedOn w:val="a0"/>
    <w:link w:val="a7"/>
    <w:uiPriority w:val="99"/>
    <w:rsid w:val="00664F0D"/>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23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1191</Words>
  <Characters>6792</Characters>
  <Application>Microsoft Office Word</Application>
  <DocSecurity>0</DocSecurity>
  <Lines>56</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86182</cp:lastModifiedBy>
  <cp:revision>15</cp:revision>
  <dcterms:created xsi:type="dcterms:W3CDTF">2019-12-26T00:13:00Z</dcterms:created>
  <dcterms:modified xsi:type="dcterms:W3CDTF">2019-12-27T00:09:00Z</dcterms:modified>
</cp:coreProperties>
</file>