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A94" w:rsidRDefault="00483A94" w:rsidP="0053105B">
      <w:p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Odgovori najbrž točni, ne prevzemam odgovornosti za napake.</w:t>
      </w:r>
    </w:p>
    <w:p w:rsidR="00483A94" w:rsidRDefault="00483A94" w:rsidP="0053105B">
      <w:pPr>
        <w:spacing w:after="0"/>
        <w:rPr>
          <w:rFonts w:ascii="Verdana" w:hAnsi="Verdana"/>
          <w:color w:val="000000"/>
          <w:sz w:val="18"/>
          <w:szCs w:val="18"/>
        </w:rPr>
      </w:pPr>
    </w:p>
    <w:p w:rsidR="0053105B" w:rsidRDefault="0053105B" w:rsidP="0053105B">
      <w:p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1. Slika EKG (2x normalno P-QRS, nato 2x samo P val) </w:t>
      </w:r>
      <w:r>
        <w:rPr>
          <w:rFonts w:ascii="Verdana" w:hAnsi="Verdana"/>
          <w:color w:val="000000"/>
          <w:sz w:val="18"/>
          <w:szCs w:val="18"/>
        </w:rPr>
        <w:br/>
        <w:t xml:space="preserve">a. ) </w:t>
      </w:r>
      <w:proofErr w:type="spellStart"/>
      <w:r>
        <w:rPr>
          <w:rFonts w:ascii="Verdana" w:hAnsi="Verdana"/>
          <w:color w:val="000000"/>
          <w:sz w:val="18"/>
          <w:szCs w:val="18"/>
        </w:rPr>
        <w:t>nodalni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ritem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 xml:space="preserve">b.) </w:t>
      </w:r>
      <w:r w:rsidRPr="0053105B">
        <w:rPr>
          <w:rFonts w:ascii="Verdana" w:hAnsi="Verdana"/>
          <w:b/>
          <w:color w:val="000000"/>
          <w:sz w:val="18"/>
          <w:szCs w:val="18"/>
        </w:rPr>
        <w:t xml:space="preserve">AV blok II - tip II </w:t>
      </w:r>
      <w:r>
        <w:rPr>
          <w:rFonts w:ascii="Verdana" w:hAnsi="Verdana"/>
          <w:color w:val="000000"/>
          <w:sz w:val="18"/>
          <w:szCs w:val="18"/>
        </w:rPr>
        <w:br/>
        <w:t xml:space="preserve">c.) AV blok I </w:t>
      </w:r>
      <w:r>
        <w:rPr>
          <w:rFonts w:ascii="Verdana" w:hAnsi="Verdana"/>
          <w:color w:val="000000"/>
          <w:sz w:val="18"/>
          <w:szCs w:val="18"/>
        </w:rPr>
        <w:br/>
        <w:t xml:space="preserve">d.) AV blok III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 xml:space="preserve">2. Kako bi zdravil </w:t>
      </w:r>
      <w:proofErr w:type="spellStart"/>
      <w:r>
        <w:rPr>
          <w:rFonts w:ascii="Verdana" w:hAnsi="Verdana"/>
          <w:color w:val="000000"/>
          <w:sz w:val="18"/>
          <w:szCs w:val="18"/>
        </w:rPr>
        <w:t>pac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. iz 1. </w:t>
      </w:r>
      <w:r>
        <w:rPr>
          <w:rFonts w:ascii="Verdana" w:hAnsi="Verdana"/>
          <w:color w:val="000000"/>
          <w:sz w:val="18"/>
          <w:szCs w:val="18"/>
        </w:rPr>
        <w:br/>
      </w:r>
      <w:r w:rsidRPr="0053105B">
        <w:rPr>
          <w:rFonts w:ascii="Verdana" w:hAnsi="Verdana"/>
          <w:b/>
          <w:color w:val="000000"/>
          <w:sz w:val="18"/>
          <w:szCs w:val="18"/>
        </w:rPr>
        <w:t xml:space="preserve">a) začasna </w:t>
      </w:r>
      <w:proofErr w:type="spellStart"/>
      <w:r w:rsidRPr="0053105B">
        <w:rPr>
          <w:rFonts w:ascii="Verdana" w:hAnsi="Verdana"/>
          <w:b/>
          <w:color w:val="000000"/>
          <w:sz w:val="18"/>
          <w:szCs w:val="18"/>
        </w:rPr>
        <w:t>elektrostimulacija</w:t>
      </w:r>
      <w:proofErr w:type="spellEnd"/>
      <w:r w:rsidRPr="0053105B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Pr="0053105B">
        <w:rPr>
          <w:rFonts w:ascii="Verdana" w:hAnsi="Verdana"/>
          <w:b/>
          <w:color w:val="000000"/>
          <w:sz w:val="18"/>
          <w:szCs w:val="18"/>
        </w:rPr>
        <w:br/>
        <w:t xml:space="preserve">b) adrenalin 1mg </w:t>
      </w:r>
      <w:proofErr w:type="spellStart"/>
      <w:r w:rsidRPr="0053105B">
        <w:rPr>
          <w:rFonts w:ascii="Verdana" w:hAnsi="Verdana"/>
          <w:b/>
          <w:color w:val="000000"/>
          <w:sz w:val="18"/>
          <w:szCs w:val="18"/>
        </w:rPr>
        <w:t>frakcionirano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53105B" w:rsidRDefault="0053105B" w:rsidP="0053105B">
      <w:p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c) adrenalin 1 mg v </w:t>
      </w:r>
      <w:proofErr w:type="spellStart"/>
      <w:r>
        <w:rPr>
          <w:rFonts w:ascii="Verdana" w:hAnsi="Verdana"/>
          <w:color w:val="000000"/>
          <w:sz w:val="18"/>
          <w:szCs w:val="18"/>
        </w:rPr>
        <w:t>bolusu</w:t>
      </w:r>
      <w:proofErr w:type="spellEnd"/>
    </w:p>
    <w:p w:rsidR="000A372D" w:rsidRDefault="0053105B" w:rsidP="0053105B">
      <w:p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 atropin 2 mg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3. Slika EKG (tahikardija QRS približno 0,12 ms, oblike QRS različne, amplitude zelo podobne)</w:t>
      </w:r>
    </w:p>
    <w:p w:rsidR="000A372D" w:rsidRDefault="000A372D" w:rsidP="0053105B">
      <w:p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nekaj takega:</w:t>
      </w:r>
    </w:p>
    <w:p w:rsidR="0053105B" w:rsidRDefault="000A372D" w:rsidP="0053105B">
      <w:p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noProof/>
          <w:lang w:eastAsia="sl-SI"/>
        </w:rPr>
        <w:drawing>
          <wp:inline distT="0" distB="0" distL="0" distR="0">
            <wp:extent cx="4763135" cy="1456690"/>
            <wp:effectExtent l="0" t="0" r="0" b="0"/>
            <wp:docPr id="1" name="Slika 1" descr="http://acls-atlanta.com/wp-content/uploads/2011/08/ventricular-tachycar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ls-atlanta.com/wp-content/uploads/2011/08/ventricular-tachycardi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105B">
        <w:rPr>
          <w:rFonts w:ascii="Verdana" w:hAnsi="Verdana"/>
          <w:color w:val="000000"/>
          <w:sz w:val="18"/>
          <w:szCs w:val="18"/>
        </w:rPr>
        <w:br/>
        <w:t xml:space="preserve">a) </w:t>
      </w:r>
      <w:proofErr w:type="spellStart"/>
      <w:r w:rsidR="0053105B">
        <w:rPr>
          <w:rFonts w:ascii="Verdana" w:hAnsi="Verdana"/>
          <w:color w:val="000000"/>
          <w:sz w:val="18"/>
          <w:szCs w:val="18"/>
        </w:rPr>
        <w:t>nodalni</w:t>
      </w:r>
      <w:proofErr w:type="spellEnd"/>
      <w:r w:rsidR="0053105B">
        <w:rPr>
          <w:rFonts w:ascii="Verdana" w:hAnsi="Verdana"/>
          <w:color w:val="000000"/>
          <w:sz w:val="18"/>
          <w:szCs w:val="18"/>
        </w:rPr>
        <w:t xml:space="preserve"> ritem</w:t>
      </w:r>
      <w:r w:rsidR="0053105B">
        <w:rPr>
          <w:rFonts w:ascii="Verdana" w:hAnsi="Verdana"/>
          <w:color w:val="000000"/>
          <w:sz w:val="18"/>
          <w:szCs w:val="18"/>
        </w:rPr>
        <w:br/>
        <w:t>b) polimorfna VT (najbrž to, ni pa nujno)</w:t>
      </w:r>
      <w:r w:rsidR="0053105B">
        <w:rPr>
          <w:rFonts w:ascii="Verdana" w:hAnsi="Verdana"/>
          <w:color w:val="000000"/>
          <w:sz w:val="18"/>
          <w:szCs w:val="18"/>
        </w:rPr>
        <w:br/>
        <w:t>c) SVT z blokom prevajanja</w:t>
      </w:r>
      <w:r w:rsidR="0053105B">
        <w:rPr>
          <w:rFonts w:ascii="Verdana" w:hAnsi="Verdana"/>
          <w:color w:val="000000"/>
          <w:sz w:val="18"/>
          <w:szCs w:val="18"/>
        </w:rPr>
        <w:t xml:space="preserve"> </w:t>
      </w:r>
    </w:p>
    <w:p w:rsidR="0053105B" w:rsidRDefault="0053105B" w:rsidP="0053105B">
      <w:p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 SVT s širokimi QRS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 w:rsidR="00483A94">
        <w:rPr>
          <w:rFonts w:ascii="Verdana" w:hAnsi="Verdana"/>
          <w:color w:val="000000"/>
          <w:sz w:val="18"/>
          <w:szCs w:val="18"/>
        </w:rPr>
        <w:t>4. S čim bi zdravil osebo iz 3.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53105B" w:rsidRDefault="0053105B" w:rsidP="0053105B">
      <w:p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a) </w:t>
      </w:r>
      <w:proofErr w:type="spellStart"/>
      <w:r>
        <w:rPr>
          <w:rFonts w:ascii="Verdana" w:hAnsi="Verdana"/>
          <w:color w:val="000000"/>
          <w:sz w:val="18"/>
          <w:szCs w:val="18"/>
        </w:rPr>
        <w:t>xylocain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1mg/kg</w:t>
      </w:r>
    </w:p>
    <w:p w:rsidR="0053105B" w:rsidRDefault="0053105B" w:rsidP="0053105B">
      <w:p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b) beta </w:t>
      </w:r>
      <w:proofErr w:type="spellStart"/>
      <w:r>
        <w:rPr>
          <w:rFonts w:ascii="Verdana" w:hAnsi="Verdana"/>
          <w:color w:val="000000"/>
          <w:sz w:val="18"/>
          <w:szCs w:val="18"/>
        </w:rPr>
        <w:t>bloker</w:t>
      </w:r>
      <w:proofErr w:type="spellEnd"/>
    </w:p>
    <w:p w:rsidR="0053105B" w:rsidRDefault="0053105B" w:rsidP="0053105B">
      <w:p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c) </w:t>
      </w:r>
      <w:proofErr w:type="spellStart"/>
      <w:r>
        <w:rPr>
          <w:rFonts w:ascii="Verdana" w:hAnsi="Verdana"/>
          <w:color w:val="000000"/>
          <w:sz w:val="18"/>
          <w:szCs w:val="18"/>
        </w:rPr>
        <w:t>amiodaron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300 mg</w:t>
      </w:r>
    </w:p>
    <w:p w:rsidR="0053105B" w:rsidRDefault="0053105B" w:rsidP="0053105B">
      <w:p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d) </w:t>
      </w:r>
      <w:proofErr w:type="spellStart"/>
      <w:r>
        <w:rPr>
          <w:rFonts w:ascii="Verdana" w:hAnsi="Verdana"/>
          <w:color w:val="000000"/>
          <w:sz w:val="18"/>
          <w:szCs w:val="18"/>
        </w:rPr>
        <w:t>verapamil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 xml:space="preserve">5. </w:t>
      </w:r>
      <w:r>
        <w:rPr>
          <w:rFonts w:ascii="Verdana" w:hAnsi="Verdana"/>
          <w:color w:val="000000"/>
          <w:sz w:val="18"/>
          <w:szCs w:val="18"/>
        </w:rPr>
        <w:t xml:space="preserve">Kakšna je terapija ob </w:t>
      </w:r>
      <w:proofErr w:type="spellStart"/>
      <w:r>
        <w:rPr>
          <w:rFonts w:ascii="Verdana" w:hAnsi="Verdana"/>
          <w:color w:val="000000"/>
          <w:sz w:val="18"/>
          <w:szCs w:val="18"/>
        </w:rPr>
        <w:t>kardiogenem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pljučnem edemu</w:t>
      </w:r>
    </w:p>
    <w:p w:rsidR="0053105B" w:rsidRPr="0053105B" w:rsidRDefault="0053105B" w:rsidP="0053105B">
      <w:pPr>
        <w:spacing w:after="0"/>
        <w:rPr>
          <w:rFonts w:ascii="Verdana" w:hAnsi="Verdana"/>
          <w:b/>
          <w:color w:val="000000"/>
          <w:sz w:val="18"/>
          <w:szCs w:val="18"/>
        </w:rPr>
      </w:pPr>
      <w:r w:rsidRPr="0053105B">
        <w:rPr>
          <w:rFonts w:ascii="Verdana" w:hAnsi="Verdana"/>
          <w:b/>
          <w:color w:val="000000"/>
          <w:sz w:val="18"/>
          <w:szCs w:val="18"/>
        </w:rPr>
        <w:t>a) morfij</w:t>
      </w:r>
    </w:p>
    <w:p w:rsidR="0053105B" w:rsidRPr="0053105B" w:rsidRDefault="0053105B" w:rsidP="0053105B">
      <w:pPr>
        <w:spacing w:after="0"/>
        <w:rPr>
          <w:rFonts w:ascii="Verdana" w:hAnsi="Verdana"/>
          <w:b/>
          <w:color w:val="000000"/>
          <w:sz w:val="18"/>
          <w:szCs w:val="18"/>
        </w:rPr>
      </w:pPr>
      <w:r w:rsidRPr="0053105B">
        <w:rPr>
          <w:rFonts w:ascii="Verdana" w:hAnsi="Verdana"/>
          <w:b/>
          <w:color w:val="000000"/>
          <w:sz w:val="18"/>
          <w:szCs w:val="18"/>
        </w:rPr>
        <w:t>b) nitroglicerin</w:t>
      </w:r>
    </w:p>
    <w:p w:rsidR="0053105B" w:rsidRDefault="0053105B" w:rsidP="0053105B">
      <w:p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c) </w:t>
      </w:r>
      <w:proofErr w:type="spellStart"/>
      <w:r>
        <w:rPr>
          <w:rFonts w:ascii="Verdana" w:hAnsi="Verdana"/>
          <w:color w:val="000000"/>
          <w:sz w:val="18"/>
          <w:szCs w:val="18"/>
        </w:rPr>
        <w:t>calcijev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antagonist</w:t>
      </w:r>
    </w:p>
    <w:p w:rsidR="0053105B" w:rsidRDefault="0053105B" w:rsidP="0053105B">
      <w:p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d) beta </w:t>
      </w:r>
      <w:proofErr w:type="spellStart"/>
      <w:r>
        <w:rPr>
          <w:rFonts w:ascii="Verdana" w:hAnsi="Verdana"/>
          <w:color w:val="000000"/>
          <w:sz w:val="18"/>
          <w:szCs w:val="18"/>
        </w:rPr>
        <w:t>bloker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 xml:space="preserve">6. </w:t>
      </w:r>
      <w:proofErr w:type="spellStart"/>
      <w:r>
        <w:rPr>
          <w:rFonts w:ascii="Verdana" w:hAnsi="Verdana"/>
          <w:color w:val="000000"/>
          <w:sz w:val="18"/>
          <w:szCs w:val="18"/>
        </w:rPr>
        <w:t>Anafilaksija</w:t>
      </w:r>
      <w:proofErr w:type="spellEnd"/>
    </w:p>
    <w:p w:rsidR="0053105B" w:rsidRDefault="0053105B" w:rsidP="0053105B">
      <w:p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a) pri otroku od 6 mesecev do 6 let damo 300 </w:t>
      </w:r>
      <w:proofErr w:type="spellStart"/>
      <w:r>
        <w:rPr>
          <w:rFonts w:ascii="Verdana" w:hAnsi="Verdana"/>
          <w:color w:val="000000"/>
          <w:sz w:val="18"/>
          <w:szCs w:val="18"/>
        </w:rPr>
        <w:t>mcg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adrenalina im</w:t>
      </w:r>
    </w:p>
    <w:p w:rsidR="0053105B" w:rsidRPr="00483A94" w:rsidRDefault="0053105B" w:rsidP="0053105B">
      <w:pPr>
        <w:spacing w:after="0"/>
        <w:rPr>
          <w:rFonts w:ascii="Verdana" w:hAnsi="Verdana"/>
          <w:b/>
          <w:color w:val="000000"/>
          <w:sz w:val="18"/>
          <w:szCs w:val="18"/>
        </w:rPr>
      </w:pPr>
      <w:r w:rsidRPr="00483A94">
        <w:rPr>
          <w:rFonts w:ascii="Verdana" w:hAnsi="Verdana"/>
          <w:b/>
          <w:color w:val="000000"/>
          <w:sz w:val="18"/>
          <w:szCs w:val="18"/>
        </w:rPr>
        <w:t>b) obremeni ga s tekočinami iv</w:t>
      </w:r>
    </w:p>
    <w:p w:rsidR="0053105B" w:rsidRDefault="0053105B" w:rsidP="0053105B">
      <w:p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 damo mu piti velike količine tekočine</w:t>
      </w:r>
    </w:p>
    <w:p w:rsidR="0053105B" w:rsidRPr="00483A94" w:rsidRDefault="0053105B" w:rsidP="0053105B">
      <w:pPr>
        <w:spacing w:after="0"/>
        <w:rPr>
          <w:rFonts w:ascii="Verdana" w:hAnsi="Verdana"/>
          <w:b/>
          <w:color w:val="000000"/>
          <w:sz w:val="18"/>
          <w:szCs w:val="18"/>
        </w:rPr>
      </w:pPr>
      <w:r w:rsidRPr="00483A94">
        <w:rPr>
          <w:rFonts w:ascii="Verdana" w:hAnsi="Verdana"/>
          <w:b/>
          <w:color w:val="000000"/>
          <w:sz w:val="18"/>
          <w:szCs w:val="18"/>
        </w:rPr>
        <w:t>d)</w:t>
      </w:r>
      <w:r w:rsidR="00705EB6" w:rsidRPr="00483A94">
        <w:rPr>
          <w:rFonts w:ascii="Verdana" w:hAnsi="Verdana"/>
          <w:b/>
          <w:color w:val="000000"/>
          <w:sz w:val="18"/>
          <w:szCs w:val="18"/>
        </w:rPr>
        <w:t xml:space="preserve"> za potrditev diagnoze moramo določimo vrednost </w:t>
      </w:r>
      <w:proofErr w:type="spellStart"/>
      <w:r w:rsidR="00705EB6" w:rsidRPr="00483A94">
        <w:rPr>
          <w:rFonts w:ascii="Verdana" w:hAnsi="Verdana"/>
          <w:b/>
          <w:color w:val="000000"/>
          <w:sz w:val="18"/>
          <w:szCs w:val="18"/>
        </w:rPr>
        <w:t>triptaze</w:t>
      </w:r>
      <w:proofErr w:type="spellEnd"/>
      <w:r w:rsidR="00705EB6" w:rsidRPr="00483A94">
        <w:rPr>
          <w:rFonts w:ascii="Verdana" w:hAnsi="Verdana"/>
          <w:b/>
          <w:color w:val="000000"/>
          <w:sz w:val="18"/>
          <w:szCs w:val="18"/>
        </w:rPr>
        <w:t xml:space="preserve"> </w:t>
      </w:r>
      <w:proofErr w:type="spellStart"/>
      <w:r w:rsidR="00705EB6" w:rsidRPr="00483A94">
        <w:rPr>
          <w:rFonts w:ascii="Verdana" w:hAnsi="Verdana"/>
          <w:b/>
          <w:color w:val="000000"/>
          <w:sz w:val="18"/>
          <w:szCs w:val="18"/>
        </w:rPr>
        <w:t>mastocitov</w:t>
      </w:r>
      <w:proofErr w:type="spellEnd"/>
    </w:p>
    <w:p w:rsidR="0053105B" w:rsidRDefault="0053105B" w:rsidP="0053105B">
      <w:p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  <w:t xml:space="preserve">7. </w:t>
      </w:r>
      <w:r>
        <w:rPr>
          <w:rFonts w:ascii="Verdana" w:hAnsi="Verdana"/>
          <w:color w:val="000000"/>
          <w:sz w:val="18"/>
          <w:szCs w:val="18"/>
        </w:rPr>
        <w:t xml:space="preserve">Bakterijski </w:t>
      </w:r>
      <w:proofErr w:type="spellStart"/>
      <w:r>
        <w:rPr>
          <w:rFonts w:ascii="Verdana" w:hAnsi="Verdana"/>
          <w:color w:val="000000"/>
          <w:sz w:val="18"/>
          <w:szCs w:val="18"/>
        </w:rPr>
        <w:t>traheitis</w:t>
      </w:r>
      <w:proofErr w:type="spellEnd"/>
    </w:p>
    <w:p w:rsidR="0053105B" w:rsidRDefault="0053105B" w:rsidP="0053105B">
      <w:p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 pojavlja se med 8-12 letom</w:t>
      </w:r>
    </w:p>
    <w:p w:rsidR="0053105B" w:rsidRPr="0053105B" w:rsidRDefault="0053105B" w:rsidP="0053105B">
      <w:pPr>
        <w:spacing w:after="0"/>
        <w:rPr>
          <w:rFonts w:ascii="Verdana" w:hAnsi="Verdana"/>
          <w:b/>
          <w:color w:val="000000"/>
          <w:sz w:val="18"/>
          <w:szCs w:val="18"/>
        </w:rPr>
      </w:pPr>
      <w:r w:rsidRPr="0053105B">
        <w:rPr>
          <w:rFonts w:ascii="Verdana" w:hAnsi="Verdana"/>
          <w:b/>
          <w:color w:val="000000"/>
          <w:sz w:val="18"/>
          <w:szCs w:val="18"/>
        </w:rPr>
        <w:t>b) lahko se kaže z zelo visoko telesno temperaturo</w:t>
      </w:r>
    </w:p>
    <w:p w:rsidR="0053105B" w:rsidRDefault="0053105B" w:rsidP="0053105B">
      <w:p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c) pogost povzročitelj je </w:t>
      </w:r>
      <w:proofErr w:type="spellStart"/>
      <w:r>
        <w:rPr>
          <w:rFonts w:ascii="Verdana" w:hAnsi="Verdana"/>
          <w:color w:val="000000"/>
          <w:sz w:val="18"/>
          <w:szCs w:val="18"/>
        </w:rPr>
        <w:t>Clostridium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difficile</w:t>
      </w:r>
      <w:proofErr w:type="spellEnd"/>
    </w:p>
    <w:p w:rsidR="000A372D" w:rsidRDefault="0053105B" w:rsidP="000A372D">
      <w:p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d) </w:t>
      </w:r>
      <w:proofErr w:type="spellStart"/>
      <w:r>
        <w:rPr>
          <w:rFonts w:ascii="Verdana" w:hAnsi="Verdana"/>
          <w:color w:val="000000"/>
          <w:sz w:val="18"/>
          <w:szCs w:val="18"/>
        </w:rPr>
        <w:t>prizadane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lahko obrazni živec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 w:rsidR="000A372D">
        <w:rPr>
          <w:rFonts w:ascii="Verdana" w:hAnsi="Verdana"/>
          <w:color w:val="000000"/>
          <w:sz w:val="18"/>
          <w:szCs w:val="18"/>
        </w:rPr>
        <w:br w:type="page"/>
      </w:r>
    </w:p>
    <w:p w:rsidR="0053105B" w:rsidRDefault="0053105B" w:rsidP="0053105B">
      <w:p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8. </w:t>
      </w:r>
      <w:r>
        <w:rPr>
          <w:rFonts w:ascii="Verdana" w:hAnsi="Verdana"/>
          <w:color w:val="000000"/>
          <w:sz w:val="18"/>
          <w:szCs w:val="18"/>
        </w:rPr>
        <w:t>Kako pri otroku preverimo odzivnost pred začetkom oživljanja</w:t>
      </w:r>
    </w:p>
    <w:p w:rsidR="0053105B" w:rsidRDefault="0053105B" w:rsidP="0053105B">
      <w:p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 GCS</w:t>
      </w:r>
    </w:p>
    <w:p w:rsidR="0053105B" w:rsidRPr="0053105B" w:rsidRDefault="0053105B" w:rsidP="0053105B">
      <w:pPr>
        <w:spacing w:after="0"/>
        <w:rPr>
          <w:rFonts w:ascii="Verdana" w:hAnsi="Verdana"/>
          <w:b/>
          <w:color w:val="000000"/>
          <w:sz w:val="18"/>
          <w:szCs w:val="18"/>
        </w:rPr>
      </w:pPr>
      <w:r w:rsidRPr="0053105B">
        <w:rPr>
          <w:rFonts w:ascii="Verdana" w:hAnsi="Verdana"/>
          <w:b/>
          <w:color w:val="000000"/>
          <w:sz w:val="18"/>
          <w:szCs w:val="18"/>
        </w:rPr>
        <w:t>b) odziv na verbalno in bolečinsko stimulacijo</w:t>
      </w:r>
    </w:p>
    <w:p w:rsidR="0053105B" w:rsidRDefault="0053105B" w:rsidP="0053105B">
      <w:p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c) </w:t>
      </w:r>
      <w:r w:rsidR="00705EB6">
        <w:rPr>
          <w:rFonts w:ascii="Verdana" w:hAnsi="Verdana"/>
          <w:color w:val="000000"/>
          <w:sz w:val="18"/>
          <w:szCs w:val="18"/>
        </w:rPr>
        <w:t>zenični refleks</w:t>
      </w:r>
    </w:p>
    <w:p w:rsidR="0053105B" w:rsidRDefault="0053105B" w:rsidP="0053105B">
      <w:p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 UZ</w:t>
      </w:r>
    </w:p>
    <w:p w:rsidR="0053105B" w:rsidRDefault="0053105B" w:rsidP="0053105B">
      <w:p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  <w:t xml:space="preserve">9. </w:t>
      </w:r>
      <w:proofErr w:type="spellStart"/>
      <w:r>
        <w:rPr>
          <w:rFonts w:ascii="Verdana" w:hAnsi="Verdana"/>
          <w:color w:val="000000"/>
          <w:sz w:val="18"/>
          <w:szCs w:val="18"/>
        </w:rPr>
        <w:t>Defibrilacija</w:t>
      </w:r>
      <w:proofErr w:type="spellEnd"/>
    </w:p>
    <w:p w:rsidR="00D96BED" w:rsidRPr="00D96BED" w:rsidRDefault="00D96BED" w:rsidP="00D96BED">
      <w:pPr>
        <w:spacing w:after="0"/>
        <w:rPr>
          <w:rFonts w:ascii="Verdana" w:hAnsi="Verdana"/>
          <w:color w:val="000000"/>
          <w:sz w:val="18"/>
          <w:szCs w:val="18"/>
        </w:rPr>
      </w:pPr>
      <w:r w:rsidRPr="00D96BED">
        <w:rPr>
          <w:rFonts w:ascii="Verdana" w:hAnsi="Verdana"/>
          <w:b/>
          <w:color w:val="000000"/>
          <w:sz w:val="18"/>
          <w:szCs w:val="18"/>
        </w:rPr>
        <w:t>a)</w:t>
      </w:r>
      <w:r>
        <w:rPr>
          <w:rFonts w:ascii="Verdana" w:hAnsi="Verdana"/>
          <w:b/>
          <w:color w:val="000000"/>
          <w:sz w:val="18"/>
          <w:szCs w:val="18"/>
        </w:rPr>
        <w:t xml:space="preserve"> </w:t>
      </w:r>
      <w:r w:rsidRPr="00D96BED">
        <w:rPr>
          <w:rFonts w:ascii="Verdana" w:hAnsi="Verdana"/>
          <w:b/>
          <w:color w:val="000000"/>
          <w:sz w:val="18"/>
          <w:szCs w:val="18"/>
        </w:rPr>
        <w:t>na odprtem srcu 20 J</w:t>
      </w:r>
      <w:r w:rsidR="0053105B" w:rsidRPr="00D96BED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="0053105B" w:rsidRPr="00D96BED">
        <w:rPr>
          <w:rFonts w:ascii="Verdana" w:hAnsi="Verdana"/>
          <w:b/>
          <w:color w:val="000000"/>
          <w:sz w:val="18"/>
          <w:szCs w:val="18"/>
        </w:rPr>
        <w:br/>
      </w:r>
      <w:r w:rsidRPr="00D96BED">
        <w:rPr>
          <w:rFonts w:ascii="Verdana" w:hAnsi="Verdana"/>
          <w:b/>
          <w:color w:val="000000"/>
          <w:sz w:val="18"/>
          <w:szCs w:val="18"/>
        </w:rPr>
        <w:t>b) v bolnici v roku 3 minut</w:t>
      </w:r>
      <w:r w:rsidR="0053105B" w:rsidRPr="00D96BED">
        <w:rPr>
          <w:rFonts w:ascii="Verdana" w:hAnsi="Verdana"/>
          <w:b/>
          <w:color w:val="000000"/>
          <w:sz w:val="18"/>
          <w:szCs w:val="18"/>
        </w:rPr>
        <w:br/>
      </w:r>
      <w:r w:rsidRPr="00705EB6">
        <w:rPr>
          <w:rFonts w:ascii="Verdana" w:hAnsi="Verdana"/>
          <w:color w:val="000000"/>
          <w:sz w:val="18"/>
          <w:szCs w:val="18"/>
        </w:rPr>
        <w:t xml:space="preserve">c) </w:t>
      </w:r>
      <w:r w:rsidR="00705EB6" w:rsidRPr="00705EB6">
        <w:rPr>
          <w:rFonts w:ascii="Verdana" w:hAnsi="Verdana"/>
          <w:color w:val="000000"/>
          <w:sz w:val="18"/>
          <w:szCs w:val="18"/>
        </w:rPr>
        <w:t xml:space="preserve">c. </w:t>
      </w:r>
      <w:proofErr w:type="spellStart"/>
      <w:r w:rsidR="00705EB6" w:rsidRPr="00705EB6">
        <w:rPr>
          <w:rFonts w:ascii="Verdana" w:hAnsi="Verdana"/>
          <w:color w:val="000000"/>
          <w:sz w:val="18"/>
          <w:szCs w:val="18"/>
        </w:rPr>
        <w:t>zaceloten</w:t>
      </w:r>
      <w:proofErr w:type="spellEnd"/>
      <w:r w:rsidR="00705EB6" w:rsidRPr="00705EB6">
        <w:rPr>
          <w:rFonts w:ascii="Verdana" w:hAnsi="Verdana"/>
          <w:color w:val="000000"/>
          <w:sz w:val="18"/>
          <w:szCs w:val="18"/>
        </w:rPr>
        <w:t xml:space="preserve"> postopek </w:t>
      </w:r>
      <w:proofErr w:type="spellStart"/>
      <w:r w:rsidR="00705EB6" w:rsidRPr="00705EB6">
        <w:rPr>
          <w:rFonts w:ascii="Verdana" w:hAnsi="Verdana"/>
          <w:color w:val="000000"/>
          <w:sz w:val="18"/>
          <w:szCs w:val="18"/>
        </w:rPr>
        <w:t>defibrilacije</w:t>
      </w:r>
      <w:proofErr w:type="spellEnd"/>
      <w:r w:rsidR="00705EB6" w:rsidRPr="00705EB6">
        <w:rPr>
          <w:rFonts w:ascii="Verdana" w:hAnsi="Verdana"/>
          <w:color w:val="000000"/>
          <w:sz w:val="18"/>
          <w:szCs w:val="18"/>
        </w:rPr>
        <w:t xml:space="preserve"> imaš časa 10sek</w:t>
      </w:r>
    </w:p>
    <w:p w:rsidR="00D96BED" w:rsidRDefault="00D96BED" w:rsidP="00D96BED">
      <w:pPr>
        <w:spacing w:after="0"/>
        <w:rPr>
          <w:rFonts w:ascii="Verdana" w:hAnsi="Verdana"/>
          <w:color w:val="000000"/>
          <w:sz w:val="18"/>
          <w:szCs w:val="18"/>
        </w:rPr>
      </w:pPr>
      <w:r w:rsidRPr="00483A94">
        <w:rPr>
          <w:b/>
        </w:rPr>
        <w:t xml:space="preserve">d) </w:t>
      </w:r>
      <w:r w:rsidR="00705EB6" w:rsidRPr="00483A94">
        <w:rPr>
          <w:rFonts w:ascii="Verdana" w:hAnsi="Verdana"/>
          <w:b/>
          <w:color w:val="000000"/>
          <w:sz w:val="18"/>
          <w:szCs w:val="18"/>
        </w:rPr>
        <w:t xml:space="preserve">pri prostoročni </w:t>
      </w:r>
      <w:proofErr w:type="spellStart"/>
      <w:r w:rsidR="00705EB6" w:rsidRPr="00483A94">
        <w:rPr>
          <w:rFonts w:ascii="Verdana" w:hAnsi="Verdana"/>
          <w:b/>
          <w:color w:val="000000"/>
          <w:sz w:val="18"/>
          <w:szCs w:val="18"/>
        </w:rPr>
        <w:t>defib</w:t>
      </w:r>
      <w:proofErr w:type="spellEnd"/>
      <w:r w:rsidR="00705EB6" w:rsidRPr="00483A94">
        <w:rPr>
          <w:rFonts w:ascii="Verdana" w:hAnsi="Verdana"/>
          <w:b/>
          <w:color w:val="000000"/>
          <w:sz w:val="18"/>
          <w:szCs w:val="18"/>
        </w:rPr>
        <w:t xml:space="preserve">. med polnjenjem </w:t>
      </w:r>
      <w:proofErr w:type="spellStart"/>
      <w:r w:rsidR="00705EB6" w:rsidRPr="00483A94">
        <w:rPr>
          <w:rFonts w:ascii="Verdana" w:hAnsi="Verdana"/>
          <w:b/>
          <w:color w:val="000000"/>
          <w:sz w:val="18"/>
          <w:szCs w:val="18"/>
        </w:rPr>
        <w:t>defibrilatorja</w:t>
      </w:r>
      <w:proofErr w:type="spellEnd"/>
      <w:r w:rsidR="00705EB6" w:rsidRPr="00483A94">
        <w:rPr>
          <w:rFonts w:ascii="Verdana" w:hAnsi="Verdana"/>
          <w:b/>
          <w:color w:val="000000"/>
          <w:sz w:val="18"/>
          <w:szCs w:val="18"/>
        </w:rPr>
        <w:t xml:space="preserve"> izvajamo zunanjo masažo srca</w:t>
      </w:r>
      <w:r w:rsidR="0053105B" w:rsidRPr="0053105B"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10</w:t>
      </w:r>
      <w:r w:rsidR="0053105B" w:rsidRPr="0053105B">
        <w:rPr>
          <w:rFonts w:ascii="Verdana" w:hAnsi="Verdana"/>
          <w:color w:val="000000"/>
          <w:sz w:val="18"/>
          <w:szCs w:val="18"/>
        </w:rPr>
        <w:t>. To</w:t>
      </w:r>
      <w:r>
        <w:rPr>
          <w:rFonts w:ascii="Verdana" w:hAnsi="Verdana"/>
          <w:color w:val="000000"/>
          <w:sz w:val="18"/>
          <w:szCs w:val="18"/>
        </w:rPr>
        <w:t xml:space="preserve">rzija </w:t>
      </w:r>
      <w:proofErr w:type="spellStart"/>
      <w:r>
        <w:rPr>
          <w:rFonts w:ascii="Verdana" w:hAnsi="Verdana"/>
          <w:color w:val="000000"/>
          <w:sz w:val="18"/>
          <w:szCs w:val="18"/>
        </w:rPr>
        <w:t>apendiksa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testisa </w:t>
      </w:r>
    </w:p>
    <w:p w:rsidR="00D96BED" w:rsidRDefault="00D96BED" w:rsidP="00D96BED">
      <w:p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a) uvrščam ga v DD akutnega </w:t>
      </w:r>
      <w:proofErr w:type="spellStart"/>
      <w:r>
        <w:rPr>
          <w:rFonts w:ascii="Verdana" w:hAnsi="Verdana"/>
          <w:color w:val="000000"/>
          <w:sz w:val="18"/>
          <w:szCs w:val="18"/>
        </w:rPr>
        <w:t>apendicitisa</w:t>
      </w:r>
      <w:proofErr w:type="spellEnd"/>
    </w:p>
    <w:p w:rsidR="00D96BED" w:rsidRPr="00483A94" w:rsidRDefault="00D96BED" w:rsidP="00D96BED">
      <w:pPr>
        <w:spacing w:after="0"/>
        <w:rPr>
          <w:rFonts w:ascii="Verdana" w:hAnsi="Verdana"/>
          <w:b/>
          <w:color w:val="000000"/>
          <w:sz w:val="18"/>
          <w:szCs w:val="18"/>
        </w:rPr>
      </w:pPr>
      <w:r w:rsidRPr="00483A94">
        <w:rPr>
          <w:rFonts w:ascii="Verdana" w:hAnsi="Verdana"/>
          <w:b/>
          <w:color w:val="000000"/>
          <w:sz w:val="18"/>
          <w:szCs w:val="18"/>
        </w:rPr>
        <w:t>b) lahko ga zdravimo tudi konzervativno</w:t>
      </w:r>
    </w:p>
    <w:p w:rsidR="00D96BED" w:rsidRDefault="00D96BED" w:rsidP="00D96BED">
      <w:p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 zdravimo ga samo operativno</w:t>
      </w:r>
    </w:p>
    <w:p w:rsidR="00D96BED" w:rsidRDefault="00D96BED" w:rsidP="00D96BED">
      <w:p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d) za potrditev diagnoze je potrebna pozitivna </w:t>
      </w:r>
      <w:proofErr w:type="spellStart"/>
      <w:r>
        <w:rPr>
          <w:rFonts w:ascii="Verdana" w:hAnsi="Verdana"/>
          <w:color w:val="000000"/>
          <w:sz w:val="18"/>
          <w:szCs w:val="18"/>
        </w:rPr>
        <w:t>urinokultura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</w:p>
    <w:p w:rsidR="00D96BED" w:rsidRDefault="00D96BED" w:rsidP="00D96BED">
      <w:p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11</w:t>
      </w:r>
      <w:r w:rsidR="0053105B" w:rsidRPr="0053105B">
        <w:rPr>
          <w:rFonts w:ascii="Verdana" w:hAnsi="Verdana"/>
          <w:color w:val="000000"/>
          <w:sz w:val="18"/>
          <w:szCs w:val="18"/>
        </w:rPr>
        <w:t>. Z</w:t>
      </w:r>
      <w:r>
        <w:rPr>
          <w:rFonts w:ascii="Verdana" w:hAnsi="Verdana"/>
          <w:color w:val="000000"/>
          <w:sz w:val="18"/>
          <w:szCs w:val="18"/>
        </w:rPr>
        <w:t xml:space="preserve">astrupitev s salicilati </w:t>
      </w:r>
    </w:p>
    <w:p w:rsidR="00D96BED" w:rsidRPr="00483A94" w:rsidRDefault="00D96BED" w:rsidP="00D96BED">
      <w:pPr>
        <w:spacing w:after="0"/>
        <w:rPr>
          <w:rFonts w:ascii="Verdana" w:hAnsi="Verdana"/>
          <w:b/>
          <w:color w:val="000000"/>
          <w:sz w:val="18"/>
          <w:szCs w:val="18"/>
        </w:rPr>
      </w:pPr>
      <w:r w:rsidRPr="00483A94">
        <w:rPr>
          <w:rFonts w:ascii="Verdana" w:hAnsi="Verdana"/>
          <w:b/>
          <w:color w:val="000000"/>
          <w:sz w:val="18"/>
          <w:szCs w:val="18"/>
        </w:rPr>
        <w:t>a) za zdravljenje je potrebno pogosto jemanje PAAK</w:t>
      </w:r>
    </w:p>
    <w:p w:rsidR="00D96BED" w:rsidRPr="00483A94" w:rsidRDefault="00D96BED" w:rsidP="00D96BED">
      <w:pPr>
        <w:spacing w:after="0"/>
        <w:rPr>
          <w:rFonts w:ascii="Verdana" w:hAnsi="Verdana"/>
          <w:b/>
          <w:color w:val="000000"/>
          <w:sz w:val="18"/>
          <w:szCs w:val="18"/>
        </w:rPr>
      </w:pPr>
      <w:r w:rsidRPr="00483A94">
        <w:rPr>
          <w:rFonts w:ascii="Verdana" w:hAnsi="Verdana"/>
          <w:b/>
          <w:color w:val="000000"/>
          <w:sz w:val="18"/>
          <w:szCs w:val="18"/>
        </w:rPr>
        <w:t xml:space="preserve">b) </w:t>
      </w:r>
      <w:proofErr w:type="spellStart"/>
      <w:r w:rsidRPr="00483A94">
        <w:rPr>
          <w:rFonts w:ascii="Verdana" w:hAnsi="Verdana"/>
          <w:b/>
          <w:color w:val="000000"/>
          <w:sz w:val="18"/>
          <w:szCs w:val="18"/>
        </w:rPr>
        <w:t>metabolna</w:t>
      </w:r>
      <w:proofErr w:type="spellEnd"/>
      <w:r w:rsidRPr="00483A94">
        <w:rPr>
          <w:rFonts w:ascii="Verdana" w:hAnsi="Verdana"/>
          <w:b/>
          <w:color w:val="000000"/>
          <w:sz w:val="18"/>
          <w:szCs w:val="18"/>
        </w:rPr>
        <w:t xml:space="preserve"> acidoza</w:t>
      </w:r>
    </w:p>
    <w:p w:rsidR="00D96BED" w:rsidRDefault="00D96BED" w:rsidP="00D96BED">
      <w:p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 respiratorna acidoza</w:t>
      </w:r>
    </w:p>
    <w:p w:rsidR="00D96BED" w:rsidRDefault="00D96BED" w:rsidP="00D96BED">
      <w:pPr>
        <w:spacing w:after="0"/>
        <w:rPr>
          <w:rFonts w:ascii="Verdana" w:hAnsi="Verdana"/>
          <w:color w:val="000000"/>
          <w:sz w:val="18"/>
          <w:szCs w:val="18"/>
        </w:rPr>
      </w:pPr>
      <w:r w:rsidRPr="00483A94">
        <w:rPr>
          <w:rFonts w:ascii="Verdana" w:hAnsi="Verdana"/>
          <w:b/>
          <w:color w:val="000000"/>
          <w:sz w:val="18"/>
          <w:szCs w:val="18"/>
        </w:rPr>
        <w:t xml:space="preserve">d) </w:t>
      </w:r>
      <w:proofErr w:type="spellStart"/>
      <w:r w:rsidRPr="00483A94">
        <w:rPr>
          <w:rFonts w:ascii="Verdana" w:hAnsi="Verdana"/>
          <w:b/>
          <w:color w:val="000000"/>
          <w:sz w:val="18"/>
          <w:szCs w:val="18"/>
        </w:rPr>
        <w:t>lavaža</w:t>
      </w:r>
      <w:proofErr w:type="spellEnd"/>
      <w:r w:rsidRPr="00483A94">
        <w:rPr>
          <w:rFonts w:ascii="Verdana" w:hAnsi="Verdana"/>
          <w:b/>
          <w:color w:val="000000"/>
          <w:sz w:val="18"/>
          <w:szCs w:val="18"/>
        </w:rPr>
        <w:t xml:space="preserve"> želodca po dveh urah več ni potrebna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1</w:t>
      </w:r>
      <w:r w:rsidR="0053105B" w:rsidRPr="0053105B">
        <w:rPr>
          <w:rFonts w:ascii="Verdana" w:hAnsi="Verdana"/>
          <w:color w:val="000000"/>
          <w:sz w:val="18"/>
          <w:szCs w:val="18"/>
        </w:rPr>
        <w:t>2. Oskrba dihalne poti</w:t>
      </w:r>
    </w:p>
    <w:p w:rsidR="00D96BED" w:rsidRDefault="00D96BED" w:rsidP="00D96BED">
      <w:p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a) za potrditev lege </w:t>
      </w:r>
      <w:proofErr w:type="spellStart"/>
      <w:r>
        <w:rPr>
          <w:rFonts w:ascii="Verdana" w:hAnsi="Verdana"/>
          <w:color w:val="000000"/>
          <w:sz w:val="18"/>
          <w:szCs w:val="18"/>
        </w:rPr>
        <w:t>tubusa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zadostuje meritev etCO2</w:t>
      </w:r>
    </w:p>
    <w:p w:rsidR="00D96BED" w:rsidRPr="00483A94" w:rsidRDefault="00D96BED" w:rsidP="00D96BED">
      <w:pPr>
        <w:spacing w:after="0"/>
        <w:rPr>
          <w:rFonts w:ascii="Verdana" w:hAnsi="Verdana"/>
          <w:b/>
          <w:color w:val="000000"/>
          <w:sz w:val="18"/>
          <w:szCs w:val="18"/>
        </w:rPr>
      </w:pPr>
      <w:r w:rsidRPr="00483A94">
        <w:rPr>
          <w:rFonts w:ascii="Verdana" w:hAnsi="Verdana"/>
          <w:b/>
          <w:color w:val="000000"/>
          <w:sz w:val="18"/>
          <w:szCs w:val="18"/>
        </w:rPr>
        <w:t xml:space="preserve">b) pri potrditvi </w:t>
      </w:r>
      <w:proofErr w:type="spellStart"/>
      <w:r w:rsidRPr="00483A94">
        <w:rPr>
          <w:rFonts w:ascii="Verdana" w:hAnsi="Verdana"/>
          <w:b/>
          <w:color w:val="000000"/>
          <w:sz w:val="18"/>
          <w:szCs w:val="18"/>
        </w:rPr>
        <w:t>endotrahealne</w:t>
      </w:r>
      <w:proofErr w:type="spellEnd"/>
      <w:r w:rsidRPr="00483A94">
        <w:rPr>
          <w:rFonts w:ascii="Verdana" w:hAnsi="Verdana"/>
          <w:b/>
          <w:color w:val="000000"/>
          <w:sz w:val="18"/>
          <w:szCs w:val="18"/>
        </w:rPr>
        <w:t xml:space="preserve"> </w:t>
      </w:r>
      <w:proofErr w:type="spellStart"/>
      <w:r w:rsidRPr="00483A94">
        <w:rPr>
          <w:rFonts w:ascii="Verdana" w:hAnsi="Verdana"/>
          <w:b/>
          <w:color w:val="000000"/>
          <w:sz w:val="18"/>
          <w:szCs w:val="18"/>
        </w:rPr>
        <w:t>intubacije</w:t>
      </w:r>
      <w:proofErr w:type="spellEnd"/>
      <w:r w:rsidRPr="00483A94">
        <w:rPr>
          <w:rFonts w:ascii="Verdana" w:hAnsi="Verdana"/>
          <w:b/>
          <w:color w:val="000000"/>
          <w:sz w:val="18"/>
          <w:szCs w:val="18"/>
        </w:rPr>
        <w:t xml:space="preserve"> nam pomaga </w:t>
      </w:r>
      <w:proofErr w:type="spellStart"/>
      <w:r w:rsidRPr="00483A94">
        <w:rPr>
          <w:rFonts w:ascii="Verdana" w:hAnsi="Verdana"/>
          <w:b/>
          <w:color w:val="000000"/>
          <w:sz w:val="18"/>
          <w:szCs w:val="18"/>
        </w:rPr>
        <w:t>ezofagealni</w:t>
      </w:r>
      <w:proofErr w:type="spellEnd"/>
      <w:r w:rsidRPr="00483A94">
        <w:rPr>
          <w:rFonts w:ascii="Verdana" w:hAnsi="Verdana"/>
          <w:b/>
          <w:color w:val="000000"/>
          <w:sz w:val="18"/>
          <w:szCs w:val="18"/>
        </w:rPr>
        <w:t xml:space="preserve"> detektor</w:t>
      </w:r>
    </w:p>
    <w:p w:rsidR="00D96BED" w:rsidRPr="00483A94" w:rsidRDefault="00D96BED" w:rsidP="00D96BED">
      <w:pPr>
        <w:spacing w:after="0"/>
        <w:rPr>
          <w:rFonts w:ascii="Verdana" w:hAnsi="Verdana"/>
          <w:b/>
          <w:color w:val="000000"/>
          <w:sz w:val="18"/>
          <w:szCs w:val="18"/>
        </w:rPr>
      </w:pPr>
      <w:r w:rsidRPr="00483A94">
        <w:rPr>
          <w:rFonts w:ascii="Verdana" w:hAnsi="Verdana"/>
          <w:b/>
          <w:color w:val="000000"/>
          <w:sz w:val="18"/>
          <w:szCs w:val="18"/>
        </w:rPr>
        <w:t xml:space="preserve">c) če vidimo asimetrično dvigovanje prsnega koša, je možna </w:t>
      </w:r>
      <w:proofErr w:type="spellStart"/>
      <w:r w:rsidRPr="00483A94">
        <w:rPr>
          <w:rFonts w:ascii="Verdana" w:hAnsi="Verdana"/>
          <w:b/>
          <w:color w:val="000000"/>
          <w:sz w:val="18"/>
          <w:szCs w:val="18"/>
        </w:rPr>
        <w:t>endobronhialna</w:t>
      </w:r>
      <w:proofErr w:type="spellEnd"/>
      <w:r w:rsidRPr="00483A94">
        <w:rPr>
          <w:rFonts w:ascii="Verdana" w:hAnsi="Verdana"/>
          <w:b/>
          <w:color w:val="000000"/>
          <w:sz w:val="18"/>
          <w:szCs w:val="18"/>
        </w:rPr>
        <w:t xml:space="preserve"> </w:t>
      </w:r>
      <w:proofErr w:type="spellStart"/>
      <w:r w:rsidRPr="00483A94">
        <w:rPr>
          <w:rFonts w:ascii="Verdana" w:hAnsi="Verdana"/>
          <w:b/>
          <w:color w:val="000000"/>
          <w:sz w:val="18"/>
          <w:szCs w:val="18"/>
        </w:rPr>
        <w:t>intubacija</w:t>
      </w:r>
      <w:proofErr w:type="spellEnd"/>
    </w:p>
    <w:p w:rsidR="000A372D" w:rsidRDefault="00D96BED" w:rsidP="00D96BED">
      <w:pPr>
        <w:spacing w:after="0"/>
        <w:rPr>
          <w:rFonts w:ascii="Verdana" w:hAnsi="Verdana"/>
          <w:color w:val="000000"/>
          <w:sz w:val="18"/>
          <w:szCs w:val="18"/>
        </w:rPr>
      </w:pPr>
      <w:r w:rsidRPr="00483A94">
        <w:rPr>
          <w:rFonts w:ascii="Verdana" w:hAnsi="Verdana"/>
          <w:b/>
          <w:color w:val="000000"/>
          <w:sz w:val="18"/>
          <w:szCs w:val="18"/>
        </w:rPr>
        <w:t>d) prvi način preverjanja je opazovanje dviganja prsnega koša</w:t>
      </w:r>
      <w:r w:rsidR="00483A94" w:rsidRPr="00483A94">
        <w:rPr>
          <w:rFonts w:ascii="Verdana" w:hAnsi="Verdana"/>
          <w:b/>
          <w:color w:val="000000"/>
          <w:sz w:val="18"/>
          <w:szCs w:val="18"/>
        </w:rPr>
        <w:br/>
      </w:r>
      <w:r w:rsidR="0053105B" w:rsidRPr="0053105B">
        <w:rPr>
          <w:rFonts w:ascii="Verdana" w:hAnsi="Verdana"/>
          <w:color w:val="000000"/>
          <w:sz w:val="18"/>
          <w:szCs w:val="18"/>
        </w:rPr>
        <w:br/>
      </w:r>
      <w:r w:rsidR="00483A94">
        <w:rPr>
          <w:rFonts w:ascii="Verdana" w:hAnsi="Verdana"/>
          <w:color w:val="000000"/>
          <w:sz w:val="18"/>
          <w:szCs w:val="18"/>
        </w:rPr>
        <w:t>13</w:t>
      </w:r>
      <w:r>
        <w:rPr>
          <w:rFonts w:ascii="Verdana" w:hAnsi="Verdana"/>
          <w:color w:val="000000"/>
          <w:sz w:val="18"/>
          <w:szCs w:val="18"/>
        </w:rPr>
        <w:t>.</w:t>
      </w:r>
      <w:r w:rsidR="00483A94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Kakšno je pravilno razmerje zunanja masaža srca : umetni </w:t>
      </w:r>
      <w:proofErr w:type="spellStart"/>
      <w:r>
        <w:rPr>
          <w:rFonts w:ascii="Verdana" w:hAnsi="Verdana"/>
          <w:color w:val="000000"/>
          <w:sz w:val="18"/>
          <w:szCs w:val="18"/>
        </w:rPr>
        <w:t>vpihi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 w:rsidRPr="00483A94">
        <w:rPr>
          <w:rFonts w:ascii="Verdana" w:hAnsi="Verdana"/>
          <w:b/>
          <w:color w:val="000000"/>
          <w:sz w:val="18"/>
          <w:szCs w:val="18"/>
        </w:rPr>
        <w:t xml:space="preserve">a. 30:2, če oživljata dva laika s poklicnimi izkušnjami pri delu z otroci </w:t>
      </w:r>
      <w:r w:rsidRPr="00483A94">
        <w:rPr>
          <w:rFonts w:ascii="Verdana" w:hAnsi="Verdana"/>
          <w:b/>
          <w:color w:val="000000"/>
          <w:sz w:val="18"/>
          <w:szCs w:val="18"/>
        </w:rPr>
        <w:t>(pedagog)</w:t>
      </w:r>
      <w:r w:rsidRPr="00483A94">
        <w:rPr>
          <w:rFonts w:ascii="Verdana" w:hAnsi="Verdana"/>
          <w:b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b. 2:30, </w:t>
      </w:r>
      <w:r>
        <w:rPr>
          <w:rFonts w:ascii="Verdana" w:hAnsi="Verdana"/>
          <w:color w:val="000000"/>
          <w:sz w:val="18"/>
          <w:szCs w:val="18"/>
        </w:rPr>
        <w:t xml:space="preserve">če oživljata dva laika s poklicnimi izkušnjami pri delu z otroci </w:t>
      </w:r>
      <w:r>
        <w:rPr>
          <w:rFonts w:ascii="Verdana" w:hAnsi="Verdana"/>
          <w:color w:val="000000"/>
          <w:sz w:val="18"/>
          <w:szCs w:val="18"/>
        </w:rPr>
        <w:t>(pedagog)</w:t>
      </w:r>
      <w:r>
        <w:rPr>
          <w:rFonts w:ascii="Verdana" w:hAnsi="Verdana"/>
          <w:color w:val="000000"/>
          <w:sz w:val="18"/>
          <w:szCs w:val="18"/>
        </w:rPr>
        <w:br/>
        <w:t>c. 20:2, zdravnik in tehnik v bolnici</w:t>
      </w:r>
      <w:r>
        <w:rPr>
          <w:rFonts w:ascii="Verdana" w:hAnsi="Verdana"/>
          <w:color w:val="000000"/>
          <w:sz w:val="18"/>
          <w:szCs w:val="18"/>
        </w:rPr>
        <w:br/>
        <w:t>d. 2:20, zdravnik in tehnik v bolnici</w:t>
      </w:r>
      <w:r>
        <w:rPr>
          <w:rFonts w:ascii="Verdana" w:hAnsi="Verdana"/>
          <w:color w:val="000000"/>
          <w:sz w:val="18"/>
          <w:szCs w:val="18"/>
        </w:rPr>
        <w:br/>
      </w:r>
      <w:r w:rsidR="00483A94">
        <w:rPr>
          <w:rFonts w:ascii="Verdana" w:hAnsi="Verdana"/>
          <w:color w:val="000000"/>
          <w:sz w:val="18"/>
          <w:szCs w:val="18"/>
        </w:rPr>
        <w:br/>
        <w:t>14</w:t>
      </w:r>
      <w:r>
        <w:rPr>
          <w:rFonts w:ascii="Verdana" w:hAnsi="Verdana"/>
          <w:color w:val="000000"/>
          <w:sz w:val="18"/>
          <w:szCs w:val="18"/>
        </w:rPr>
        <w:t>.</w:t>
      </w:r>
      <w:r w:rsidR="00483A94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Astma – možni vzroki srčnega zastoja: </w:t>
      </w:r>
      <w:r>
        <w:rPr>
          <w:rFonts w:ascii="Verdana" w:hAnsi="Verdana"/>
          <w:color w:val="000000"/>
          <w:sz w:val="18"/>
          <w:szCs w:val="18"/>
        </w:rPr>
        <w:br/>
      </w:r>
      <w:r w:rsidRPr="00483A94">
        <w:rPr>
          <w:rFonts w:ascii="Verdana" w:hAnsi="Verdana"/>
          <w:b/>
          <w:color w:val="000000"/>
          <w:sz w:val="18"/>
          <w:szCs w:val="18"/>
        </w:rPr>
        <w:t xml:space="preserve">a. </w:t>
      </w:r>
      <w:proofErr w:type="spellStart"/>
      <w:r w:rsidRPr="00483A94">
        <w:rPr>
          <w:rFonts w:ascii="Verdana" w:hAnsi="Verdana"/>
          <w:b/>
          <w:color w:val="000000"/>
          <w:sz w:val="18"/>
          <w:szCs w:val="18"/>
        </w:rPr>
        <w:t>hipoksija</w:t>
      </w:r>
      <w:proofErr w:type="spellEnd"/>
      <w:r w:rsidRPr="00483A94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Pr="00483A94">
        <w:rPr>
          <w:rFonts w:ascii="Verdana" w:hAnsi="Verdana"/>
          <w:b/>
          <w:color w:val="000000"/>
          <w:sz w:val="18"/>
          <w:szCs w:val="18"/>
        </w:rPr>
        <w:br/>
        <w:t xml:space="preserve">b. Zaradi spodbujevalnih zdravil in </w:t>
      </w:r>
      <w:proofErr w:type="spellStart"/>
      <w:r w:rsidRPr="00483A94">
        <w:rPr>
          <w:rFonts w:ascii="Verdana" w:hAnsi="Verdana"/>
          <w:b/>
          <w:color w:val="000000"/>
          <w:sz w:val="18"/>
          <w:szCs w:val="18"/>
        </w:rPr>
        <w:t>elektrolitnih</w:t>
      </w:r>
      <w:proofErr w:type="spellEnd"/>
      <w:r w:rsidRPr="00483A94">
        <w:rPr>
          <w:rFonts w:ascii="Verdana" w:hAnsi="Verdana"/>
          <w:b/>
          <w:color w:val="000000"/>
          <w:sz w:val="18"/>
          <w:szCs w:val="18"/>
        </w:rPr>
        <w:t xml:space="preserve"> motenj </w:t>
      </w:r>
      <w:r w:rsidRPr="00483A94">
        <w:rPr>
          <w:rFonts w:ascii="Verdana" w:hAnsi="Verdana"/>
          <w:b/>
          <w:color w:val="000000"/>
          <w:sz w:val="18"/>
          <w:szCs w:val="18"/>
        </w:rPr>
        <w:br/>
        <w:t xml:space="preserve">c. Dinamična hiperinflacija dihalnih poti pri bolniku na mehanski ventilaciji </w:t>
      </w:r>
      <w:r w:rsidRPr="00483A94">
        <w:rPr>
          <w:rFonts w:ascii="Verdana" w:hAnsi="Verdana"/>
          <w:b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d. </w:t>
      </w:r>
      <w:proofErr w:type="spellStart"/>
      <w:r>
        <w:rPr>
          <w:rFonts w:ascii="Verdana" w:hAnsi="Verdana"/>
          <w:color w:val="000000"/>
          <w:sz w:val="18"/>
          <w:szCs w:val="18"/>
        </w:rPr>
        <w:t>Tenzijski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pnevmoto</w:t>
      </w:r>
      <w:r w:rsidR="00705EB6">
        <w:rPr>
          <w:rFonts w:ascii="Verdana" w:hAnsi="Verdana"/>
          <w:color w:val="000000"/>
          <w:sz w:val="18"/>
          <w:szCs w:val="18"/>
        </w:rPr>
        <w:t>raks</w:t>
      </w:r>
      <w:proofErr w:type="spellEnd"/>
      <w:r w:rsidR="00705EB6"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 w:rsidR="00705EB6">
        <w:rPr>
          <w:rFonts w:ascii="Verdana" w:hAnsi="Verdana"/>
          <w:color w:val="000000"/>
          <w:sz w:val="18"/>
          <w:szCs w:val="18"/>
        </w:rPr>
        <w:t>ponavadi</w:t>
      </w:r>
      <w:proofErr w:type="spellEnd"/>
      <w:r w:rsidR="00705EB6">
        <w:rPr>
          <w:rFonts w:ascii="Verdana" w:hAnsi="Verdana"/>
          <w:color w:val="000000"/>
          <w:sz w:val="18"/>
          <w:szCs w:val="18"/>
        </w:rPr>
        <w:t xml:space="preserve"> je enostranski </w:t>
      </w:r>
      <w:r w:rsidR="00705EB6">
        <w:rPr>
          <w:rFonts w:ascii="Verdana" w:hAnsi="Verdana"/>
          <w:color w:val="000000"/>
          <w:sz w:val="18"/>
          <w:szCs w:val="18"/>
        </w:rPr>
        <w:br/>
      </w:r>
      <w:r w:rsidR="00483A94">
        <w:rPr>
          <w:rFonts w:ascii="Verdana" w:hAnsi="Verdana"/>
          <w:color w:val="000000"/>
          <w:sz w:val="18"/>
          <w:szCs w:val="18"/>
        </w:rPr>
        <w:br/>
        <w:t>15</w:t>
      </w:r>
      <w:r>
        <w:rPr>
          <w:rFonts w:ascii="Verdana" w:hAnsi="Verdana"/>
          <w:color w:val="000000"/>
          <w:sz w:val="18"/>
          <w:szCs w:val="18"/>
        </w:rPr>
        <w:t>.</w:t>
      </w:r>
      <w:r w:rsidR="00483A94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Atropin: </w:t>
      </w:r>
      <w:r>
        <w:rPr>
          <w:rFonts w:ascii="Verdana" w:hAnsi="Verdana"/>
          <w:color w:val="000000"/>
          <w:sz w:val="18"/>
          <w:szCs w:val="18"/>
        </w:rPr>
        <w:br/>
        <w:t xml:space="preserve">a. je </w:t>
      </w:r>
      <w:proofErr w:type="spellStart"/>
      <w:r>
        <w:rPr>
          <w:rFonts w:ascii="Verdana" w:hAnsi="Verdana"/>
          <w:color w:val="000000"/>
          <w:sz w:val="18"/>
          <w:szCs w:val="18"/>
        </w:rPr>
        <w:t>parasimpatikomimetik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 xml:space="preserve">b. je </w:t>
      </w:r>
      <w:proofErr w:type="spellStart"/>
      <w:r>
        <w:rPr>
          <w:rFonts w:ascii="Verdana" w:hAnsi="Verdana"/>
          <w:color w:val="000000"/>
          <w:sz w:val="18"/>
          <w:szCs w:val="18"/>
        </w:rPr>
        <w:t>indiciran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pri PEA s frekvenco srca 60/min </w:t>
      </w:r>
      <w:r>
        <w:rPr>
          <w:rFonts w:ascii="Verdana" w:hAnsi="Verdana"/>
          <w:color w:val="000000"/>
          <w:sz w:val="18"/>
          <w:szCs w:val="18"/>
        </w:rPr>
        <w:br/>
        <w:t xml:space="preserve">c. </w:t>
      </w:r>
      <w:r w:rsidR="00705EB6">
        <w:rPr>
          <w:rFonts w:ascii="Verdana" w:hAnsi="Verdana"/>
          <w:color w:val="000000"/>
          <w:sz w:val="18"/>
          <w:szCs w:val="18"/>
        </w:rPr>
        <w:t>aktivira sinusni vozel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 w:rsidRPr="00483A94">
        <w:rPr>
          <w:rFonts w:ascii="Verdana" w:hAnsi="Verdana"/>
          <w:b/>
          <w:color w:val="000000"/>
          <w:sz w:val="18"/>
          <w:szCs w:val="18"/>
        </w:rPr>
        <w:t>d.</w:t>
      </w:r>
      <w:r w:rsidR="00483A94" w:rsidRPr="00483A94">
        <w:rPr>
          <w:rFonts w:ascii="Verdana" w:hAnsi="Verdana"/>
          <w:b/>
          <w:color w:val="000000"/>
          <w:sz w:val="18"/>
          <w:szCs w:val="18"/>
        </w:rPr>
        <w:t xml:space="preserve"> IO odmerek je enak kot IV </w:t>
      </w:r>
      <w:r w:rsidR="00483A94" w:rsidRPr="00483A94">
        <w:rPr>
          <w:rFonts w:ascii="Verdana" w:hAnsi="Verdana"/>
          <w:b/>
          <w:color w:val="000000"/>
          <w:sz w:val="18"/>
          <w:szCs w:val="18"/>
        </w:rPr>
        <w:br/>
      </w:r>
      <w:r w:rsidR="00483A94">
        <w:rPr>
          <w:rFonts w:ascii="Verdana" w:hAnsi="Verdana"/>
          <w:color w:val="000000"/>
          <w:sz w:val="18"/>
          <w:szCs w:val="18"/>
        </w:rPr>
        <w:br/>
        <w:t>16</w:t>
      </w:r>
      <w:r>
        <w:rPr>
          <w:rFonts w:ascii="Verdana" w:hAnsi="Verdana"/>
          <w:color w:val="000000"/>
          <w:sz w:val="18"/>
          <w:szCs w:val="18"/>
        </w:rPr>
        <w:t>.</w:t>
      </w:r>
      <w:r w:rsidR="00483A94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Poškodovanec </w:t>
      </w:r>
      <w:r w:rsidR="00705EB6">
        <w:rPr>
          <w:rFonts w:ascii="Verdana" w:hAnsi="Verdana"/>
          <w:color w:val="000000"/>
          <w:sz w:val="18"/>
          <w:szCs w:val="18"/>
        </w:rPr>
        <w:t xml:space="preserve">z </w:t>
      </w:r>
      <w:proofErr w:type="spellStart"/>
      <w:r w:rsidR="00705EB6">
        <w:rPr>
          <w:rFonts w:ascii="Verdana" w:hAnsi="Verdana"/>
          <w:color w:val="000000"/>
          <w:sz w:val="18"/>
          <w:szCs w:val="18"/>
        </w:rPr>
        <w:t>pošdobo</w:t>
      </w:r>
      <w:proofErr w:type="spellEnd"/>
      <w:r w:rsidR="00705EB6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705EB6">
        <w:rPr>
          <w:rFonts w:ascii="Verdana" w:hAnsi="Verdana"/>
          <w:color w:val="000000"/>
          <w:sz w:val="18"/>
          <w:szCs w:val="18"/>
        </w:rPr>
        <w:t>možgan</w:t>
      </w:r>
      <w:proofErr w:type="spellEnd"/>
      <w:r w:rsidR="00705EB6">
        <w:rPr>
          <w:rFonts w:ascii="Verdana" w:hAnsi="Verdana"/>
          <w:color w:val="000000"/>
          <w:sz w:val="18"/>
          <w:szCs w:val="18"/>
        </w:rPr>
        <w:t xml:space="preserve"> (GCS 4) </w:t>
      </w:r>
      <w:r>
        <w:rPr>
          <w:rFonts w:ascii="Verdana" w:hAnsi="Verdana"/>
          <w:color w:val="000000"/>
          <w:sz w:val="18"/>
          <w:szCs w:val="18"/>
        </w:rPr>
        <w:t xml:space="preserve">je </w:t>
      </w:r>
      <w:proofErr w:type="spellStart"/>
      <w:r>
        <w:rPr>
          <w:rFonts w:ascii="Verdana" w:hAnsi="Verdana"/>
          <w:color w:val="000000"/>
          <w:sz w:val="18"/>
          <w:szCs w:val="18"/>
        </w:rPr>
        <w:t>hipotenz</w:t>
      </w:r>
      <w:r w:rsidR="00705EB6">
        <w:rPr>
          <w:rFonts w:ascii="Verdana" w:hAnsi="Verdana"/>
          <w:color w:val="000000"/>
          <w:sz w:val="18"/>
          <w:szCs w:val="18"/>
        </w:rPr>
        <w:t>iven</w:t>
      </w:r>
      <w:proofErr w:type="spellEnd"/>
      <w:r w:rsidR="00705EB6">
        <w:rPr>
          <w:rFonts w:ascii="Verdana" w:hAnsi="Verdana"/>
          <w:color w:val="000000"/>
          <w:sz w:val="18"/>
          <w:szCs w:val="18"/>
        </w:rPr>
        <w:t xml:space="preserve"> – kaj velja pri </w:t>
      </w:r>
      <w:proofErr w:type="spellStart"/>
      <w:r w:rsidR="00705EB6">
        <w:rPr>
          <w:rFonts w:ascii="Verdana" w:hAnsi="Verdana"/>
          <w:color w:val="000000"/>
          <w:sz w:val="18"/>
          <w:szCs w:val="18"/>
        </w:rPr>
        <w:t>intubaciji</w:t>
      </w:r>
      <w:proofErr w:type="spellEnd"/>
      <w:r w:rsidR="00705EB6">
        <w:rPr>
          <w:rFonts w:ascii="Verdana" w:hAnsi="Verdana"/>
          <w:color w:val="000000"/>
          <w:sz w:val="18"/>
          <w:szCs w:val="18"/>
        </w:rPr>
        <w:t xml:space="preserve">: </w:t>
      </w:r>
      <w:r w:rsidR="00705EB6">
        <w:rPr>
          <w:rFonts w:ascii="Verdana" w:hAnsi="Verdana"/>
          <w:color w:val="000000"/>
          <w:sz w:val="18"/>
          <w:szCs w:val="18"/>
        </w:rPr>
        <w:br/>
        <w:t xml:space="preserve">a. </w:t>
      </w:r>
      <w:proofErr w:type="spellStart"/>
      <w:r w:rsidR="00705EB6">
        <w:rPr>
          <w:rFonts w:ascii="Verdana" w:hAnsi="Verdana"/>
          <w:color w:val="000000"/>
          <w:sz w:val="18"/>
          <w:szCs w:val="18"/>
        </w:rPr>
        <w:t>indiciran</w:t>
      </w:r>
      <w:proofErr w:type="spellEnd"/>
      <w:r w:rsidR="00705EB6">
        <w:rPr>
          <w:rFonts w:ascii="Verdana" w:hAnsi="Verdana"/>
          <w:color w:val="000000"/>
          <w:sz w:val="18"/>
          <w:szCs w:val="18"/>
        </w:rPr>
        <w:t xml:space="preserve"> je </w:t>
      </w:r>
      <w:proofErr w:type="spellStart"/>
      <w:r w:rsidR="00705EB6">
        <w:rPr>
          <w:rFonts w:ascii="Verdana" w:hAnsi="Verdana"/>
          <w:color w:val="000000"/>
          <w:sz w:val="18"/>
          <w:szCs w:val="18"/>
        </w:rPr>
        <w:t>vekuronij</w:t>
      </w:r>
      <w:proofErr w:type="spellEnd"/>
      <w:r w:rsidR="00705EB6">
        <w:rPr>
          <w:rFonts w:ascii="Verdana" w:hAnsi="Verdana"/>
          <w:color w:val="000000"/>
          <w:sz w:val="18"/>
          <w:szCs w:val="18"/>
        </w:rPr>
        <w:br/>
      </w:r>
      <w:r w:rsidR="00705EB6" w:rsidRPr="00483A94">
        <w:rPr>
          <w:rFonts w:ascii="Verdana" w:hAnsi="Verdana"/>
          <w:i/>
          <w:color w:val="000000"/>
          <w:sz w:val="18"/>
          <w:szCs w:val="18"/>
        </w:rPr>
        <w:t xml:space="preserve">b. vedno damo </w:t>
      </w:r>
      <w:proofErr w:type="spellStart"/>
      <w:r w:rsidR="00705EB6" w:rsidRPr="00483A94">
        <w:rPr>
          <w:rFonts w:ascii="Verdana" w:hAnsi="Verdana"/>
          <w:i/>
          <w:color w:val="000000"/>
          <w:sz w:val="18"/>
          <w:szCs w:val="18"/>
        </w:rPr>
        <w:t>analgezijo</w:t>
      </w:r>
      <w:proofErr w:type="spellEnd"/>
      <w:r w:rsidR="00483A94">
        <w:rPr>
          <w:rFonts w:ascii="Verdana" w:hAnsi="Verdana"/>
          <w:i/>
          <w:color w:val="000000"/>
          <w:sz w:val="18"/>
          <w:szCs w:val="18"/>
        </w:rPr>
        <w:t xml:space="preserve"> ?</w:t>
      </w:r>
      <w:r>
        <w:rPr>
          <w:rFonts w:ascii="Verdana" w:hAnsi="Verdana"/>
          <w:color w:val="000000"/>
          <w:sz w:val="18"/>
          <w:szCs w:val="18"/>
        </w:rPr>
        <w:br/>
        <w:t xml:space="preserve">c. Ne potrebuje sedacije, ker </w:t>
      </w:r>
      <w:r w:rsidR="00705EB6">
        <w:rPr>
          <w:rFonts w:ascii="Verdana" w:hAnsi="Verdana"/>
          <w:color w:val="000000"/>
          <w:sz w:val="18"/>
          <w:szCs w:val="18"/>
        </w:rPr>
        <w:t xml:space="preserve">bo padel </w:t>
      </w:r>
      <w:proofErr w:type="spellStart"/>
      <w:r w:rsidR="00705EB6">
        <w:rPr>
          <w:rFonts w:ascii="Verdana" w:hAnsi="Verdana"/>
          <w:color w:val="000000"/>
          <w:sz w:val="18"/>
          <w:szCs w:val="18"/>
        </w:rPr>
        <w:t>perfuzijski</w:t>
      </w:r>
      <w:proofErr w:type="spellEnd"/>
      <w:r w:rsidR="00705EB6">
        <w:rPr>
          <w:rFonts w:ascii="Verdana" w:hAnsi="Verdana"/>
          <w:color w:val="000000"/>
          <w:sz w:val="18"/>
          <w:szCs w:val="18"/>
        </w:rPr>
        <w:t xml:space="preserve"> tlak v možganih </w:t>
      </w:r>
      <w:r w:rsidR="00705EB6">
        <w:rPr>
          <w:rFonts w:ascii="Verdana" w:hAnsi="Verdana"/>
          <w:color w:val="000000"/>
          <w:sz w:val="18"/>
          <w:szCs w:val="18"/>
        </w:rPr>
        <w:br/>
      </w:r>
      <w:r w:rsidR="00705EB6" w:rsidRPr="00483A94">
        <w:rPr>
          <w:rFonts w:ascii="Verdana" w:hAnsi="Verdana"/>
          <w:b/>
          <w:color w:val="000000"/>
          <w:sz w:val="18"/>
          <w:szCs w:val="18"/>
        </w:rPr>
        <w:t>d. glave ne zvračamo</w:t>
      </w:r>
      <w:r w:rsidR="00483A94" w:rsidRPr="00483A94">
        <w:rPr>
          <w:rFonts w:ascii="Verdana" w:hAnsi="Verdana"/>
          <w:b/>
          <w:color w:val="000000"/>
          <w:sz w:val="18"/>
          <w:szCs w:val="18"/>
        </w:rPr>
        <w:br/>
      </w:r>
      <w:r w:rsidR="00483A94">
        <w:rPr>
          <w:rFonts w:ascii="Verdana" w:hAnsi="Verdana"/>
          <w:color w:val="000000"/>
          <w:sz w:val="18"/>
          <w:szCs w:val="18"/>
        </w:rPr>
        <w:br/>
      </w:r>
    </w:p>
    <w:p w:rsidR="000A372D" w:rsidRDefault="000A372D" w:rsidP="000A372D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 w:type="page"/>
      </w:r>
      <w:r w:rsidR="00483A94">
        <w:rPr>
          <w:rFonts w:ascii="Verdana" w:hAnsi="Verdana"/>
          <w:color w:val="000000"/>
          <w:sz w:val="18"/>
          <w:szCs w:val="18"/>
        </w:rPr>
        <w:t>17</w:t>
      </w:r>
      <w:r w:rsidR="00D96BED">
        <w:rPr>
          <w:rFonts w:ascii="Verdana" w:hAnsi="Verdana"/>
          <w:color w:val="000000"/>
          <w:sz w:val="18"/>
          <w:szCs w:val="18"/>
        </w:rPr>
        <w:t>.</w:t>
      </w:r>
      <w:r w:rsidR="00483A94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D96BED">
        <w:rPr>
          <w:rFonts w:ascii="Verdana" w:hAnsi="Verdana"/>
          <w:color w:val="000000"/>
          <w:sz w:val="18"/>
          <w:szCs w:val="18"/>
        </w:rPr>
        <w:t>Opiatna</w:t>
      </w:r>
      <w:proofErr w:type="spellEnd"/>
      <w:r w:rsidR="00D96BED">
        <w:rPr>
          <w:rFonts w:ascii="Verdana" w:hAnsi="Verdana"/>
          <w:color w:val="000000"/>
          <w:sz w:val="18"/>
          <w:szCs w:val="18"/>
        </w:rPr>
        <w:t xml:space="preserve"> zdravila – kaj velja </w:t>
      </w:r>
      <w:r w:rsidR="00D96BED">
        <w:rPr>
          <w:rFonts w:ascii="Verdana" w:hAnsi="Verdana"/>
          <w:color w:val="000000"/>
          <w:sz w:val="18"/>
          <w:szCs w:val="18"/>
        </w:rPr>
        <w:br/>
        <w:t xml:space="preserve">a. priporočena doza </w:t>
      </w:r>
      <w:proofErr w:type="spellStart"/>
      <w:r w:rsidR="00D96BED">
        <w:rPr>
          <w:rFonts w:ascii="Verdana" w:hAnsi="Verdana"/>
          <w:color w:val="000000"/>
          <w:sz w:val="18"/>
          <w:szCs w:val="18"/>
        </w:rPr>
        <w:t>fentanila</w:t>
      </w:r>
      <w:proofErr w:type="spellEnd"/>
      <w:r w:rsidR="00D96BED">
        <w:rPr>
          <w:rFonts w:ascii="Verdana" w:hAnsi="Verdana"/>
          <w:color w:val="000000"/>
          <w:sz w:val="18"/>
          <w:szCs w:val="18"/>
        </w:rPr>
        <w:t xml:space="preserve"> za indukcijo pri </w:t>
      </w:r>
      <w:proofErr w:type="spellStart"/>
      <w:r w:rsidR="00D96BED">
        <w:rPr>
          <w:rFonts w:ascii="Verdana" w:hAnsi="Verdana"/>
          <w:color w:val="000000"/>
          <w:sz w:val="18"/>
          <w:szCs w:val="18"/>
        </w:rPr>
        <w:t>intubaciji</w:t>
      </w:r>
      <w:proofErr w:type="spellEnd"/>
      <w:r w:rsidR="00D96BED">
        <w:rPr>
          <w:rFonts w:ascii="Verdana" w:hAnsi="Verdana"/>
          <w:color w:val="000000"/>
          <w:sz w:val="18"/>
          <w:szCs w:val="18"/>
        </w:rPr>
        <w:t xml:space="preserve"> je 2mg/kg i.v. </w:t>
      </w:r>
      <w:r w:rsidR="00D96BED">
        <w:rPr>
          <w:rFonts w:ascii="Verdana" w:hAnsi="Verdana"/>
          <w:color w:val="000000"/>
          <w:sz w:val="18"/>
          <w:szCs w:val="18"/>
        </w:rPr>
        <w:br/>
      </w:r>
      <w:r w:rsidR="00D96BED" w:rsidRPr="00483A94">
        <w:rPr>
          <w:rFonts w:ascii="Verdana" w:hAnsi="Verdana"/>
          <w:b/>
          <w:color w:val="000000"/>
          <w:sz w:val="18"/>
          <w:szCs w:val="18"/>
        </w:rPr>
        <w:t xml:space="preserve">b. </w:t>
      </w:r>
      <w:proofErr w:type="spellStart"/>
      <w:r w:rsidR="00D96BED" w:rsidRPr="00483A94">
        <w:rPr>
          <w:rFonts w:ascii="Verdana" w:hAnsi="Verdana"/>
          <w:b/>
          <w:color w:val="000000"/>
          <w:sz w:val="18"/>
          <w:szCs w:val="18"/>
        </w:rPr>
        <w:t>piritramid</w:t>
      </w:r>
      <w:proofErr w:type="spellEnd"/>
      <w:r w:rsidR="00D96BED" w:rsidRPr="00483A94">
        <w:rPr>
          <w:rFonts w:ascii="Verdana" w:hAnsi="Verdana"/>
          <w:b/>
          <w:color w:val="000000"/>
          <w:sz w:val="18"/>
          <w:szCs w:val="18"/>
        </w:rPr>
        <w:t xml:space="preserve"> uporabljamo za zdravljenje akutne bolečine </w:t>
      </w:r>
      <w:r w:rsidR="00D96BED" w:rsidRPr="00483A94">
        <w:rPr>
          <w:rFonts w:ascii="Verdana" w:hAnsi="Verdana"/>
          <w:b/>
          <w:color w:val="000000"/>
          <w:sz w:val="18"/>
          <w:szCs w:val="18"/>
        </w:rPr>
        <w:br/>
        <w:t xml:space="preserve">c. Morfij je </w:t>
      </w:r>
      <w:proofErr w:type="spellStart"/>
      <w:r w:rsidR="00D96BED" w:rsidRPr="00483A94">
        <w:rPr>
          <w:rFonts w:ascii="Verdana" w:hAnsi="Verdana"/>
          <w:b/>
          <w:color w:val="000000"/>
          <w:sz w:val="18"/>
          <w:szCs w:val="18"/>
        </w:rPr>
        <w:t>venulodilatator</w:t>
      </w:r>
      <w:proofErr w:type="spellEnd"/>
      <w:r w:rsidR="00D96BED" w:rsidRPr="00483A94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="00D96BED" w:rsidRPr="00483A94">
        <w:rPr>
          <w:rFonts w:ascii="Verdana" w:hAnsi="Verdana"/>
          <w:b/>
          <w:color w:val="000000"/>
          <w:sz w:val="18"/>
          <w:szCs w:val="18"/>
        </w:rPr>
        <w:br/>
      </w:r>
      <w:r w:rsidR="00D96BED">
        <w:rPr>
          <w:rFonts w:ascii="Verdana" w:hAnsi="Verdana"/>
          <w:color w:val="000000"/>
          <w:sz w:val="18"/>
          <w:szCs w:val="18"/>
        </w:rPr>
        <w:t xml:space="preserve">d. Pri poškodovancu z VAS </w:t>
      </w:r>
      <w:r w:rsidR="00483A94">
        <w:rPr>
          <w:rFonts w:ascii="Verdana" w:hAnsi="Verdana"/>
          <w:color w:val="000000"/>
          <w:sz w:val="18"/>
          <w:szCs w:val="18"/>
        </w:rPr>
        <w:t xml:space="preserve">7 je zdravilo izbora </w:t>
      </w:r>
      <w:proofErr w:type="spellStart"/>
      <w:r w:rsidR="00483A94">
        <w:rPr>
          <w:rFonts w:ascii="Verdana" w:hAnsi="Verdana"/>
          <w:color w:val="000000"/>
          <w:sz w:val="18"/>
          <w:szCs w:val="18"/>
        </w:rPr>
        <w:t>tramadol</w:t>
      </w:r>
      <w:proofErr w:type="spellEnd"/>
      <w:r w:rsidR="00483A94">
        <w:rPr>
          <w:rFonts w:ascii="Verdana" w:hAnsi="Verdana"/>
          <w:color w:val="000000"/>
          <w:sz w:val="18"/>
          <w:szCs w:val="18"/>
        </w:rPr>
        <w:t xml:space="preserve"> </w:t>
      </w:r>
      <w:r w:rsidR="00483A94">
        <w:rPr>
          <w:rFonts w:ascii="Verdana" w:hAnsi="Verdana"/>
          <w:color w:val="000000"/>
          <w:sz w:val="18"/>
          <w:szCs w:val="18"/>
        </w:rPr>
        <w:br/>
      </w:r>
      <w:r w:rsidR="00483A94">
        <w:rPr>
          <w:rFonts w:ascii="Verdana" w:hAnsi="Verdana"/>
          <w:color w:val="000000"/>
          <w:sz w:val="18"/>
          <w:szCs w:val="18"/>
        </w:rPr>
        <w:br/>
        <w:t>18</w:t>
      </w:r>
      <w:r w:rsidR="00D96BED">
        <w:rPr>
          <w:rFonts w:ascii="Verdana" w:hAnsi="Verdana"/>
          <w:color w:val="000000"/>
          <w:sz w:val="18"/>
          <w:szCs w:val="18"/>
        </w:rPr>
        <w:t>.</w:t>
      </w:r>
      <w:r w:rsidR="00483A94">
        <w:rPr>
          <w:rFonts w:ascii="Verdana" w:hAnsi="Verdana"/>
          <w:color w:val="000000"/>
          <w:sz w:val="18"/>
          <w:szCs w:val="18"/>
        </w:rPr>
        <w:t xml:space="preserve"> </w:t>
      </w:r>
      <w:r w:rsidR="00D96BED">
        <w:rPr>
          <w:rFonts w:ascii="Verdana" w:hAnsi="Verdana"/>
          <w:color w:val="000000"/>
          <w:sz w:val="18"/>
          <w:szCs w:val="18"/>
        </w:rPr>
        <w:t xml:space="preserve">Katera stanja lahko </w:t>
      </w:r>
      <w:proofErr w:type="spellStart"/>
      <w:r w:rsidR="00D96BED">
        <w:rPr>
          <w:rFonts w:ascii="Verdana" w:hAnsi="Verdana"/>
          <w:color w:val="000000"/>
          <w:sz w:val="18"/>
          <w:szCs w:val="18"/>
        </w:rPr>
        <w:t>Dg</w:t>
      </w:r>
      <w:proofErr w:type="spellEnd"/>
      <w:r w:rsidR="00D96BED">
        <w:rPr>
          <w:rFonts w:ascii="Verdana" w:hAnsi="Verdana"/>
          <w:color w:val="000000"/>
          <w:sz w:val="18"/>
          <w:szCs w:val="18"/>
        </w:rPr>
        <w:t xml:space="preserve"> s prenosnim UZ na terenu(ni pisalo FAST, ampak točno tako) </w:t>
      </w:r>
      <w:r w:rsidR="00D96BED">
        <w:rPr>
          <w:rFonts w:ascii="Verdana" w:hAnsi="Verdana"/>
          <w:color w:val="000000"/>
          <w:sz w:val="18"/>
          <w:szCs w:val="18"/>
        </w:rPr>
        <w:br/>
      </w:r>
      <w:r w:rsidR="00D96BED" w:rsidRPr="00483A94">
        <w:rPr>
          <w:rFonts w:ascii="Verdana" w:hAnsi="Verdana"/>
          <w:b/>
          <w:color w:val="000000"/>
          <w:sz w:val="18"/>
          <w:szCs w:val="18"/>
        </w:rPr>
        <w:t xml:space="preserve">a. </w:t>
      </w:r>
      <w:proofErr w:type="spellStart"/>
      <w:r w:rsidR="00D96BED" w:rsidRPr="00483A94">
        <w:rPr>
          <w:rFonts w:ascii="Verdana" w:hAnsi="Verdana"/>
          <w:b/>
          <w:color w:val="000000"/>
          <w:sz w:val="18"/>
          <w:szCs w:val="18"/>
        </w:rPr>
        <w:t>hipovolemija</w:t>
      </w:r>
      <w:proofErr w:type="spellEnd"/>
      <w:r w:rsidR="00D96BED" w:rsidRPr="00483A94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="00D96BED" w:rsidRPr="00483A94">
        <w:rPr>
          <w:rFonts w:ascii="Verdana" w:hAnsi="Verdana"/>
          <w:b/>
          <w:color w:val="000000"/>
          <w:sz w:val="18"/>
          <w:szCs w:val="18"/>
        </w:rPr>
        <w:br/>
        <w:t xml:space="preserve">b. </w:t>
      </w:r>
      <w:proofErr w:type="spellStart"/>
      <w:r w:rsidR="00D96BED" w:rsidRPr="00483A94">
        <w:rPr>
          <w:rFonts w:ascii="Verdana" w:hAnsi="Verdana"/>
          <w:b/>
          <w:color w:val="000000"/>
          <w:sz w:val="18"/>
          <w:szCs w:val="18"/>
        </w:rPr>
        <w:t>pnevmotoraks</w:t>
      </w:r>
      <w:proofErr w:type="spellEnd"/>
      <w:r w:rsidR="00D96BED">
        <w:rPr>
          <w:rFonts w:ascii="Verdana" w:hAnsi="Verdana"/>
          <w:color w:val="000000"/>
          <w:sz w:val="18"/>
          <w:szCs w:val="18"/>
        </w:rPr>
        <w:t xml:space="preserve"> </w:t>
      </w:r>
      <w:r w:rsidR="00D96BED">
        <w:rPr>
          <w:rFonts w:ascii="Verdana" w:hAnsi="Verdana"/>
          <w:color w:val="000000"/>
          <w:sz w:val="18"/>
          <w:szCs w:val="18"/>
        </w:rPr>
        <w:br/>
        <w:t xml:space="preserve">c. </w:t>
      </w:r>
      <w:r w:rsidR="00705EB6">
        <w:rPr>
          <w:rFonts w:ascii="Verdana" w:hAnsi="Verdana"/>
          <w:color w:val="000000"/>
          <w:sz w:val="18"/>
          <w:szCs w:val="18"/>
        </w:rPr>
        <w:t xml:space="preserve">srčni infarkt </w:t>
      </w:r>
      <w:r w:rsidR="00705EB6">
        <w:rPr>
          <w:rFonts w:ascii="Verdana" w:hAnsi="Verdana"/>
          <w:color w:val="000000"/>
          <w:sz w:val="18"/>
          <w:szCs w:val="18"/>
        </w:rPr>
        <w:br/>
        <w:t xml:space="preserve">d. </w:t>
      </w:r>
      <w:proofErr w:type="spellStart"/>
      <w:r w:rsidR="00705EB6">
        <w:rPr>
          <w:rFonts w:ascii="Verdana" w:hAnsi="Verdana"/>
          <w:color w:val="000000"/>
          <w:sz w:val="18"/>
          <w:szCs w:val="18"/>
        </w:rPr>
        <w:t>hipok</w:t>
      </w:r>
      <w:r w:rsidR="00D96BED">
        <w:rPr>
          <w:rFonts w:ascii="Verdana" w:hAnsi="Verdana"/>
          <w:color w:val="000000"/>
          <w:sz w:val="18"/>
          <w:szCs w:val="18"/>
        </w:rPr>
        <w:t>aliemija</w:t>
      </w:r>
      <w:proofErr w:type="spellEnd"/>
      <w:r w:rsidR="00D96BED">
        <w:rPr>
          <w:rFonts w:ascii="Verdana" w:hAnsi="Verdana"/>
          <w:color w:val="000000"/>
          <w:sz w:val="18"/>
          <w:szCs w:val="18"/>
        </w:rPr>
        <w:t xml:space="preserve"> </w:t>
      </w:r>
      <w:r w:rsidR="00D96BED">
        <w:rPr>
          <w:rFonts w:ascii="Verdana" w:hAnsi="Verdana"/>
          <w:color w:val="000000"/>
          <w:sz w:val="18"/>
          <w:szCs w:val="18"/>
        </w:rPr>
        <w:br/>
      </w:r>
      <w:r w:rsidR="00D96BED">
        <w:rPr>
          <w:rFonts w:ascii="Verdana" w:hAnsi="Verdana"/>
          <w:color w:val="000000"/>
          <w:sz w:val="18"/>
          <w:szCs w:val="18"/>
        </w:rPr>
        <w:br/>
        <w:t>1</w:t>
      </w:r>
      <w:r w:rsidR="00483A94">
        <w:rPr>
          <w:rFonts w:ascii="Verdana" w:hAnsi="Verdana"/>
          <w:color w:val="000000"/>
          <w:sz w:val="18"/>
          <w:szCs w:val="18"/>
        </w:rPr>
        <w:t>9</w:t>
      </w:r>
      <w:r w:rsidR="00D96BED">
        <w:rPr>
          <w:rFonts w:ascii="Verdana" w:hAnsi="Verdana"/>
          <w:color w:val="000000"/>
          <w:sz w:val="18"/>
          <w:szCs w:val="18"/>
        </w:rPr>
        <w:t>.</w:t>
      </w:r>
      <w:r w:rsidR="00483A94">
        <w:rPr>
          <w:rFonts w:ascii="Verdana" w:hAnsi="Verdana"/>
          <w:color w:val="000000"/>
          <w:sz w:val="18"/>
          <w:szCs w:val="18"/>
        </w:rPr>
        <w:t xml:space="preserve"> </w:t>
      </w:r>
      <w:r w:rsidR="00D96BED">
        <w:rPr>
          <w:rFonts w:ascii="Verdana" w:hAnsi="Verdana"/>
          <w:color w:val="000000"/>
          <w:sz w:val="18"/>
          <w:szCs w:val="18"/>
        </w:rPr>
        <w:t xml:space="preserve">Adrenalin pri oživljanju: </w:t>
      </w:r>
      <w:r w:rsidR="00D96BED">
        <w:rPr>
          <w:rFonts w:ascii="Verdana" w:hAnsi="Verdana"/>
          <w:color w:val="000000"/>
          <w:sz w:val="18"/>
          <w:szCs w:val="18"/>
        </w:rPr>
        <w:br/>
      </w:r>
      <w:r w:rsidR="00D96BED" w:rsidRPr="00483A94">
        <w:rPr>
          <w:rFonts w:ascii="Verdana" w:hAnsi="Verdana"/>
          <w:b/>
          <w:color w:val="000000"/>
          <w:sz w:val="18"/>
          <w:szCs w:val="18"/>
        </w:rPr>
        <w:t xml:space="preserve">a. vpliva na pretok v koronarnem žilju </w:t>
      </w:r>
      <w:r w:rsidR="00D96BED" w:rsidRPr="00483A94">
        <w:rPr>
          <w:rFonts w:ascii="Verdana" w:hAnsi="Verdana"/>
          <w:b/>
          <w:color w:val="000000"/>
          <w:sz w:val="18"/>
          <w:szCs w:val="18"/>
        </w:rPr>
        <w:br/>
      </w:r>
      <w:r w:rsidR="00D96BED">
        <w:rPr>
          <w:rFonts w:ascii="Verdana" w:hAnsi="Verdana"/>
          <w:color w:val="000000"/>
          <w:sz w:val="18"/>
          <w:szCs w:val="18"/>
        </w:rPr>
        <w:t xml:space="preserve">b. ne vpliva na pretok v možganskem žilju </w:t>
      </w:r>
      <w:r w:rsidR="00D96BED">
        <w:rPr>
          <w:rFonts w:ascii="Verdana" w:hAnsi="Verdana"/>
          <w:color w:val="000000"/>
          <w:sz w:val="18"/>
          <w:szCs w:val="18"/>
        </w:rPr>
        <w:br/>
      </w:r>
      <w:r w:rsidR="00D96BED" w:rsidRPr="00483A94">
        <w:rPr>
          <w:rFonts w:ascii="Verdana" w:hAnsi="Verdana"/>
          <w:b/>
          <w:color w:val="000000"/>
          <w:sz w:val="18"/>
          <w:szCs w:val="18"/>
        </w:rPr>
        <w:t>c. deluje na alfa in beta</w:t>
      </w:r>
      <w:r w:rsidR="00705EB6" w:rsidRPr="00483A94">
        <w:rPr>
          <w:rFonts w:ascii="Verdana" w:hAnsi="Verdana"/>
          <w:b/>
          <w:color w:val="000000"/>
          <w:sz w:val="18"/>
          <w:szCs w:val="18"/>
        </w:rPr>
        <w:t xml:space="preserve"> </w:t>
      </w:r>
      <w:proofErr w:type="spellStart"/>
      <w:r w:rsidR="00705EB6" w:rsidRPr="00483A94">
        <w:rPr>
          <w:rFonts w:ascii="Verdana" w:hAnsi="Verdana"/>
          <w:b/>
          <w:color w:val="000000"/>
          <w:sz w:val="18"/>
          <w:szCs w:val="18"/>
        </w:rPr>
        <w:t>adrenergične</w:t>
      </w:r>
      <w:proofErr w:type="spellEnd"/>
      <w:r w:rsidR="00D96BED" w:rsidRPr="00483A94">
        <w:rPr>
          <w:rFonts w:ascii="Verdana" w:hAnsi="Verdana"/>
          <w:b/>
          <w:color w:val="000000"/>
          <w:sz w:val="18"/>
          <w:szCs w:val="18"/>
        </w:rPr>
        <w:t xml:space="preserve"> receptorje </w:t>
      </w:r>
      <w:r w:rsidR="00D96BED" w:rsidRPr="00483A94">
        <w:rPr>
          <w:rFonts w:ascii="Verdana" w:hAnsi="Verdana"/>
          <w:b/>
          <w:color w:val="000000"/>
          <w:sz w:val="18"/>
          <w:szCs w:val="18"/>
        </w:rPr>
        <w:br/>
        <w:t xml:space="preserve">d. povzroči </w:t>
      </w:r>
      <w:proofErr w:type="spellStart"/>
      <w:r w:rsidR="00705EB6" w:rsidRPr="00483A94">
        <w:rPr>
          <w:rFonts w:ascii="Verdana" w:hAnsi="Verdana"/>
          <w:b/>
          <w:color w:val="000000"/>
          <w:sz w:val="18"/>
          <w:szCs w:val="18"/>
        </w:rPr>
        <w:t>konstrikcijo</w:t>
      </w:r>
      <w:proofErr w:type="spellEnd"/>
      <w:r w:rsidR="00705EB6" w:rsidRPr="00483A94">
        <w:rPr>
          <w:rFonts w:ascii="Verdana" w:hAnsi="Verdana"/>
          <w:b/>
          <w:color w:val="000000"/>
          <w:sz w:val="18"/>
          <w:szCs w:val="18"/>
        </w:rPr>
        <w:t xml:space="preserve"> </w:t>
      </w:r>
      <w:proofErr w:type="spellStart"/>
      <w:r w:rsidR="00483A94" w:rsidRPr="00483A94">
        <w:rPr>
          <w:rFonts w:ascii="Verdana" w:hAnsi="Verdana"/>
          <w:b/>
          <w:color w:val="000000"/>
          <w:sz w:val="18"/>
          <w:szCs w:val="18"/>
        </w:rPr>
        <w:t>splanhničnega</w:t>
      </w:r>
      <w:proofErr w:type="spellEnd"/>
      <w:r w:rsidR="00483A94" w:rsidRPr="00483A94">
        <w:rPr>
          <w:rFonts w:ascii="Verdana" w:hAnsi="Verdana"/>
          <w:b/>
          <w:color w:val="000000"/>
          <w:sz w:val="18"/>
          <w:szCs w:val="18"/>
        </w:rPr>
        <w:t xml:space="preserve"> žilja </w:t>
      </w:r>
      <w:r w:rsidR="00483A94" w:rsidRPr="00483A94">
        <w:rPr>
          <w:rFonts w:ascii="Verdana" w:hAnsi="Verdana"/>
          <w:b/>
          <w:color w:val="000000"/>
          <w:sz w:val="18"/>
          <w:szCs w:val="18"/>
        </w:rPr>
        <w:br/>
      </w:r>
      <w:r w:rsidR="00483A94">
        <w:rPr>
          <w:rFonts w:ascii="Verdana" w:hAnsi="Verdana"/>
          <w:color w:val="000000"/>
          <w:sz w:val="18"/>
          <w:szCs w:val="18"/>
        </w:rPr>
        <w:br/>
        <w:t>20</w:t>
      </w:r>
      <w:r w:rsidR="00D96BED">
        <w:rPr>
          <w:rFonts w:ascii="Verdana" w:hAnsi="Verdana"/>
          <w:color w:val="000000"/>
          <w:sz w:val="18"/>
          <w:szCs w:val="18"/>
        </w:rPr>
        <w:t>.</w:t>
      </w:r>
      <w:r w:rsidR="00483A94">
        <w:rPr>
          <w:rFonts w:ascii="Verdana" w:hAnsi="Verdana"/>
          <w:color w:val="000000"/>
          <w:sz w:val="18"/>
          <w:szCs w:val="18"/>
        </w:rPr>
        <w:t xml:space="preserve"> </w:t>
      </w:r>
      <w:r w:rsidR="00D96BED">
        <w:rPr>
          <w:rFonts w:ascii="Verdana" w:hAnsi="Verdana"/>
          <w:color w:val="000000"/>
          <w:sz w:val="18"/>
          <w:szCs w:val="18"/>
        </w:rPr>
        <w:t xml:space="preserve">Vztrajna VF: </w:t>
      </w:r>
      <w:r w:rsidR="00D96BED">
        <w:rPr>
          <w:rFonts w:ascii="Verdana" w:hAnsi="Verdana"/>
          <w:color w:val="000000"/>
          <w:sz w:val="18"/>
          <w:szCs w:val="18"/>
        </w:rPr>
        <w:br/>
      </w:r>
      <w:r w:rsidR="00D96BED" w:rsidRPr="00483A94">
        <w:rPr>
          <w:rFonts w:ascii="Verdana" w:hAnsi="Verdana"/>
          <w:b/>
          <w:color w:val="000000"/>
          <w:sz w:val="18"/>
          <w:szCs w:val="18"/>
        </w:rPr>
        <w:t>a.</w:t>
      </w:r>
      <w:r w:rsidR="00483A94" w:rsidRPr="00483A94">
        <w:rPr>
          <w:rFonts w:ascii="Verdana" w:hAnsi="Verdana"/>
          <w:b/>
          <w:color w:val="000000"/>
          <w:sz w:val="18"/>
          <w:szCs w:val="18"/>
        </w:rPr>
        <w:t xml:space="preserve"> poiščemo in razrešimo morebiten</w:t>
      </w:r>
      <w:r w:rsidR="00D96BED" w:rsidRPr="00483A94">
        <w:rPr>
          <w:rFonts w:ascii="Verdana" w:hAnsi="Verdana"/>
          <w:b/>
          <w:color w:val="000000"/>
          <w:sz w:val="18"/>
          <w:szCs w:val="18"/>
        </w:rPr>
        <w:t xml:space="preserve"> vzrok motnje </w:t>
      </w:r>
      <w:r w:rsidR="00D96BED" w:rsidRPr="00483A94">
        <w:rPr>
          <w:rFonts w:ascii="Verdana" w:hAnsi="Verdana"/>
          <w:b/>
          <w:color w:val="000000"/>
          <w:sz w:val="18"/>
          <w:szCs w:val="18"/>
        </w:rPr>
        <w:br/>
        <w:t xml:space="preserve">b. </w:t>
      </w:r>
      <w:r w:rsidR="00705EB6" w:rsidRPr="00483A94">
        <w:rPr>
          <w:rFonts w:ascii="Verdana" w:hAnsi="Verdana"/>
          <w:b/>
          <w:color w:val="000000"/>
          <w:sz w:val="18"/>
          <w:szCs w:val="18"/>
        </w:rPr>
        <w:t>ponovimo odmerek</w:t>
      </w:r>
      <w:r w:rsidR="00D96BED" w:rsidRPr="00483A94">
        <w:rPr>
          <w:rFonts w:ascii="Verdana" w:hAnsi="Verdana"/>
          <w:b/>
          <w:color w:val="000000"/>
          <w:sz w:val="18"/>
          <w:szCs w:val="18"/>
        </w:rPr>
        <w:t xml:space="preserve"> </w:t>
      </w:r>
      <w:proofErr w:type="spellStart"/>
      <w:r w:rsidR="00D96BED" w:rsidRPr="00483A94">
        <w:rPr>
          <w:rFonts w:ascii="Verdana" w:hAnsi="Verdana"/>
          <w:b/>
          <w:color w:val="000000"/>
          <w:sz w:val="18"/>
          <w:szCs w:val="18"/>
        </w:rPr>
        <w:t>amiodarona</w:t>
      </w:r>
      <w:proofErr w:type="spellEnd"/>
      <w:r w:rsidR="00D96BED" w:rsidRPr="00483A94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="00705EB6" w:rsidRPr="00483A94">
        <w:rPr>
          <w:rFonts w:ascii="Verdana" w:hAnsi="Verdana"/>
          <w:b/>
          <w:color w:val="000000"/>
          <w:sz w:val="18"/>
          <w:szCs w:val="18"/>
        </w:rPr>
        <w:t>150 mg</w:t>
      </w:r>
      <w:r w:rsidR="00D96BED" w:rsidRPr="00483A94">
        <w:rPr>
          <w:rFonts w:ascii="Verdana" w:hAnsi="Verdana"/>
          <w:b/>
          <w:color w:val="000000"/>
          <w:sz w:val="18"/>
          <w:szCs w:val="18"/>
        </w:rPr>
        <w:br/>
      </w:r>
      <w:r w:rsidR="00D96BED">
        <w:rPr>
          <w:rFonts w:ascii="Verdana" w:hAnsi="Verdana"/>
          <w:color w:val="000000"/>
          <w:sz w:val="18"/>
          <w:szCs w:val="18"/>
        </w:rPr>
        <w:t xml:space="preserve">c. položaj ročk ni pomemben </w:t>
      </w:r>
      <w:r w:rsidR="00D96BED">
        <w:rPr>
          <w:rFonts w:ascii="Verdana" w:hAnsi="Verdana"/>
          <w:color w:val="000000"/>
          <w:sz w:val="18"/>
          <w:szCs w:val="18"/>
        </w:rPr>
        <w:br/>
        <w:t>d. po vstavitvi LMA na</w:t>
      </w:r>
      <w:r w:rsidR="00483A94">
        <w:rPr>
          <w:rFonts w:ascii="Verdana" w:hAnsi="Verdana"/>
          <w:color w:val="000000"/>
          <w:sz w:val="18"/>
          <w:szCs w:val="18"/>
        </w:rPr>
        <w:t xml:space="preserve">daljujemo z oživljanjem 30:2 </w:t>
      </w:r>
      <w:r w:rsidR="00483A94">
        <w:rPr>
          <w:rFonts w:ascii="Verdana" w:hAnsi="Verdana"/>
          <w:color w:val="000000"/>
          <w:sz w:val="18"/>
          <w:szCs w:val="18"/>
        </w:rPr>
        <w:br/>
      </w:r>
      <w:r w:rsidR="00483A94">
        <w:rPr>
          <w:rFonts w:ascii="Verdana" w:hAnsi="Verdana"/>
          <w:color w:val="000000"/>
          <w:sz w:val="18"/>
          <w:szCs w:val="18"/>
        </w:rPr>
        <w:br/>
        <w:t>21</w:t>
      </w:r>
      <w:r w:rsidR="00D96BED">
        <w:rPr>
          <w:rFonts w:ascii="Verdana" w:hAnsi="Verdana"/>
          <w:color w:val="000000"/>
          <w:sz w:val="18"/>
          <w:szCs w:val="18"/>
        </w:rPr>
        <w:t xml:space="preserve">. Peptična razjeda: </w:t>
      </w:r>
      <w:r w:rsidR="00D96BED">
        <w:rPr>
          <w:rFonts w:ascii="Verdana" w:hAnsi="Verdana"/>
          <w:color w:val="000000"/>
          <w:sz w:val="18"/>
          <w:szCs w:val="18"/>
        </w:rPr>
        <w:br/>
      </w:r>
      <w:r w:rsidR="00D96BED" w:rsidRPr="00483A94">
        <w:rPr>
          <w:rFonts w:ascii="Verdana" w:hAnsi="Verdana"/>
          <w:b/>
          <w:color w:val="000000"/>
          <w:sz w:val="18"/>
          <w:szCs w:val="18"/>
        </w:rPr>
        <w:t>a. po</w:t>
      </w:r>
      <w:r w:rsidR="00705EB6" w:rsidRPr="00483A94">
        <w:rPr>
          <w:rFonts w:ascii="Verdana" w:hAnsi="Verdana"/>
          <w:b/>
          <w:color w:val="000000"/>
          <w:sz w:val="18"/>
          <w:szCs w:val="18"/>
        </w:rPr>
        <w:t xml:space="preserve">vzročitelj je </w:t>
      </w:r>
      <w:proofErr w:type="spellStart"/>
      <w:r w:rsidR="00705EB6" w:rsidRPr="00483A94">
        <w:rPr>
          <w:rFonts w:ascii="Verdana" w:hAnsi="Verdana"/>
          <w:b/>
          <w:color w:val="000000"/>
          <w:sz w:val="18"/>
          <w:szCs w:val="18"/>
        </w:rPr>
        <w:t>H.pylori</w:t>
      </w:r>
      <w:proofErr w:type="spellEnd"/>
      <w:r w:rsidR="00705EB6" w:rsidRPr="00483A94">
        <w:rPr>
          <w:rFonts w:ascii="Verdana" w:hAnsi="Verdana"/>
          <w:b/>
          <w:color w:val="000000"/>
          <w:sz w:val="18"/>
          <w:szCs w:val="18"/>
        </w:rPr>
        <w:t>, ki je G-</w:t>
      </w:r>
      <w:r w:rsidR="00D96BED" w:rsidRPr="00483A94">
        <w:rPr>
          <w:rFonts w:ascii="Verdana" w:hAnsi="Verdana"/>
          <w:b/>
          <w:color w:val="000000"/>
          <w:sz w:val="18"/>
          <w:szCs w:val="18"/>
        </w:rPr>
        <w:t xml:space="preserve"> bacil </w:t>
      </w:r>
      <w:r w:rsidR="00D96BED" w:rsidRPr="00483A94">
        <w:rPr>
          <w:rFonts w:ascii="Verdana" w:hAnsi="Verdana"/>
          <w:b/>
          <w:color w:val="000000"/>
          <w:sz w:val="18"/>
          <w:szCs w:val="18"/>
        </w:rPr>
        <w:br/>
        <w:t xml:space="preserve">b. pogostejša v dvanajstniku </w:t>
      </w:r>
      <w:r w:rsidR="00D96BED" w:rsidRPr="00483A94">
        <w:rPr>
          <w:rFonts w:ascii="Verdana" w:hAnsi="Verdana"/>
          <w:b/>
          <w:color w:val="000000"/>
          <w:sz w:val="18"/>
          <w:szCs w:val="18"/>
        </w:rPr>
        <w:br/>
      </w:r>
      <w:r w:rsidR="00D96BED">
        <w:rPr>
          <w:rFonts w:ascii="Verdana" w:hAnsi="Verdana"/>
          <w:color w:val="000000"/>
          <w:sz w:val="18"/>
          <w:szCs w:val="18"/>
        </w:rPr>
        <w:t xml:space="preserve">c. z H2 receptorski inhibitor jo ozdravi v 80-85 v 8 tednih </w:t>
      </w:r>
      <w:r w:rsidR="00D96BED">
        <w:rPr>
          <w:rFonts w:ascii="Verdana" w:hAnsi="Verdana"/>
          <w:color w:val="000000"/>
          <w:sz w:val="18"/>
          <w:szCs w:val="18"/>
        </w:rPr>
        <w:br/>
        <w:t xml:space="preserve">d. </w:t>
      </w:r>
      <w:proofErr w:type="spellStart"/>
      <w:r w:rsidR="00D96BED">
        <w:rPr>
          <w:rFonts w:ascii="Verdana" w:hAnsi="Verdana"/>
          <w:color w:val="000000"/>
          <w:sz w:val="18"/>
          <w:szCs w:val="18"/>
        </w:rPr>
        <w:t>zollinger</w:t>
      </w:r>
      <w:proofErr w:type="spellEnd"/>
      <w:r w:rsidR="00D96BED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D96BED">
        <w:rPr>
          <w:rFonts w:ascii="Verdana" w:hAnsi="Verdana"/>
          <w:color w:val="000000"/>
          <w:sz w:val="18"/>
          <w:szCs w:val="18"/>
        </w:rPr>
        <w:t>ellison</w:t>
      </w:r>
      <w:proofErr w:type="spellEnd"/>
      <w:r w:rsidR="00D96BED">
        <w:rPr>
          <w:rFonts w:ascii="Verdana" w:hAnsi="Verdana"/>
          <w:color w:val="000000"/>
          <w:sz w:val="18"/>
          <w:szCs w:val="18"/>
        </w:rPr>
        <w:t xml:space="preserve"> sindrom je posledica </w:t>
      </w:r>
      <w:proofErr w:type="spellStart"/>
      <w:r w:rsidR="00D96BED">
        <w:rPr>
          <w:rFonts w:ascii="Verdana" w:hAnsi="Verdana"/>
          <w:color w:val="000000"/>
          <w:sz w:val="18"/>
          <w:szCs w:val="18"/>
        </w:rPr>
        <w:t>hip</w:t>
      </w:r>
      <w:r w:rsidR="00483A94">
        <w:rPr>
          <w:rFonts w:ascii="Verdana" w:hAnsi="Verdana"/>
          <w:color w:val="000000"/>
          <w:sz w:val="18"/>
          <w:szCs w:val="18"/>
        </w:rPr>
        <w:t>osekrecije</w:t>
      </w:r>
      <w:proofErr w:type="spellEnd"/>
      <w:r w:rsidR="00483A94">
        <w:rPr>
          <w:rFonts w:ascii="Verdana" w:hAnsi="Verdana"/>
          <w:color w:val="000000"/>
          <w:sz w:val="18"/>
          <w:szCs w:val="18"/>
        </w:rPr>
        <w:t xml:space="preserve"> želodčne kisline </w:t>
      </w:r>
      <w:r w:rsidR="00483A94">
        <w:rPr>
          <w:rFonts w:ascii="Verdana" w:hAnsi="Verdana"/>
          <w:color w:val="000000"/>
          <w:sz w:val="18"/>
          <w:szCs w:val="18"/>
        </w:rPr>
        <w:br/>
      </w:r>
      <w:r w:rsidR="00483A94">
        <w:rPr>
          <w:rFonts w:ascii="Verdana" w:hAnsi="Verdana"/>
          <w:color w:val="000000"/>
          <w:sz w:val="18"/>
          <w:szCs w:val="18"/>
        </w:rPr>
        <w:br/>
        <w:t>22</w:t>
      </w:r>
      <w:r w:rsidR="00D96BED">
        <w:rPr>
          <w:rFonts w:ascii="Verdana" w:hAnsi="Verdana"/>
          <w:color w:val="000000"/>
          <w:sz w:val="18"/>
          <w:szCs w:val="18"/>
        </w:rPr>
        <w:t xml:space="preserve">. Astmatični napad – kdaj </w:t>
      </w:r>
      <w:proofErr w:type="spellStart"/>
      <w:r w:rsidR="00D96BED">
        <w:rPr>
          <w:rFonts w:ascii="Verdana" w:hAnsi="Verdana"/>
          <w:color w:val="000000"/>
          <w:sz w:val="18"/>
          <w:szCs w:val="18"/>
        </w:rPr>
        <w:t>intubiraš</w:t>
      </w:r>
      <w:proofErr w:type="spellEnd"/>
      <w:r w:rsidR="00D96BED">
        <w:rPr>
          <w:rFonts w:ascii="Verdana" w:hAnsi="Verdana"/>
          <w:color w:val="000000"/>
          <w:sz w:val="18"/>
          <w:szCs w:val="18"/>
        </w:rPr>
        <w:t xml:space="preserve">? </w:t>
      </w:r>
      <w:r w:rsidR="00D96BED">
        <w:rPr>
          <w:rFonts w:ascii="Verdana" w:hAnsi="Verdana"/>
          <w:color w:val="000000"/>
          <w:sz w:val="18"/>
          <w:szCs w:val="18"/>
        </w:rPr>
        <w:br/>
      </w:r>
      <w:r w:rsidR="00D96BED" w:rsidRPr="00483A94">
        <w:rPr>
          <w:rFonts w:ascii="Verdana" w:hAnsi="Verdana"/>
          <w:b/>
          <w:color w:val="000000"/>
          <w:sz w:val="18"/>
          <w:szCs w:val="18"/>
        </w:rPr>
        <w:t xml:space="preserve">a. letargičen </w:t>
      </w:r>
      <w:r w:rsidR="00705EB6" w:rsidRPr="00483A94">
        <w:rPr>
          <w:rFonts w:ascii="Verdana" w:hAnsi="Verdana"/>
          <w:b/>
          <w:color w:val="000000"/>
          <w:sz w:val="18"/>
          <w:szCs w:val="18"/>
        </w:rPr>
        <w:t>ali nemiren</w:t>
      </w:r>
      <w:r w:rsidR="00705EB6" w:rsidRPr="00483A94">
        <w:rPr>
          <w:rFonts w:ascii="Verdana" w:hAnsi="Verdana"/>
          <w:b/>
          <w:color w:val="000000"/>
          <w:sz w:val="18"/>
          <w:szCs w:val="18"/>
        </w:rPr>
        <w:br/>
        <w:t>b. Sat. pod 92</w:t>
      </w:r>
      <w:r w:rsidR="00D96BED" w:rsidRPr="00483A94">
        <w:rPr>
          <w:rFonts w:ascii="Verdana" w:hAnsi="Verdana"/>
          <w:b/>
          <w:color w:val="000000"/>
          <w:sz w:val="18"/>
          <w:szCs w:val="18"/>
        </w:rPr>
        <w:br/>
      </w:r>
      <w:r w:rsidR="00D96BED">
        <w:rPr>
          <w:rFonts w:ascii="Verdana" w:hAnsi="Verdana"/>
          <w:color w:val="000000"/>
          <w:sz w:val="18"/>
          <w:szCs w:val="18"/>
        </w:rPr>
        <w:t>c. hu</w:t>
      </w:r>
      <w:r w:rsidR="00705EB6">
        <w:rPr>
          <w:rFonts w:ascii="Verdana" w:hAnsi="Verdana"/>
          <w:color w:val="000000"/>
          <w:sz w:val="18"/>
          <w:szCs w:val="18"/>
        </w:rPr>
        <w:t xml:space="preserve">da bolečina v prsnem košu </w:t>
      </w:r>
      <w:r w:rsidR="00705EB6">
        <w:rPr>
          <w:rFonts w:ascii="Verdana" w:hAnsi="Verdana"/>
          <w:color w:val="000000"/>
          <w:sz w:val="18"/>
          <w:szCs w:val="18"/>
        </w:rPr>
        <w:br/>
      </w:r>
      <w:r w:rsidR="00705EB6" w:rsidRPr="00483A94">
        <w:rPr>
          <w:rFonts w:ascii="Verdana" w:hAnsi="Verdana"/>
          <w:i/>
          <w:color w:val="000000"/>
          <w:sz w:val="18"/>
          <w:szCs w:val="18"/>
        </w:rPr>
        <w:t xml:space="preserve">d. </w:t>
      </w:r>
      <w:r w:rsidR="00483A94" w:rsidRPr="00483A94">
        <w:rPr>
          <w:rFonts w:ascii="Verdana" w:hAnsi="Verdana"/>
          <w:i/>
          <w:color w:val="000000"/>
          <w:sz w:val="18"/>
          <w:szCs w:val="18"/>
        </w:rPr>
        <w:t xml:space="preserve">postaja </w:t>
      </w:r>
      <w:proofErr w:type="spellStart"/>
      <w:r w:rsidR="00483A94" w:rsidRPr="00483A94">
        <w:rPr>
          <w:rFonts w:ascii="Verdana" w:hAnsi="Verdana"/>
          <w:i/>
          <w:color w:val="000000"/>
          <w:sz w:val="18"/>
          <w:szCs w:val="18"/>
        </w:rPr>
        <w:t>bradikarden</w:t>
      </w:r>
      <w:proofErr w:type="spellEnd"/>
      <w:r w:rsidR="00483A94">
        <w:rPr>
          <w:rFonts w:ascii="Verdana" w:hAnsi="Verdana"/>
          <w:i/>
          <w:color w:val="000000"/>
          <w:sz w:val="18"/>
          <w:szCs w:val="18"/>
        </w:rPr>
        <w:t>?</w:t>
      </w:r>
      <w:r w:rsidR="00483A94">
        <w:rPr>
          <w:rFonts w:ascii="Verdana" w:hAnsi="Verdana"/>
          <w:color w:val="000000"/>
          <w:sz w:val="18"/>
          <w:szCs w:val="18"/>
        </w:rPr>
        <w:br/>
      </w:r>
      <w:r w:rsidR="00483A94">
        <w:rPr>
          <w:rFonts w:ascii="Verdana" w:hAnsi="Verdana"/>
          <w:color w:val="000000"/>
          <w:sz w:val="18"/>
          <w:szCs w:val="18"/>
        </w:rPr>
        <w:br/>
        <w:t>23</w:t>
      </w:r>
      <w:r w:rsidR="00D96BED">
        <w:rPr>
          <w:rFonts w:ascii="Verdana" w:hAnsi="Verdana"/>
          <w:color w:val="000000"/>
          <w:sz w:val="18"/>
          <w:szCs w:val="18"/>
        </w:rPr>
        <w:t xml:space="preserve">. Opeklina – kaj se lahko zgodi zaradi spiranja s hladno tekočino? </w:t>
      </w:r>
      <w:r w:rsidR="00D96BED">
        <w:rPr>
          <w:rFonts w:ascii="Verdana" w:hAnsi="Verdana"/>
          <w:color w:val="000000"/>
          <w:sz w:val="18"/>
          <w:szCs w:val="18"/>
        </w:rPr>
        <w:br/>
        <w:t xml:space="preserve">a. bolečina </w:t>
      </w:r>
      <w:r w:rsidR="00D96BED">
        <w:rPr>
          <w:rFonts w:ascii="Verdana" w:hAnsi="Verdana"/>
          <w:color w:val="000000"/>
          <w:sz w:val="18"/>
          <w:szCs w:val="18"/>
        </w:rPr>
        <w:br/>
        <w:t xml:space="preserve">b. povečana </w:t>
      </w:r>
      <w:proofErr w:type="spellStart"/>
      <w:r w:rsidR="00D96BED">
        <w:rPr>
          <w:rFonts w:ascii="Verdana" w:hAnsi="Verdana"/>
          <w:color w:val="000000"/>
          <w:sz w:val="18"/>
          <w:szCs w:val="18"/>
        </w:rPr>
        <w:t>eksudacija</w:t>
      </w:r>
      <w:proofErr w:type="spellEnd"/>
      <w:r w:rsidR="00D96BED">
        <w:rPr>
          <w:rFonts w:ascii="Verdana" w:hAnsi="Verdana"/>
          <w:color w:val="000000"/>
          <w:sz w:val="18"/>
          <w:szCs w:val="18"/>
        </w:rPr>
        <w:t xml:space="preserve"> </w:t>
      </w:r>
      <w:r w:rsidR="00D96BED">
        <w:rPr>
          <w:rFonts w:ascii="Verdana" w:hAnsi="Verdana"/>
          <w:color w:val="000000"/>
          <w:sz w:val="18"/>
          <w:szCs w:val="18"/>
        </w:rPr>
        <w:br/>
      </w:r>
      <w:r w:rsidR="00D96BED" w:rsidRPr="00483A94">
        <w:rPr>
          <w:rFonts w:ascii="Verdana" w:hAnsi="Verdana"/>
          <w:i/>
          <w:color w:val="000000"/>
          <w:sz w:val="18"/>
          <w:szCs w:val="18"/>
        </w:rPr>
        <w:t xml:space="preserve">c. pride do </w:t>
      </w:r>
      <w:r w:rsidR="00483A94" w:rsidRPr="00483A94">
        <w:rPr>
          <w:rFonts w:ascii="Verdana" w:hAnsi="Verdana"/>
          <w:i/>
          <w:color w:val="000000"/>
          <w:sz w:val="18"/>
          <w:szCs w:val="18"/>
        </w:rPr>
        <w:t>okužbe</w:t>
      </w:r>
      <w:r w:rsidR="00483A94">
        <w:rPr>
          <w:rFonts w:ascii="Verdana" w:hAnsi="Verdana"/>
          <w:color w:val="000000"/>
          <w:sz w:val="18"/>
          <w:szCs w:val="18"/>
        </w:rPr>
        <w:t xml:space="preserve"> </w:t>
      </w:r>
      <w:r w:rsidR="00483A94">
        <w:rPr>
          <w:rFonts w:ascii="Verdana" w:hAnsi="Verdana"/>
          <w:color w:val="000000"/>
          <w:sz w:val="18"/>
          <w:szCs w:val="18"/>
        </w:rPr>
        <w:br/>
      </w:r>
      <w:r w:rsidR="00483A94" w:rsidRPr="00483A94">
        <w:rPr>
          <w:rFonts w:ascii="Verdana" w:hAnsi="Verdana"/>
          <w:b/>
          <w:color w:val="000000"/>
          <w:sz w:val="18"/>
          <w:szCs w:val="18"/>
        </w:rPr>
        <w:t>d. nič od naštetega</w:t>
      </w:r>
      <w:r w:rsidR="00483A94">
        <w:rPr>
          <w:rFonts w:ascii="Verdana" w:hAnsi="Verdana"/>
          <w:color w:val="000000"/>
          <w:sz w:val="18"/>
          <w:szCs w:val="18"/>
        </w:rPr>
        <w:t xml:space="preserve"> </w:t>
      </w:r>
      <w:r w:rsidR="00483A94">
        <w:rPr>
          <w:rFonts w:ascii="Verdana" w:hAnsi="Verdana"/>
          <w:color w:val="000000"/>
          <w:sz w:val="18"/>
          <w:szCs w:val="18"/>
        </w:rPr>
        <w:br/>
      </w:r>
      <w:r w:rsidR="00483A94">
        <w:rPr>
          <w:rFonts w:ascii="Verdana" w:hAnsi="Verdana"/>
          <w:color w:val="000000"/>
          <w:sz w:val="18"/>
          <w:szCs w:val="18"/>
        </w:rPr>
        <w:br/>
        <w:t>24</w:t>
      </w:r>
      <w:r w:rsidR="00D96BED">
        <w:rPr>
          <w:rFonts w:ascii="Verdana" w:hAnsi="Verdana"/>
          <w:color w:val="000000"/>
          <w:sz w:val="18"/>
          <w:szCs w:val="18"/>
        </w:rPr>
        <w:t xml:space="preserve">. Opeklina – zakaj/kako opečeni izgublja toploto? </w:t>
      </w:r>
      <w:r w:rsidR="00D96BED">
        <w:rPr>
          <w:rFonts w:ascii="Verdana" w:hAnsi="Verdana"/>
          <w:color w:val="000000"/>
          <w:sz w:val="18"/>
          <w:szCs w:val="18"/>
        </w:rPr>
        <w:br/>
      </w:r>
      <w:r w:rsidR="00D96BED" w:rsidRPr="000A372D">
        <w:rPr>
          <w:rFonts w:ascii="Verdana" w:hAnsi="Verdana"/>
          <w:b/>
          <w:color w:val="000000"/>
          <w:sz w:val="18"/>
          <w:szCs w:val="18"/>
        </w:rPr>
        <w:t xml:space="preserve">a. </w:t>
      </w:r>
      <w:proofErr w:type="spellStart"/>
      <w:r w:rsidR="00D96BED" w:rsidRPr="000A372D">
        <w:rPr>
          <w:rFonts w:ascii="Verdana" w:hAnsi="Verdana"/>
          <w:b/>
          <w:color w:val="000000"/>
          <w:sz w:val="18"/>
          <w:szCs w:val="18"/>
        </w:rPr>
        <w:t>evaporacija</w:t>
      </w:r>
      <w:proofErr w:type="spellEnd"/>
      <w:r w:rsidR="00D96BED" w:rsidRPr="000A372D">
        <w:rPr>
          <w:rFonts w:ascii="Verdana" w:hAnsi="Verdana"/>
          <w:b/>
          <w:color w:val="000000"/>
          <w:sz w:val="18"/>
          <w:szCs w:val="18"/>
        </w:rPr>
        <w:t xml:space="preserve"> iz opečene površine</w:t>
      </w:r>
      <w:r w:rsidR="00D96BED">
        <w:rPr>
          <w:rFonts w:ascii="Verdana" w:hAnsi="Verdana"/>
          <w:color w:val="000000"/>
          <w:sz w:val="18"/>
          <w:szCs w:val="18"/>
        </w:rPr>
        <w:t xml:space="preserve"> </w:t>
      </w:r>
      <w:r w:rsidR="00D96BED">
        <w:rPr>
          <w:rFonts w:ascii="Verdana" w:hAnsi="Verdana"/>
          <w:color w:val="000000"/>
          <w:sz w:val="18"/>
          <w:szCs w:val="18"/>
        </w:rPr>
        <w:br/>
        <w:t xml:space="preserve">b. zaradi razširjenih ven </w:t>
      </w:r>
      <w:r w:rsidR="00D96BED">
        <w:rPr>
          <w:rFonts w:ascii="Verdana" w:hAnsi="Verdana"/>
          <w:color w:val="000000"/>
          <w:sz w:val="18"/>
          <w:szCs w:val="18"/>
        </w:rPr>
        <w:br/>
        <w:t xml:space="preserve">c. zaradi šoka </w:t>
      </w:r>
      <w:r w:rsidR="00D96BED">
        <w:rPr>
          <w:rFonts w:ascii="Verdana" w:hAnsi="Verdana"/>
          <w:color w:val="000000"/>
          <w:sz w:val="18"/>
          <w:szCs w:val="18"/>
        </w:rPr>
        <w:br/>
        <w:t xml:space="preserve">d. nič od naštetega </w:t>
      </w:r>
      <w:r w:rsidR="00483A94">
        <w:rPr>
          <w:rFonts w:ascii="Verdana" w:hAnsi="Verdana"/>
          <w:color w:val="000000"/>
          <w:sz w:val="18"/>
          <w:szCs w:val="18"/>
        </w:rPr>
        <w:br/>
      </w:r>
      <w:r w:rsidR="00483A94">
        <w:rPr>
          <w:rFonts w:ascii="Verdana" w:hAnsi="Verdana"/>
          <w:color w:val="000000"/>
          <w:sz w:val="18"/>
          <w:szCs w:val="18"/>
        </w:rPr>
        <w:br/>
        <w:t>25</w:t>
      </w:r>
      <w:r w:rsidR="00705EB6">
        <w:rPr>
          <w:rFonts w:ascii="Verdana" w:hAnsi="Verdana"/>
          <w:color w:val="000000"/>
          <w:sz w:val="18"/>
          <w:szCs w:val="18"/>
        </w:rPr>
        <w:t xml:space="preserve">. Poškodba glave: </w:t>
      </w:r>
      <w:r w:rsidR="00705EB6">
        <w:rPr>
          <w:rFonts w:ascii="Verdana" w:hAnsi="Verdana"/>
          <w:color w:val="000000"/>
          <w:sz w:val="18"/>
          <w:szCs w:val="18"/>
        </w:rPr>
        <w:br/>
        <w:t>a. zvišan</w:t>
      </w:r>
      <w:r w:rsidR="00D96BED">
        <w:rPr>
          <w:rFonts w:ascii="Verdana" w:hAnsi="Verdana"/>
          <w:color w:val="000000"/>
          <w:sz w:val="18"/>
          <w:szCs w:val="18"/>
        </w:rPr>
        <w:t xml:space="preserve"> ICP izboljša </w:t>
      </w:r>
      <w:proofErr w:type="spellStart"/>
      <w:r w:rsidR="00D96BED">
        <w:rPr>
          <w:rFonts w:ascii="Verdana" w:hAnsi="Verdana"/>
          <w:color w:val="000000"/>
          <w:sz w:val="18"/>
          <w:szCs w:val="18"/>
        </w:rPr>
        <w:t>perfuzijo</w:t>
      </w:r>
      <w:proofErr w:type="spellEnd"/>
      <w:r w:rsidR="00D96BED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D96BED">
        <w:rPr>
          <w:rFonts w:ascii="Verdana" w:hAnsi="Verdana"/>
          <w:color w:val="000000"/>
          <w:sz w:val="18"/>
          <w:szCs w:val="18"/>
        </w:rPr>
        <w:t>možgan</w:t>
      </w:r>
      <w:proofErr w:type="spellEnd"/>
      <w:r w:rsidR="00D96BED">
        <w:rPr>
          <w:rFonts w:ascii="Verdana" w:hAnsi="Verdana"/>
          <w:color w:val="000000"/>
          <w:sz w:val="18"/>
          <w:szCs w:val="18"/>
        </w:rPr>
        <w:t xml:space="preserve"> </w:t>
      </w:r>
      <w:r w:rsidR="00D96BED">
        <w:rPr>
          <w:rFonts w:ascii="Verdana" w:hAnsi="Verdana"/>
          <w:color w:val="000000"/>
          <w:sz w:val="18"/>
          <w:szCs w:val="18"/>
        </w:rPr>
        <w:br/>
      </w:r>
      <w:r w:rsidR="00D96BED" w:rsidRPr="00705EB6">
        <w:rPr>
          <w:rFonts w:ascii="Verdana" w:hAnsi="Verdana"/>
          <w:b/>
          <w:color w:val="000000"/>
          <w:sz w:val="18"/>
          <w:szCs w:val="18"/>
        </w:rPr>
        <w:t xml:space="preserve">b. široka zenica je na strani </w:t>
      </w:r>
      <w:proofErr w:type="spellStart"/>
      <w:r w:rsidR="00D96BED" w:rsidRPr="00705EB6">
        <w:rPr>
          <w:rFonts w:ascii="Verdana" w:hAnsi="Verdana"/>
          <w:b/>
          <w:color w:val="000000"/>
          <w:sz w:val="18"/>
          <w:szCs w:val="18"/>
        </w:rPr>
        <w:t>intrakranialn</w:t>
      </w:r>
      <w:r w:rsidR="00705EB6" w:rsidRPr="00705EB6">
        <w:rPr>
          <w:rFonts w:ascii="Verdana" w:hAnsi="Verdana"/>
          <w:b/>
          <w:color w:val="000000"/>
          <w:sz w:val="18"/>
          <w:szCs w:val="18"/>
        </w:rPr>
        <w:t>e</w:t>
      </w:r>
      <w:proofErr w:type="spellEnd"/>
      <w:r w:rsidR="00705EB6" w:rsidRPr="00705EB6">
        <w:rPr>
          <w:rFonts w:ascii="Verdana" w:hAnsi="Verdana"/>
          <w:b/>
          <w:color w:val="000000"/>
          <w:sz w:val="18"/>
          <w:szCs w:val="18"/>
        </w:rPr>
        <w:t xml:space="preserve"> krvavitve </w:t>
      </w:r>
      <w:r w:rsidR="00705EB6" w:rsidRPr="00705EB6">
        <w:rPr>
          <w:rFonts w:ascii="Verdana" w:hAnsi="Verdana"/>
          <w:b/>
          <w:color w:val="000000"/>
          <w:sz w:val="18"/>
          <w:szCs w:val="18"/>
        </w:rPr>
        <w:br/>
        <w:t xml:space="preserve">c. </w:t>
      </w:r>
      <w:proofErr w:type="spellStart"/>
      <w:r w:rsidR="00705EB6" w:rsidRPr="00705EB6">
        <w:rPr>
          <w:rFonts w:ascii="Verdana" w:hAnsi="Verdana"/>
          <w:b/>
          <w:color w:val="000000"/>
          <w:sz w:val="18"/>
          <w:szCs w:val="18"/>
        </w:rPr>
        <w:t>Cushingov</w:t>
      </w:r>
      <w:proofErr w:type="spellEnd"/>
      <w:r w:rsidR="00705EB6" w:rsidRPr="00705EB6">
        <w:rPr>
          <w:rFonts w:ascii="Verdana" w:hAnsi="Verdana"/>
          <w:b/>
          <w:color w:val="000000"/>
          <w:sz w:val="18"/>
          <w:szCs w:val="18"/>
        </w:rPr>
        <w:t xml:space="preserve"> odgovor</w:t>
      </w:r>
      <w:r w:rsidR="00D96BED" w:rsidRPr="00705EB6">
        <w:rPr>
          <w:rFonts w:ascii="Verdana" w:hAnsi="Verdana"/>
          <w:b/>
          <w:color w:val="000000"/>
          <w:sz w:val="18"/>
          <w:szCs w:val="18"/>
        </w:rPr>
        <w:t xml:space="preserve"> vsebuje zvišan krvni tlak, bradikardijo </w:t>
      </w:r>
      <w:r w:rsidR="00D96BED" w:rsidRPr="00705EB6">
        <w:rPr>
          <w:rFonts w:ascii="Verdana" w:hAnsi="Verdana"/>
          <w:b/>
          <w:color w:val="000000"/>
          <w:sz w:val="18"/>
          <w:szCs w:val="18"/>
        </w:rPr>
        <w:br/>
      </w:r>
      <w:r w:rsidRPr="000A372D">
        <w:rPr>
          <w:rFonts w:ascii="Verdana" w:hAnsi="Verdana"/>
          <w:b/>
          <w:color w:val="000000"/>
          <w:sz w:val="18"/>
          <w:szCs w:val="18"/>
        </w:rPr>
        <w:t>d. zlom lobanje lahko dokažemo z RTG lobanje</w:t>
      </w:r>
      <w:r w:rsidR="00483A94">
        <w:rPr>
          <w:rFonts w:ascii="Verdana" w:hAnsi="Verdana"/>
          <w:color w:val="000000"/>
          <w:sz w:val="18"/>
          <w:szCs w:val="18"/>
        </w:rPr>
        <w:br/>
      </w:r>
      <w:r w:rsidR="00483A94">
        <w:rPr>
          <w:rFonts w:ascii="Verdana" w:hAnsi="Verdana"/>
          <w:color w:val="000000"/>
          <w:sz w:val="18"/>
          <w:szCs w:val="18"/>
        </w:rPr>
        <w:br/>
      </w:r>
    </w:p>
    <w:p w:rsidR="00705EB6" w:rsidRPr="000A372D" w:rsidRDefault="000A372D" w:rsidP="000A372D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 w:type="page"/>
      </w:r>
      <w:r w:rsidR="00483A94">
        <w:rPr>
          <w:rFonts w:ascii="Verdana" w:hAnsi="Verdana"/>
          <w:color w:val="000000"/>
          <w:sz w:val="18"/>
          <w:szCs w:val="18"/>
        </w:rPr>
        <w:t>26</w:t>
      </w:r>
      <w:r w:rsidR="00D96BED">
        <w:rPr>
          <w:rFonts w:ascii="Verdana" w:hAnsi="Verdana"/>
          <w:color w:val="000000"/>
          <w:sz w:val="18"/>
          <w:szCs w:val="18"/>
        </w:rPr>
        <w:t xml:space="preserve">. Električni tok - opekline </w:t>
      </w:r>
      <w:r w:rsidR="00D96BED">
        <w:rPr>
          <w:rFonts w:ascii="Verdana" w:hAnsi="Verdana"/>
          <w:color w:val="000000"/>
          <w:sz w:val="18"/>
          <w:szCs w:val="18"/>
        </w:rPr>
        <w:br/>
        <w:t xml:space="preserve">a. pri izmeničnem toku pogosteje </w:t>
      </w:r>
      <w:proofErr w:type="spellStart"/>
      <w:r w:rsidR="00D96BED">
        <w:rPr>
          <w:rFonts w:ascii="Verdana" w:hAnsi="Verdana"/>
          <w:color w:val="000000"/>
          <w:sz w:val="18"/>
          <w:szCs w:val="18"/>
        </w:rPr>
        <w:t>asistolija</w:t>
      </w:r>
      <w:proofErr w:type="spellEnd"/>
      <w:r w:rsidR="00D96BED">
        <w:rPr>
          <w:rFonts w:ascii="Verdana" w:hAnsi="Verdana"/>
          <w:color w:val="000000"/>
          <w:sz w:val="18"/>
          <w:szCs w:val="18"/>
        </w:rPr>
        <w:t xml:space="preserve"> </w:t>
      </w:r>
      <w:r w:rsidR="00D96BED">
        <w:rPr>
          <w:rFonts w:ascii="Verdana" w:hAnsi="Verdana"/>
          <w:color w:val="000000"/>
          <w:sz w:val="18"/>
          <w:szCs w:val="18"/>
        </w:rPr>
        <w:br/>
      </w:r>
      <w:r w:rsidR="00D96BED" w:rsidRPr="000A372D">
        <w:rPr>
          <w:rFonts w:ascii="Verdana" w:hAnsi="Verdana"/>
          <w:b/>
          <w:color w:val="000000"/>
          <w:sz w:val="18"/>
          <w:szCs w:val="18"/>
        </w:rPr>
        <w:t xml:space="preserve">b. ob </w:t>
      </w:r>
      <w:proofErr w:type="spellStart"/>
      <w:r w:rsidR="00D96BED" w:rsidRPr="000A372D">
        <w:rPr>
          <w:rFonts w:ascii="Verdana" w:hAnsi="Verdana"/>
          <w:b/>
          <w:color w:val="000000"/>
          <w:sz w:val="18"/>
          <w:szCs w:val="18"/>
        </w:rPr>
        <w:t>elektični</w:t>
      </w:r>
      <w:proofErr w:type="spellEnd"/>
      <w:r w:rsidR="00D96BED" w:rsidRPr="000A372D">
        <w:rPr>
          <w:rFonts w:ascii="Verdana" w:hAnsi="Verdana"/>
          <w:b/>
          <w:color w:val="000000"/>
          <w:sz w:val="18"/>
          <w:szCs w:val="18"/>
        </w:rPr>
        <w:t xml:space="preserve"> opeklini obraza in vratu je potrebno takoj </w:t>
      </w:r>
      <w:proofErr w:type="spellStart"/>
      <w:r w:rsidR="00705EB6" w:rsidRPr="000A372D">
        <w:rPr>
          <w:rFonts w:ascii="Verdana" w:hAnsi="Verdana"/>
          <w:b/>
          <w:color w:val="000000"/>
          <w:sz w:val="18"/>
          <w:szCs w:val="18"/>
        </w:rPr>
        <w:t>intubirati</w:t>
      </w:r>
      <w:proofErr w:type="spellEnd"/>
    </w:p>
    <w:p w:rsidR="003100CC" w:rsidRPr="000A372D" w:rsidRDefault="00D96BED" w:rsidP="00D96BED">
      <w:pPr>
        <w:spacing w:after="0"/>
        <w:rPr>
          <w:rFonts w:ascii="Verdana" w:hAnsi="Verdana"/>
          <w:b/>
          <w:color w:val="000000"/>
          <w:sz w:val="18"/>
          <w:szCs w:val="18"/>
        </w:rPr>
      </w:pPr>
      <w:r w:rsidRPr="000A372D">
        <w:rPr>
          <w:rFonts w:ascii="Verdana" w:hAnsi="Verdana"/>
          <w:b/>
          <w:color w:val="000000"/>
          <w:sz w:val="18"/>
          <w:szCs w:val="18"/>
        </w:rPr>
        <w:t xml:space="preserve">c. zastoj dihanja je posledica centralne </w:t>
      </w:r>
      <w:proofErr w:type="spellStart"/>
      <w:r w:rsidRPr="000A372D">
        <w:rPr>
          <w:rFonts w:ascii="Verdana" w:hAnsi="Verdana"/>
          <w:b/>
          <w:color w:val="000000"/>
          <w:sz w:val="18"/>
          <w:szCs w:val="18"/>
        </w:rPr>
        <w:t>inhibicije</w:t>
      </w:r>
      <w:proofErr w:type="spellEnd"/>
      <w:r w:rsidRPr="000A372D">
        <w:rPr>
          <w:rFonts w:ascii="Verdana" w:hAnsi="Verdana"/>
          <w:b/>
          <w:color w:val="000000"/>
          <w:sz w:val="18"/>
          <w:szCs w:val="18"/>
        </w:rPr>
        <w:t xml:space="preserve"> centra za dihanje ali dihalnih mišic </w:t>
      </w:r>
      <w:r w:rsidRPr="000A372D">
        <w:rPr>
          <w:rFonts w:ascii="Verdana" w:hAnsi="Verdana"/>
          <w:b/>
          <w:color w:val="000000"/>
          <w:sz w:val="18"/>
          <w:szCs w:val="18"/>
        </w:rPr>
        <w:br/>
        <w:t xml:space="preserve">d. pri obsežni </w:t>
      </w:r>
      <w:proofErr w:type="spellStart"/>
      <w:r w:rsidRPr="000A372D">
        <w:rPr>
          <w:rFonts w:ascii="Verdana" w:hAnsi="Verdana"/>
          <w:b/>
          <w:color w:val="000000"/>
          <w:sz w:val="18"/>
          <w:szCs w:val="18"/>
        </w:rPr>
        <w:t>poskodbi</w:t>
      </w:r>
      <w:proofErr w:type="spellEnd"/>
      <w:r w:rsidRPr="000A372D">
        <w:rPr>
          <w:rFonts w:ascii="Verdana" w:hAnsi="Verdana"/>
          <w:b/>
          <w:color w:val="000000"/>
          <w:sz w:val="18"/>
          <w:szCs w:val="18"/>
        </w:rPr>
        <w:t xml:space="preserve"> tkiv moramo </w:t>
      </w:r>
      <w:r w:rsidR="00483A94" w:rsidRPr="000A372D">
        <w:rPr>
          <w:rFonts w:ascii="Verdana" w:hAnsi="Verdana"/>
          <w:b/>
          <w:color w:val="000000"/>
          <w:sz w:val="18"/>
          <w:szCs w:val="18"/>
        </w:rPr>
        <w:t xml:space="preserve">oblino nadomeščati tekočine </w:t>
      </w:r>
      <w:r w:rsidR="00483A94" w:rsidRPr="000A372D">
        <w:rPr>
          <w:rFonts w:ascii="Verdana" w:hAnsi="Verdana"/>
          <w:b/>
          <w:color w:val="000000"/>
          <w:sz w:val="18"/>
          <w:szCs w:val="18"/>
        </w:rPr>
        <w:br/>
      </w:r>
      <w:r w:rsidR="00483A94">
        <w:rPr>
          <w:rFonts w:ascii="Verdana" w:hAnsi="Verdana"/>
          <w:color w:val="000000"/>
          <w:sz w:val="18"/>
          <w:szCs w:val="18"/>
        </w:rPr>
        <w:br/>
        <w:t>27</w:t>
      </w:r>
      <w:r>
        <w:rPr>
          <w:rFonts w:ascii="Verdana" w:hAnsi="Verdana"/>
          <w:color w:val="000000"/>
          <w:sz w:val="18"/>
          <w:szCs w:val="18"/>
        </w:rPr>
        <w:t xml:space="preserve">. Zdravljenje SVT pri otroku: </w:t>
      </w:r>
      <w:r>
        <w:rPr>
          <w:rFonts w:ascii="Verdana" w:hAnsi="Verdana"/>
          <w:color w:val="000000"/>
          <w:sz w:val="18"/>
          <w:szCs w:val="18"/>
        </w:rPr>
        <w:br/>
        <w:t xml:space="preserve">a. </w:t>
      </w:r>
      <w:r w:rsidR="00705EB6">
        <w:rPr>
          <w:rFonts w:ascii="Verdana" w:hAnsi="Verdana"/>
          <w:color w:val="000000"/>
          <w:sz w:val="18"/>
          <w:szCs w:val="18"/>
        </w:rPr>
        <w:t>Ca glukonat</w:t>
      </w:r>
      <w:r w:rsidR="00705EB6">
        <w:rPr>
          <w:rFonts w:ascii="Verdana" w:hAnsi="Verdana"/>
          <w:color w:val="000000"/>
          <w:sz w:val="18"/>
          <w:szCs w:val="18"/>
        </w:rPr>
        <w:br/>
        <w:t xml:space="preserve">b. </w:t>
      </w:r>
      <w:proofErr w:type="spellStart"/>
      <w:r w:rsidR="00705EB6">
        <w:rPr>
          <w:rFonts w:ascii="Verdana" w:hAnsi="Verdana"/>
          <w:color w:val="000000"/>
          <w:sz w:val="18"/>
          <w:szCs w:val="18"/>
        </w:rPr>
        <w:t>verapamil</w:t>
      </w:r>
      <w:proofErr w:type="spellEnd"/>
      <w:r w:rsidR="00705EB6">
        <w:rPr>
          <w:rFonts w:ascii="Verdana" w:hAnsi="Verdana"/>
          <w:color w:val="000000"/>
          <w:sz w:val="18"/>
          <w:szCs w:val="18"/>
        </w:rPr>
        <w:br/>
        <w:t xml:space="preserve">c. </w:t>
      </w:r>
      <w:proofErr w:type="spellStart"/>
      <w:r w:rsidR="00705EB6">
        <w:rPr>
          <w:rFonts w:ascii="Verdana" w:hAnsi="Verdana"/>
          <w:color w:val="000000"/>
          <w:sz w:val="18"/>
          <w:szCs w:val="18"/>
        </w:rPr>
        <w:t>metoprolol</w:t>
      </w:r>
      <w:proofErr w:type="spellEnd"/>
      <w:r w:rsidR="00705EB6">
        <w:rPr>
          <w:rFonts w:ascii="Verdana" w:hAnsi="Verdana"/>
          <w:color w:val="000000"/>
          <w:sz w:val="18"/>
          <w:szCs w:val="18"/>
        </w:rPr>
        <w:br/>
        <w:t xml:space="preserve">d. </w:t>
      </w:r>
      <w:proofErr w:type="spellStart"/>
      <w:r w:rsidR="00705EB6">
        <w:rPr>
          <w:rFonts w:ascii="Verdana" w:hAnsi="Verdana"/>
          <w:color w:val="000000"/>
          <w:sz w:val="18"/>
          <w:szCs w:val="18"/>
        </w:rPr>
        <w:t>amiodaron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2</w:t>
      </w:r>
      <w:r w:rsidR="00483A94">
        <w:rPr>
          <w:rFonts w:ascii="Verdana" w:hAnsi="Verdana"/>
          <w:color w:val="000000"/>
          <w:sz w:val="18"/>
          <w:szCs w:val="18"/>
        </w:rPr>
        <w:t>8</w:t>
      </w:r>
      <w:r>
        <w:rPr>
          <w:rFonts w:ascii="Verdana" w:hAnsi="Verdana"/>
          <w:color w:val="000000"/>
          <w:sz w:val="18"/>
          <w:szCs w:val="18"/>
        </w:rPr>
        <w:t xml:space="preserve">. Klican v dom za oskrbo ljudi s posebnimi potrebami k pacientu v dihalni stiski, ki ima sicer </w:t>
      </w:r>
      <w:proofErr w:type="spellStart"/>
      <w:r>
        <w:rPr>
          <w:rFonts w:ascii="Verdana" w:hAnsi="Verdana"/>
          <w:color w:val="000000"/>
          <w:sz w:val="18"/>
          <w:szCs w:val="18"/>
        </w:rPr>
        <w:t>traheostomo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. </w:t>
      </w:r>
      <w:r>
        <w:rPr>
          <w:rFonts w:ascii="Verdana" w:hAnsi="Verdana"/>
          <w:color w:val="000000"/>
          <w:sz w:val="18"/>
          <w:szCs w:val="18"/>
        </w:rPr>
        <w:br/>
      </w:r>
      <w:r w:rsidRPr="000A372D">
        <w:rPr>
          <w:rFonts w:ascii="Verdana" w:hAnsi="Verdana"/>
          <w:b/>
          <w:color w:val="000000"/>
          <w:sz w:val="18"/>
          <w:szCs w:val="18"/>
        </w:rPr>
        <w:t>a. pregledaš prehodnost ka</w:t>
      </w:r>
      <w:r w:rsidR="003100CC" w:rsidRPr="000A372D">
        <w:rPr>
          <w:rFonts w:ascii="Verdana" w:hAnsi="Verdana"/>
          <w:b/>
          <w:color w:val="000000"/>
          <w:sz w:val="18"/>
          <w:szCs w:val="18"/>
        </w:rPr>
        <w:t>nile s podlahtjo, odstranimo kanilo, če je prisotna tudi notranja kanila odstranimo tudi to.</w:t>
      </w:r>
    </w:p>
    <w:p w:rsidR="003E5408" w:rsidRPr="000A372D" w:rsidRDefault="00D96BED" w:rsidP="00D96BED">
      <w:pPr>
        <w:spacing w:after="0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b. kanilo spereš s fiziološko raztopino </w:t>
      </w:r>
      <w:r>
        <w:rPr>
          <w:rFonts w:ascii="Verdana" w:hAnsi="Verdana"/>
          <w:color w:val="000000"/>
          <w:sz w:val="18"/>
          <w:szCs w:val="18"/>
        </w:rPr>
        <w:br/>
      </w:r>
      <w:r w:rsidRPr="000A372D">
        <w:rPr>
          <w:rFonts w:ascii="Verdana" w:hAnsi="Verdana"/>
          <w:b/>
          <w:color w:val="000000"/>
          <w:sz w:val="18"/>
          <w:szCs w:val="18"/>
        </w:rPr>
        <w:t xml:space="preserve">c. </w:t>
      </w:r>
      <w:r w:rsidR="003100CC" w:rsidRPr="000A372D">
        <w:rPr>
          <w:rFonts w:ascii="Verdana" w:hAnsi="Verdana"/>
          <w:b/>
          <w:color w:val="000000"/>
          <w:sz w:val="18"/>
          <w:szCs w:val="18"/>
        </w:rPr>
        <w:t xml:space="preserve">preko </w:t>
      </w:r>
      <w:proofErr w:type="spellStart"/>
      <w:r w:rsidR="003100CC" w:rsidRPr="000A372D">
        <w:rPr>
          <w:rFonts w:ascii="Verdana" w:hAnsi="Verdana"/>
          <w:b/>
          <w:color w:val="000000"/>
          <w:sz w:val="18"/>
          <w:szCs w:val="18"/>
        </w:rPr>
        <w:t>traheostome</w:t>
      </w:r>
      <w:proofErr w:type="spellEnd"/>
      <w:r w:rsidR="003100CC" w:rsidRPr="000A372D">
        <w:rPr>
          <w:rFonts w:ascii="Verdana" w:hAnsi="Verdana"/>
          <w:b/>
          <w:color w:val="000000"/>
          <w:sz w:val="18"/>
          <w:szCs w:val="18"/>
        </w:rPr>
        <w:t xml:space="preserve"> </w:t>
      </w:r>
      <w:proofErr w:type="spellStart"/>
      <w:r w:rsidR="003100CC" w:rsidRPr="000A372D">
        <w:rPr>
          <w:rFonts w:ascii="Verdana" w:hAnsi="Verdana"/>
          <w:b/>
          <w:color w:val="000000"/>
          <w:sz w:val="18"/>
          <w:szCs w:val="18"/>
        </w:rPr>
        <w:t>uvdemo</w:t>
      </w:r>
      <w:proofErr w:type="spellEnd"/>
      <w:r w:rsidR="003100CC" w:rsidRPr="000A372D">
        <w:rPr>
          <w:rFonts w:ascii="Verdana" w:hAnsi="Verdana"/>
          <w:b/>
          <w:color w:val="000000"/>
          <w:sz w:val="18"/>
          <w:szCs w:val="18"/>
        </w:rPr>
        <w:t xml:space="preserve"> tanjšo, daljšo kanilo ali ožji, </w:t>
      </w:r>
      <w:proofErr w:type="spellStart"/>
      <w:r w:rsidR="003100CC" w:rsidRPr="000A372D">
        <w:rPr>
          <w:rFonts w:ascii="Verdana" w:hAnsi="Verdana"/>
          <w:b/>
          <w:color w:val="000000"/>
          <w:sz w:val="18"/>
          <w:szCs w:val="18"/>
        </w:rPr>
        <w:t>globje</w:t>
      </w:r>
      <w:proofErr w:type="spellEnd"/>
      <w:r w:rsidR="003100CC" w:rsidRPr="000A372D">
        <w:rPr>
          <w:rFonts w:ascii="Verdana" w:hAnsi="Verdana"/>
          <w:b/>
          <w:color w:val="000000"/>
          <w:sz w:val="18"/>
          <w:szCs w:val="18"/>
        </w:rPr>
        <w:t xml:space="preserve"> vloženi </w:t>
      </w:r>
      <w:proofErr w:type="spellStart"/>
      <w:r w:rsidR="003100CC" w:rsidRPr="000A372D">
        <w:rPr>
          <w:rFonts w:ascii="Verdana" w:hAnsi="Verdana"/>
          <w:b/>
          <w:color w:val="000000"/>
          <w:sz w:val="18"/>
          <w:szCs w:val="18"/>
        </w:rPr>
        <w:t>tubus</w:t>
      </w:r>
      <w:proofErr w:type="spellEnd"/>
      <w:r w:rsidR="003100CC" w:rsidRPr="000A372D">
        <w:rPr>
          <w:rFonts w:ascii="Verdana" w:hAnsi="Verdana"/>
          <w:b/>
          <w:color w:val="000000"/>
          <w:sz w:val="18"/>
          <w:szCs w:val="18"/>
        </w:rPr>
        <w:t>,</w:t>
      </w:r>
      <w:r w:rsidR="00483A94" w:rsidRPr="000A372D">
        <w:rPr>
          <w:rFonts w:ascii="Verdana" w:hAnsi="Verdana"/>
          <w:b/>
          <w:color w:val="000000"/>
          <w:sz w:val="18"/>
          <w:szCs w:val="18"/>
        </w:rPr>
        <w:t xml:space="preserve"> nato nujno napotiš na ORL</w:t>
      </w:r>
      <w:r w:rsidRPr="000A372D">
        <w:rPr>
          <w:rFonts w:ascii="Verdana" w:hAnsi="Verdana"/>
          <w:b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d. </w:t>
      </w:r>
      <w:proofErr w:type="spellStart"/>
      <w:r>
        <w:rPr>
          <w:rFonts w:ascii="Verdana" w:hAnsi="Verdana"/>
          <w:color w:val="000000"/>
          <w:sz w:val="18"/>
          <w:szCs w:val="18"/>
        </w:rPr>
        <w:t>orotrahealno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intubiraš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 xml:space="preserve">29. </w:t>
      </w:r>
      <w:proofErr w:type="spellStart"/>
      <w:r>
        <w:rPr>
          <w:rFonts w:ascii="Verdana" w:hAnsi="Verdana"/>
          <w:color w:val="000000"/>
          <w:sz w:val="18"/>
          <w:szCs w:val="18"/>
        </w:rPr>
        <w:t>Laringitis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pri otroku, kaj narediš najprej po kisiku: </w:t>
      </w:r>
      <w:r>
        <w:rPr>
          <w:rFonts w:ascii="Verdana" w:hAnsi="Verdana"/>
          <w:color w:val="000000"/>
          <w:sz w:val="18"/>
          <w:szCs w:val="18"/>
        </w:rPr>
        <w:br/>
      </w:r>
      <w:r w:rsidRPr="000A372D">
        <w:rPr>
          <w:rFonts w:ascii="Verdana" w:hAnsi="Verdana"/>
          <w:b/>
          <w:color w:val="000000"/>
          <w:sz w:val="18"/>
          <w:szCs w:val="18"/>
        </w:rPr>
        <w:t>a. adrenalin v inhalacijah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 xml:space="preserve">b. kortikosteroid v inhalacijah </w:t>
      </w:r>
      <w:r>
        <w:rPr>
          <w:rFonts w:ascii="Verdana" w:hAnsi="Verdana"/>
          <w:color w:val="000000"/>
          <w:sz w:val="18"/>
          <w:szCs w:val="18"/>
        </w:rPr>
        <w:br/>
        <w:t xml:space="preserve">c. adrenalin i.m. </w:t>
      </w:r>
      <w:r>
        <w:rPr>
          <w:rFonts w:ascii="Verdana" w:hAnsi="Verdana"/>
          <w:color w:val="000000"/>
          <w:sz w:val="18"/>
          <w:szCs w:val="18"/>
        </w:rPr>
        <w:br/>
        <w:t xml:space="preserve">d. adrenalin i.v.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 xml:space="preserve">30. Deklica se je igrala s psom, ki se ji je zaletel v vrat, takrat je bila hripava, zdaj ji gre že na bolje. Kako pravilno postopaš? </w:t>
      </w:r>
      <w:r>
        <w:rPr>
          <w:rFonts w:ascii="Verdana" w:hAnsi="Verdana"/>
          <w:color w:val="000000"/>
          <w:sz w:val="18"/>
          <w:szCs w:val="18"/>
        </w:rPr>
        <w:br/>
      </w:r>
      <w:r w:rsidRPr="000A372D">
        <w:rPr>
          <w:rFonts w:ascii="Verdana" w:hAnsi="Verdana"/>
          <w:b/>
          <w:color w:val="000000"/>
          <w:sz w:val="18"/>
          <w:szCs w:val="18"/>
        </w:rPr>
        <w:t xml:space="preserve">a. </w:t>
      </w:r>
      <w:r w:rsidR="00FB09B2">
        <w:rPr>
          <w:rFonts w:ascii="Verdana" w:hAnsi="Verdana"/>
          <w:b/>
          <w:color w:val="000000"/>
          <w:sz w:val="18"/>
          <w:szCs w:val="18"/>
        </w:rPr>
        <w:t xml:space="preserve">pomiriš deklico in starše, </w:t>
      </w:r>
      <w:r w:rsidRPr="000A372D">
        <w:rPr>
          <w:rFonts w:ascii="Verdana" w:hAnsi="Verdana"/>
          <w:b/>
          <w:color w:val="000000"/>
          <w:sz w:val="18"/>
          <w:szCs w:val="18"/>
        </w:rPr>
        <w:t>pošlješ na pregled k ORL, takoj, v spremstvu zdravnika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 xml:space="preserve">b. pretipaš vrat, predvsem v predelu </w:t>
      </w:r>
      <w:proofErr w:type="spellStart"/>
      <w:r>
        <w:rPr>
          <w:rFonts w:ascii="Verdana" w:hAnsi="Verdana"/>
          <w:color w:val="000000"/>
          <w:sz w:val="18"/>
          <w:szCs w:val="18"/>
        </w:rPr>
        <w:t>laringsa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pogledaš v usta, daš napotnico za ORL redno </w:t>
      </w:r>
      <w:r>
        <w:rPr>
          <w:rFonts w:ascii="Verdana" w:hAnsi="Verdana"/>
          <w:color w:val="000000"/>
          <w:sz w:val="18"/>
          <w:szCs w:val="18"/>
        </w:rPr>
        <w:br/>
        <w:t xml:space="preserve">c. pomiriš starše, da ni nič in jih pošlješ domov </w:t>
      </w:r>
      <w:r>
        <w:rPr>
          <w:rFonts w:ascii="Verdana" w:hAnsi="Verdana"/>
          <w:color w:val="000000"/>
          <w:sz w:val="18"/>
          <w:szCs w:val="18"/>
        </w:rPr>
        <w:br/>
        <w:t xml:space="preserve">d. </w:t>
      </w:r>
      <w:bookmarkStart w:id="0" w:name="_GoBack"/>
      <w:bookmarkEnd w:id="0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 xml:space="preserve">31. Z UZ dokazana krvavitev v trebuhu, gospa je v šoku. </w:t>
      </w:r>
      <w:r>
        <w:rPr>
          <w:rFonts w:ascii="Verdana" w:hAnsi="Verdana"/>
          <w:color w:val="000000"/>
          <w:sz w:val="18"/>
          <w:szCs w:val="18"/>
        </w:rPr>
        <w:br/>
      </w:r>
      <w:r w:rsidRPr="000A372D">
        <w:rPr>
          <w:rFonts w:ascii="Verdana" w:hAnsi="Verdana"/>
          <w:b/>
          <w:color w:val="000000"/>
          <w:sz w:val="18"/>
          <w:szCs w:val="18"/>
        </w:rPr>
        <w:t xml:space="preserve">a. takoj </w:t>
      </w:r>
      <w:r w:rsidR="00483A94" w:rsidRPr="000A372D">
        <w:rPr>
          <w:rFonts w:ascii="Verdana" w:hAnsi="Verdana"/>
          <w:b/>
          <w:color w:val="000000"/>
          <w:sz w:val="18"/>
          <w:szCs w:val="18"/>
        </w:rPr>
        <w:t>je potrebna op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 xml:space="preserve">b. najprej naredimo diagnostično </w:t>
      </w:r>
      <w:proofErr w:type="spellStart"/>
      <w:r>
        <w:rPr>
          <w:rFonts w:ascii="Verdana" w:hAnsi="Verdana"/>
          <w:color w:val="000000"/>
          <w:sz w:val="18"/>
          <w:szCs w:val="18"/>
        </w:rPr>
        <w:t>peritonealno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lavažo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  <w:t>c. napravimo CT t</w:t>
      </w:r>
      <w:r w:rsidR="00483A94">
        <w:rPr>
          <w:rFonts w:ascii="Verdana" w:hAnsi="Verdana"/>
          <w:color w:val="000000"/>
          <w:sz w:val="18"/>
          <w:szCs w:val="18"/>
        </w:rPr>
        <w:t xml:space="preserve">rebuha </w:t>
      </w:r>
      <w:r w:rsidR="00483A94">
        <w:rPr>
          <w:rFonts w:ascii="Verdana" w:hAnsi="Verdana"/>
          <w:color w:val="000000"/>
          <w:sz w:val="18"/>
          <w:szCs w:val="18"/>
        </w:rPr>
        <w:br/>
        <w:t>d. nared</w:t>
      </w:r>
      <w:r>
        <w:rPr>
          <w:rFonts w:ascii="Verdana" w:hAnsi="Verdana"/>
          <w:color w:val="000000"/>
          <w:sz w:val="18"/>
          <w:szCs w:val="18"/>
        </w:rPr>
        <w:t>i</w:t>
      </w:r>
      <w:r w:rsidR="00483A94">
        <w:rPr>
          <w:rFonts w:ascii="Verdana" w:hAnsi="Verdana"/>
          <w:color w:val="000000"/>
          <w:sz w:val="18"/>
          <w:szCs w:val="18"/>
        </w:rPr>
        <w:t>mo RTG trebuha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 xml:space="preserve">32. </w:t>
      </w:r>
      <w:proofErr w:type="spellStart"/>
      <w:r>
        <w:rPr>
          <w:rFonts w:ascii="Verdana" w:hAnsi="Verdana"/>
          <w:color w:val="000000"/>
          <w:sz w:val="18"/>
          <w:szCs w:val="18"/>
        </w:rPr>
        <w:t>Disekcija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aorte, možni zapleti: </w:t>
      </w:r>
      <w:r>
        <w:rPr>
          <w:rFonts w:ascii="Verdana" w:hAnsi="Verdana"/>
          <w:color w:val="000000"/>
          <w:sz w:val="18"/>
          <w:szCs w:val="18"/>
        </w:rPr>
        <w:br/>
      </w:r>
      <w:r w:rsidRPr="000A372D">
        <w:rPr>
          <w:rFonts w:ascii="Verdana" w:hAnsi="Verdana"/>
          <w:b/>
          <w:color w:val="000000"/>
          <w:sz w:val="18"/>
          <w:szCs w:val="18"/>
        </w:rPr>
        <w:t xml:space="preserve">a. pritisk na n. </w:t>
      </w:r>
      <w:proofErr w:type="spellStart"/>
      <w:r w:rsidRPr="000A372D">
        <w:rPr>
          <w:rFonts w:ascii="Verdana" w:hAnsi="Verdana"/>
          <w:b/>
          <w:color w:val="000000"/>
          <w:sz w:val="18"/>
          <w:szCs w:val="18"/>
        </w:rPr>
        <w:t>Recurens</w:t>
      </w:r>
      <w:proofErr w:type="spellEnd"/>
      <w:r w:rsidRPr="000A372D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Pr="000A372D">
        <w:rPr>
          <w:rFonts w:ascii="Verdana" w:hAnsi="Verdana"/>
          <w:b/>
          <w:color w:val="000000"/>
          <w:sz w:val="18"/>
          <w:szCs w:val="18"/>
        </w:rPr>
        <w:br/>
        <w:t>b. okvara aortne</w:t>
      </w:r>
      <w:r w:rsidRPr="000A372D">
        <w:rPr>
          <w:rFonts w:ascii="Verdana" w:hAnsi="Verdana"/>
          <w:b/>
          <w:color w:val="000000"/>
          <w:sz w:val="18"/>
          <w:szCs w:val="18"/>
        </w:rPr>
        <w:t xml:space="preserve"> zaklopke </w:t>
      </w:r>
      <w:r w:rsidRPr="000A372D">
        <w:rPr>
          <w:rFonts w:ascii="Verdana" w:hAnsi="Verdana"/>
          <w:b/>
          <w:color w:val="000000"/>
          <w:sz w:val="18"/>
          <w:szCs w:val="18"/>
        </w:rPr>
        <w:br/>
        <w:t xml:space="preserve">c. okluzija </w:t>
      </w:r>
      <w:proofErr w:type="spellStart"/>
      <w:r w:rsidRPr="000A372D">
        <w:rPr>
          <w:rFonts w:ascii="Verdana" w:hAnsi="Verdana"/>
          <w:b/>
          <w:color w:val="000000"/>
          <w:sz w:val="18"/>
          <w:szCs w:val="18"/>
        </w:rPr>
        <w:t>veilkih</w:t>
      </w:r>
      <w:proofErr w:type="spellEnd"/>
      <w:r w:rsidRPr="000A372D">
        <w:rPr>
          <w:rFonts w:ascii="Verdana" w:hAnsi="Verdana"/>
          <w:b/>
          <w:color w:val="000000"/>
          <w:sz w:val="18"/>
          <w:szCs w:val="18"/>
        </w:rPr>
        <w:t xml:space="preserve"> žil(koronarke, možganske žile) </w:t>
      </w:r>
      <w:r w:rsidRPr="000A372D">
        <w:rPr>
          <w:rFonts w:ascii="Verdana" w:hAnsi="Verdana"/>
          <w:b/>
          <w:color w:val="000000"/>
          <w:sz w:val="18"/>
          <w:szCs w:val="18"/>
        </w:rPr>
        <w:br/>
        <w:t xml:space="preserve">d. </w:t>
      </w:r>
      <w:proofErr w:type="spellStart"/>
      <w:r w:rsidRPr="000A372D">
        <w:rPr>
          <w:rFonts w:ascii="Verdana" w:hAnsi="Verdana"/>
          <w:b/>
          <w:color w:val="000000"/>
          <w:sz w:val="18"/>
          <w:szCs w:val="18"/>
        </w:rPr>
        <w:t>tamponada</w:t>
      </w:r>
      <w:proofErr w:type="spellEnd"/>
      <w:r w:rsidRPr="000A372D">
        <w:rPr>
          <w:rFonts w:ascii="Verdana" w:hAnsi="Verdana"/>
          <w:b/>
          <w:color w:val="000000"/>
          <w:sz w:val="18"/>
          <w:szCs w:val="18"/>
        </w:rPr>
        <w:t xml:space="preserve"> srca</w:t>
      </w:r>
    </w:p>
    <w:sectPr w:rsidR="003E5408" w:rsidRPr="000A37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D226A"/>
    <w:multiLevelType w:val="hybridMultilevel"/>
    <w:tmpl w:val="0284C8B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C4B3B"/>
    <w:multiLevelType w:val="hybridMultilevel"/>
    <w:tmpl w:val="99305BC6"/>
    <w:lvl w:ilvl="0" w:tplc="15C6BDE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26D1E"/>
    <w:multiLevelType w:val="hybridMultilevel"/>
    <w:tmpl w:val="D8E20A4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E3BCC"/>
    <w:multiLevelType w:val="hybridMultilevel"/>
    <w:tmpl w:val="ACDABE2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5D514C"/>
    <w:multiLevelType w:val="hybridMultilevel"/>
    <w:tmpl w:val="66C8853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05B"/>
    <w:rsid w:val="000A372D"/>
    <w:rsid w:val="003100CC"/>
    <w:rsid w:val="003E5408"/>
    <w:rsid w:val="00483A94"/>
    <w:rsid w:val="0053105B"/>
    <w:rsid w:val="00705EB6"/>
    <w:rsid w:val="00D96BED"/>
    <w:rsid w:val="00FB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53105B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0A3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0A37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53105B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0A3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0A37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Univerzitetna knjižnica Maribor</Company>
  <LinksUpToDate>false</LinksUpToDate>
  <CharactersWithSpaces>6530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3</cp:revision>
  <dcterms:created xsi:type="dcterms:W3CDTF">2013-03-19T08:16:00Z</dcterms:created>
  <dcterms:modified xsi:type="dcterms:W3CDTF">2013-03-19T09:18:00Z</dcterms:modified>
</cp:coreProperties>
</file>